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7D49FF5C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D1624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C64138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72BF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23ADC6FA" w:rsidR="0030115E" w:rsidRPr="00ED773F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3C100C" w:rsidRPr="00A018F9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A018F9" w:rsidRPr="00A018F9">
        <w:rPr>
          <w:rStyle w:val="Pogrubienie"/>
          <w:rFonts w:ascii="Calibri" w:hAnsi="Calibri" w:cs="Calibri"/>
          <w:i/>
          <w:iCs/>
          <w:sz w:val="22"/>
          <w:szCs w:val="22"/>
        </w:rPr>
        <w:t>Budowa budynku wielofunkcyjnego w Lipce oraz budowa świetlicy wiejskiej- Anielin Swędowski</w:t>
      </w:r>
      <w:r w:rsidR="003C100C" w:rsidRPr="00A018F9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3C100C" w:rsidRPr="00A018F9">
        <w:rPr>
          <w:rStyle w:val="Pogrubienie"/>
          <w:rFonts w:ascii="Calibri" w:hAnsi="Calibri" w:cs="Calibri"/>
          <w:sz w:val="22"/>
          <w:szCs w:val="22"/>
        </w:rPr>
        <w:t>,</w:t>
      </w:r>
      <w:r w:rsidR="003C100C"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6836CAD7" w14:textId="096A4510" w:rsidR="0071135D" w:rsidRPr="00A018F9" w:rsidRDefault="0071135D" w:rsidP="0071135D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</w:pP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</w:t>
      </w:r>
      <w:r w:rsidRPr="00A018F9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składających ofertę na Część 1 zamówienia: </w:t>
      </w:r>
      <w:r w:rsidR="00A018F9" w:rsidRPr="00A018F9">
        <w:rPr>
          <w:rStyle w:val="Pogrubienie"/>
          <w:rFonts w:ascii="Calibri" w:hAnsi="Calibri" w:cs="Calibri"/>
          <w:i/>
          <w:iCs/>
          <w:color w:val="FF0000"/>
          <w:sz w:val="22"/>
          <w:szCs w:val="22"/>
          <w:u w:val="single"/>
        </w:rPr>
        <w:t>Budowa budynku wielofunkcyjnego w Lipce</w:t>
      </w:r>
      <w:r w:rsidRPr="00A018F9"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  <w:t>:</w:t>
      </w:r>
    </w:p>
    <w:p w14:paraId="19108960" w14:textId="77777777" w:rsidR="0071135D" w:rsidRPr="00A018F9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23FD1C32" w:rsidR="0071135D" w:rsidRDefault="0071135D" w:rsidP="00A018F9">
      <w:pPr>
        <w:widowControl/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Pr="00A018F9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A018F9" w:rsidRPr="00A018F9">
        <w:rPr>
          <w:rStyle w:val="Pogrubienie"/>
          <w:rFonts w:ascii="Calibri" w:hAnsi="Calibri" w:cs="Calibri"/>
          <w:i/>
          <w:iCs/>
          <w:sz w:val="22"/>
          <w:szCs w:val="22"/>
        </w:rPr>
        <w:t>Budowa budynku wielofunkcyjnego w Lipce oraz budowa świetlicy wiejskiej- Anielin Swędowski</w:t>
      </w:r>
      <w:r w:rsidRPr="00A018F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w części 1 zamówienia: </w:t>
      </w:r>
      <w:r w:rsidR="00A018F9" w:rsidRPr="00A018F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Budowa budynku wielofunkcyjnego w Lipce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6AAB86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39C832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A419E38" w14:textId="77777777" w:rsidR="0071135D" w:rsidRDefault="0071135D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325FA3E2" w14:textId="68A2E573" w:rsidR="0071135D" w:rsidRPr="00A018F9" w:rsidRDefault="0071135D" w:rsidP="0071135D">
      <w:pPr>
        <w:widowControl/>
        <w:spacing w:line="276" w:lineRule="auto"/>
        <w:jc w:val="both"/>
        <w:rPr>
          <w:rStyle w:val="Pogrubienie"/>
          <w:rFonts w:ascii="Calibri" w:hAnsi="Calibri" w:cs="Calibri"/>
          <w:i/>
          <w:iCs/>
          <w:color w:val="FF0000"/>
          <w:u w:val="single"/>
        </w:rPr>
      </w:pP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składających ofertę na Część 2 zamówienia: </w:t>
      </w:r>
      <w:r w:rsidR="00A018F9" w:rsidRPr="00A018F9">
        <w:rPr>
          <w:rFonts w:asciiTheme="minorHAnsi" w:eastAsia="Arial" w:hAnsiTheme="minorHAnsi" w:cstheme="minorHAnsi"/>
          <w:b/>
          <w:bCs/>
          <w:i/>
          <w:iCs/>
          <w:color w:val="FF0000"/>
          <w:sz w:val="22"/>
          <w:szCs w:val="22"/>
          <w:u w:val="single"/>
          <w:lang w:bidi="ar-SA"/>
        </w:rPr>
        <w:t>B</w:t>
      </w:r>
      <w:r w:rsidR="00A018F9" w:rsidRPr="00A018F9">
        <w:rPr>
          <w:rStyle w:val="Pogrubienie"/>
          <w:rFonts w:ascii="Calibri" w:hAnsi="Calibri" w:cs="Calibri"/>
          <w:i/>
          <w:iCs/>
          <w:color w:val="FF0000"/>
          <w:sz w:val="21"/>
          <w:szCs w:val="21"/>
          <w:u w:val="single"/>
        </w:rPr>
        <w:t>udowa świetlicy wiejskiej- Anielin Swędowski</w:t>
      </w:r>
      <w:r w:rsidRPr="00A018F9">
        <w:rPr>
          <w:rStyle w:val="Pogrubienie"/>
          <w:rFonts w:ascii="Calibri" w:hAnsi="Calibri" w:cs="Calibri"/>
          <w:i/>
          <w:iCs/>
          <w:color w:val="FF0000"/>
          <w:sz w:val="22"/>
          <w:szCs w:val="22"/>
          <w:u w:val="single"/>
        </w:rPr>
        <w:t>:</w:t>
      </w:r>
    </w:p>
    <w:p w14:paraId="1A1EF144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</w:rPr>
      </w:pPr>
    </w:p>
    <w:p w14:paraId="301A813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DBE7B6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2654E498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1D26CE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20A84038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1B4729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29C16CB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292335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6D3BAF6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43B83FC4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0E73183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70750A43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55179816" w14:textId="5067F15A" w:rsidR="0071135D" w:rsidRDefault="0071135D" w:rsidP="0071135D">
      <w:pPr>
        <w:widowControl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lub ekonomicznej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>
        <w:rPr>
          <w:rFonts w:asciiTheme="minorHAnsi" w:eastAsia="Arial" w:hAnsiTheme="minorHAnsi" w:cstheme="minorHAnsi"/>
          <w:sz w:val="22"/>
          <w:szCs w:val="22"/>
        </w:rPr>
        <w:t>pn.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A018F9" w:rsidRPr="00460FFC">
        <w:rPr>
          <w:rStyle w:val="Pogrubienie"/>
          <w:rFonts w:ascii="Calibri" w:hAnsi="Calibri" w:cs="Calibri"/>
          <w:i/>
          <w:iCs/>
          <w:sz w:val="21"/>
          <w:szCs w:val="21"/>
        </w:rPr>
        <w:t xml:space="preserve">Budowa </w:t>
      </w:r>
      <w:r w:rsidR="00A018F9">
        <w:rPr>
          <w:rStyle w:val="Pogrubienie"/>
          <w:rFonts w:ascii="Calibri" w:hAnsi="Calibri" w:cs="Calibri"/>
          <w:i/>
          <w:iCs/>
          <w:sz w:val="21"/>
          <w:szCs w:val="21"/>
        </w:rPr>
        <w:t>budynku wielofunkcyjnego w Lipce oraz budowa świetlicy wiejskiej- Anielin Swędowski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w części 2 zamówienia:  </w:t>
      </w:r>
      <w:r w:rsidR="00A018F9">
        <w:rPr>
          <w:rStyle w:val="Pogrubienie"/>
          <w:rFonts w:ascii="Calibri" w:hAnsi="Calibri" w:cs="Calibri"/>
          <w:i/>
          <w:iCs/>
          <w:sz w:val="22"/>
          <w:szCs w:val="22"/>
        </w:rPr>
        <w:t>B</w:t>
      </w:r>
      <w:r w:rsidR="00A018F9">
        <w:rPr>
          <w:rStyle w:val="Pogrubienie"/>
          <w:rFonts w:ascii="Calibri" w:hAnsi="Calibri" w:cs="Calibri"/>
          <w:i/>
          <w:iCs/>
          <w:sz w:val="21"/>
          <w:szCs w:val="21"/>
        </w:rPr>
        <w:t>udowa świetlicy wiejskiej- Anielin Swędowski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053265A1" w14:textId="77777777" w:rsidR="0071135D" w:rsidRDefault="0071135D" w:rsidP="0071135D">
      <w:pPr>
        <w:jc w:val="both"/>
        <w:rPr>
          <w:sz w:val="22"/>
          <w:szCs w:val="22"/>
        </w:rPr>
      </w:pPr>
    </w:p>
    <w:p w14:paraId="79717899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112C7EB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73070DE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ADFAD6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D7CD75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95EA264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E88921F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Sposób udostępnienia Wykonawcy i wykorzystania przez niego zasobów podmiotu udostępniającego te zasoby przy wykonywaniu zamówienia:</w:t>
      </w:r>
    </w:p>
    <w:p w14:paraId="385A872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03FFBF7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0561A32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C13D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51D356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5252E81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E7607C6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0114F98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1CB60F5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F76EE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A66417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6A5AB24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3476A0A4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45FD92A9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BF04A7E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C66893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CEAF842" w14:textId="7B400D29" w:rsidR="006A74CD" w:rsidRDefault="006A74CD" w:rsidP="007113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511CB5C9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2BF9BE4F" w:rsidR="005A7D3D" w:rsidRPr="00F161A2" w:rsidRDefault="00D1624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02B8D463">
                <wp:simplePos x="0" y="0"/>
                <wp:positionH relativeFrom="margin">
                  <wp:posOffset>2865120</wp:posOffset>
                </wp:positionH>
                <wp:positionV relativeFrom="paragraph">
                  <wp:posOffset>34290</wp:posOffset>
                </wp:positionV>
                <wp:extent cx="2686050" cy="1272886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.7pt;width:211.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47CA039F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5443E398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0C88" w14:textId="77777777" w:rsidR="00CB5F8E" w:rsidRDefault="00CB5F8E" w:rsidP="007E4908">
      <w:r>
        <w:separator/>
      </w:r>
    </w:p>
  </w:endnote>
  <w:endnote w:type="continuationSeparator" w:id="0">
    <w:p w14:paraId="142F8208" w14:textId="77777777" w:rsidR="00CB5F8E" w:rsidRDefault="00CB5F8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99E4" w14:textId="77777777" w:rsidR="00CB5F8E" w:rsidRDefault="00CB5F8E" w:rsidP="007E4908">
      <w:r>
        <w:separator/>
      </w:r>
    </w:p>
  </w:footnote>
  <w:footnote w:type="continuationSeparator" w:id="0">
    <w:p w14:paraId="675508BF" w14:textId="77777777" w:rsidR="00CB5F8E" w:rsidRDefault="00CB5F8E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74BAF98C" w:rsidR="00C44AF1" w:rsidRDefault="003F246B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  <w:r>
      <w:rPr>
        <w:noProof/>
      </w:rPr>
      <w:drawing>
        <wp:inline distT="0" distB="0" distL="0" distR="0" wp14:anchorId="46BE598C" wp14:editId="0F7E3025">
          <wp:extent cx="1085850" cy="381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45C6F" w14:textId="77777777" w:rsidR="003F246B" w:rsidRPr="00C44AF1" w:rsidRDefault="003F246B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7BDC64F8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D1624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C6413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44328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1624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61E86"/>
    <w:rsid w:val="0007715A"/>
    <w:rsid w:val="00094A5E"/>
    <w:rsid w:val="000C110E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F13AB"/>
    <w:rsid w:val="00207F28"/>
    <w:rsid w:val="00223E93"/>
    <w:rsid w:val="0022682B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3599"/>
    <w:rsid w:val="00391BCF"/>
    <w:rsid w:val="003B0397"/>
    <w:rsid w:val="003B09C8"/>
    <w:rsid w:val="003B0C86"/>
    <w:rsid w:val="003C100C"/>
    <w:rsid w:val="003C38DF"/>
    <w:rsid w:val="003C3EB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C1002"/>
    <w:rsid w:val="004C776F"/>
    <w:rsid w:val="004D72CC"/>
    <w:rsid w:val="004F6554"/>
    <w:rsid w:val="0050375C"/>
    <w:rsid w:val="0052568C"/>
    <w:rsid w:val="005464E0"/>
    <w:rsid w:val="00566C76"/>
    <w:rsid w:val="0059095B"/>
    <w:rsid w:val="00591E9D"/>
    <w:rsid w:val="005A00E2"/>
    <w:rsid w:val="005A7D3D"/>
    <w:rsid w:val="005B7241"/>
    <w:rsid w:val="005B7246"/>
    <w:rsid w:val="005E20FB"/>
    <w:rsid w:val="006201BA"/>
    <w:rsid w:val="0064183A"/>
    <w:rsid w:val="006566FF"/>
    <w:rsid w:val="006A74CD"/>
    <w:rsid w:val="006D7C57"/>
    <w:rsid w:val="006E653E"/>
    <w:rsid w:val="006F58B3"/>
    <w:rsid w:val="0071135D"/>
    <w:rsid w:val="00721E12"/>
    <w:rsid w:val="007365C5"/>
    <w:rsid w:val="00742829"/>
    <w:rsid w:val="00752C95"/>
    <w:rsid w:val="00773B1C"/>
    <w:rsid w:val="00775BA2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33DD"/>
    <w:rsid w:val="008C26D7"/>
    <w:rsid w:val="008C34FA"/>
    <w:rsid w:val="008E1516"/>
    <w:rsid w:val="008E3B40"/>
    <w:rsid w:val="008E59EF"/>
    <w:rsid w:val="0095250C"/>
    <w:rsid w:val="00955676"/>
    <w:rsid w:val="00962B30"/>
    <w:rsid w:val="00987215"/>
    <w:rsid w:val="00997F30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E2691"/>
    <w:rsid w:val="00B11751"/>
    <w:rsid w:val="00B154EC"/>
    <w:rsid w:val="00B56F96"/>
    <w:rsid w:val="00B95D69"/>
    <w:rsid w:val="00BF15C4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D05A21"/>
    <w:rsid w:val="00D16244"/>
    <w:rsid w:val="00D23E08"/>
    <w:rsid w:val="00D560E0"/>
    <w:rsid w:val="00D766FD"/>
    <w:rsid w:val="00D76C59"/>
    <w:rsid w:val="00DB071A"/>
    <w:rsid w:val="00DB3533"/>
    <w:rsid w:val="00DB7929"/>
    <w:rsid w:val="00E11090"/>
    <w:rsid w:val="00E35A44"/>
    <w:rsid w:val="00E71829"/>
    <w:rsid w:val="00E81F52"/>
    <w:rsid w:val="00EB041C"/>
    <w:rsid w:val="00EC0885"/>
    <w:rsid w:val="00ED773F"/>
    <w:rsid w:val="00F00756"/>
    <w:rsid w:val="00F10860"/>
    <w:rsid w:val="00F11E75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28</cp:revision>
  <dcterms:created xsi:type="dcterms:W3CDTF">2021-07-07T11:17:00Z</dcterms:created>
  <dcterms:modified xsi:type="dcterms:W3CDTF">2023-03-07T07:40:00Z</dcterms:modified>
</cp:coreProperties>
</file>