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0705FE0F" w:rsidR="009E406F" w:rsidRPr="009D2FB4" w:rsidRDefault="009E406F" w:rsidP="009D2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88365A">
        <w:rPr>
          <w:rFonts w:ascii="Times New Roman" w:hAnsi="Times New Roman" w:cs="Times New Roman"/>
          <w:sz w:val="24"/>
          <w:szCs w:val="24"/>
        </w:rPr>
        <w:t>.47.</w:t>
      </w:r>
      <w:r w:rsidR="00CE3E5D">
        <w:rPr>
          <w:rFonts w:ascii="Times New Roman" w:hAnsi="Times New Roman" w:cs="Times New Roman"/>
          <w:sz w:val="24"/>
          <w:szCs w:val="24"/>
        </w:rPr>
        <w:t>1.</w:t>
      </w:r>
      <w:r w:rsidR="009D2FB4">
        <w:rPr>
          <w:rFonts w:ascii="Times New Roman" w:hAnsi="Times New Roman" w:cs="Times New Roman"/>
          <w:sz w:val="24"/>
          <w:szCs w:val="24"/>
        </w:rPr>
        <w:t>S</w:t>
      </w:r>
      <w:r w:rsidR="00E454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9D2FB4" w:rsidRPr="00BF3B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Świadczenie usług w zakresie bezpieczeństwa i</w:t>
      </w:r>
      <w:r w:rsidR="009D2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9D2FB4" w:rsidRPr="00BF3B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higieny pracy oraz ochrony przeciwpożarowej dla TBS Lokum sp. z o.o.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BAAA2F7" w14:textId="1F311995" w:rsidR="00587633" w:rsidRPr="009D2FB4" w:rsidRDefault="009E406F" w:rsidP="009D2FB4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CB3C3F4" w14:textId="5E7F386F" w:rsidR="00496C4A" w:rsidRPr="00496C4A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</w:t>
      </w:r>
      <w:r w:rsidR="009D2FB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9D2FB4" w:rsidRPr="00B25B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dnia 1 czerwca 2024 r. do dnia  31 maja 2027 r</w:t>
      </w:r>
      <w:r w:rsidR="009D2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8E3549D" w14:textId="1A712603" w:rsidR="00496C4A" w:rsidRPr="00496C4A" w:rsidRDefault="009E406F" w:rsidP="00496C4A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88365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</w:t>
      </w:r>
      <w:r w:rsidR="00CE3E5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9</w:t>
      </w:r>
      <w:r w:rsidR="0088365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czerwca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4634569A" w14:textId="77777777" w:rsidR="00496C4A" w:rsidRPr="00496C4A" w:rsidRDefault="00496C4A" w:rsidP="00496C4A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4AEED4A" w14:textId="31626608" w:rsidR="009D2FB4" w:rsidRPr="009D2FB4" w:rsidRDefault="009D2FB4" w:rsidP="009D2FB4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0" w:name="_Hlk72001685"/>
      <w:r w:rsidRPr="009D2FB4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lastRenderedPageBreak/>
        <w:t xml:space="preserve">Wynagrodzenie </w:t>
      </w:r>
      <w:r w:rsidRPr="009D2FB4">
        <w:rPr>
          <w:rFonts w:ascii="Times New Roman" w:hAnsi="Times New Roman" w:cs="Times New Roman"/>
          <w:b/>
          <w:sz w:val="24"/>
          <w:szCs w:val="24"/>
          <w:lang w:eastAsia="pl-PL"/>
        </w:rPr>
        <w:t>ryczałtowe za realizację przedmiotu zamówienia za 1 miesiąc wynosi:</w:t>
      </w:r>
    </w:p>
    <w:p w14:paraId="1D2A9F66" w14:textId="77777777" w:rsidR="00496C4A" w:rsidRPr="009D2FB4" w:rsidRDefault="00496C4A" w:rsidP="009D2FB4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1213A5F7" w14:textId="77777777" w:rsidR="00D249E3" w:rsidRPr="00D249E3" w:rsidRDefault="009E406F" w:rsidP="00D249E3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1" w:name="mip51082701"/>
      <w:bookmarkEnd w:id="0"/>
      <w:bookmarkEnd w:id="1"/>
    </w:p>
    <w:p w14:paraId="0E4C0D77" w14:textId="77777777" w:rsidR="00D249E3" w:rsidRDefault="00D249E3" w:rsidP="00D249E3">
      <w:pPr>
        <w:widowControl w:val="0"/>
        <w:spacing w:after="0" w:line="100" w:lineRule="atLeast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4F415CF9" w14:textId="0E593C7B" w:rsidR="00D249E3" w:rsidRPr="00CE3E5D" w:rsidRDefault="00D249E3" w:rsidP="00D249E3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2" w:name="_GoBack"/>
      <w:r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*Szacowany czas trwania Umowy wynosi </w:t>
      </w:r>
      <w:r w:rsidR="009D2FB4"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36</w:t>
      </w:r>
      <w:r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 miesi</w:t>
      </w:r>
      <w:r w:rsidR="009D2FB4"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ęcy</w:t>
      </w:r>
      <w:r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.</w:t>
      </w:r>
    </w:p>
    <w:p w14:paraId="199899AC" w14:textId="001BF4E5" w:rsidR="00D249E3" w:rsidRPr="00CE3E5D" w:rsidRDefault="00D249E3" w:rsidP="00D249E3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Cs w:val="24"/>
          <w:lang w:eastAsia="en-US"/>
        </w:rPr>
      </w:pPr>
      <w:r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*Zamawiający do porównania i oceny ofert weźmie pod uwagę wartość za </w:t>
      </w:r>
      <w:r w:rsidR="009D2FB4"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36 miesięcy</w:t>
      </w:r>
      <w:r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.</w:t>
      </w:r>
    </w:p>
    <w:bookmarkEnd w:id="2"/>
    <w:p w14:paraId="051066F5" w14:textId="77777777" w:rsidR="003704B8" w:rsidRPr="003704B8" w:rsidRDefault="003704B8" w:rsidP="003704B8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54D2E49E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91660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7CA29FCE" w:rsidR="00E05E36" w:rsidRPr="00FF0488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FF0488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 w:rsidRPr="00FF048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 w:rsidRPr="00FF048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</w:t>
      </w:r>
      <w:r w:rsidR="00FF0488" w:rsidRPr="00FF048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posiadam </w:t>
      </w:r>
      <w:r w:rsidR="00FF0488" w:rsidRPr="007D2C3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niezbędną wiedzę i doświadczenie oraz dysponuję potencjałem technicznym i osobami</w:t>
      </w:r>
      <w:r w:rsidR="00FF0488" w:rsidRPr="00FF048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FF0488" w:rsidRPr="00FF048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zdolnymi do wykonywania Przedmiotu Zamówienia.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4D228FC0" w14:textId="41F1A4F2" w:rsidR="0091660F" w:rsidRDefault="00E274B4" w:rsidP="0091660F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lastRenderedPageBreak/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E51BCD7" w14:textId="77777777" w:rsidR="0091660F" w:rsidRPr="0091660F" w:rsidRDefault="0091660F" w:rsidP="0091660F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10B148D7" w14:textId="60BB2C05" w:rsidR="003321E9" w:rsidRDefault="00F15127" w:rsidP="00FD5C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7949955" w14:textId="77777777" w:rsidR="00FD5C91" w:rsidRPr="00FD5C91" w:rsidRDefault="00FD5C91" w:rsidP="00FD5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91660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0E8CD266" w:rsidR="00ED03EC" w:rsidRDefault="00ED03EC" w:rsidP="0091660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3"/>
    <w:p w14:paraId="4CB5F799" w14:textId="6CEE9A90" w:rsidR="004A17AB" w:rsidRPr="004A17AB" w:rsidRDefault="004A17AB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7AB">
        <w:rPr>
          <w:rFonts w:ascii="Times New Roman" w:eastAsia="Cambria" w:hAnsi="Times New Roman" w:cs="Cambria"/>
          <w:sz w:val="24"/>
          <w:szCs w:val="24"/>
        </w:rPr>
        <w:t xml:space="preserve">kserokopię dokumentów potwierdzających posiadanie </w:t>
      </w:r>
      <w:r w:rsidR="00E75257" w:rsidRPr="00EA5DD2">
        <w:rPr>
          <w:rFonts w:ascii="Times New Roman" w:eastAsia="Times New Roman" w:hAnsi="Times New Roman" w:cs="Times New Roman"/>
          <w:color w:val="000000"/>
          <w:sz w:val="24"/>
          <w:szCs w:val="24"/>
        </w:rPr>
        <w:t>kwalifikacje</w:t>
      </w:r>
      <w:r w:rsidR="00E75257">
        <w:rPr>
          <w:rFonts w:ascii="Times New Roman" w:eastAsia="Cambria" w:hAnsi="Times New Roman" w:cs="Cambria"/>
          <w:sz w:val="24"/>
          <w:szCs w:val="24"/>
        </w:rPr>
        <w:t xml:space="preserve"> </w:t>
      </w:r>
      <w:r>
        <w:rPr>
          <w:rFonts w:ascii="Times New Roman" w:eastAsia="Cambria" w:hAnsi="Times New Roman" w:cs="Cambria"/>
          <w:sz w:val="24"/>
          <w:szCs w:val="24"/>
        </w:rPr>
        <w:t>w zakresie objętym Przedmiotem Zamówienia,</w:t>
      </w:r>
      <w:r w:rsidR="00E75257" w:rsidRPr="00E75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67F9A7" w14:textId="68E8D260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4A17A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1660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22C6F892" w:rsidR="00B43F29" w:rsidRPr="00486D59" w:rsidRDefault="00B43F29" w:rsidP="0091660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91660F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3704B8" w:rsidRDefault="003704B8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3704B8" w:rsidRDefault="003704B8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3704B8" w:rsidRDefault="003704B8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3704B8" w:rsidRDefault="003704B8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49BA3166" w:rsidR="003704B8" w:rsidRPr="00486D59" w:rsidRDefault="003704B8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9D2FB4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88365A">
      <w:rPr>
        <w:rFonts w:ascii="Times New Roman" w:hAnsi="Times New Roman"/>
        <w:sz w:val="24"/>
        <w:szCs w:val="24"/>
      </w:rPr>
      <w:t>.47.</w:t>
    </w:r>
    <w:r w:rsidR="00CE3E5D">
      <w:rPr>
        <w:rFonts w:ascii="Times New Roman" w:hAnsi="Times New Roman"/>
        <w:sz w:val="24"/>
        <w:szCs w:val="24"/>
      </w:rPr>
      <w:t>1.</w:t>
    </w:r>
    <w:r w:rsidR="009D2FB4">
      <w:rPr>
        <w:rFonts w:ascii="Times New Roman" w:hAnsi="Times New Roman"/>
        <w:sz w:val="24"/>
        <w:szCs w:val="24"/>
      </w:rPr>
      <w:t>S</w:t>
    </w:r>
    <w:r w:rsidR="00E4541F">
      <w:rPr>
        <w:rFonts w:ascii="Times New Roman" w:hAnsi="Times New Roman"/>
        <w:sz w:val="24"/>
        <w:szCs w:val="24"/>
      </w:rPr>
      <w:t>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CE3E5D">
      <w:rPr>
        <w:rFonts w:ascii="Times New Roman" w:hAnsi="Times New Roman"/>
        <w:sz w:val="24"/>
        <w:szCs w:val="24"/>
      </w:rPr>
      <w:t>14 maja</w:t>
    </w:r>
    <w:r w:rsidR="00E4541F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FA000F"/>
    <w:multiLevelType w:val="hybridMultilevel"/>
    <w:tmpl w:val="14DC89BA"/>
    <w:lvl w:ilvl="0" w:tplc="0D8AB426">
      <w:start w:val="1"/>
      <w:numFmt w:val="lowerLetter"/>
      <w:lvlText w:val="%1)"/>
      <w:lvlJc w:val="left"/>
      <w:pPr>
        <w:ind w:left="136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150EAC"/>
    <w:multiLevelType w:val="hybridMultilevel"/>
    <w:tmpl w:val="7DDA80C4"/>
    <w:lvl w:ilvl="0" w:tplc="7776478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5291A6F"/>
    <w:multiLevelType w:val="hybridMultilevel"/>
    <w:tmpl w:val="6DDA9EBA"/>
    <w:lvl w:ilvl="0" w:tplc="E7927E5E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341FC"/>
    <w:multiLevelType w:val="hybridMultilevel"/>
    <w:tmpl w:val="A61E3586"/>
    <w:lvl w:ilvl="0" w:tplc="CCF8DCD4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8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B73C33"/>
    <w:multiLevelType w:val="hybridMultilevel"/>
    <w:tmpl w:val="7712576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4478B"/>
    <w:multiLevelType w:val="hybridMultilevel"/>
    <w:tmpl w:val="DE9461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6441E"/>
    <w:multiLevelType w:val="hybridMultilevel"/>
    <w:tmpl w:val="D28CBB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4"/>
  </w:num>
  <w:num w:numId="5">
    <w:abstractNumId w:val="11"/>
  </w:num>
  <w:num w:numId="6">
    <w:abstractNumId w:val="9"/>
  </w:num>
  <w:num w:numId="7">
    <w:abstractNumId w:val="15"/>
  </w:num>
  <w:num w:numId="8">
    <w:abstractNumId w:val="29"/>
  </w:num>
  <w:num w:numId="9">
    <w:abstractNumId w:val="7"/>
  </w:num>
  <w:num w:numId="10">
    <w:abstractNumId w:val="24"/>
  </w:num>
  <w:num w:numId="11">
    <w:abstractNumId w:val="39"/>
  </w:num>
  <w:num w:numId="12">
    <w:abstractNumId w:val="30"/>
  </w:num>
  <w:num w:numId="13">
    <w:abstractNumId w:val="12"/>
  </w:num>
  <w:num w:numId="14">
    <w:abstractNumId w:val="23"/>
  </w:num>
  <w:num w:numId="15">
    <w:abstractNumId w:val="26"/>
  </w:num>
  <w:num w:numId="16">
    <w:abstractNumId w:val="20"/>
  </w:num>
  <w:num w:numId="17">
    <w:abstractNumId w:val="19"/>
  </w:num>
  <w:num w:numId="18">
    <w:abstractNumId w:val="2"/>
  </w:num>
  <w:num w:numId="19">
    <w:abstractNumId w:val="8"/>
  </w:num>
  <w:num w:numId="20">
    <w:abstractNumId w:val="6"/>
  </w:num>
  <w:num w:numId="21">
    <w:abstractNumId w:val="35"/>
  </w:num>
  <w:num w:numId="22">
    <w:abstractNumId w:val="36"/>
  </w:num>
  <w:num w:numId="23">
    <w:abstractNumId w:val="31"/>
  </w:num>
  <w:num w:numId="24">
    <w:abstractNumId w:val="13"/>
  </w:num>
  <w:num w:numId="25">
    <w:abstractNumId w:val="28"/>
  </w:num>
  <w:num w:numId="26">
    <w:abstractNumId w:val="32"/>
  </w:num>
  <w:num w:numId="27">
    <w:abstractNumId w:val="22"/>
  </w:num>
  <w:num w:numId="28">
    <w:abstractNumId w:val="3"/>
  </w:num>
  <w:num w:numId="29">
    <w:abstractNumId w:val="5"/>
  </w:num>
  <w:num w:numId="30">
    <w:abstractNumId w:val="27"/>
  </w:num>
  <w:num w:numId="31">
    <w:abstractNumId w:val="38"/>
  </w:num>
  <w:num w:numId="32">
    <w:abstractNumId w:val="17"/>
  </w:num>
  <w:num w:numId="33">
    <w:abstractNumId w:val="14"/>
  </w:num>
  <w:num w:numId="34">
    <w:abstractNumId w:val="33"/>
  </w:num>
  <w:num w:numId="35">
    <w:abstractNumId w:val="21"/>
  </w:num>
  <w:num w:numId="36">
    <w:abstractNumId w:val="25"/>
  </w:num>
  <w:num w:numId="37">
    <w:abstractNumId w:val="16"/>
  </w:num>
  <w:num w:numId="38">
    <w:abstractNumId w:val="4"/>
  </w:num>
  <w:num w:numId="39">
    <w:abstractNumId w:val="37"/>
  </w:num>
  <w:num w:numId="40">
    <w:abstractNumId w:val="1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D2E4A"/>
    <w:rsid w:val="00123D57"/>
    <w:rsid w:val="00136CFD"/>
    <w:rsid w:val="00161971"/>
    <w:rsid w:val="00162048"/>
    <w:rsid w:val="001A1C50"/>
    <w:rsid w:val="001B7E50"/>
    <w:rsid w:val="001E45A7"/>
    <w:rsid w:val="001F6D08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04B8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67847"/>
    <w:rsid w:val="00476281"/>
    <w:rsid w:val="004835E5"/>
    <w:rsid w:val="00484C2F"/>
    <w:rsid w:val="00486D59"/>
    <w:rsid w:val="00496C4A"/>
    <w:rsid w:val="004A17AB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77808"/>
    <w:rsid w:val="00786C7E"/>
    <w:rsid w:val="00793A0A"/>
    <w:rsid w:val="007D0991"/>
    <w:rsid w:val="007D1086"/>
    <w:rsid w:val="007D27E9"/>
    <w:rsid w:val="007D2C33"/>
    <w:rsid w:val="007F132D"/>
    <w:rsid w:val="007F159F"/>
    <w:rsid w:val="008131C9"/>
    <w:rsid w:val="00821A03"/>
    <w:rsid w:val="00833634"/>
    <w:rsid w:val="008617C8"/>
    <w:rsid w:val="0088365A"/>
    <w:rsid w:val="00883A05"/>
    <w:rsid w:val="00894F49"/>
    <w:rsid w:val="008E1E73"/>
    <w:rsid w:val="008E5183"/>
    <w:rsid w:val="008F177D"/>
    <w:rsid w:val="008F380C"/>
    <w:rsid w:val="0091660F"/>
    <w:rsid w:val="00925B7B"/>
    <w:rsid w:val="00940B0A"/>
    <w:rsid w:val="00946F96"/>
    <w:rsid w:val="009535DA"/>
    <w:rsid w:val="00994B72"/>
    <w:rsid w:val="009A2188"/>
    <w:rsid w:val="009C78FF"/>
    <w:rsid w:val="009D2FB4"/>
    <w:rsid w:val="009D6C9D"/>
    <w:rsid w:val="009E406F"/>
    <w:rsid w:val="009F165B"/>
    <w:rsid w:val="00A20F90"/>
    <w:rsid w:val="00A50F7D"/>
    <w:rsid w:val="00A800B2"/>
    <w:rsid w:val="00A80879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E3E5D"/>
    <w:rsid w:val="00CF040E"/>
    <w:rsid w:val="00CF4A1A"/>
    <w:rsid w:val="00D249E3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4541F"/>
    <w:rsid w:val="00E510A0"/>
    <w:rsid w:val="00E54F59"/>
    <w:rsid w:val="00E554DF"/>
    <w:rsid w:val="00E63901"/>
    <w:rsid w:val="00E75257"/>
    <w:rsid w:val="00E871F1"/>
    <w:rsid w:val="00ED03EC"/>
    <w:rsid w:val="00ED4CBC"/>
    <w:rsid w:val="00EE1DB7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A74D8"/>
    <w:rsid w:val="00FC1C47"/>
    <w:rsid w:val="00FD04BB"/>
    <w:rsid w:val="00FD5C91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table" w:customStyle="1" w:styleId="Tabela-Siatka1">
    <w:name w:val="Tabela - Siatka1"/>
    <w:basedOn w:val="Standardowy"/>
    <w:next w:val="Tabela-Siatka"/>
    <w:uiPriority w:val="39"/>
    <w:rsid w:val="001B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2762-A331-414C-B325-B0A45953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7C3015D8</Template>
  <TotalTime>89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18</cp:revision>
  <cp:lastPrinted>2024-05-13T12:40:00Z</cp:lastPrinted>
  <dcterms:created xsi:type="dcterms:W3CDTF">2024-03-14T12:59:00Z</dcterms:created>
  <dcterms:modified xsi:type="dcterms:W3CDTF">2024-05-13T12:40:00Z</dcterms:modified>
</cp:coreProperties>
</file>