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89E5" w14:textId="77777777" w:rsidR="001C68F1" w:rsidRDefault="001C68F1" w:rsidP="001C68F1">
      <w:pPr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</w:pPr>
    </w:p>
    <w:p w14:paraId="6DC2D944" w14:textId="3E94DC08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ZP.272.3</w:t>
      </w:r>
      <w:r w:rsidR="00D062C3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3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.2023</w:t>
      </w:r>
      <w:r w:rsidRPr="001C68F1">
        <w:rPr>
          <w:rFonts w:ascii="Calibri" w:eastAsia="Calibri" w:hAnsi="Calibri" w:cs="Calibri"/>
          <w:kern w:val="3"/>
          <w:sz w:val="24"/>
          <w:szCs w:val="24"/>
        </w:rPr>
        <w:t xml:space="preserve">                                                                                                   </w:t>
      </w:r>
      <w:r w:rsidR="00BB16D0">
        <w:rPr>
          <w:rFonts w:ascii="Calibri" w:eastAsia="Calibri" w:hAnsi="Calibri" w:cs="Calibri"/>
          <w:kern w:val="3"/>
          <w:sz w:val="24"/>
          <w:szCs w:val="24"/>
        </w:rPr>
        <w:t xml:space="preserve">  </w:t>
      </w:r>
      <w:r w:rsidR="004E56CB">
        <w:rPr>
          <w:rFonts w:ascii="Calibri" w:eastAsia="Calibri" w:hAnsi="Calibri" w:cs="Calibri"/>
          <w:kern w:val="3"/>
          <w:sz w:val="24"/>
          <w:szCs w:val="24"/>
        </w:rPr>
        <w:t xml:space="preserve">       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Chojnice, 2023-</w:t>
      </w:r>
      <w:r w:rsidR="00D062C3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11-0</w:t>
      </w:r>
      <w:r w:rsidR="005833BC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9</w:t>
      </w:r>
    </w:p>
    <w:p w14:paraId="6715F02D" w14:textId="77777777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3823E9" w14:textId="77777777" w:rsidR="001C68F1" w:rsidRPr="001C68F1" w:rsidRDefault="001C68F1" w:rsidP="001C68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AFE4454" w14:textId="2E616F41" w:rsidR="00D062C3" w:rsidRPr="00D062C3" w:rsidRDefault="001C68F1" w:rsidP="00D062C3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</w:rPr>
      </w:pPr>
      <w:r w:rsidRPr="001C68F1">
        <w:rPr>
          <w:rFonts w:ascii="Calibri" w:hAnsi="Calibri" w:cs="Calibri"/>
          <w:kern w:val="3"/>
        </w:rPr>
        <w:t>Dotyczy:  postępowania o udzielenie zamówienia publicznego pn.</w:t>
      </w:r>
      <w:r w:rsidRPr="001C68F1">
        <w:rPr>
          <w:rFonts w:ascii="Calibri" w:hAnsi="Calibri" w:cs="Calibri"/>
          <w:b/>
        </w:rPr>
        <w:t xml:space="preserve"> </w:t>
      </w:r>
      <w:r w:rsidR="00D062C3">
        <w:rPr>
          <w:rFonts w:ascii="Calibri" w:hAnsi="Calibri" w:cs="Calibri"/>
        </w:rPr>
        <w:t xml:space="preserve"> </w:t>
      </w:r>
      <w:r w:rsidR="00D062C3" w:rsidRPr="00963D02">
        <w:rPr>
          <w:rFonts w:ascii="Arial" w:hAnsi="Arial" w:cs="Arial"/>
          <w:b/>
          <w:bCs/>
          <w:sz w:val="22"/>
          <w:szCs w:val="22"/>
        </w:rPr>
        <w:t>Budowa ścieżki rowerowej przy drodze powiatowej nr 2625G na odcinku Małe Chełmy – Wielkie Chełmy.</w:t>
      </w:r>
    </w:p>
    <w:p w14:paraId="4790293A" w14:textId="77777777" w:rsidR="00D062C3" w:rsidRPr="00963D02" w:rsidRDefault="00D062C3" w:rsidP="00D062C3">
      <w:pPr>
        <w:pStyle w:val="Style6"/>
        <w:widowControl/>
        <w:spacing w:line="250" w:lineRule="exact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8A6EB7" w14:textId="6AF5E9DA" w:rsidR="00D062C3" w:rsidRPr="00963D02" w:rsidRDefault="00D062C3" w:rsidP="00D062C3">
      <w:pPr>
        <w:pStyle w:val="Style6"/>
        <w:widowControl/>
        <w:spacing w:line="250" w:lineRule="exact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63D02">
        <w:rPr>
          <w:rFonts w:ascii="Arial" w:hAnsi="Arial" w:cs="Arial"/>
          <w:b/>
          <w:bCs/>
          <w:sz w:val="22"/>
          <w:szCs w:val="22"/>
        </w:rPr>
        <w:t>Zadanie jest realizowane przy dofinansowaniu z Rządowego Funduszu Rozwoju Dróg Poprawa Bezpieczeństwa Niechronionych Uczestników Ruchu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0CAD765" w14:textId="77777777" w:rsidR="001C68F1" w:rsidRPr="001C68F1" w:rsidRDefault="001C68F1" w:rsidP="001C68F1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B5F178" w14:textId="77777777" w:rsidR="001C68F1" w:rsidRPr="001C68F1" w:rsidRDefault="001C68F1" w:rsidP="001C68F1">
      <w:pPr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68F1">
        <w:rPr>
          <w:rFonts w:ascii="Calibri" w:eastAsia="Calibri" w:hAnsi="Calibri" w:cs="Calibri"/>
          <w:b/>
          <w:kern w:val="3"/>
          <w:sz w:val="24"/>
          <w:szCs w:val="24"/>
        </w:rPr>
        <w:t>WYJAŚNIENIE TREŚCI SWZ</w:t>
      </w:r>
    </w:p>
    <w:p w14:paraId="228C2A36" w14:textId="1003D99C" w:rsidR="00D062C3" w:rsidRPr="004E56CB" w:rsidRDefault="001C68F1" w:rsidP="004E56CB">
      <w:pPr>
        <w:autoSpaceDE w:val="0"/>
        <w:spacing w:before="120" w:after="120" w:line="276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(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t.j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. Dz. U. z 2023 r., poz. 1605 ze zm.) zwanej dalej „ustawą Pzp” Zamawiający udziela wyjaśnień do zadanego przez Wykonawcę pytania:</w:t>
      </w:r>
    </w:p>
    <w:p w14:paraId="4CAFE669" w14:textId="7F687927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1. </w:t>
      </w:r>
      <w:r w:rsidRPr="00D062C3">
        <w:rPr>
          <w:rFonts w:ascii="Calibri" w:hAnsi="Calibri" w:cs="Calibri"/>
          <w:sz w:val="24"/>
          <w:szCs w:val="24"/>
          <w:lang w:val="pl-PL"/>
        </w:rPr>
        <w:t>Po przeanalizowaniu PZT stwierdzono, że zachodzi konieczność regulacji dwóch studni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kanalizacyjnych. Czy w/w regulacje studni wchodzą w zakres prac do wykonania. Czy w/w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prace są do realizacji w ramach niniejszego zadania. Jeżeli tak, to zwracamy się z prośbą do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Zamawiającego o podanie zakresu robót związanych z wykonaniem w/w elementów 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skorygowanie przedmiaru robót.</w:t>
      </w:r>
    </w:p>
    <w:p w14:paraId="2BBC0594" w14:textId="16DEDD93" w:rsidR="00D062C3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W ramach inwestycji należy wycenić oraz wykonać regulację dwóch studni kanalizacyjnych o średnicy fi 1000mm poprzez wymianę pokrywy oraz włazu na nowy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66CF7A1E" w14:textId="1D59F6FB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2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PZT stwierdzono, że należy wykonać rowy odwadniające przy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przepustach pod ścieżką rowerową. Czy w/w rowy wchodzą w zakres prac do wykonania. Czy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w/w prace są do realizacji w ramach niniejszego zadania. Jeżeli tak, to zwracamy się z prośbą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do Zamawiającego o podanie zakresu robót związanych z wykonaniem w/w elementów 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skorygowanie przedmiaru robót.</w:t>
      </w:r>
    </w:p>
    <w:p w14:paraId="7CC1805B" w14:textId="72CF2679" w:rsidR="004E56CB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</w:rPr>
        <w:t>Odp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Zakres wykonania rowów został ujęty w tabeli robót ziemnych – odcinek EF;</w:t>
      </w:r>
    </w:p>
    <w:p w14:paraId="46B2D82F" w14:textId="20872C76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3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PZT stwierdzono, że przy przepustach pod ścieżką rowerową należy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wykonać obłożenie skarp kostką kamienną 15/17 cm obramowanych opornikiem drogowym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oraz bariery ochronne typu U-11a. Czy w/w prace są do realizacji w ramach niniejszego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zadania. Jeżeli tak, to zwracamy się z prośbą do Zamawiającego o podanie zakresu robót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związanych z wykonaniem w/w elementów i skorygowanie przedmiaru robót.</w:t>
      </w:r>
    </w:p>
    <w:p w14:paraId="4C1A5BF9" w14:textId="0F5CC2DB" w:rsidR="00D062C3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Roboty wykończeniowe w obrębie przepustów zostały szczegółowo przedstawione na przekrojach normalnych i zawierają w szczególności umocnienie skarp kostką kamienna granitową 15/17cm na ławie betonowej, obramowanie opornikiem drogowym, wykonanie barier ochronnych typu U11a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28A8682B" w14:textId="62812B5A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4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PZT oraz przekrojów normalnych stwierdzono rozbieżność rozwiązań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projektowych związanych z przepustem pod ścieżką rowerową. Na PZT wskazano, że przepust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należy wykonać z rury fi 600 mm, natomiast w przekroju normalnym z rury spiralnej 800/580.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Biorąc pod uwagę znaczną różnicę cen jedn. w/w materiałów prosimy Zamawiającego 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wskazanie, które rozwiązanie należy przyjąć do wyceny.</w:t>
      </w:r>
    </w:p>
    <w:p w14:paraId="78C4A4BC" w14:textId="16C549BA" w:rsidR="00D062C3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Rodzaj rur przepustowych należy wycenić oraz wykonać zgodnie z przekrojem normalnym;</w:t>
      </w:r>
    </w:p>
    <w:p w14:paraId="06FE38A4" w14:textId="28CAF5F9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>5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projektu docelowej organizacji ruchu stwierdzono, że ilość podanych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znaków do wykonania w przedmiarze robót jest mniejsza niż na PZT projektu docelowej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organizacji ruchu. Prosimy Zamawiającego o potwierdzenie, że należy wykonać oznakowanie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pionowe zgodnie z ilościami podanymi w przedmiarach robót i wskazanie na PZT których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znaków one dotyczą.</w:t>
      </w:r>
    </w:p>
    <w:p w14:paraId="62C8C30A" w14:textId="71222360" w:rsidR="004E56CB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Docelową organizację ruchu należy wycenić oraz wykonać zgodnie z projektem docelowej organizacji ruchu;</w:t>
      </w:r>
    </w:p>
    <w:p w14:paraId="4A3D1A97" w14:textId="16086875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6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projektu docelowej organizacji ruchu stwierdzono, że w projekcie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docelowej organizacji ruchu wskazano znaki do przestawienia, usunięcia oraz do wykonania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bariery drogowe U-14a. Czy w/w prace są do realizacji w ramach niniejszego zadania. Jeżeli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tak, to zwracamy się z prośbą do Zamawiającego o podanie zakresu robót związanych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wykonaniem w/w elementów i skorygowanie przedmiaru robót oraz podanie typu barier jaki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należy przyjąć do wyceny.</w:t>
      </w:r>
    </w:p>
    <w:p w14:paraId="145023F4" w14:textId="356DD362" w:rsidR="00D062C3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Docelową organizację ruchu należy wycenić oraz wykonać zgodnie z projektem docelowej organizacji ruchu;</w:t>
      </w:r>
    </w:p>
    <w:p w14:paraId="467627D0" w14:textId="0F9B9475" w:rsidR="00D062C3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7</w:t>
      </w:r>
      <w:r w:rsidRPr="00D062C3">
        <w:rPr>
          <w:rFonts w:ascii="Calibri" w:hAnsi="Calibri" w:cs="Calibri"/>
          <w:sz w:val="24"/>
          <w:szCs w:val="24"/>
          <w:lang w:val="pl-PL"/>
        </w:rPr>
        <w:t>. W przedmiarze robót oraz opisie technicznym projektu docelowej organizacji ruchu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wskazano, że oznakowanie poziome należy wykonać w technologii grubowarstwowej, zaś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SST w technologii cienkowarstwowej. Zwracamy się z prośbą do Zamawiającego o wskazanie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jaką technologię wykonania oznakowania poziomego należy przyjąć do wyceny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2A95DB00" w14:textId="7EBFEDA4" w:rsidR="00D062C3" w:rsidRPr="00D062C3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Oznakowanie poziome należy wykonać jako grubowarstwowe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7281795C" w14:textId="7B1614F5" w:rsidR="001C68F1" w:rsidRDefault="00D062C3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8</w:t>
      </w:r>
      <w:r w:rsidRPr="00D062C3">
        <w:rPr>
          <w:rFonts w:ascii="Calibri" w:hAnsi="Calibri" w:cs="Calibri"/>
          <w:sz w:val="24"/>
          <w:szCs w:val="24"/>
          <w:lang w:val="pl-PL"/>
        </w:rPr>
        <w:t>. Po przeanalizowaniu PZT stwierdzono, że zachodzi konieczność rozbiórki i odtworzenia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istniejącego ogrodzenia w km 0+710 – 0+965. Czy wyżej w/w rozbiórka i odtworzenie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ogrodzenia jest do realizacji w ramach niniejszego zadania. Jeżeli tak, to zwracamy się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prośbą do Zamawiającego o podanie zakresu robót związanych z wykonaniem w/w rozbiórki i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odtworzenia, rodzaju materiałów do dotworzenia ogrodzenia oraz skorygowanie przedmiaru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062C3">
        <w:rPr>
          <w:rFonts w:ascii="Calibri" w:hAnsi="Calibri" w:cs="Calibri"/>
          <w:sz w:val="24"/>
          <w:szCs w:val="24"/>
          <w:lang w:val="pl-PL"/>
        </w:rPr>
        <w:t>robót.</w:t>
      </w:r>
    </w:p>
    <w:p w14:paraId="0220BCE8" w14:textId="1DCCD7F0" w:rsidR="001C68F1" w:rsidRDefault="004E56CB" w:rsidP="00D062C3">
      <w:pPr>
        <w:pStyle w:val="Akapitzlist"/>
        <w:spacing w:before="120" w:after="120" w:line="259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 w:cs="Calibri"/>
          <w:sz w:val="24"/>
          <w:szCs w:val="24"/>
          <w:lang w:val="pl-PL"/>
        </w:rPr>
        <w:t>Odp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: </w:t>
      </w:r>
      <w:r w:rsidRPr="004E56CB">
        <w:rPr>
          <w:rFonts w:ascii="Calibri" w:hAnsi="Calibri" w:cs="Calibri"/>
          <w:sz w:val="24"/>
          <w:szCs w:val="24"/>
          <w:lang w:val="pl-PL"/>
        </w:rPr>
        <w:t>W ramach inwestycji należy wycenić oraz wykonać rozbiórkę istniejącego ogrodzenia ze słupków drewnianych oraz siatki stalowej w ilości 270m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2CE85B8A" w14:textId="77777777" w:rsidR="00D062C3" w:rsidRPr="00D062C3" w:rsidRDefault="00D062C3" w:rsidP="00D062C3">
      <w:pPr>
        <w:spacing w:before="120" w:after="120" w:line="259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875410B" w14:textId="77777777" w:rsidR="00D062C3" w:rsidRDefault="00D062C3" w:rsidP="001C68F1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378DE90" w14:textId="77777777" w:rsidR="00D062C3" w:rsidRDefault="00D062C3" w:rsidP="001C68F1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9283FAF" w14:textId="77777777" w:rsidR="00D062C3" w:rsidRDefault="00D062C3" w:rsidP="001C68F1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3CF3EA5" w14:textId="77777777" w:rsidR="004E56CB" w:rsidRPr="001C68F1" w:rsidRDefault="004E56CB" w:rsidP="001C68F1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4804AF3F" w14:textId="77777777" w:rsidR="001C68F1" w:rsidRPr="001C68F1" w:rsidRDefault="001C68F1" w:rsidP="004E56CB">
      <w:pPr>
        <w:autoSpaceDE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Otrzymują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</w:p>
    <w:p w14:paraId="76C3CFDC" w14:textId="63B0BABA" w:rsidR="001C68F1" w:rsidRPr="001C68F1" w:rsidRDefault="001C68F1" w:rsidP="004E56CB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Strona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internetowa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postępowania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  <w:bookmarkStart w:id="0" w:name="_Hlk17804543"/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begin"/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instrText xml:space="preserve"> HYPERLINK "https://platformazakupowa.pl/sp_chojnice/aukcje" </w:instrText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separate"/>
      </w:r>
      <w:r w:rsidRPr="001C68F1">
        <w:rPr>
          <w:rStyle w:val="Hipercze"/>
          <w:rFonts w:ascii="Calibri" w:hAnsi="Calibri" w:cs="Calibri"/>
          <w:b/>
          <w:bCs/>
          <w:color w:val="auto"/>
          <w:sz w:val="24"/>
          <w:szCs w:val="24"/>
          <w:lang w:val="pl-PL"/>
        </w:rPr>
        <w:t>https://platformazakupowa.pl/sp_chojnice/aukcje</w:t>
      </w:r>
      <w:r w:rsidRPr="001C68F1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510A322B" w14:textId="77777777" w:rsidR="001C68F1" w:rsidRPr="001C68F1" w:rsidRDefault="001C68F1" w:rsidP="004E56CB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C68F1">
        <w:rPr>
          <w:rFonts w:ascii="Calibri" w:hAnsi="Calibri" w:cs="Calibri"/>
          <w:sz w:val="24"/>
          <w:szCs w:val="24"/>
        </w:rPr>
        <w:t>a/a</w:t>
      </w:r>
    </w:p>
    <w:p w14:paraId="01662797" w14:textId="14F2C6CD" w:rsidR="001C68F1" w:rsidRPr="001C68F1" w:rsidRDefault="001C68F1" w:rsidP="001C68F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sectPr w:rsidR="001C68F1" w:rsidRPr="001C68F1" w:rsidSect="00D062C3">
      <w:headerReference w:type="default" r:id="rId11"/>
      <w:footerReference w:type="default" r:id="rId12"/>
      <w:headerReference w:type="first" r:id="rId13"/>
      <w:pgSz w:w="11906" w:h="16838" w:code="9"/>
      <w:pgMar w:top="851" w:right="849" w:bottom="1814" w:left="136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9FD7" w14:textId="77777777" w:rsidR="008D1D69" w:rsidRDefault="008D1D69" w:rsidP="00530C20">
      <w:pPr>
        <w:spacing w:after="0" w:line="240" w:lineRule="auto"/>
      </w:pPr>
      <w:r>
        <w:separator/>
      </w:r>
    </w:p>
  </w:endnote>
  <w:endnote w:type="continuationSeparator" w:id="0">
    <w:p w14:paraId="4899F008" w14:textId="77777777" w:rsidR="008D1D69" w:rsidRDefault="008D1D69" w:rsidP="005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B" w14:textId="209041DA" w:rsidR="00736224" w:rsidRDefault="001D5CF1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93B03E9" wp14:editId="0C162CDA">
              <wp:simplePos x="0" y="0"/>
              <wp:positionH relativeFrom="margin">
                <wp:align>right</wp:align>
              </wp:positionH>
              <wp:positionV relativeFrom="page">
                <wp:posOffset>9616966</wp:posOffset>
              </wp:positionV>
              <wp:extent cx="505898" cy="804764"/>
              <wp:effectExtent l="0" t="0" r="8890" b="14605"/>
              <wp:wrapNone/>
              <wp:docPr id="7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898" cy="804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F605A" w14:textId="11A1C99F" w:rsidR="001D5CF1" w:rsidRPr="008A5CC3" w:rsidRDefault="001D5CF1" w:rsidP="001D5CF1">
                          <w:pPr>
                            <w:pStyle w:val="KontaktdatenFusszeile"/>
                            <w:rPr>
                              <w:rFonts w:asciiTheme="majorHAnsi" w:hAnsiTheme="majorHAnsi" w:cs="Segoe UI"/>
                            </w:rPr>
                          </w:pPr>
                          <w:r w:rsidRPr="00FC63D6">
                            <w:rPr>
                              <w:rStyle w:val="Bold"/>
                              <w:rFonts w:cs="Segoe UI"/>
                              <w:b w:val="0"/>
                              <w:lang w:val="pl-PL"/>
                            </w:rPr>
                            <w:t>strona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begin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instrText>PAGE   \* MERGEFORMAT</w:instrTex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separate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noProof/>
                            </w:rPr>
                            <w:t>1</w:t>
                          </w:r>
                          <w:r w:rsidRPr="008A5CC3">
                            <w:rPr>
                              <w:rStyle w:val="Bold"/>
                              <w:rFonts w:eastAsiaTheme="majorEastAsia" w:cs="Segoe UI"/>
                              <w:b w:val="0"/>
                              <w:lang w:val="en-US"/>
                            </w:rPr>
                            <w:fldChar w:fldCharType="end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Style w:val="Bold"/>
                              <w:rFonts w:cs="Segoe UI"/>
                              <w:b w:val="0"/>
                            </w:rPr>
                            <w:t>z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begin"/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instrText xml:space="preserve"> NUMPAGES \# "0" \* MERGEFORMAT </w:instrTex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separate"/>
                          </w:r>
                          <w:r w:rsidRPr="008A5CC3">
                            <w:rPr>
                              <w:rFonts w:asciiTheme="majorHAnsi" w:hAnsiTheme="majorHAnsi" w:cs="Segoe UI"/>
                              <w:noProof/>
                            </w:rPr>
                            <w:t>2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B03E9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11.35pt;margin-top:757.25pt;width:39.85pt;height:63.3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" filled="f" stroked="f" strokeweight=".5pt">
              <v:textbox inset="0,0,0,0">
                <w:txbxContent>
                  <w:p w14:paraId="5C2F605A" w14:textId="11A1C99F" w:rsidR="001D5CF1" w:rsidRPr="008A5CC3" w:rsidRDefault="001D5CF1" w:rsidP="001D5CF1">
                    <w:pPr>
                      <w:pStyle w:val="KontaktdatenFusszeile"/>
                      <w:rPr>
                        <w:rFonts w:asciiTheme="majorHAnsi" w:hAnsiTheme="majorHAnsi" w:cs="Segoe UI"/>
                      </w:rPr>
                    </w:pPr>
                    <w:r w:rsidRPr="00FC63D6">
                      <w:rPr>
                        <w:rStyle w:val="Bold"/>
                        <w:rFonts w:cs="Segoe UI"/>
                        <w:b w:val="0"/>
                        <w:lang w:val="pl-PL"/>
                      </w:rPr>
                      <w:t>strona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begin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instrText>PAGE   \* MERGEFORMAT</w:instrTex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separate"/>
                    </w:r>
                    <w:r w:rsidRPr="008A5CC3">
                      <w:rPr>
                        <w:rStyle w:val="Bold"/>
                        <w:rFonts w:cs="Segoe UI"/>
                        <w:b w:val="0"/>
                        <w:noProof/>
                      </w:rPr>
                      <w:t>1</w:t>
                    </w:r>
                    <w:r w:rsidRPr="008A5CC3">
                      <w:rPr>
                        <w:rStyle w:val="Bold"/>
                        <w:rFonts w:eastAsiaTheme="majorEastAsia" w:cs="Segoe UI"/>
                        <w:b w:val="0"/>
                        <w:lang w:val="en-US"/>
                      </w:rPr>
                      <w:fldChar w:fldCharType="end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>
                      <w:rPr>
                        <w:rStyle w:val="Bold"/>
                        <w:rFonts w:cs="Segoe UI"/>
                        <w:b w:val="0"/>
                      </w:rPr>
                      <w:t>z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begin"/>
                    </w:r>
                    <w:r w:rsidRPr="008A5CC3">
                      <w:rPr>
                        <w:rFonts w:asciiTheme="majorHAnsi" w:hAnsiTheme="majorHAnsi" w:cs="Segoe UI"/>
                      </w:rPr>
                      <w:instrText xml:space="preserve"> NUMPAGES \# "0" \* MERGEFORMAT </w:instrTex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separate"/>
                    </w:r>
                    <w:r w:rsidRPr="008A5CC3">
                      <w:rPr>
                        <w:rFonts w:asciiTheme="majorHAnsi" w:hAnsiTheme="majorHAnsi" w:cs="Segoe UI"/>
                        <w:noProof/>
                      </w:rPr>
                      <w:t>2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7387" w14:textId="77777777" w:rsidR="008D1D69" w:rsidRDefault="008D1D69" w:rsidP="00530C20">
      <w:pPr>
        <w:spacing w:after="0" w:line="240" w:lineRule="auto"/>
      </w:pPr>
      <w:r>
        <w:separator/>
      </w:r>
    </w:p>
  </w:footnote>
  <w:footnote w:type="continuationSeparator" w:id="0">
    <w:p w14:paraId="11F3ADE5" w14:textId="77777777" w:rsidR="008D1D69" w:rsidRDefault="008D1D69" w:rsidP="005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A" w14:textId="68DCE508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59C850" wp14:editId="7D4B5CC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86AEF" id="Gerader Verbinde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59C852" wp14:editId="7559C85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5E33A" id="Gerader Verbinde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C" w14:textId="6B2EA101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59C858" wp14:editId="76E3A3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93FEE" id="Gerader Verbinde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9C85A" wp14:editId="7559C85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B079E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9B"/>
    <w:multiLevelType w:val="hybridMultilevel"/>
    <w:tmpl w:val="6E8A326C"/>
    <w:lvl w:ilvl="0" w:tplc="7F8CC21E">
      <w:start w:val="1"/>
      <w:numFmt w:val="low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C595F6C"/>
    <w:multiLevelType w:val="hybridMultilevel"/>
    <w:tmpl w:val="F7FC308C"/>
    <w:lvl w:ilvl="0" w:tplc="8EA0F1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128"/>
    <w:multiLevelType w:val="hybridMultilevel"/>
    <w:tmpl w:val="C59C793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CE0B30"/>
    <w:multiLevelType w:val="hybridMultilevel"/>
    <w:tmpl w:val="BE0EA626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42462B1"/>
    <w:multiLevelType w:val="hybridMultilevel"/>
    <w:tmpl w:val="CA3A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3B3"/>
    <w:multiLevelType w:val="hybridMultilevel"/>
    <w:tmpl w:val="5418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37D"/>
    <w:multiLevelType w:val="hybridMultilevel"/>
    <w:tmpl w:val="F8462038"/>
    <w:lvl w:ilvl="0" w:tplc="AA26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009D9"/>
    <w:multiLevelType w:val="hybridMultilevel"/>
    <w:tmpl w:val="25AA395A"/>
    <w:lvl w:ilvl="0" w:tplc="B9044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422C4"/>
    <w:multiLevelType w:val="hybridMultilevel"/>
    <w:tmpl w:val="4C32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0736"/>
    <w:multiLevelType w:val="hybridMultilevel"/>
    <w:tmpl w:val="4724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57E2"/>
    <w:multiLevelType w:val="hybridMultilevel"/>
    <w:tmpl w:val="C5E22570"/>
    <w:lvl w:ilvl="0" w:tplc="AC2811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A43"/>
    <w:multiLevelType w:val="hybridMultilevel"/>
    <w:tmpl w:val="60D41926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95C2B"/>
    <w:multiLevelType w:val="hybridMultilevel"/>
    <w:tmpl w:val="3E3290B0"/>
    <w:lvl w:ilvl="0" w:tplc="55E22FA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4DE0"/>
    <w:multiLevelType w:val="hybridMultilevel"/>
    <w:tmpl w:val="C86E9AE2"/>
    <w:lvl w:ilvl="0" w:tplc="FFFFFFFF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273A2"/>
    <w:multiLevelType w:val="hybridMultilevel"/>
    <w:tmpl w:val="D094479E"/>
    <w:lvl w:ilvl="0" w:tplc="8C6818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5750A96"/>
    <w:multiLevelType w:val="hybridMultilevel"/>
    <w:tmpl w:val="3D0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C327A"/>
    <w:multiLevelType w:val="hybridMultilevel"/>
    <w:tmpl w:val="2920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7084"/>
    <w:multiLevelType w:val="hybridMultilevel"/>
    <w:tmpl w:val="3808F6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90D99"/>
    <w:multiLevelType w:val="hybridMultilevel"/>
    <w:tmpl w:val="D356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691"/>
    <w:multiLevelType w:val="hybridMultilevel"/>
    <w:tmpl w:val="FDE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6131"/>
    <w:multiLevelType w:val="hybridMultilevel"/>
    <w:tmpl w:val="C86E9AE2"/>
    <w:lvl w:ilvl="0" w:tplc="D5F82D38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60CC1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94A"/>
    <w:multiLevelType w:val="hybridMultilevel"/>
    <w:tmpl w:val="800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4" w15:restartNumberingAfterBreak="0">
    <w:nsid w:val="43277821"/>
    <w:multiLevelType w:val="hybridMultilevel"/>
    <w:tmpl w:val="D0EA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60BD"/>
    <w:multiLevelType w:val="hybridMultilevel"/>
    <w:tmpl w:val="21E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74E3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24B8"/>
    <w:multiLevelType w:val="multilevel"/>
    <w:tmpl w:val="C4CC72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AE3E00"/>
    <w:multiLevelType w:val="hybridMultilevel"/>
    <w:tmpl w:val="8048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00D5B"/>
    <w:multiLevelType w:val="hybridMultilevel"/>
    <w:tmpl w:val="00FE5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0077B"/>
    <w:multiLevelType w:val="hybridMultilevel"/>
    <w:tmpl w:val="21E6F882"/>
    <w:lvl w:ilvl="0" w:tplc="871A6B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BF687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501E"/>
    <w:multiLevelType w:val="hybridMultilevel"/>
    <w:tmpl w:val="8FCE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7766"/>
    <w:multiLevelType w:val="hybridMultilevel"/>
    <w:tmpl w:val="0C0A2C44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4783AD1"/>
    <w:multiLevelType w:val="hybridMultilevel"/>
    <w:tmpl w:val="F984C974"/>
    <w:lvl w:ilvl="0" w:tplc="A16EA2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6D31"/>
    <w:multiLevelType w:val="hybridMultilevel"/>
    <w:tmpl w:val="D8720D16"/>
    <w:lvl w:ilvl="0" w:tplc="F188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119EA"/>
    <w:multiLevelType w:val="hybridMultilevel"/>
    <w:tmpl w:val="800A7D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2A12"/>
    <w:multiLevelType w:val="hybridMultilevel"/>
    <w:tmpl w:val="68063B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105B4"/>
    <w:multiLevelType w:val="hybridMultilevel"/>
    <w:tmpl w:val="C11CFFCA"/>
    <w:lvl w:ilvl="0" w:tplc="E6E2E7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52F0"/>
    <w:multiLevelType w:val="hybridMultilevel"/>
    <w:tmpl w:val="3480656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986ED6"/>
    <w:multiLevelType w:val="hybridMultilevel"/>
    <w:tmpl w:val="050C05A0"/>
    <w:lvl w:ilvl="0" w:tplc="11962A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857"/>
    <w:multiLevelType w:val="hybridMultilevel"/>
    <w:tmpl w:val="4142C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07390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653AF"/>
    <w:multiLevelType w:val="hybridMultilevel"/>
    <w:tmpl w:val="A880B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C105297"/>
    <w:multiLevelType w:val="hybridMultilevel"/>
    <w:tmpl w:val="21E6F8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5114B"/>
    <w:multiLevelType w:val="hybridMultilevel"/>
    <w:tmpl w:val="0C0A2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74525939">
    <w:abstractNumId w:val="11"/>
  </w:num>
  <w:num w:numId="2" w16cid:durableId="756710839">
    <w:abstractNumId w:val="19"/>
  </w:num>
  <w:num w:numId="3" w16cid:durableId="17590613">
    <w:abstractNumId w:val="7"/>
  </w:num>
  <w:num w:numId="4" w16cid:durableId="172064402">
    <w:abstractNumId w:val="5"/>
  </w:num>
  <w:num w:numId="5" w16cid:durableId="1276206930">
    <w:abstractNumId w:val="9"/>
  </w:num>
  <w:num w:numId="6" w16cid:durableId="1804998076">
    <w:abstractNumId w:val="31"/>
  </w:num>
  <w:num w:numId="7" w16cid:durableId="63794833">
    <w:abstractNumId w:val="3"/>
  </w:num>
  <w:num w:numId="8" w16cid:durableId="947935150">
    <w:abstractNumId w:val="15"/>
  </w:num>
  <w:num w:numId="9" w16cid:durableId="551774278">
    <w:abstractNumId w:val="13"/>
  </w:num>
  <w:num w:numId="10" w16cid:durableId="1689016376">
    <w:abstractNumId w:val="2"/>
  </w:num>
  <w:num w:numId="11" w16cid:durableId="932203910">
    <w:abstractNumId w:val="24"/>
  </w:num>
  <w:num w:numId="12" w16cid:durableId="12906690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576503">
    <w:abstractNumId w:val="17"/>
  </w:num>
  <w:num w:numId="14" w16cid:durableId="330839287">
    <w:abstractNumId w:val="20"/>
  </w:num>
  <w:num w:numId="15" w16cid:durableId="667101334">
    <w:abstractNumId w:val="30"/>
  </w:num>
  <w:num w:numId="16" w16cid:durableId="1762143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7447511">
    <w:abstractNumId w:val="40"/>
  </w:num>
  <w:num w:numId="18" w16cid:durableId="1812288865">
    <w:abstractNumId w:val="16"/>
  </w:num>
  <w:num w:numId="19" w16cid:durableId="776410991">
    <w:abstractNumId w:val="38"/>
  </w:num>
  <w:num w:numId="20" w16cid:durableId="1553272585">
    <w:abstractNumId w:val="33"/>
  </w:num>
  <w:num w:numId="21" w16cid:durableId="845940784">
    <w:abstractNumId w:val="1"/>
  </w:num>
  <w:num w:numId="22" w16cid:durableId="1589385298">
    <w:abstractNumId w:val="26"/>
  </w:num>
  <w:num w:numId="23" w16cid:durableId="580607526">
    <w:abstractNumId w:val="42"/>
  </w:num>
  <w:num w:numId="24" w16cid:durableId="1927566940">
    <w:abstractNumId w:val="12"/>
  </w:num>
  <w:num w:numId="25" w16cid:durableId="950553552">
    <w:abstractNumId w:val="18"/>
  </w:num>
  <w:num w:numId="26" w16cid:durableId="1119572982">
    <w:abstractNumId w:val="44"/>
  </w:num>
  <w:num w:numId="27" w16cid:durableId="765034133">
    <w:abstractNumId w:val="41"/>
  </w:num>
  <w:num w:numId="28" w16cid:durableId="897976785">
    <w:abstractNumId w:val="6"/>
  </w:num>
  <w:num w:numId="29" w16cid:durableId="1167137783">
    <w:abstractNumId w:val="4"/>
  </w:num>
  <w:num w:numId="30" w16cid:durableId="914824845">
    <w:abstractNumId w:val="22"/>
  </w:num>
  <w:num w:numId="31" w16cid:durableId="1235435323">
    <w:abstractNumId w:val="35"/>
  </w:num>
  <w:num w:numId="32" w16cid:durableId="1306928245">
    <w:abstractNumId w:val="25"/>
  </w:num>
  <w:num w:numId="33" w16cid:durableId="1873347656">
    <w:abstractNumId w:val="21"/>
  </w:num>
  <w:num w:numId="34" w16cid:durableId="1098713152">
    <w:abstractNumId w:val="14"/>
  </w:num>
  <w:num w:numId="35" w16cid:durableId="2048337848">
    <w:abstractNumId w:val="34"/>
  </w:num>
  <w:num w:numId="36" w16cid:durableId="510295030">
    <w:abstractNumId w:val="28"/>
  </w:num>
  <w:num w:numId="37" w16cid:durableId="396711777">
    <w:abstractNumId w:val="23"/>
  </w:num>
  <w:num w:numId="38" w16cid:durableId="1184510617">
    <w:abstractNumId w:val="36"/>
  </w:num>
  <w:num w:numId="39" w16cid:durableId="1692223531">
    <w:abstractNumId w:val="45"/>
  </w:num>
  <w:num w:numId="40" w16cid:durableId="1728916497">
    <w:abstractNumId w:val="39"/>
  </w:num>
  <w:num w:numId="41" w16cid:durableId="941762287">
    <w:abstractNumId w:val="43"/>
  </w:num>
  <w:num w:numId="42" w16cid:durableId="1317606324">
    <w:abstractNumId w:val="32"/>
  </w:num>
  <w:num w:numId="43" w16cid:durableId="418210446">
    <w:abstractNumId w:val="0"/>
  </w:num>
  <w:num w:numId="44" w16cid:durableId="1541476269">
    <w:abstractNumId w:val="27"/>
  </w:num>
  <w:num w:numId="45" w16cid:durableId="1188831484">
    <w:abstractNumId w:val="37"/>
  </w:num>
  <w:num w:numId="46" w16cid:durableId="473914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CC"/>
    <w:rsid w:val="00000C36"/>
    <w:rsid w:val="00003D34"/>
    <w:rsid w:val="00006195"/>
    <w:rsid w:val="00010088"/>
    <w:rsid w:val="00010197"/>
    <w:rsid w:val="00011535"/>
    <w:rsid w:val="0002602C"/>
    <w:rsid w:val="000268D1"/>
    <w:rsid w:val="0002795B"/>
    <w:rsid w:val="00032FBB"/>
    <w:rsid w:val="000340C7"/>
    <w:rsid w:val="00043C19"/>
    <w:rsid w:val="00045EF6"/>
    <w:rsid w:val="00050286"/>
    <w:rsid w:val="00060E5C"/>
    <w:rsid w:val="0006110D"/>
    <w:rsid w:val="00065AE4"/>
    <w:rsid w:val="000830B5"/>
    <w:rsid w:val="0008331F"/>
    <w:rsid w:val="00083FAE"/>
    <w:rsid w:val="00086409"/>
    <w:rsid w:val="00087B4B"/>
    <w:rsid w:val="00092BA4"/>
    <w:rsid w:val="00095D36"/>
    <w:rsid w:val="000B0080"/>
    <w:rsid w:val="000B0CD1"/>
    <w:rsid w:val="000B52B7"/>
    <w:rsid w:val="000B6461"/>
    <w:rsid w:val="000B6755"/>
    <w:rsid w:val="000C6D61"/>
    <w:rsid w:val="000D4E70"/>
    <w:rsid w:val="001014EA"/>
    <w:rsid w:val="001023BE"/>
    <w:rsid w:val="0012341A"/>
    <w:rsid w:val="00130004"/>
    <w:rsid w:val="0013021A"/>
    <w:rsid w:val="00131277"/>
    <w:rsid w:val="00133674"/>
    <w:rsid w:val="0014215F"/>
    <w:rsid w:val="00144C46"/>
    <w:rsid w:val="001454DB"/>
    <w:rsid w:val="00147F45"/>
    <w:rsid w:val="00150E21"/>
    <w:rsid w:val="00156F49"/>
    <w:rsid w:val="0016249B"/>
    <w:rsid w:val="001632B1"/>
    <w:rsid w:val="00167B3A"/>
    <w:rsid w:val="001815D3"/>
    <w:rsid w:val="00182C50"/>
    <w:rsid w:val="001864F6"/>
    <w:rsid w:val="00192CB9"/>
    <w:rsid w:val="00196173"/>
    <w:rsid w:val="00196D45"/>
    <w:rsid w:val="00197929"/>
    <w:rsid w:val="001A2639"/>
    <w:rsid w:val="001A5ABB"/>
    <w:rsid w:val="001B00C1"/>
    <w:rsid w:val="001B384C"/>
    <w:rsid w:val="001B78EF"/>
    <w:rsid w:val="001C604E"/>
    <w:rsid w:val="001C68F1"/>
    <w:rsid w:val="001C7440"/>
    <w:rsid w:val="001D0B4A"/>
    <w:rsid w:val="001D5CF1"/>
    <w:rsid w:val="001E1475"/>
    <w:rsid w:val="001E6455"/>
    <w:rsid w:val="001F3FBD"/>
    <w:rsid w:val="001F4373"/>
    <w:rsid w:val="00215B4B"/>
    <w:rsid w:val="002171AF"/>
    <w:rsid w:val="00222A5A"/>
    <w:rsid w:val="00226A03"/>
    <w:rsid w:val="002306E9"/>
    <w:rsid w:val="00246944"/>
    <w:rsid w:val="0024734D"/>
    <w:rsid w:val="00254922"/>
    <w:rsid w:val="00256521"/>
    <w:rsid w:val="00260B6E"/>
    <w:rsid w:val="00261965"/>
    <w:rsid w:val="00273E17"/>
    <w:rsid w:val="002753AE"/>
    <w:rsid w:val="00280602"/>
    <w:rsid w:val="002B6FF1"/>
    <w:rsid w:val="002B7F85"/>
    <w:rsid w:val="002C7C44"/>
    <w:rsid w:val="002D711B"/>
    <w:rsid w:val="002D7392"/>
    <w:rsid w:val="002E1CDB"/>
    <w:rsid w:val="002E4964"/>
    <w:rsid w:val="002F1D0D"/>
    <w:rsid w:val="002F395F"/>
    <w:rsid w:val="002F496C"/>
    <w:rsid w:val="002F49DF"/>
    <w:rsid w:val="002F7C73"/>
    <w:rsid w:val="00300175"/>
    <w:rsid w:val="00302A06"/>
    <w:rsid w:val="003042E8"/>
    <w:rsid w:val="0030799E"/>
    <w:rsid w:val="00320964"/>
    <w:rsid w:val="003224C5"/>
    <w:rsid w:val="00330BE0"/>
    <w:rsid w:val="0033744F"/>
    <w:rsid w:val="003473DD"/>
    <w:rsid w:val="00351C94"/>
    <w:rsid w:val="00352023"/>
    <w:rsid w:val="00352861"/>
    <w:rsid w:val="00353411"/>
    <w:rsid w:val="0035399D"/>
    <w:rsid w:val="00360A1E"/>
    <w:rsid w:val="003617A9"/>
    <w:rsid w:val="00365E42"/>
    <w:rsid w:val="003726FE"/>
    <w:rsid w:val="00381A3F"/>
    <w:rsid w:val="00390483"/>
    <w:rsid w:val="00395253"/>
    <w:rsid w:val="003A189B"/>
    <w:rsid w:val="003B5636"/>
    <w:rsid w:val="003B653D"/>
    <w:rsid w:val="003C0311"/>
    <w:rsid w:val="003C13A2"/>
    <w:rsid w:val="003C13BE"/>
    <w:rsid w:val="003C5B3D"/>
    <w:rsid w:val="003D5981"/>
    <w:rsid w:val="003D6D6F"/>
    <w:rsid w:val="003D7982"/>
    <w:rsid w:val="003E1EB9"/>
    <w:rsid w:val="003F12C8"/>
    <w:rsid w:val="00401BC5"/>
    <w:rsid w:val="00401C48"/>
    <w:rsid w:val="00402068"/>
    <w:rsid w:val="004044F7"/>
    <w:rsid w:val="00406535"/>
    <w:rsid w:val="00407A2A"/>
    <w:rsid w:val="00410F98"/>
    <w:rsid w:val="0041169D"/>
    <w:rsid w:val="0041636B"/>
    <w:rsid w:val="00425371"/>
    <w:rsid w:val="00430864"/>
    <w:rsid w:val="00430FDE"/>
    <w:rsid w:val="00431D8A"/>
    <w:rsid w:val="00435CEE"/>
    <w:rsid w:val="0043677D"/>
    <w:rsid w:val="004532D0"/>
    <w:rsid w:val="0045496B"/>
    <w:rsid w:val="00454991"/>
    <w:rsid w:val="0045554D"/>
    <w:rsid w:val="00457443"/>
    <w:rsid w:val="004579DB"/>
    <w:rsid w:val="00460CC2"/>
    <w:rsid w:val="00461074"/>
    <w:rsid w:val="004760C3"/>
    <w:rsid w:val="00482BBD"/>
    <w:rsid w:val="004842FF"/>
    <w:rsid w:val="00492411"/>
    <w:rsid w:val="00493E2E"/>
    <w:rsid w:val="0049688B"/>
    <w:rsid w:val="00497EA8"/>
    <w:rsid w:val="004A336C"/>
    <w:rsid w:val="004A3C46"/>
    <w:rsid w:val="004B1D4B"/>
    <w:rsid w:val="004B7382"/>
    <w:rsid w:val="004C1E74"/>
    <w:rsid w:val="004C649C"/>
    <w:rsid w:val="004C7B40"/>
    <w:rsid w:val="004C7D95"/>
    <w:rsid w:val="004D3F15"/>
    <w:rsid w:val="004E1A06"/>
    <w:rsid w:val="004E2D58"/>
    <w:rsid w:val="004E56CB"/>
    <w:rsid w:val="00504EC9"/>
    <w:rsid w:val="00507C6B"/>
    <w:rsid w:val="0051035F"/>
    <w:rsid w:val="00512AED"/>
    <w:rsid w:val="00516C5E"/>
    <w:rsid w:val="005243E8"/>
    <w:rsid w:val="00530C20"/>
    <w:rsid w:val="005314AF"/>
    <w:rsid w:val="00536DF4"/>
    <w:rsid w:val="00540CA0"/>
    <w:rsid w:val="00542568"/>
    <w:rsid w:val="00542C1A"/>
    <w:rsid w:val="00551D46"/>
    <w:rsid w:val="00551EA9"/>
    <w:rsid w:val="00556B7E"/>
    <w:rsid w:val="00560387"/>
    <w:rsid w:val="00571CAF"/>
    <w:rsid w:val="00574BA0"/>
    <w:rsid w:val="00581F00"/>
    <w:rsid w:val="005833BC"/>
    <w:rsid w:val="00587B99"/>
    <w:rsid w:val="005903E0"/>
    <w:rsid w:val="005906CD"/>
    <w:rsid w:val="00591AFE"/>
    <w:rsid w:val="005923A4"/>
    <w:rsid w:val="00595CEF"/>
    <w:rsid w:val="005B0E77"/>
    <w:rsid w:val="005E2A8F"/>
    <w:rsid w:val="005E442B"/>
    <w:rsid w:val="005E48EA"/>
    <w:rsid w:val="005F2128"/>
    <w:rsid w:val="005F7980"/>
    <w:rsid w:val="00637324"/>
    <w:rsid w:val="00640B58"/>
    <w:rsid w:val="00642100"/>
    <w:rsid w:val="0067041C"/>
    <w:rsid w:val="006736B1"/>
    <w:rsid w:val="00682FC2"/>
    <w:rsid w:val="00684214"/>
    <w:rsid w:val="00691E95"/>
    <w:rsid w:val="00695E41"/>
    <w:rsid w:val="006B07AC"/>
    <w:rsid w:val="006B0F14"/>
    <w:rsid w:val="006B598A"/>
    <w:rsid w:val="006C2AEB"/>
    <w:rsid w:val="006C2D16"/>
    <w:rsid w:val="006D3A1D"/>
    <w:rsid w:val="006E6810"/>
    <w:rsid w:val="006E751F"/>
    <w:rsid w:val="006F5BD4"/>
    <w:rsid w:val="006F6BA1"/>
    <w:rsid w:val="007074AA"/>
    <w:rsid w:val="00730845"/>
    <w:rsid w:val="00736224"/>
    <w:rsid w:val="00745E91"/>
    <w:rsid w:val="00754439"/>
    <w:rsid w:val="00755975"/>
    <w:rsid w:val="00762AA1"/>
    <w:rsid w:val="00763108"/>
    <w:rsid w:val="00763144"/>
    <w:rsid w:val="00764485"/>
    <w:rsid w:val="00783C2A"/>
    <w:rsid w:val="00785C88"/>
    <w:rsid w:val="00790540"/>
    <w:rsid w:val="00790EBF"/>
    <w:rsid w:val="00797F5D"/>
    <w:rsid w:val="007A183D"/>
    <w:rsid w:val="007A4E62"/>
    <w:rsid w:val="007B4285"/>
    <w:rsid w:val="007B44E9"/>
    <w:rsid w:val="007C3464"/>
    <w:rsid w:val="007C6175"/>
    <w:rsid w:val="007C68E6"/>
    <w:rsid w:val="007C6D7A"/>
    <w:rsid w:val="007E17ED"/>
    <w:rsid w:val="007E3138"/>
    <w:rsid w:val="007E34F1"/>
    <w:rsid w:val="007E38D5"/>
    <w:rsid w:val="007F0743"/>
    <w:rsid w:val="007F0A46"/>
    <w:rsid w:val="007F28FD"/>
    <w:rsid w:val="007F2D7D"/>
    <w:rsid w:val="007F2E2A"/>
    <w:rsid w:val="007F76CF"/>
    <w:rsid w:val="00806B6E"/>
    <w:rsid w:val="0080744D"/>
    <w:rsid w:val="00811968"/>
    <w:rsid w:val="00817DB9"/>
    <w:rsid w:val="00823C0D"/>
    <w:rsid w:val="00824171"/>
    <w:rsid w:val="00826204"/>
    <w:rsid w:val="00826316"/>
    <w:rsid w:val="00833FBE"/>
    <w:rsid w:val="00834E72"/>
    <w:rsid w:val="0083636B"/>
    <w:rsid w:val="00842F07"/>
    <w:rsid w:val="00843C60"/>
    <w:rsid w:val="00844004"/>
    <w:rsid w:val="008654B1"/>
    <w:rsid w:val="008659C2"/>
    <w:rsid w:val="00887A08"/>
    <w:rsid w:val="00890A44"/>
    <w:rsid w:val="00891E6A"/>
    <w:rsid w:val="008A0453"/>
    <w:rsid w:val="008A474E"/>
    <w:rsid w:val="008B0A6A"/>
    <w:rsid w:val="008B3DF6"/>
    <w:rsid w:val="008B4337"/>
    <w:rsid w:val="008C4468"/>
    <w:rsid w:val="008C7360"/>
    <w:rsid w:val="008D1D69"/>
    <w:rsid w:val="008D4313"/>
    <w:rsid w:val="008D48B1"/>
    <w:rsid w:val="008D5221"/>
    <w:rsid w:val="008D6178"/>
    <w:rsid w:val="008D6860"/>
    <w:rsid w:val="008E14E8"/>
    <w:rsid w:val="008E2FD0"/>
    <w:rsid w:val="008E3756"/>
    <w:rsid w:val="008E7DB2"/>
    <w:rsid w:val="008F4971"/>
    <w:rsid w:val="008F5D1F"/>
    <w:rsid w:val="00904A19"/>
    <w:rsid w:val="00907C4F"/>
    <w:rsid w:val="00912B84"/>
    <w:rsid w:val="009149D3"/>
    <w:rsid w:val="00915D35"/>
    <w:rsid w:val="00925988"/>
    <w:rsid w:val="0094008E"/>
    <w:rsid w:val="00943B24"/>
    <w:rsid w:val="00946091"/>
    <w:rsid w:val="00955C3A"/>
    <w:rsid w:val="0096339A"/>
    <w:rsid w:val="00965219"/>
    <w:rsid w:val="00972434"/>
    <w:rsid w:val="00973592"/>
    <w:rsid w:val="0097797C"/>
    <w:rsid w:val="00985305"/>
    <w:rsid w:val="009854A9"/>
    <w:rsid w:val="00986EBC"/>
    <w:rsid w:val="009A1EEC"/>
    <w:rsid w:val="009A6CD7"/>
    <w:rsid w:val="009B0988"/>
    <w:rsid w:val="009B7879"/>
    <w:rsid w:val="009C7D78"/>
    <w:rsid w:val="009E1154"/>
    <w:rsid w:val="009F4C48"/>
    <w:rsid w:val="009F63BC"/>
    <w:rsid w:val="00A00B15"/>
    <w:rsid w:val="00A030E8"/>
    <w:rsid w:val="00A040B5"/>
    <w:rsid w:val="00A0632B"/>
    <w:rsid w:val="00A0779D"/>
    <w:rsid w:val="00A11954"/>
    <w:rsid w:val="00A11E40"/>
    <w:rsid w:val="00A1285B"/>
    <w:rsid w:val="00A13151"/>
    <w:rsid w:val="00A16F9A"/>
    <w:rsid w:val="00A2545A"/>
    <w:rsid w:val="00A254E8"/>
    <w:rsid w:val="00A26271"/>
    <w:rsid w:val="00A359DC"/>
    <w:rsid w:val="00A454D8"/>
    <w:rsid w:val="00A70529"/>
    <w:rsid w:val="00A8512A"/>
    <w:rsid w:val="00AA0AE6"/>
    <w:rsid w:val="00AA6B17"/>
    <w:rsid w:val="00AA7148"/>
    <w:rsid w:val="00AB284C"/>
    <w:rsid w:val="00AB64AB"/>
    <w:rsid w:val="00AC5891"/>
    <w:rsid w:val="00AD344F"/>
    <w:rsid w:val="00AD65D9"/>
    <w:rsid w:val="00AE1606"/>
    <w:rsid w:val="00AE19A3"/>
    <w:rsid w:val="00AE6944"/>
    <w:rsid w:val="00AF5F8B"/>
    <w:rsid w:val="00AF7364"/>
    <w:rsid w:val="00B06738"/>
    <w:rsid w:val="00B10CD6"/>
    <w:rsid w:val="00B12117"/>
    <w:rsid w:val="00B20C74"/>
    <w:rsid w:val="00B24DE7"/>
    <w:rsid w:val="00B262D5"/>
    <w:rsid w:val="00B2681B"/>
    <w:rsid w:val="00B274F6"/>
    <w:rsid w:val="00B3083D"/>
    <w:rsid w:val="00B43C4A"/>
    <w:rsid w:val="00B64D8A"/>
    <w:rsid w:val="00B6660D"/>
    <w:rsid w:val="00B71C39"/>
    <w:rsid w:val="00B72079"/>
    <w:rsid w:val="00B76EB5"/>
    <w:rsid w:val="00B8183F"/>
    <w:rsid w:val="00B819CC"/>
    <w:rsid w:val="00B84AB4"/>
    <w:rsid w:val="00B85A45"/>
    <w:rsid w:val="00B864BB"/>
    <w:rsid w:val="00B93AFD"/>
    <w:rsid w:val="00B96963"/>
    <w:rsid w:val="00B97F17"/>
    <w:rsid w:val="00BA0063"/>
    <w:rsid w:val="00BA3A96"/>
    <w:rsid w:val="00BA3BDA"/>
    <w:rsid w:val="00BB16A2"/>
    <w:rsid w:val="00BB16D0"/>
    <w:rsid w:val="00BB3527"/>
    <w:rsid w:val="00BB7057"/>
    <w:rsid w:val="00BB796D"/>
    <w:rsid w:val="00BC23D1"/>
    <w:rsid w:val="00BC547E"/>
    <w:rsid w:val="00BD192B"/>
    <w:rsid w:val="00BD317C"/>
    <w:rsid w:val="00BD3557"/>
    <w:rsid w:val="00BD5372"/>
    <w:rsid w:val="00BE4C00"/>
    <w:rsid w:val="00BF04AE"/>
    <w:rsid w:val="00BF3526"/>
    <w:rsid w:val="00BF58EF"/>
    <w:rsid w:val="00C0316A"/>
    <w:rsid w:val="00C057BD"/>
    <w:rsid w:val="00C17D09"/>
    <w:rsid w:val="00C33E0C"/>
    <w:rsid w:val="00C360F0"/>
    <w:rsid w:val="00C467D7"/>
    <w:rsid w:val="00C57F79"/>
    <w:rsid w:val="00C60F9B"/>
    <w:rsid w:val="00C630C0"/>
    <w:rsid w:val="00C709A3"/>
    <w:rsid w:val="00C74E5D"/>
    <w:rsid w:val="00C77FA3"/>
    <w:rsid w:val="00C80747"/>
    <w:rsid w:val="00C848A3"/>
    <w:rsid w:val="00C84FC8"/>
    <w:rsid w:val="00C85F78"/>
    <w:rsid w:val="00C87804"/>
    <w:rsid w:val="00C9224D"/>
    <w:rsid w:val="00CA5A5B"/>
    <w:rsid w:val="00CA6AC1"/>
    <w:rsid w:val="00CB2600"/>
    <w:rsid w:val="00CC4A5D"/>
    <w:rsid w:val="00CC766F"/>
    <w:rsid w:val="00CD065A"/>
    <w:rsid w:val="00CE0B1F"/>
    <w:rsid w:val="00CE1054"/>
    <w:rsid w:val="00CE24FC"/>
    <w:rsid w:val="00CE5CED"/>
    <w:rsid w:val="00CF08A1"/>
    <w:rsid w:val="00D01743"/>
    <w:rsid w:val="00D062C3"/>
    <w:rsid w:val="00D27511"/>
    <w:rsid w:val="00D32E63"/>
    <w:rsid w:val="00D358F2"/>
    <w:rsid w:val="00D459E4"/>
    <w:rsid w:val="00D52024"/>
    <w:rsid w:val="00D5644B"/>
    <w:rsid w:val="00D8245A"/>
    <w:rsid w:val="00D8319E"/>
    <w:rsid w:val="00D87515"/>
    <w:rsid w:val="00D9037A"/>
    <w:rsid w:val="00D91758"/>
    <w:rsid w:val="00D92D04"/>
    <w:rsid w:val="00D94769"/>
    <w:rsid w:val="00D96A7D"/>
    <w:rsid w:val="00DA0145"/>
    <w:rsid w:val="00DA35CA"/>
    <w:rsid w:val="00DA38B3"/>
    <w:rsid w:val="00DA3D35"/>
    <w:rsid w:val="00DA4EDE"/>
    <w:rsid w:val="00DB0742"/>
    <w:rsid w:val="00DD5D70"/>
    <w:rsid w:val="00DE19C6"/>
    <w:rsid w:val="00DE682E"/>
    <w:rsid w:val="00DF2A70"/>
    <w:rsid w:val="00E000A1"/>
    <w:rsid w:val="00E145D9"/>
    <w:rsid w:val="00E15584"/>
    <w:rsid w:val="00E2098F"/>
    <w:rsid w:val="00E2167C"/>
    <w:rsid w:val="00E226E3"/>
    <w:rsid w:val="00E24CF0"/>
    <w:rsid w:val="00E25C61"/>
    <w:rsid w:val="00E33019"/>
    <w:rsid w:val="00E33B2D"/>
    <w:rsid w:val="00E3401C"/>
    <w:rsid w:val="00E35147"/>
    <w:rsid w:val="00E42E57"/>
    <w:rsid w:val="00E46EA7"/>
    <w:rsid w:val="00E47EDE"/>
    <w:rsid w:val="00E521C3"/>
    <w:rsid w:val="00E61EFF"/>
    <w:rsid w:val="00E620A4"/>
    <w:rsid w:val="00E64067"/>
    <w:rsid w:val="00E7395F"/>
    <w:rsid w:val="00E76AC1"/>
    <w:rsid w:val="00E7709A"/>
    <w:rsid w:val="00E82EA5"/>
    <w:rsid w:val="00E861CC"/>
    <w:rsid w:val="00E90153"/>
    <w:rsid w:val="00E923C5"/>
    <w:rsid w:val="00E96E86"/>
    <w:rsid w:val="00E97C25"/>
    <w:rsid w:val="00E97C5D"/>
    <w:rsid w:val="00EB1137"/>
    <w:rsid w:val="00EB1639"/>
    <w:rsid w:val="00EB33DF"/>
    <w:rsid w:val="00EB39B1"/>
    <w:rsid w:val="00EB789F"/>
    <w:rsid w:val="00EC0E85"/>
    <w:rsid w:val="00EC19FB"/>
    <w:rsid w:val="00EC2E63"/>
    <w:rsid w:val="00EC54D1"/>
    <w:rsid w:val="00ED49E8"/>
    <w:rsid w:val="00EE36BD"/>
    <w:rsid w:val="00EE49F0"/>
    <w:rsid w:val="00EE7400"/>
    <w:rsid w:val="00EF15CE"/>
    <w:rsid w:val="00EF4ADF"/>
    <w:rsid w:val="00EF4B4C"/>
    <w:rsid w:val="00F111B7"/>
    <w:rsid w:val="00F121E6"/>
    <w:rsid w:val="00F1284D"/>
    <w:rsid w:val="00F32CE1"/>
    <w:rsid w:val="00F4228E"/>
    <w:rsid w:val="00F45576"/>
    <w:rsid w:val="00F5402B"/>
    <w:rsid w:val="00F564C7"/>
    <w:rsid w:val="00F57B30"/>
    <w:rsid w:val="00F645B6"/>
    <w:rsid w:val="00F65C1D"/>
    <w:rsid w:val="00F65DF6"/>
    <w:rsid w:val="00F73781"/>
    <w:rsid w:val="00F75D0B"/>
    <w:rsid w:val="00F77279"/>
    <w:rsid w:val="00F77622"/>
    <w:rsid w:val="00F77A23"/>
    <w:rsid w:val="00F83CFC"/>
    <w:rsid w:val="00F85C4F"/>
    <w:rsid w:val="00F87C99"/>
    <w:rsid w:val="00F9345B"/>
    <w:rsid w:val="00FA05E8"/>
    <w:rsid w:val="00FB09C1"/>
    <w:rsid w:val="00FB66F9"/>
    <w:rsid w:val="00FC1DF6"/>
    <w:rsid w:val="00FC63D6"/>
    <w:rsid w:val="00FC7391"/>
    <w:rsid w:val="00FC7679"/>
    <w:rsid w:val="00FD0BCD"/>
    <w:rsid w:val="00FD72D4"/>
    <w:rsid w:val="00FE0A52"/>
    <w:rsid w:val="00FE0CD5"/>
    <w:rsid w:val="00FE74E3"/>
    <w:rsid w:val="00FF03CB"/>
    <w:rsid w:val="00FF1541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uiPriority="6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BD"/>
    <w:rPr>
      <w:sz w:val="19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EE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6BD"/>
    <w:rPr>
      <w:rFonts w:asciiTheme="majorHAnsi" w:eastAsiaTheme="majorEastAsia" w:hAnsiTheme="majorHAnsi" w:cstheme="majorBidi"/>
      <w:sz w:val="32"/>
      <w:szCs w:val="32"/>
    </w:rPr>
  </w:style>
  <w:style w:type="paragraph" w:styleId="Bezodstpw">
    <w:name w:val="No Spacing"/>
    <w:uiPriority w:val="1"/>
    <w:qFormat/>
    <w:rsid w:val="00EE36BD"/>
    <w:pPr>
      <w:spacing w:after="0" w:line="288" w:lineRule="auto"/>
    </w:pPr>
    <w:rPr>
      <w:sz w:val="19"/>
    </w:rPr>
  </w:style>
  <w:style w:type="paragraph" w:styleId="Nagwek">
    <w:name w:val="header"/>
    <w:basedOn w:val="Normalny"/>
    <w:link w:val="NagwekZnak"/>
    <w:uiPriority w:val="99"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BD"/>
    <w:rPr>
      <w:sz w:val="19"/>
    </w:rPr>
  </w:style>
  <w:style w:type="paragraph" w:styleId="Stopka">
    <w:name w:val="footer"/>
    <w:basedOn w:val="Normalny"/>
    <w:link w:val="StopkaZnak"/>
    <w:uiPriority w:val="99"/>
    <w:semiHidden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6BD"/>
    <w:rPr>
      <w:sz w:val="19"/>
    </w:rPr>
  </w:style>
  <w:style w:type="paragraph" w:customStyle="1" w:styleId="KontaktdatenFusszeile">
    <w:name w:val="Kontaktdaten Fusszeile"/>
    <w:basedOn w:val="Normalny"/>
    <w:uiPriority w:val="6"/>
    <w:qFormat/>
    <w:rsid w:val="00E97C5D"/>
    <w:pPr>
      <w:spacing w:after="0" w:line="288" w:lineRule="auto"/>
    </w:pPr>
    <w:rPr>
      <w:color w:val="143E6F" w:themeColor="text2"/>
      <w:sz w:val="13"/>
      <w:szCs w:val="13"/>
    </w:rPr>
  </w:style>
  <w:style w:type="character" w:customStyle="1" w:styleId="Bold">
    <w:name w:val="Bold"/>
    <w:basedOn w:val="Domylnaczcionkaakapitu"/>
    <w:uiPriority w:val="1"/>
    <w:qFormat/>
    <w:rsid w:val="00EE36BD"/>
    <w:rPr>
      <w:rFonts w:asciiTheme="majorHAnsi" w:hAnsiTheme="majorHAnsi"/>
      <w:b/>
    </w:rPr>
  </w:style>
  <w:style w:type="paragraph" w:customStyle="1" w:styleId="Pagina">
    <w:name w:val="Pagina"/>
    <w:basedOn w:val="Normalny"/>
    <w:uiPriority w:val="14"/>
    <w:qFormat/>
    <w:rsid w:val="00EE36BD"/>
    <w:pPr>
      <w:spacing w:after="0" w:line="240" w:lineRule="auto"/>
      <w:jc w:val="right"/>
    </w:pPr>
    <w:rPr>
      <w:rFonts w:eastAsia="MS Mincho" w:cs="Times New Roman"/>
      <w:color w:val="000000" w:themeColor="text1"/>
      <w:sz w:val="13"/>
      <w:szCs w:val="13"/>
      <w:lang w:eastAsia="de-DE"/>
    </w:rPr>
  </w:style>
  <w:style w:type="paragraph" w:customStyle="1" w:styleId="Absender">
    <w:name w:val="Absender"/>
    <w:uiPriority w:val="14"/>
    <w:qFormat/>
    <w:rsid w:val="00E7709A"/>
    <w:pPr>
      <w:spacing w:after="0" w:line="269" w:lineRule="auto"/>
    </w:pPr>
    <w:rPr>
      <w:color w:val="000000" w:themeColor="text1"/>
      <w:sz w:val="13"/>
    </w:rPr>
  </w:style>
  <w:style w:type="paragraph" w:customStyle="1" w:styleId="Adresszeilen">
    <w:name w:val="Adresszeilen"/>
    <w:basedOn w:val="Normalny"/>
    <w:uiPriority w:val="6"/>
    <w:qFormat/>
    <w:rsid w:val="00EE36BD"/>
    <w:pPr>
      <w:spacing w:after="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EE36BD"/>
    <w:pPr>
      <w:spacing w:after="0" w:line="240" w:lineRule="auto"/>
    </w:pPr>
    <w:rPr>
      <w:color w:val="000000" w:themeColor="text1"/>
    </w:rPr>
    <w:tblPr>
      <w:tblCellMar>
        <w:left w:w="0" w:type="dxa"/>
        <w:right w:w="0" w:type="dxa"/>
      </w:tblCellMar>
    </w:tblPr>
    <w:tblStylePr w:type="firstRow">
      <w:pPr>
        <w:keepNext w:val="0"/>
        <w:keepLines w:val="0"/>
        <w:pageBreakBefore w:val="0"/>
        <w:widowControl w:val="0"/>
        <w:suppressLineNumbers/>
        <w:suppressAutoHyphens w:val="0"/>
        <w:wordWrap/>
        <w:spacing w:beforeLines="0" w:before="0" w:beforeAutospacing="0" w:afterLines="0" w:after="0" w:afterAutospacing="0" w:line="240" w:lineRule="auto"/>
      </w:pPr>
    </w:tblStylePr>
  </w:style>
  <w:style w:type="paragraph" w:customStyle="1" w:styleId="KontaktdatenTabelle">
    <w:name w:val="Kontaktdaten Tabelle"/>
    <w:basedOn w:val="Normalny"/>
    <w:uiPriority w:val="5"/>
    <w:qFormat/>
    <w:rsid w:val="00D8245A"/>
    <w:pPr>
      <w:spacing w:after="40" w:line="240" w:lineRule="auto"/>
      <w:jc w:val="right"/>
    </w:pPr>
    <w:rPr>
      <w:color w:val="000000" w:themeColor="text1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EE36BD"/>
    <w:rPr>
      <w:color w:val="808080"/>
    </w:rPr>
  </w:style>
  <w:style w:type="paragraph" w:customStyle="1" w:styleId="Betreff">
    <w:name w:val="Betreff"/>
    <w:basedOn w:val="Normalny"/>
    <w:next w:val="Normalny"/>
    <w:uiPriority w:val="6"/>
    <w:qFormat/>
    <w:rsid w:val="00EB39B1"/>
    <w:pPr>
      <w:spacing w:before="120" w:after="500"/>
      <w:contextualSpacing/>
    </w:pPr>
    <w:rPr>
      <w:b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6"/>
    <w:rsid w:val="00EB39B1"/>
    <w:pPr>
      <w:spacing w:after="28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B39B1"/>
    <w:rPr>
      <w:sz w:val="19"/>
    </w:rPr>
  </w:style>
  <w:style w:type="paragraph" w:customStyle="1" w:styleId="Zwischenheadline">
    <w:name w:val="Zwischenheadline"/>
    <w:basedOn w:val="Normalny"/>
    <w:next w:val="Normalny"/>
    <w:uiPriority w:val="3"/>
    <w:qFormat/>
    <w:rsid w:val="00EE36BD"/>
    <w:pPr>
      <w:contextualSpacing/>
    </w:pPr>
    <w:rPr>
      <w:rFonts w:asciiTheme="majorHAnsi" w:hAnsiTheme="majorHAnsi"/>
      <w:b/>
    </w:rPr>
  </w:style>
  <w:style w:type="paragraph" w:customStyle="1" w:styleId="Grusszeile">
    <w:name w:val="Grusszeile"/>
    <w:basedOn w:val="Normalny"/>
    <w:next w:val="Normalny"/>
    <w:uiPriority w:val="6"/>
    <w:qFormat/>
    <w:rsid w:val="002306E9"/>
    <w:pPr>
      <w:spacing w:after="0" w:line="480" w:lineRule="auto"/>
    </w:pPr>
  </w:style>
  <w:style w:type="paragraph" w:styleId="Akapitzlist">
    <w:name w:val="List Paragraph"/>
    <w:basedOn w:val="Normalny"/>
    <w:link w:val="AkapitzlistZnak"/>
    <w:qFormat/>
    <w:rsid w:val="00EE36BD"/>
    <w:pPr>
      <w:ind w:left="737"/>
    </w:pPr>
  </w:style>
  <w:style w:type="paragraph" w:styleId="Tytu">
    <w:name w:val="Title"/>
    <w:basedOn w:val="Normalny"/>
    <w:next w:val="Normalny"/>
    <w:link w:val="TytuZnak"/>
    <w:uiPriority w:val="2"/>
    <w:qFormat/>
    <w:rsid w:val="006B598A"/>
    <w:pPr>
      <w:spacing w:before="240" w:after="120"/>
      <w:contextualSpacing/>
    </w:pPr>
    <w:rPr>
      <w:rFonts w:asciiTheme="majorHAnsi" w:hAnsiTheme="majorHAnsi"/>
      <w:b/>
      <w:sz w:val="32"/>
    </w:rPr>
  </w:style>
  <w:style w:type="character" w:customStyle="1" w:styleId="TytuZnak">
    <w:name w:val="Tytuł Znak"/>
    <w:basedOn w:val="Domylnaczcionkaakapitu"/>
    <w:link w:val="Tytu"/>
    <w:uiPriority w:val="2"/>
    <w:rsid w:val="006B598A"/>
    <w:rPr>
      <w:rFonts w:asciiTheme="majorHAnsi" w:hAnsiTheme="majorHAnsi"/>
      <w:b/>
      <w:sz w:val="32"/>
    </w:rPr>
  </w:style>
  <w:style w:type="paragraph" w:styleId="Podtytu">
    <w:name w:val="Subtitle"/>
    <w:basedOn w:val="Zwischenheadline"/>
    <w:next w:val="Normalny"/>
    <w:link w:val="PodtytuZnak"/>
    <w:uiPriority w:val="3"/>
    <w:qFormat/>
    <w:rsid w:val="00EE36BD"/>
  </w:style>
  <w:style w:type="character" w:customStyle="1" w:styleId="PodtytuZnak">
    <w:name w:val="Podtytuł Znak"/>
    <w:basedOn w:val="Domylnaczcionkaakapitu"/>
    <w:link w:val="Podtytu"/>
    <w:uiPriority w:val="3"/>
    <w:rsid w:val="00EE36BD"/>
    <w:rPr>
      <w:rFonts w:asciiTheme="majorHAnsi" w:hAnsiTheme="majorHAnsi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6BD"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1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61CC"/>
    <w:rPr>
      <w:color w:val="436998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1C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28FD"/>
    <w:rPr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D1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D16"/>
  </w:style>
  <w:style w:type="character" w:styleId="Odwoanieprzypisukocowego">
    <w:name w:val="endnote reference"/>
    <w:basedOn w:val="Domylnaczcionkaakapitu"/>
    <w:uiPriority w:val="99"/>
    <w:semiHidden/>
    <w:unhideWhenUsed/>
    <w:rsid w:val="006C2D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1196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968"/>
    <w:rPr>
      <w:rFonts w:ascii="Arial Narrow" w:eastAsia="Calibri" w:hAnsi="Arial Narrow" w:cs="Times New Roman"/>
      <w:lang w:val="pl-PL" w:eastAsia="pl-PL"/>
    </w:rPr>
  </w:style>
  <w:style w:type="paragraph" w:customStyle="1" w:styleId="Styl1">
    <w:name w:val="Styl1"/>
    <w:basedOn w:val="Tekstpodstawowy"/>
    <w:qFormat/>
    <w:rsid w:val="00811968"/>
    <w:pPr>
      <w:numPr>
        <w:numId w:val="37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1C68F1"/>
    <w:pPr>
      <w:widowControl w:val="0"/>
      <w:suppressAutoHyphens/>
      <w:autoSpaceDE w:val="0"/>
      <w:autoSpaceDN w:val="0"/>
      <w:spacing w:after="0" w:line="269" w:lineRule="exact"/>
      <w:ind w:firstLine="283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ORR BP Farben">
      <a:dk1>
        <a:srgbClr val="000000"/>
      </a:dk1>
      <a:lt1>
        <a:srgbClr val="FFFFFF"/>
      </a:lt1>
      <a:dk2>
        <a:srgbClr val="143E6F"/>
      </a:dk2>
      <a:lt2>
        <a:srgbClr val="E7E6E6"/>
      </a:lt2>
      <a:accent1>
        <a:srgbClr val="143E6F"/>
      </a:accent1>
      <a:accent2>
        <a:srgbClr val="436998"/>
      </a:accent2>
      <a:accent3>
        <a:srgbClr val="92A9C8"/>
      </a:accent3>
      <a:accent4>
        <a:srgbClr val="FFED00"/>
      </a:accent4>
      <a:accent5>
        <a:srgbClr val="9C9D9A"/>
      </a:accent5>
      <a:accent6>
        <a:srgbClr val="D0D0CB"/>
      </a:accent6>
      <a:hlink>
        <a:srgbClr val="436998"/>
      </a:hlink>
      <a:folHlink>
        <a:srgbClr val="92A9C8"/>
      </a:folHlink>
    </a:clrScheme>
    <a:fontScheme name="Porr BP Extern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 anchor="b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18A4D8DEE8639444A2A5B254A46FD69B0600F52647DE906C9B40AF671B31F8A22146" ma:contentTypeVersion="210" ma:contentTypeDescription="" ma:contentTypeScope="" ma:versionID="30cf9ff4e4dba652de8652b07d84c625">
  <xsd:schema xmlns:xsd="http://www.w3.org/2001/XMLSchema" xmlns:xs="http://www.w3.org/2001/XMLSchema" xmlns:p="http://schemas.microsoft.com/office/2006/metadata/properties" xmlns:ns2="9b5e3183-1c41-493a-828b-cc05ff6f8edf" xmlns:ns3="e5038009-925f-4171-a0da-d852b49f8ef0" targetNamespace="http://schemas.microsoft.com/office/2006/metadata/properties" ma:root="true" ma:fieldsID="8ad528887307561051e2256e82ad3b79" ns2:_="" ns3:_="">
    <xsd:import namespace="9b5e3183-1c41-493a-828b-cc05ff6f8edf"/>
    <xsd:import namespace="e5038009-925f-4171-a0da-d852b49f8ef0"/>
    <xsd:element name="properties">
      <xsd:complexType>
        <xsd:sequence>
          <xsd:element name="documentManagement">
            <xsd:complexType>
              <xsd:all>
                <xsd:element ref="ns2:C4ITDocumentNumber" minOccurs="0"/>
                <xsd:element ref="ns2:C4ITDocumentVersion" minOccurs="0"/>
                <xsd:element ref="ns2:C4ITApprover" minOccurs="0"/>
                <xsd:element ref="ns2:C4ITValidator" minOccurs="0"/>
                <xsd:element ref="ns2:C4ITOneLevelApproval" minOccurs="0"/>
                <xsd:element ref="ns2:C4ITValidationDate" minOccurs="0"/>
                <xsd:element ref="ns2:C4ITApprovalDate" minOccurs="0"/>
                <xsd:element ref="ns2:C4ITState" minOccurs="0"/>
                <xsd:element ref="ns2:C4ITPDFConversion" minOccurs="0"/>
                <xsd:element ref="ns2:C4ITDocumentType" minOccurs="0"/>
                <xsd:element ref="ns2:C4ITDistribution" minOccurs="0"/>
                <xsd:element ref="ns2:C4ITPrimaryProcess" minOccurs="0"/>
                <xsd:element ref="ns2:C4ITDocumentLanguage" minOccurs="0"/>
                <xsd:element ref="ns2:C4ITEditPermission" minOccurs="0"/>
                <xsd:element ref="ns2:C4ITDocumentInfo" minOccurs="0"/>
                <xsd:element ref="ns2:C4ITWorkAttachments" minOccurs="0"/>
                <xsd:element ref="ns2:C4ITFeedback" minOccurs="0"/>
                <xsd:element ref="ns2:C4ITWorkFeedback" minOccurs="0"/>
                <xsd:element ref="ns2:C4ITExaminationPeriod" minOccurs="0"/>
                <xsd:element ref="ns2:C4ITExaminationStart" minOccurs="0"/>
                <xsd:element ref="ns2:C4ITNotice" minOccurs="0"/>
                <xsd:element ref="ns2:C4ITComment" minOccurs="0"/>
                <xsd:element ref="ns2:C4ITWorkflowOutcome" minOccurs="0"/>
                <xsd:element ref="ns2:C4ITFirstApproval" minOccurs="0"/>
                <xsd:element ref="ns2:C4ITFirstValidation" minOccurs="0"/>
                <xsd:element ref="ns2:C4ITHasNotice" minOccurs="0"/>
                <xsd:element ref="ns2:C4ITNoApproval" minOccurs="0"/>
                <xsd:element ref="ns2:C4ITPreApprovalCompleted" minOccurs="0"/>
                <xsd:element ref="ns2:C4ITRestrictedFor" minOccurs="0"/>
                <xsd:element ref="ns2:C4ITMain" minOccurs="0"/>
                <xsd:element ref="ns2:C4ITLanguage" minOccurs="0"/>
                <xsd:element ref="ns2:C4ITNoticesDone" minOccurs="0"/>
                <xsd:element ref="ns2:C4ITLinkedIn" minOccurs="0"/>
                <xsd:element ref="ns2:SharedWithUsers" minOccurs="0"/>
                <xsd:element ref="ns2:SharedWithDetails" minOccurs="0"/>
                <xsd:element ref="ns3:MediaServiceMetadata1" minOccurs="0"/>
                <xsd:element ref="ns3:MediaServiceFastMetadata1" minOccurs="0"/>
                <xsd:element ref="ns2:C4ITCreator" minOccurs="0"/>
                <xsd:element ref="ns2:C4ITChildDocuments" minOccurs="0"/>
                <xsd:element ref="ns2:C4ITParentDocument" minOccurs="0"/>
                <xsd:element ref="ns2:C4ITParentDoc" minOccurs="0"/>
                <xsd:element ref="ns2:C4ITTest" minOccurs="0"/>
                <xsd:element ref="ns2:C4ITDocumentParent" minOccurs="0"/>
                <xsd:element ref="ns2:C4ITResponsible" minOccurs="0"/>
                <xsd:element ref="ns2:C4ITValidFrom" minOccurs="0"/>
                <xsd:element ref="ns2:C4ITAdditionalDocuments" minOccurs="0"/>
                <xsd:element ref="ns2:C4ITAttachments" minOccurs="0"/>
                <xsd:element ref="ns2:C4ITContentResponsible1" minOccurs="0"/>
                <xsd:element ref="ns2:C4ITTranslationPublished" minOccurs="0"/>
                <xsd:element ref="ns2:C4ITCountries" minOccurs="0"/>
                <xsd:element ref="ns2:C4ITHighBuilding" minOccurs="0"/>
                <xsd:element ref="ns2:C4ITHeavyBuidling" minOccurs="0"/>
                <xsd:element ref="ns2:C4ITSpecialHeavyBuidling" minOccurs="0"/>
                <xsd:element ref="ns2:C4ITEnviromentEngineering" minOccurs="0"/>
                <xsd:element ref="ns2:C4ITCollectionValidation" minOccurs="0"/>
                <xsd:element ref="ns2:C4ITAllLanguages" minOccurs="0"/>
                <xsd:element ref="ns2:C4ITDocTitleEndo" minOccurs="0"/>
                <xsd:element ref="ns2:C4ITDocTitleGer" minOccurs="0"/>
                <xsd:element ref="ns2:C4IThierarchy" minOccurs="0"/>
                <xsd:element ref="ns2:C4ITAssetnumber" minOccurs="0"/>
                <xsd:element ref="ns2:C4ITIVShort" minOccurs="0"/>
                <xsd:element ref="ns2:C4ITIntExt" minOccurs="0"/>
                <xsd:element ref="ns2:C4ITAcrossGroup" minOccurs="0"/>
                <xsd:element ref="ns2:C4ITScope" minOccurs="0"/>
                <xsd:element ref="ns2:C4ITQMPlanDocument" minOccurs="0"/>
                <xsd:element ref="ns2:C4ITCategorieQMPlan" minOccurs="0"/>
                <xsd:element ref="ns2:C4ITQMProcess" minOccurs="0"/>
                <xsd:element ref="ns2:C4ITQMSubProcess" minOccurs="0"/>
                <xsd:element ref="ns2:C4ITRemark" minOccurs="0"/>
                <xsd:element ref="ns2:C4ITOrganisation" minOccurs="0"/>
                <xsd:element ref="ns2:C4ITCourseOfEvents" minOccurs="0"/>
                <xsd:element ref="ns2:C4ITToDo" minOccurs="0"/>
                <xsd:element ref="ns2:C4ITSupporting" minOccurs="0"/>
                <xsd:element ref="ns2:C4ITCraft" minOccurs="0"/>
                <xsd:element ref="ns2:C4ITTray" minOccurs="0"/>
                <xsd:element ref="ns2:C4ITKHBLevel2" minOccurs="0"/>
                <xsd:element ref="ns2:C4ITKHBLevel1" minOccurs="0"/>
                <xsd:element ref="ns2:C4ITTopic" minOccurs="0"/>
                <xsd:element ref="ns2:C4ITKeyWord" minOccurs="0"/>
                <xsd:element ref="ns2:C4ITCountriesTXT" minOccurs="0"/>
                <xsd:element ref="ns2:C4ITDocumentLanguageTXT" minOccurs="0"/>
                <xsd:element ref="ns2:C4ITEditorial" minOccurs="0"/>
                <xsd:element ref="ns2:C4ITDocumentNameOld" minOccurs="0"/>
                <xsd:element ref="ns2:C4ITTitleAS" minOccurs="0"/>
                <xsd:element ref="ns2:C4ITFields" minOccurs="0"/>
                <xsd:element ref="ns2:C4ITFields2" minOccurs="0"/>
                <xsd:element ref="ns2:C4ITUpdateCountries" minOccurs="0"/>
                <xsd:element ref="ns2:C4ITSpecialHeavyBuidlingTXT" minOccurs="0"/>
                <xsd:element ref="ns2:C4ITEnviromentEngineeringTXT" minOccurs="0"/>
                <xsd:element ref="ns2:C4ITQMSubProcessTXT" minOccurs="0"/>
                <xsd:element ref="ns2:C4ITCraftTXT" minOccurs="0"/>
                <xsd:element ref="ns2:C4ITTopicTXT" minOccurs="0"/>
                <xsd:element ref="ns2:C4ITIsAtt" minOccurs="0"/>
                <xsd:element ref="ns2:C4ITSSC" minOccurs="0"/>
                <xsd:element ref="ns2:C4ITVers" minOccurs="0"/>
                <xsd:element ref="ns2:C4ITSyncID" minOccurs="0"/>
                <xsd:element ref="ns2:C4ITParentDocNumber" minOccurs="0"/>
                <xsd:element ref="ns2:C4ITDocumentNumberRL" minOccurs="0"/>
                <xsd:element ref="ns2:C4ITDocumentNumberPB" minOccurs="0"/>
                <xsd:element ref="ns2:C4ITDocumentNumberAA" minOccurs="0"/>
                <xsd:element ref="ns2:C4ITUpdateAttachmentsMetadata" minOccurs="0"/>
                <xsd:element ref="ns2:C4ITStartOfValidation" minOccurs="0"/>
                <xsd:element ref="ns3:C4ITUpdateATT" minOccurs="0"/>
                <xsd:element ref="ns2:C4ITReplaceId" minOccurs="0"/>
                <xsd:element ref="ns3:C4ITUpdateLookUpFields" minOccurs="0"/>
                <xsd:element ref="ns2:PORR-SPID-OnPrem" minOccurs="0"/>
                <xsd:element ref="ns2:C4ITParentTXT" minOccurs="0"/>
                <xsd:element ref="ns3:C4ITSetRI" minOccurs="0"/>
                <xsd:element ref="ns2:C4ITDocNrAdd" minOccurs="0"/>
                <xsd:element ref="ns2:C4IT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3183-1c41-493a-828b-cc05ff6f8edf" elementFormDefault="qualified">
    <xsd:import namespace="http://schemas.microsoft.com/office/2006/documentManagement/types"/>
    <xsd:import namespace="http://schemas.microsoft.com/office/infopath/2007/PartnerControls"/>
    <xsd:element name="C4ITDocumentNumber" ma:index="8" nillable="true" ma:displayName="Dokumentennummer" ma:internalName="C4ITDocumentNumber">
      <xsd:simpleType>
        <xsd:restriction base="dms:Text">
          <xsd:maxLength value="255"/>
        </xsd:restriction>
      </xsd:simpleType>
    </xsd:element>
    <xsd:element name="C4ITDocumentVersion" ma:index="9" nillable="true" ma:displayName="Versionierung" ma:decimals="0" ma:indexed="true" ma:internalName="C4ITDocumentVersion" ma:percentage="FALSE">
      <xsd:simpleType>
        <xsd:restriction base="dms:Number">
          <xsd:minInclusive value="0"/>
        </xsd:restriction>
      </xsd:simpleType>
    </xsd:element>
    <xsd:element name="C4ITApprover" ma:index="10" nillable="true" ma:displayName="Freigeber" ma:list="UserInfo" ma:SharePointGroup="0" ma:internalName="C4IT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ator" ma:index="11" nillable="true" ma:displayName="Prüfer" ma:list="UserInfo" ma:SharePointGroup="0" ma:internalName="C4ITValid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OneLevelApproval" ma:index="12" nillable="true" ma:displayName="Einstufige Freigabe" ma:default="0" ma:internalName="C4ITOneLevelApproval">
      <xsd:simpleType>
        <xsd:restriction base="dms:Boolean"/>
      </xsd:simpleType>
    </xsd:element>
    <xsd:element name="C4ITValidationDate" ma:index="13" nillable="true" ma:displayName="Geprüft am" ma:format="DateOnly" ma:internalName="C4ITValidationDate">
      <xsd:simpleType>
        <xsd:restriction base="dms:DateTime"/>
      </xsd:simpleType>
    </xsd:element>
    <xsd:element name="C4ITApprovalDate" ma:index="14" nillable="true" ma:displayName="Freigegeben am" ma:format="DateOnly" ma:internalName="C4ITApprovalDate">
      <xsd:simpleType>
        <xsd:restriction base="dms:DateTime"/>
      </xsd:simpleType>
    </xsd:element>
    <xsd:element name="C4ITState" ma:index="15" nillable="true" ma:displayName="Dokumentemstatus" ma:list="{1254f6d6-f53e-4e72-b51d-7a83b06f5d15}" ma:internalName="C4ITState" ma:showField="Title" ma:web="9b5e3183-1c41-493a-828b-cc05ff6f8edf">
      <xsd:simpleType>
        <xsd:restriction base="dms:Lookup"/>
      </xsd:simpleType>
    </xsd:element>
    <xsd:element name="C4ITPDFConversion" ma:index="16" nillable="true" ma:displayName="PDF Konvertierung" ma:default="1" ma:internalName="C4ITPDFConversion">
      <xsd:simpleType>
        <xsd:restriction base="dms:Boolean"/>
      </xsd:simpleType>
    </xsd:element>
    <xsd:element name="C4ITDocumentType" ma:index="17" nillable="true" ma:displayName="Dokumentenart" ma:list="{40cd1550-be12-4876-a036-f13c31be1007}" ma:internalName="C4ITDocumentType" ma:showField="Title" ma:web="9b5e3183-1c41-493a-828b-cc05ff6f8edf">
      <xsd:simpleType>
        <xsd:restriction base="dms:Lookup"/>
      </xsd:simpleType>
    </xsd:element>
    <xsd:element name="C4ITDistribution" ma:index="18" nillable="true" ma:displayName="Verteiler" ma:list="UserInfo" ma:SearchPeopleOnly="false" ma:SharePointGroup="0" ma:internalName="C4ITDistribut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PrimaryProcess" ma:index="19" nillable="true" ma:displayName="Hauptprozess" ma:list="{8dbe2104-c41f-4222-a0b4-ffc95f612ed3}" ma:internalName="C4ITPrimaryProcess" ma:showField="Title" ma:web="9b5e3183-1c41-493a-828b-cc05ff6f8edf">
      <xsd:simpleType>
        <xsd:restriction base="dms:Lookup"/>
      </xsd:simpleType>
    </xsd:element>
    <xsd:element name="C4ITDocumentLanguage" ma:index="20" nillable="true" ma:displayName="Dokumentensprache" ma:list="{a4e5ab20-292c-4a15-8407-e07c7c8a02f4}" ma:internalName="C4ITDocumentLanguage" ma:showField="C4ITLanguageCod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ditPermission" ma:index="21" nillable="true" ma:displayName="Bearbeiter" ma:list="UserInfo" ma:SearchPeopleOnly="false" ma:SharePointGroup="0" ma:internalName="C4ITEditPermiss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DocumentInfo" ma:index="22" nillable="true" ma:displayName="Dokumenteninfo" ma:internalName="C4ITDocumentInfo">
      <xsd:simpleType>
        <xsd:restriction base="dms:Text">
          <xsd:maxLength value="255"/>
        </xsd:restriction>
      </xsd:simpleType>
    </xsd:element>
    <xsd:element name="C4ITWorkAttachments" ma:index="23" nillable="true" ma:displayName="Arbeitsdokumentenanhänge" ma:list="{3e7e8fec-dfad-411d-adf5-d923e2212a9f}" ma:internalName="C4ITWork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Feedback" ma:index="24" nillable="true" ma:displayName="Feedback" ma:format="Hyperlink" ma:internalName="C4IT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WorkFeedback" ma:index="25" nillable="true" ma:displayName="Arbeitsfeedback" ma:format="Hyperlink" ma:internalName="C4IT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ExaminationPeriod" ma:index="26" nillable="true" ma:displayName="Prüfzeitraum in Tagen" ma:decimals="0" ma:internalName="C4ITExaminationPeriod" ma:percentage="FALSE">
      <xsd:simpleType>
        <xsd:restriction base="dms:Number">
          <xsd:maxInclusive value="60"/>
          <xsd:minInclusive value="0"/>
        </xsd:restriction>
      </xsd:simpleType>
    </xsd:element>
    <xsd:element name="C4ITExaminationStart" ma:index="27" nillable="true" ma:displayName="Start Prüfungszeitraum" ma:format="DateOnly" ma:internalName="C4ITExaminationStart">
      <xsd:simpleType>
        <xsd:restriction base="dms:DateTime"/>
      </xsd:simpleType>
    </xsd:element>
    <xsd:element name="C4ITNotice" ma:index="28" nillable="true" ma:displayName="Kenntnisnahme" ma:list="UserInfo" ma:SharePointGroup="0" ma:internalName="C4ITNoti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omment" ma:index="29" nillable="true" ma:displayName="Begründung/ Kommentar" ma:internalName="C4ITComment">
      <xsd:simpleType>
        <xsd:restriction base="dms:Note"/>
      </xsd:simpleType>
    </xsd:element>
    <xsd:element name="C4ITWorkflowOutcome" ma:index="30" nillable="true" ma:displayName="Ergebnis" ma:list="{767ef6c8-9168-4d19-b8c3-b6cbd0bcc230}" ma:internalName="C4ITWorkflowOutcome" ma:showField="Title" ma:web="9b5e3183-1c41-493a-828b-cc05ff6f8edf">
      <xsd:simpleType>
        <xsd:restriction base="dms:Lookup"/>
      </xsd:simpleType>
    </xsd:element>
    <xsd:element name="C4ITFirstApproval" ma:index="31" nillable="true" ma:displayName="Erster Freigeber entscheidet" ma:default="1" ma:internalName="C4ITFirstApproval">
      <xsd:simpleType>
        <xsd:restriction base="dms:Boolean"/>
      </xsd:simpleType>
    </xsd:element>
    <xsd:element name="C4ITFirstValidation" ma:index="32" nillable="true" ma:displayName="Erster Prüfer entscheidet" ma:default="1" ma:internalName="C4ITFirstValidation">
      <xsd:simpleType>
        <xsd:restriction base="dms:Boolean"/>
      </xsd:simpleType>
    </xsd:element>
    <xsd:element name="C4ITHasNotice" ma:index="33" nillable="true" ma:displayName="Kenntnisnahme befüllt" ma:default="0" ma:indexed="true" ma:internalName="C4ITHasNotice">
      <xsd:simpleType>
        <xsd:restriction base="dms:Boolean"/>
      </xsd:simpleType>
    </xsd:element>
    <xsd:element name="C4ITNoApproval" ma:index="34" nillable="true" ma:displayName="Keine Freigabe erforderlich" ma:default="0" ma:internalName="C4ITNoApproval">
      <xsd:simpleType>
        <xsd:restriction base="dms:Boolean"/>
      </xsd:simpleType>
    </xsd:element>
    <xsd:element name="C4ITPreApprovalCompleted" ma:index="35" nillable="true" ma:displayName="Vorprüfung abgeschlossen" ma:default="0" ma:internalName="C4ITPreApprovalCompleted">
      <xsd:simpleType>
        <xsd:restriction base="dms:Boolean"/>
      </xsd:simpleType>
    </xsd:element>
    <xsd:element name="C4ITRestrictedFor" ma:index="36" nillable="true" ma:displayName="Sichtbar für" ma:list="UserInfo" ma:SharePointGroup="0" ma:internalName="C4ITRestricted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Main" ma:index="37" nillable="true" ma:displayName="C4ITMain" ma:internalName="C4ITMain" ma:readOnly="false">
      <xsd:simpleType>
        <xsd:restriction base="dms:Text">
          <xsd:maxLength value="255"/>
        </xsd:restriction>
      </xsd:simpleType>
    </xsd:element>
    <xsd:element name="C4ITLanguage" ma:index="38" nillable="true" ma:displayName="C4ITLanguage" ma:internalName="C4ITLanguage" ma:readOnly="false">
      <xsd:simpleType>
        <xsd:restriction base="dms:Text">
          <xsd:maxLength value="255"/>
        </xsd:restriction>
      </xsd:simpleType>
    </xsd:element>
    <xsd:element name="C4ITNoticesDone" ma:index="39" nillable="true" ma:displayName="Kenntnisnahmen abgeschlossen" ma:default="0" ma:internalName="C4ITNoticesDone">
      <xsd:simpleType>
        <xsd:restriction base="dms:Boolean"/>
      </xsd:simpleType>
    </xsd:element>
    <xsd:element name="C4ITLinkedIn" ma:index="40" nillable="true" ma:displayName="Referenziert in" ma:list="{e5038009-925f-4171-a0da-d852b49f8ef0}" ma:internalName="C4ITLinkedIn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Freigegeben für" ma:SearchPeopleOnly="false" ma:SharePointGroup="0" ma:internalName="SharedWith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Freigegeben für - Details" ma:internalName="SharedWithDetails">
      <xsd:simpleType>
        <xsd:restriction base="dms:Note">
          <xsd:maxLength value="255"/>
        </xsd:restriction>
      </xsd:simpleType>
    </xsd:element>
    <xsd:element name="C4ITCreator" ma:index="45" nillable="true" ma:displayName="C4ITCreator" ma:list="UserInfo" ma:SharePointGroup="0" ma:internalName="C4IT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hildDocuments" ma:index="46" nillable="true" ma:displayName="Anlagen" ma:list="{e5038009-925f-4171-a0da-d852b49f8ef0}" ma:internalName="C4ITChild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ParentDocument" ma:index="47" nillable="true" ma:displayName="C4ITParentDocument" ma:list="{e5038009-925f-4171-a0da-d852b49f8ef0}" ma:internalName="C4ITParentDocument" ma:showField="C4ITDocumentInfo" ma:web="9b5e3183-1c41-493a-828b-cc05ff6f8edf">
      <xsd:simpleType>
        <xsd:restriction base="dms:Lookup"/>
      </xsd:simpleType>
    </xsd:element>
    <xsd:element name="C4ITParentDoc" ma:index="48" nillable="true" ma:displayName="C4ITParentDoc" ma:list="{e5038009-925f-4171-a0da-d852b49f8ef0}" ma:internalName="C4ITParentDoc" ma:showField="Title" ma:web="9b5e3183-1c41-493a-828b-cc05ff6f8edf">
      <xsd:simpleType>
        <xsd:restriction base="dms:Lookup"/>
      </xsd:simpleType>
    </xsd:element>
    <xsd:element name="C4ITTest" ma:index="49" nillable="true" ma:displayName="C4ITTest" ma:internalName="C4ITTest">
      <xsd:simpleType>
        <xsd:restriction base="dms:Text">
          <xsd:maxLength value="255"/>
        </xsd:restriction>
      </xsd:simpleType>
    </xsd:element>
    <xsd:element name="C4ITDocumentParent" ma:index="50" nillable="true" ma:displayName="C4ITDocumentParent" ma:list="{e5038009-925f-4171-a0da-d852b49f8ef0}" ma:internalName="C4ITDocumentParent" ma:showField="C4ITDocumentInfo" ma:web="9b5e3183-1c41-493a-828b-cc05ff6f8edf">
      <xsd:simpleType>
        <xsd:restriction base="dms:Lookup"/>
      </xsd:simpleType>
    </xsd:element>
    <xsd:element name="C4ITResponsible" ma:index="51" nillable="true" ma:displayName="Dokumentenersteller" ma:list="UserInfo" ma:SharePointGroup="0" ma:internalName="C4I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From" ma:index="52" nillable="true" ma:displayName="Versionsdatum" ma:format="DateOnly" ma:internalName="C4ITValidFrom">
      <xsd:simpleType>
        <xsd:restriction base="dms:DateTime"/>
      </xsd:simpleType>
    </xsd:element>
    <xsd:element name="C4ITAdditionalDocuments" ma:index="53" nillable="true" ma:displayName="Anlage" ma:list="{e5038009-925f-4171-a0da-d852b49f8ef0}" ma:internalName="C4ITAdditional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Attachments" ma:index="54" nillable="true" ma:displayName="Mitgeltende Dokumente" ma:list="{beaa4963-4e84-4695-a0ea-14e0d67dcdac}" ma:internalName="C4IT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ntentResponsible1" ma:index="55" nillable="true" ma:displayName="Inhaltsverantwortlich" ma:list="{ee372597-166c-44fa-90e0-1161b8089dc0}" ma:internalName="C4ITContentResponsible1" ma:showField="Title" ma:web="9b5e3183-1c41-493a-828b-cc05ff6f8edf">
      <xsd:simpleType>
        <xsd:restriction base="dms:Lookup"/>
      </xsd:simpleType>
    </xsd:element>
    <xsd:element name="C4ITTranslationPublished" ma:index="56" nillable="true" ma:displayName="C4ITTranslationPublished" ma:list="{e5038009-925f-4171-a0da-d852b49f8ef0}" ma:internalName="C4ITTranslationPublished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" ma:index="57" nillable="true" ma:displayName="Land" ma:list="{62223b68-1125-4f44-97ba-ec29a0cc82ba}" ma:internalName="C4ITCountries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ighBuilding" ma:index="58" nillable="true" ma:displayName="Hochbau" ma:list="{62223b68-1125-4f44-97ba-ec29a0cc82ba}" ma:internalName="C4ITHighBuild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eavyBuidling" ma:index="59" nillable="true" ma:displayName="Tiefbau" ma:list="{62223b68-1125-4f44-97ba-ec29a0cc82ba}" ma:internalName="C4IT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SpecialHeavyBuidling" ma:index="60" nillable="true" ma:displayName="Spezialtiefbau" ma:list="{62223b68-1125-4f44-97ba-ec29a0cc82ba}" ma:internalName="C4ITSpecial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nviromentEngineering" ma:index="61" nillable="true" ma:displayName="Umwelttechnik" ma:list="{62223b68-1125-4f44-97ba-ec29a0cc82ba}" ma:internalName="C4ITEnviromentEngineer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llectionValidation" ma:index="62" nillable="true" ma:displayName="Freigabe inkl Anlagen" ma:default="0" ma:internalName="C4ITCollectionValidation">
      <xsd:simpleType>
        <xsd:restriction base="dms:Boolean"/>
      </xsd:simpleType>
    </xsd:element>
    <xsd:element name="C4ITAllLanguages" ma:index="63" nillable="true" ma:displayName="Gemeinsame Freigabe GER/ENG" ma:default="0" ma:internalName="C4ITAllLanguages">
      <xsd:simpleType>
        <xsd:restriction base="dms:Boolean"/>
      </xsd:simpleType>
    </xsd:element>
    <xsd:element name="C4ITDocTitleEndo" ma:index="64" nillable="true" ma:displayName="Dokumentenbezeichnung" ma:internalName="C4ITDocTitleEndo">
      <xsd:simpleType>
        <xsd:restriction base="dms:Text">
          <xsd:maxLength value="255"/>
        </xsd:restriction>
      </xsd:simpleType>
    </xsd:element>
    <xsd:element name="C4ITDocTitleGer" ma:index="65" nillable="true" ma:displayName="Dokumentenbezeichnung_de" ma:internalName="C4ITDocTitleGer">
      <xsd:simpleType>
        <xsd:restriction base="dms:Text">
          <xsd:maxLength value="255"/>
        </xsd:restriction>
      </xsd:simpleType>
    </xsd:element>
    <xsd:element name="C4IThierarchy" ma:index="66" nillable="true" ma:displayName="Hierarchie" ma:list="{dd72dd3b-e7f5-45bd-babe-6d98c4b5534a}" ma:internalName="C4IThierarchy" ma:showField="Title" ma:web="9b5e3183-1c41-493a-828b-cc05ff6f8edf">
      <xsd:simpleType>
        <xsd:restriction base="dms:Lookup"/>
      </xsd:simpleType>
    </xsd:element>
    <xsd:element name="C4ITAssetnumber" ma:index="67" nillable="true" ma:displayName="Anlagennummer" ma:indexed="true" ma:internalName="C4ITAssetnumber">
      <xsd:simpleType>
        <xsd:restriction base="dms:Text">
          <xsd:maxLength value="255"/>
        </xsd:restriction>
      </xsd:simpleType>
    </xsd:element>
    <xsd:element name="C4ITIVShort" ma:index="68" nillable="true" ma:displayName="IV-kurz" ma:internalName="C4ITIVShort">
      <xsd:simpleType>
        <xsd:restriction base="dms:Text">
          <xsd:maxLength value="255"/>
        </xsd:restriction>
      </xsd:simpleType>
    </xsd:element>
    <xsd:element name="C4ITIntExt" ma:index="69" nillable="true" ma:displayName="Externes Dokument" ma:default="0" ma:internalName="C4ITIntExt">
      <xsd:simpleType>
        <xsd:restriction base="dms:Boolean"/>
      </xsd:simpleType>
    </xsd:element>
    <xsd:element name="C4ITAcrossGroup" ma:index="70" nillable="true" ma:displayName="Konzernweit" ma:default="0" ma:indexed="true" ma:internalName="C4ITAcrossGroup">
      <xsd:simpleType>
        <xsd:restriction base="dms:Boolean"/>
      </xsd:simpleType>
    </xsd:element>
    <xsd:element name="C4ITScope" ma:index="71" nillable="true" ma:displayName="Geltungsbereich" ma:list="{f32f236e-cb16-4d0e-bdb6-f816d72453e0}" ma:internalName="C4ITScope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lanDocument" ma:index="72" nillable="true" ma:displayName="QM-Plan Dokument" ma:default="1" ma:indexed="true" ma:internalName="C4ITQMPlanDocument">
      <xsd:simpleType>
        <xsd:restriction base="dms:Boolean"/>
      </xsd:simpleType>
    </xsd:element>
    <xsd:element name="C4ITCategorieQMPlan" ma:index="73" nillable="true" ma:displayName="Kategorie QM-Plan" ma:list="{60c8aab9-4fcd-454d-8556-f3b32b49ce72}" ma:internalName="C4ITCategorieQMPlan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rocess" ma:index="74" nillable="true" ma:displayName="QM-Prozess" ma:list="{dcddb022-3545-4cbe-9d52-edff5a4cd4cf}" ma:internalName="C4ITQMProcess" ma:showField="Title" ma:web="9b5e3183-1c41-493a-828b-cc05ff6f8edf">
      <xsd:simpleType>
        <xsd:restriction base="dms:Lookup"/>
      </xsd:simpleType>
    </xsd:element>
    <xsd:element name="C4ITQMSubProcess" ma:index="75" nillable="true" ma:displayName="QM-Teilprozess" ma:list="{fac38288-f8dd-42d5-a88d-c1ca4f22675d}" ma:internalName="C4ITQMSubProcess" ma:showField="Title" ma:web="9b5e3183-1c41-493a-828b-cc05ff6f8edf">
      <xsd:simpleType>
        <xsd:restriction base="dms:Lookup"/>
      </xsd:simpleType>
    </xsd:element>
    <xsd:element name="C4ITRemark" ma:index="76" nillable="true" ma:displayName="Bemerkung" ma:internalName="C4ITRemark">
      <xsd:simpleType>
        <xsd:restriction base="dms:Note">
          <xsd:maxLength value="255"/>
        </xsd:restriction>
      </xsd:simpleType>
    </xsd:element>
    <xsd:element name="C4ITOrganisation" ma:index="77" nillable="true" ma:displayName="Organisation" ma:list="{db6d4911-cfc1-4c4e-bda1-f7aa0c55bef3}" ma:internalName="C4ITOrganisation" ma:showField="Title" ma:web="9b5e3183-1c41-493a-828b-cc05ff6f8edf">
      <xsd:simpleType>
        <xsd:restriction base="dms:Lookup"/>
      </xsd:simpleType>
    </xsd:element>
    <xsd:element name="C4ITCourseOfEvents" ma:index="78" nillable="true" ma:displayName="Hergang" ma:internalName="C4ITCourseOfEvents">
      <xsd:simpleType>
        <xsd:restriction base="dms:Note">
          <xsd:maxLength value="255"/>
        </xsd:restriction>
      </xsd:simpleType>
    </xsd:element>
    <xsd:element name="C4ITToDo" ma:index="79" nillable="true" ma:displayName="zu bearbeiten" ma:default="0" ma:internalName="C4ITToDo">
      <xsd:simpleType>
        <xsd:restriction base="dms:Boolean"/>
      </xsd:simpleType>
    </xsd:element>
    <xsd:element name="C4ITSupporting" ma:index="80" nillable="true" ma:displayName="Unterstützend" ma:default="0" ma:indexed="true" ma:internalName="C4ITSupporting">
      <xsd:simpleType>
        <xsd:restriction base="dms:Boolean"/>
      </xsd:simpleType>
    </xsd:element>
    <xsd:element name="C4ITCraft" ma:index="81" nillable="true" ma:displayName="Gewerk" ma:list="{1df8c24e-9a89-4a1a-95f6-81f789e87340}" ma:internalName="C4ITCraft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Tray" ma:index="82" nillable="true" ma:displayName="Ablage" ma:list="{d459eac5-66a9-4fc4-8cc5-75a0dfa65a2b}" ma:internalName="C4ITTray" ma:showField="Title" ma:web="9b5e3183-1c41-493a-828b-cc05ff6f8edf">
      <xsd:simpleType>
        <xsd:restriction base="dms:Lookup"/>
      </xsd:simpleType>
    </xsd:element>
    <xsd:element name="C4ITKHBLevel2" ma:index="83" nillable="true" ma:displayName="Kfm. HB Ebene 2" ma:list="{97cf5829-c1d5-4b6d-ab4a-2e3e48562bd8}" ma:internalName="C4ITKHBLevel2" ma:showField="Title" ma:web="9b5e3183-1c41-493a-828b-cc05ff6f8edf">
      <xsd:simpleType>
        <xsd:restriction base="dms:Lookup"/>
      </xsd:simpleType>
    </xsd:element>
    <xsd:element name="C4ITKHBLevel1" ma:index="84" nillable="true" ma:displayName="Kfm. HB Ebene 1" ma:list="{d58426d6-ade8-4974-b6d6-fe6bff6a3142}" ma:internalName="C4ITKHBLevel1" ma:showField="Title" ma:web="9b5e3183-1c41-493a-828b-cc05ff6f8edf">
      <xsd:simpleType>
        <xsd:restriction base="dms:Lookup"/>
      </xsd:simpleType>
    </xsd:element>
    <xsd:element name="C4ITTopic" ma:index="85" nillable="true" ma:displayName="Thema" ma:list="{13959744-da7c-44cf-b32a-86f6f3b8d1c9}" ma:internalName="C4ITTopic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KeyWord" ma:index="86" nillable="true" ma:displayName="Schlagworte" ma:list="{80958c30-dc2c-471d-9a3a-4bbb94436702}" ma:internalName="C4ITKeyWord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TXT" ma:index="87" nillable="true" ma:displayName="C4ITCountriesTXT" ma:internalName="C4ITCountriesTXT">
      <xsd:simpleType>
        <xsd:restriction base="dms:Text">
          <xsd:maxLength value="255"/>
        </xsd:restriction>
      </xsd:simpleType>
    </xsd:element>
    <xsd:element name="C4ITDocumentLanguageTXT" ma:index="88" nillable="true" ma:displayName="C4ITDocumentLanguageTXT" ma:internalName="C4ITDocumentLanguageTXT">
      <xsd:simpleType>
        <xsd:restriction base="dms:Text">
          <xsd:maxLength value="255"/>
        </xsd:restriction>
      </xsd:simpleType>
    </xsd:element>
    <xsd:element name="C4ITEditorial" ma:index="89" nillable="true" ma:displayName="C4ITEditorial" ma:list="{eb983cd0-e77f-4947-b109-03dd1abecbdf}" ma:internalName="C4ITEditorial" ma:showField="Title" ma:web="9b5e3183-1c41-493a-828b-cc05ff6f8edf">
      <xsd:simpleType>
        <xsd:restriction base="dms:Lookup"/>
      </xsd:simpleType>
    </xsd:element>
    <xsd:element name="C4ITDocumentNameOld" ma:index="90" nillable="true" ma:displayName="Dateiname Alt" ma:internalName="C4ITDocumentNameOld" ma:readOnly="false">
      <xsd:simpleType>
        <xsd:restriction base="dms:Text">
          <xsd:maxLength value="255"/>
        </xsd:restriction>
      </xsd:simpleType>
    </xsd:element>
    <xsd:element name="C4ITTitleAS" ma:index="91" nillable="true" ma:displayName="Titel AS" ma:list="{7dae9459-d9f1-4c85-917d-6121168d55a2}" ma:internalName="C4ITTitleAS" ma:showField="Title" ma:web="9b5e3183-1c41-493a-828b-cc05ff6f8edf">
      <xsd:simpleType>
        <xsd:restriction base="dms:Lookup"/>
      </xsd:simpleType>
    </xsd:element>
    <xsd:element name="C4ITFields" ma:index="92" nillable="true" ma:displayName="Bereich" ma:list="{b3f2fe51-7f76-4d38-8c36-41497f7a81ff}" ma:internalName="C4ITFields" ma:showField="Title" ma:web="9b5e3183-1c41-493a-828b-cc05ff6f8edf">
      <xsd:simpleType>
        <xsd:restriction base="dms:Lookup"/>
      </xsd:simpleType>
    </xsd:element>
    <xsd:element name="C4ITFields2" ma:index="93" nillable="true" ma:displayName="Bereich Level 2" ma:list="{28d07c64-212d-4eb6-b94f-e97ecf6efbe7}" ma:internalName="C4ITFields2" ma:showField="Title" ma:web="9b5e3183-1c41-493a-828b-cc05ff6f8edf">
      <xsd:simpleType>
        <xsd:restriction base="dms:Lookup"/>
      </xsd:simpleType>
    </xsd:element>
    <xsd:element name="C4ITUpdateCountries" ma:index="94" nillable="true" ma:displayName="Neue Länder hinzufügen" ma:default="0" ma:internalName="C4ITUpdateCountries">
      <xsd:simpleType>
        <xsd:restriction base="dms:Boolean"/>
      </xsd:simpleType>
    </xsd:element>
    <xsd:element name="C4ITSpecialHeavyBuidlingTXT" ma:index="95" nillable="true" ma:displayName="C4ITSpecialHeavyBuidlingTXT" ma:internalName="C4ITSpecialHeavyBuidlingTXT">
      <xsd:simpleType>
        <xsd:restriction base="dms:Text">
          <xsd:maxLength value="255"/>
        </xsd:restriction>
      </xsd:simpleType>
    </xsd:element>
    <xsd:element name="C4ITEnviromentEngineeringTXT" ma:index="96" nillable="true" ma:displayName="C4ITEnviromentEngineeringTXT" ma:internalName="C4ITEnviromentEngineeringTXT">
      <xsd:simpleType>
        <xsd:restriction base="dms:Text">
          <xsd:maxLength value="255"/>
        </xsd:restriction>
      </xsd:simpleType>
    </xsd:element>
    <xsd:element name="C4ITQMSubProcessTXT" ma:index="97" nillable="true" ma:displayName="C4ITQMSubProcessTXT" ma:internalName="C4ITQMSubProcessTXT">
      <xsd:simpleType>
        <xsd:restriction base="dms:Text">
          <xsd:maxLength value="255"/>
        </xsd:restriction>
      </xsd:simpleType>
    </xsd:element>
    <xsd:element name="C4ITCraftTXT" ma:index="98" nillable="true" ma:displayName="C4ITCraftTXT" ma:internalName="C4ITCraftTXT">
      <xsd:simpleType>
        <xsd:restriction base="dms:Text">
          <xsd:maxLength value="255"/>
        </xsd:restriction>
      </xsd:simpleType>
    </xsd:element>
    <xsd:element name="C4ITTopicTXT" ma:index="99" nillable="true" ma:displayName="C4ITTopicTXT" ma:internalName="C4ITTopicTXT">
      <xsd:simpleType>
        <xsd:restriction base="dms:Note">
          <xsd:maxLength value="255"/>
        </xsd:restriction>
      </xsd:simpleType>
    </xsd:element>
    <xsd:element name="C4ITIsAtt" ma:index="100" nillable="true" ma:displayName="Ist Anlage" ma:default="0" ma:internalName="C4ITIsAtt">
      <xsd:simpleType>
        <xsd:restriction base="dms:Boolean"/>
      </xsd:simpleType>
    </xsd:element>
    <xsd:element name="C4ITSSC" ma:index="101" nillable="true" ma:displayName="Stabstelle/SSC" ma:list="{679f96bf-5db5-46a1-9874-606f60b49805}" ma:internalName="C4ITSSC" ma:showField="Title" ma:web="9b5e3183-1c41-493a-828b-cc05ff6f8edf">
      <xsd:simpleType>
        <xsd:restriction base="dms:Lookup"/>
      </xsd:simpleType>
    </xsd:element>
    <xsd:element name="C4ITVers" ma:index="102" nillable="true" ma:displayName="VersABC" ma:internalName="C4ITVers" ma:readOnly="false">
      <xsd:simpleType>
        <xsd:restriction base="dms:Text">
          <xsd:maxLength value="255"/>
        </xsd:restriction>
      </xsd:simpleType>
    </xsd:element>
    <xsd:element name="C4ITSyncID" ma:index="103" nillable="true" ma:displayName="SyncID" ma:decimals="0" ma:internalName="C4ITSyncID" ma:percentage="FALSE">
      <xsd:simpleType>
        <xsd:restriction base="dms:Number">
          <xsd:minInclusive value="0"/>
        </xsd:restriction>
      </xsd:simpleType>
    </xsd:element>
    <xsd:element name="C4ITParentDocNumber" ma:index="104" nillable="true" ma:displayName="C4ITParentDocNumber" ma:internalName="C4ITParentDocNumber">
      <xsd:simpleType>
        <xsd:restriction base="dms:Text">
          <xsd:maxLength value="255"/>
        </xsd:restriction>
      </xsd:simpleType>
    </xsd:element>
    <xsd:element name="C4ITDocumentNumberRL" ma:index="105" nillable="true" ma:displayName="C4ITDocumentNumberRL" ma:internalName="C4ITDocumentNumberRL">
      <xsd:simpleType>
        <xsd:restriction base="dms:Text">
          <xsd:maxLength value="255"/>
        </xsd:restriction>
      </xsd:simpleType>
    </xsd:element>
    <xsd:element name="C4ITDocumentNumberPB" ma:index="106" nillable="true" ma:displayName="C4ITDocumentNumberPB" ma:internalName="C4ITDocumentNumberPB">
      <xsd:simpleType>
        <xsd:restriction base="dms:Text">
          <xsd:maxLength value="255"/>
        </xsd:restriction>
      </xsd:simpleType>
    </xsd:element>
    <xsd:element name="C4ITDocumentNumberAA" ma:index="107" nillable="true" ma:displayName="C4ITDocumentNumberAA" ma:internalName="C4ITDocumentNumberAA">
      <xsd:simpleType>
        <xsd:restriction base="dms:Text">
          <xsd:maxLength value="255"/>
        </xsd:restriction>
      </xsd:simpleType>
    </xsd:element>
    <xsd:element name="C4ITUpdateAttachmentsMetadata" ma:index="108" nillable="true" ma:displayName="C4ITUpdateAttachmentsMetadata" ma:default="0" ma:internalName="C4ITUpdateAttachmentsMetadata">
      <xsd:simpleType>
        <xsd:restriction base="dms:Boolean"/>
      </xsd:simpleType>
    </xsd:element>
    <xsd:element name="C4ITStartOfValidation" ma:index="109" nillable="true" ma:displayName="C4ITStartOfValidation" ma:format="DateOnly" ma:internalName="C4ITStartOfValidation">
      <xsd:simpleType>
        <xsd:restriction base="dms:DateTime"/>
      </xsd:simpleType>
    </xsd:element>
    <xsd:element name="C4ITReplaceId" ma:index="111" nillable="true" ma:displayName="C4ITReplaceId" ma:indexed="true" ma:internalName="C4ITReplaceId">
      <xsd:simpleType>
        <xsd:restriction base="dms:Number"/>
      </xsd:simpleType>
    </xsd:element>
    <xsd:element name="PORR-SPID-OnPrem" ma:index="113" nillable="true" ma:displayName="PORR-SPID-OnPrem" ma:internalName="PORR_x002d_SPID_x002d_OnPrem">
      <xsd:simpleType>
        <xsd:restriction base="dms:Number"/>
      </xsd:simpleType>
    </xsd:element>
    <xsd:element name="C4ITParentTXT" ma:index="114" nillable="true" ma:displayName="Übergeordnetes Dokument" ma:internalName="C4ITParentTXT">
      <xsd:simpleType>
        <xsd:restriction base="dms:Text">
          <xsd:maxLength value="255"/>
        </xsd:restriction>
      </xsd:simpleType>
    </xsd:element>
    <xsd:element name="C4ITDocNrAdd" ma:index="116" nillable="true" ma:displayName="C4ITDocNrAdd" ma:list="{e5038009-925f-4171-a0da-d852b49f8ef0}" ma:internalName="C4ITDocNrAdd" ma:showField="C4ITDocumentNumber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Description" ma:index="117" nillable="true" ma:displayName="Beschreibung der Änderung" ma:internalName="C4I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8009-925f-4171-a0da-d852b49f8ef0" elementFormDefault="qualified">
    <xsd:import namespace="http://schemas.microsoft.com/office/2006/documentManagement/types"/>
    <xsd:import namespace="http://schemas.microsoft.com/office/infopath/2007/PartnerControls"/>
    <xsd:element name="MediaServiceMetadata1" ma:index="43" nillable="true" ma:displayName="MediaServiceMetadata" ma:description="" ma:hidden="true" ma:internalName="MediaServiceMetadata0" ma:readOnly="true">
      <xsd:simpleType>
        <xsd:restriction base="dms:Note"/>
      </xsd:simpleType>
    </xsd:element>
    <xsd:element name="MediaServiceFastMetadata1" ma:index="44" nillable="true" ma:displayName="MediaServiceFastMetadata" ma:description="" ma:hidden="true" ma:internalName="MediaServiceFastMetadata0" ma:readOnly="true">
      <xsd:simpleType>
        <xsd:restriction base="dms:Note"/>
      </xsd:simpleType>
    </xsd:element>
    <xsd:element name="C4ITUpdateATT" ma:index="110" nillable="true" ma:displayName="C4ITUpdateATT" ma:internalName="C4ITUpdateAT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UpdateLookUpFields" ma:index="112" nillable="true" ma:displayName="C4ITUpdateLookUpFields" ma:internalName="C4ITUpdateLookUpFiel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SetRI" ma:index="115" nillable="true" ma:displayName="C4ITSetRI" ma:internalName="C4ITSetR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ITApprovalDate xmlns="9b5e3183-1c41-493a-828b-cc05ff6f8edf">2021-03-18T08:04:19+00:00</C4ITApprovalDate>
    <C4ITPrimaryProcess xmlns="9b5e3183-1c41-493a-828b-cc05ff6f8edf">32</C4ITPrimaryProcess>
    <C4ITDocumentInfo xmlns="9b5e3183-1c41-493a-828b-cc05ff6f8edf">ANPL01 - PORR SA Papier firmowy</C4ITDocumentInfo>
    <C4ITWorkAttachments xmlns="9b5e3183-1c41-493a-828b-cc05ff6f8edf"/>
    <C4ITExaminationPeriod xmlns="9b5e3183-1c41-493a-828b-cc05ff6f8edf" xsi:nil="true"/>
    <C4ITAllLanguages xmlns="9b5e3183-1c41-493a-828b-cc05ff6f8edf">false</C4ITAllLanguages>
    <C4ITAssetnumber xmlns="9b5e3183-1c41-493a-828b-cc05ff6f8edf">ANPL01</C4ITAssetnumber>
    <C4ITKHBLevel2 xmlns="9b5e3183-1c41-493a-828b-cc05ff6f8edf" xsi:nil="true"/>
    <C4ITTopic xmlns="9b5e3183-1c41-493a-828b-cc05ff6f8edf"/>
    <C4ITTopicTXT xmlns="9b5e3183-1c41-493a-828b-cc05ff6f8edf" xsi:nil="true"/>
    <C4ITDocumentNumber xmlns="9b5e3183-1c41-493a-828b-cc05ff6f8edf">QM02338</C4ITDocumentNumber>
    <C4ITHighBuilding xmlns="9b5e3183-1c41-493a-828b-cc05ff6f8edf">
      <Value>6</Value>
    </C4ITHighBuilding>
    <C4ITOneLevelApproval xmlns="9b5e3183-1c41-493a-828b-cc05ff6f8edf">false</C4ITOneLevelApproval>
    <C4ITRestrictedFor xmlns="9b5e3183-1c41-493a-828b-cc05ff6f8edf">
      <UserInfo>
        <DisplayName/>
        <AccountId xsi:nil="true"/>
        <AccountType/>
      </UserInfo>
    </C4ITRestrictedFor>
    <C4ITSpecialHeavyBuidling xmlns="9b5e3183-1c41-493a-828b-cc05ff6f8edf"/>
    <C4ITTray xmlns="9b5e3183-1c41-493a-828b-cc05ff6f8edf" xsi:nil="true"/>
    <C4ITFields2 xmlns="9b5e3183-1c41-493a-828b-cc05ff6f8edf" xsi:nil="true"/>
    <C4ITUpdateCountries xmlns="9b5e3183-1c41-493a-828b-cc05ff6f8edf">false</C4ITUpdateCountries>
    <C4ITSpecialHeavyBuidlingTXT xmlns="9b5e3183-1c41-493a-828b-cc05ff6f8edf" xsi:nil="true"/>
    <C4ITDocumentType xmlns="9b5e3183-1c41-493a-828b-cc05ff6f8edf">19</C4ITDocumentType>
    <C4ITDocumentLanguage xmlns="9b5e3183-1c41-493a-828b-cc05ff6f8edf">
      <Value>47</Value>
    </C4ITDocumentLanguage>
    <C4ITHasNotice xmlns="9b5e3183-1c41-493a-828b-cc05ff6f8edf">false</C4ITHasNotice>
    <C4ITMain xmlns="9b5e3183-1c41-493a-828b-cc05ff6f8edf" xsi:nil="true"/>
    <C4ITCollectionValidation xmlns="9b5e3183-1c41-493a-828b-cc05ff6f8edf">false</C4ITCollectionValidation>
    <C4ITAcrossGroup xmlns="9b5e3183-1c41-493a-828b-cc05ff6f8edf">false</C4ITAcrossGroup>
    <C4ITKHBLevel1 xmlns="9b5e3183-1c41-493a-828b-cc05ff6f8edf" xsi:nil="true"/>
    <C4ITDocumentNameOld xmlns="9b5e3183-1c41-493a-828b-cc05ff6f8edf">069_VO_PORR_SA_2019_Centrala_pl.docx</C4ITDocumentNameOld>
    <C4ITIsAtt xmlns="9b5e3183-1c41-493a-828b-cc05ff6f8edf">true</C4ITIsAtt>
    <C4ITAttachments xmlns="9b5e3183-1c41-493a-828b-cc05ff6f8edf"/>
    <C4ITCraft xmlns="9b5e3183-1c41-493a-828b-cc05ff6f8edf" xsi:nil="true"/>
    <C4ITIVShort xmlns="9b5e3183-1c41-493a-828b-cc05ff6f8edf">Länder-E3/PL</C4ITIVShort>
    <C4ITCreator xmlns="9b5e3183-1c41-493a-828b-cc05ff6f8edf">
      <UserInfo>
        <DisplayName/>
        <AccountId xsi:nil="true"/>
        <AccountType/>
      </UserInfo>
    </C4ITCreator>
    <C4ITCountries xmlns="9b5e3183-1c41-493a-828b-cc05ff6f8edf">
      <Value>6</Value>
    </C4ITCountries>
    <C4ITQMProcess xmlns="9b5e3183-1c41-493a-828b-cc05ff6f8edf" xsi:nil="true"/>
    <C4ITSSC xmlns="9b5e3183-1c41-493a-828b-cc05ff6f8edf">9</C4ITSSC>
    <C4ITVers xmlns="9b5e3183-1c41-493a-828b-cc05ff6f8edf">E</C4ITVers>
    <C4ITWorkFeedback xmlns="9b5e3183-1c41-493a-828b-cc05ff6f8edf">
      <Url xsi:nil="true"/>
      <Description xsi:nil="true"/>
    </C4ITWorkFeedback>
    <C4ITComment xmlns="9b5e3183-1c41-493a-828b-cc05ff6f8edf">01 interne Prüfung/internal validation, Skolarus Rafal (01 Genehmigen / Approve): 
02 Freigabe durch Redaktion/Release by editors, Redaktion (01 Genehmigen / Approve): </C4ITComment>
    <C4ITContentResponsible1 xmlns="9b5e3183-1c41-493a-828b-cc05ff6f8edf">6</C4ITContentResponsible1>
    <C4ITHeavyBuidling xmlns="9b5e3183-1c41-493a-828b-cc05ff6f8edf">
      <Value>6</Value>
    </C4ITHeavyBuidling>
    <C4ITDocTitleEndo xmlns="9b5e3183-1c41-493a-828b-cc05ff6f8edf">PORR SA Papier firmowy</C4ITDocTitleEndo>
    <C4ITDocTitleGer xmlns="9b5e3183-1c41-493a-828b-cc05ff6f8edf">PORR  Briefpapier Polen</C4ITDocTitleGer>
    <C4ITFeedback xmlns="9b5e3183-1c41-493a-828b-cc05ff6f8edf">
      <Url xsi:nil="true"/>
      <Description xsi:nil="true"/>
    </C4ITFeedback>
    <C4ITFirstValidation xmlns="9b5e3183-1c41-493a-828b-cc05ff6f8edf">true</C4ITFirstValidation>
    <C4IThierarchy xmlns="9b5e3183-1c41-493a-828b-cc05ff6f8edf">2</C4IThierarchy>
    <C4ITEditorial xmlns="9b5e3183-1c41-493a-828b-cc05ff6f8edf" xsi:nil="true"/>
    <C4ITTitleAS xmlns="9b5e3183-1c41-493a-828b-cc05ff6f8edf" xsi:nil="true"/>
    <C4ITExaminationStart xmlns="9b5e3183-1c41-493a-828b-cc05ff6f8edf">2019-08-20T22:00:00+00:00</C4ITExaminationStart>
    <C4ITWorkflowOutcome xmlns="9b5e3183-1c41-493a-828b-cc05ff6f8edf">1</C4ITWorkflowOutcome>
    <C4ITNoApproval xmlns="9b5e3183-1c41-493a-828b-cc05ff6f8edf">false</C4ITNoApproval>
    <C4ITValidator xmlns="9b5e3183-1c41-493a-828b-cc05ff6f8edf">
      <UserInfo>
        <DisplayName>43</DisplayName>
        <AccountId>43</AccountId>
        <AccountType/>
      </UserInfo>
    </C4ITValidator>
    <C4ITAdditionalDocuments xmlns="9b5e3183-1c41-493a-828b-cc05ff6f8edf"/>
    <C4ITCategorieQMPlan xmlns="9b5e3183-1c41-493a-828b-cc05ff6f8edf"/>
    <C4ITDocumentVersion xmlns="9b5e3183-1c41-493a-828b-cc05ff6f8edf">6</C4ITDocumentVersion>
    <C4ITState xmlns="9b5e3183-1c41-493a-828b-cc05ff6f8edf">4</C4ITState>
    <C4ITFields xmlns="9b5e3183-1c41-493a-828b-cc05ff6f8edf" xsi:nil="true"/>
    <C4ITPDFConversion xmlns="9b5e3183-1c41-493a-828b-cc05ff6f8edf">true</C4ITPDFConversion>
    <C4ITOrganisation xmlns="9b5e3183-1c41-493a-828b-cc05ff6f8edf" xsi:nil="true"/>
    <C4ITCourseOfEvents xmlns="9b5e3183-1c41-493a-828b-cc05ff6f8edf" xsi:nil="true"/>
    <C4ITQMSubProcessTXT xmlns="9b5e3183-1c41-493a-828b-cc05ff6f8edf" xsi:nil="true"/>
    <C4ITCraftTXT xmlns="9b5e3183-1c41-493a-828b-cc05ff6f8edf" xsi:nil="true"/>
    <C4ITNotice xmlns="9b5e3183-1c41-493a-828b-cc05ff6f8edf">
      <UserInfo>
        <DisplayName/>
        <AccountId xsi:nil="true"/>
        <AccountType/>
      </UserInfo>
    </C4ITNotice>
    <C4ITIntExt xmlns="9b5e3183-1c41-493a-828b-cc05ff6f8edf">false</C4ITIntExt>
    <C4ITScope xmlns="9b5e3183-1c41-493a-828b-cc05ff6f8edf">
      <Value>17</Value>
      <Value>20</Value>
      <Value>14</Value>
      <Value>15</Value>
    </C4ITScope>
    <C4ITDistribution xmlns="9b5e3183-1c41-493a-828b-cc05ff6f8edf">
      <UserInfo>
        <DisplayName/>
        <AccountId xsi:nil="true"/>
        <AccountType/>
      </UserInfo>
    </C4ITDistribution>
    <C4ITLanguage xmlns="9b5e3183-1c41-493a-828b-cc05ff6f8edf" xsi:nil="true"/>
    <SharedWithDetails xmlns="9b5e3183-1c41-493a-828b-cc05ff6f8edf" xsi:nil="true"/>
    <C4ITToDo xmlns="9b5e3183-1c41-493a-828b-cc05ff6f8edf">true</C4ITToDo>
    <C4ITDocumentLanguageTXT xmlns="9b5e3183-1c41-493a-828b-cc05ff6f8edf" xsi:nil="true"/>
    <C4ITApprover xmlns="9b5e3183-1c41-493a-828b-cc05ff6f8edf">
      <UserInfo>
        <DisplayName/>
        <AccountId xsi:nil="true"/>
        <AccountType/>
      </UserInfo>
    </C4ITApprover>
    <C4ITEditPermission xmlns="9b5e3183-1c41-493a-828b-cc05ff6f8edf">
      <UserInfo>
        <DisplayName/>
        <AccountId xsi:nil="true"/>
        <AccountType/>
      </UserInfo>
    </C4ITEditPermission>
    <C4ITPreApprovalCompleted xmlns="9b5e3183-1c41-493a-828b-cc05ff6f8edf">false</C4ITPreApprovalCompleted>
    <C4ITResponsible xmlns="9b5e3183-1c41-493a-828b-cc05ff6f8edf">
      <UserInfo>
        <DisplayName>Nowak Dominika</DisplayName>
        <AccountId>139</AccountId>
        <AccountType/>
      </UserInfo>
    </C4ITResponsible>
    <C4ITQMSubProcess xmlns="9b5e3183-1c41-493a-828b-cc05ff6f8edf" xsi:nil="true"/>
    <C4ITSupporting xmlns="9b5e3183-1c41-493a-828b-cc05ff6f8edf">false</C4ITSupporting>
    <C4ITValidationDate xmlns="9b5e3183-1c41-493a-828b-cc05ff6f8edf">2021-03-17T09:48:12+00:00</C4ITValidationDate>
    <SharedWithUsers xmlns="9b5e3183-1c41-493a-828b-cc05ff6f8edf">
      <UserInfo>
        <DisplayName/>
        <AccountId xsi:nil="true"/>
        <AccountType/>
      </UserInfo>
    </SharedWithUsers>
    <C4ITValidFrom xmlns="9b5e3183-1c41-493a-828b-cc05ff6f8edf">2021-03-17T23:00:00+00:00</C4ITValidFrom>
    <C4ITEnviromentEngineering xmlns="9b5e3183-1c41-493a-828b-cc05ff6f8edf"/>
    <C4ITRemark xmlns="9b5e3183-1c41-493a-828b-cc05ff6f8edf" xsi:nil="true"/>
    <C4ITKeyWord xmlns="9b5e3183-1c41-493a-828b-cc05ff6f8edf">
      <Value>136</Value>
      <Value>1315</Value>
      <Value>1316</Value>
    </C4ITKeyWord>
    <C4ITEnviromentEngineeringTXT xmlns="9b5e3183-1c41-493a-828b-cc05ff6f8edf" xsi:nil="true"/>
    <C4ITFirstApproval xmlns="9b5e3183-1c41-493a-828b-cc05ff6f8edf">true</C4ITFirstApproval>
    <C4ITQMPlanDocument xmlns="9b5e3183-1c41-493a-828b-cc05ff6f8edf">false</C4ITQMPlanDocument>
    <C4ITCountriesTXT xmlns="9b5e3183-1c41-493a-828b-cc05ff6f8edf" xsi:nil="true"/>
    <C4ITParentDocNumber xmlns="9b5e3183-1c41-493a-828b-cc05ff6f8edf" xsi:nil="true"/>
    <C4ITSyncID xmlns="9b5e3183-1c41-493a-828b-cc05ff6f8edf" xsi:nil="true"/>
    <C4ITDocumentNumberPB xmlns="9b5e3183-1c41-493a-828b-cc05ff6f8edf" xsi:nil="true"/>
    <C4ITDocumentNumberRL xmlns="9b5e3183-1c41-493a-828b-cc05ff6f8edf">QM02337</C4ITDocumentNumberRL>
    <C4ITDocumentNumberAA xmlns="9b5e3183-1c41-493a-828b-cc05ff6f8edf" xsi:nil="true"/>
    <C4ITUpdateAttachmentsMetadata xmlns="9b5e3183-1c41-493a-828b-cc05ff6f8edf">false</C4ITUpdateAttachmentsMetadata>
    <C4ITStartOfValidation xmlns="9b5e3183-1c41-493a-828b-cc05ff6f8edf">2021-03-11T11:01:46+00:00</C4ITStartOfValidation>
    <C4ITDescription xmlns="9b5e3183-1c41-493a-828b-cc05ff6f8edf">Update / Aktualizacja</C4ITDescription>
    <C4ITDocNrAdd xmlns="9b5e3183-1c41-493a-828b-cc05ff6f8edf"/>
    <C4ITTest xmlns="9b5e3183-1c41-493a-828b-cc05ff6f8edf" xsi:nil="true"/>
    <C4ITTranslationPublished xmlns="9b5e3183-1c41-493a-828b-cc05ff6f8edf"/>
    <C4ITReplaceId xmlns="9b5e3183-1c41-493a-828b-cc05ff6f8edf">8</C4ITReplaceId>
    <C4ITNoticesDone xmlns="9b5e3183-1c41-493a-828b-cc05ff6f8edf">false</C4ITNoticesDone>
    <C4ITParentTXT xmlns="9b5e3183-1c41-493a-828b-cc05ff6f8edf">RL Standardisierte Vorlagen</C4ITParentTXT>
    <C4ITLinkedIn xmlns="9b5e3183-1c41-493a-828b-cc05ff6f8edf"/>
    <C4ITChildDocuments xmlns="9b5e3183-1c41-493a-828b-cc05ff6f8edf"/>
    <C4ITParentDoc xmlns="9b5e3183-1c41-493a-828b-cc05ff6f8edf" xsi:nil="true"/>
    <C4ITUpdateATT xmlns="e5038009-925f-4171-a0da-d852b49f8ef0">
      <Url xsi:nil="true"/>
      <Description xsi:nil="true"/>
    </C4ITUpdateATT>
    <C4ITParentDocument xmlns="9b5e3183-1c41-493a-828b-cc05ff6f8edf" xsi:nil="true"/>
    <C4ITDocumentParent xmlns="9b5e3183-1c41-493a-828b-cc05ff6f8edf" xsi:nil="true"/>
    <PORR-SPID-OnPrem xmlns="9b5e3183-1c41-493a-828b-cc05ff6f8edf">6591</PORR-SPID-OnPrem>
    <C4ITUpdateLookUpFields xmlns="e5038009-925f-4171-a0da-d852b49f8ef0">
      <Url xsi:nil="true"/>
      <Description xsi:nil="true"/>
    </C4ITUpdateLookUpFields>
    <C4ITSetRI xmlns="e5038009-925f-4171-a0da-d852b49f8ef0">
      <Url xsi:nil="true"/>
      <Description xsi:nil="true"/>
    </C4ITSetRI>
  </documentManagement>
</p:properties>
</file>

<file path=customXml/itemProps1.xml><?xml version="1.0" encoding="utf-8"?>
<ds:datastoreItem xmlns:ds="http://schemas.openxmlformats.org/officeDocument/2006/customXml" ds:itemID="{85F45AED-6D28-42CD-82AA-E1253C4C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3183-1c41-493a-828b-cc05ff6f8edf"/>
    <ds:schemaRef ds:uri="e5038009-925f-4171-a0da-d852b49f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FC51D-EE11-456E-B654-423EEE5BB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88415-0BAA-4618-AC26-81EAD565D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A81F9-E1DE-4B35-8018-DF1B078FE3A7}">
  <ds:schemaRefs>
    <ds:schemaRef ds:uri="http://schemas.microsoft.com/office/2006/metadata/properties"/>
    <ds:schemaRef ds:uri="http://schemas.microsoft.com/office/infopath/2007/PartnerControls"/>
    <ds:schemaRef ds:uri="9b5e3183-1c41-493a-828b-cc05ff6f8edf"/>
    <ds:schemaRef ds:uri="e5038009-925f-4171-a0da-d852b49f8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PORR SA Papier firmowy</vt:lpstr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PORR SA Papier firmowy</dc:title>
  <dc:subject/>
  <dc:creator/>
  <cp:keywords/>
  <cp:lastModifiedBy/>
  <cp:revision>1</cp:revision>
  <dcterms:created xsi:type="dcterms:W3CDTF">2023-11-07T15:28:00Z</dcterms:created>
  <dcterms:modified xsi:type="dcterms:W3CDTF">2023-11-09T08:44:00Z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lagworte">
    <vt:lpwstr>149;#Briefvorlage|1fa418fb-7b3a-42d5-b8c5-1a8f61203bdf</vt:lpwstr>
  </property>
  <property fmtid="{D5CDD505-2E9C-101B-9397-08002B2CF9AE}" pid="3" name="ContentTypeId">
    <vt:lpwstr>0x01010018A4D8DEE8639444A2A5B254A46FD69B0600F52647DE906C9B40AF671B31F8A22146</vt:lpwstr>
  </property>
  <property fmtid="{D5CDD505-2E9C-101B-9397-08002B2CF9AE}" pid="4" name="kaufmaennischeshandbuch">
    <vt:lpwstr/>
  </property>
  <property fmtid="{D5CDD505-2E9C-101B-9397-08002B2CF9AE}" pid="5" name="RID">
    <vt:r8>2423</vt:r8>
  </property>
  <property fmtid="{D5CDD505-2E9C-101B-9397-08002B2CF9AE}" pid="6" name="_dlc_DocIdItemGuid">
    <vt:lpwstr>b9a5fa62-4dcb-4656-9795-faf49369768f</vt:lpwstr>
  </property>
  <property fmtid="{D5CDD505-2E9C-101B-9397-08002B2CF9AE}" pid="7" name="WorkflowChangePath">
    <vt:lpwstr>01906fe5-6464-46e0-871f-7af39fbb0bf8,15;1c9f1cb5-6f9e-4641-ad8a-05f76282b397,2;1c9f1cb5-6f9e-4641-ad8a-05f76282b397,5;1c9f1cb5-6f9e-4641-ad8a-05f76282b397,9;1c9f1cb5-6f9e-4641-ad8a-05f76282b397,11;1c9f1cb5-6f9e-4641-ad8a-05f76282b397,13;</vt:lpwstr>
  </property>
  <property fmtid="{D5CDD505-2E9C-101B-9397-08002B2CF9AE}" pid="8" name="Organisationtree">
    <vt:lpwstr/>
  </property>
  <property fmtid="{D5CDD505-2E9C-101B-9397-08002B2CF9AE}" pid="9" name="Gewerk">
    <vt:lpwstr/>
  </property>
  <property fmtid="{D5CDD505-2E9C-101B-9397-08002B2CF9AE}" pid="10" name="Organisation">
    <vt:lpwstr/>
  </property>
  <property fmtid="{D5CDD505-2E9C-101B-9397-08002B2CF9AE}" pid="11" name="PORR-SPID-OnPrem">
    <vt:r8>6591</vt:r8>
  </property>
  <property fmtid="{D5CDD505-2E9C-101B-9397-08002B2CF9AE}" pid="12" name="PORRVersionAlphaNum">
    <vt:lpwstr>A</vt:lpwstr>
  </property>
  <property fmtid="{D5CDD505-2E9C-101B-9397-08002B2CF9AE}" pid="13" name="C4ITValidation (1)">
    <vt:lpwstr>, </vt:lpwstr>
  </property>
  <property fmtid="{D5CDD505-2E9C-101B-9397-08002B2CF9AE}" pid="14" name="C4ITReworkDocument">
    <vt:lpwstr>, </vt:lpwstr>
  </property>
  <property fmtid="{D5CDD505-2E9C-101B-9397-08002B2CF9AE}" pid="15" name="Dummy">
    <vt:bool>false</vt:bool>
  </property>
  <property fmtid="{D5CDD505-2E9C-101B-9397-08002B2CF9AE}" pid="16" name="C4ITReworkDocument (1)">
    <vt:lpwstr>, </vt:lpwstr>
  </property>
  <property fmtid="{D5CDD505-2E9C-101B-9397-08002B2CF9AE}" pid="17" name="C4ITValidationTask (1)">
    <vt:lpwstr>, </vt:lpwstr>
  </property>
  <property fmtid="{D5CDD505-2E9C-101B-9397-08002B2CF9AE}" pid="18" name="C4ITApprovalRound">
    <vt:r8>1</vt:r8>
  </property>
  <property fmtid="{D5CDD505-2E9C-101B-9397-08002B2CF9AE}" pid="19" name="C4ITRemindedPerson">
    <vt:lpwstr/>
  </property>
  <property fmtid="{D5CDD505-2E9C-101B-9397-08002B2CF9AE}" pid="20" name="C4ITUpdateChild">
    <vt:bool>true</vt:bool>
  </property>
  <property fmtid="{D5CDD505-2E9C-101B-9397-08002B2CF9AE}" pid="21" name="C4ITApprovalTask">
    <vt:lpwstr>, </vt:lpwstr>
  </property>
  <property fmtid="{D5CDD505-2E9C-101B-9397-08002B2CF9AE}" pid="22" name="C4ITCleanWrongTranslations">
    <vt:lpwstr>, </vt:lpwstr>
  </property>
  <property fmtid="{D5CDD505-2E9C-101B-9397-08002B2CF9AE}" pid="23" name="C4ITResubmissionMonth">
    <vt:lpwstr>12</vt:lpwstr>
  </property>
  <property fmtid="{D5CDD505-2E9C-101B-9397-08002B2CF9AE}" pid="24" name="C4ITRecallDocument">
    <vt:lpwstr>, </vt:lpwstr>
  </property>
  <property fmtid="{D5CDD505-2E9C-101B-9397-08002B2CF9AE}" pid="25" name="C4ITMultiToText">
    <vt:lpwstr>, </vt:lpwstr>
  </property>
  <property fmtid="{D5CDD505-2E9C-101B-9397-08002B2CF9AE}" pid="26" name="C4ITPSUpdated">
    <vt:bool>false</vt:bool>
  </property>
  <property fmtid="{D5CDD505-2E9C-101B-9397-08002B2CF9AE}" pid="27" name="C4ITValidationTask">
    <vt:lpwstr>, </vt:lpwstr>
  </property>
  <property fmtid="{D5CDD505-2E9C-101B-9397-08002B2CF9AE}" pid="28" name="C4ITApprovalCopy">
    <vt:lpwstr>, </vt:lpwstr>
  </property>
  <property fmtid="{D5CDD505-2E9C-101B-9397-08002B2CF9AE}" pid="29" name="C4ITResubmissionTask">
    <vt:lpwstr>, </vt:lpwstr>
  </property>
  <property fmtid="{D5CDD505-2E9C-101B-9397-08002B2CF9AE}" pid="30" name="C4ITReplaceId">
    <vt:r8>8</vt:r8>
  </property>
  <property fmtid="{D5CDD505-2E9C-101B-9397-08002B2CF9AE}" pid="31" name="C4ITInitDocument (1)">
    <vt:lpwstr>, </vt:lpwstr>
  </property>
  <property fmtid="{D5CDD505-2E9C-101B-9397-08002B2CF9AE}" pid="32" name="C4ITInitDocument">
    <vt:lpwstr>, </vt:lpwstr>
  </property>
  <property fmtid="{D5CDD505-2E9C-101B-9397-08002B2CF9AE}" pid="33" name="C4ITApprovalCopy (1)">
    <vt:lpwstr>, </vt:lpwstr>
  </property>
  <property fmtid="{D5CDD505-2E9C-101B-9397-08002B2CF9AE}" pid="34" name="C4ITProcessSyncID">
    <vt:r8>1779</vt:r8>
  </property>
  <property fmtid="{D5CDD505-2E9C-101B-9397-08002B2CF9AE}" pid="35" name="C4ITRecallDocumentTask">
    <vt:lpwstr>, </vt:lpwstr>
  </property>
  <property fmtid="{D5CDD505-2E9C-101B-9397-08002B2CF9AE}" pid="36" name="C4ITRecallDocumentTask (1)">
    <vt:lpwstr>, </vt:lpwstr>
  </property>
  <property fmtid="{D5CDD505-2E9C-101B-9397-08002B2CF9AE}" pid="37" name="C4ITParentTXT">
    <vt:lpwstr>RL Standardisierte Vorlagen</vt:lpwstr>
  </property>
  <property fmtid="{D5CDD505-2E9C-101B-9397-08002B2CF9AE}" pid="38" name="C4ITItemLock">
    <vt:bool>false</vt:bool>
  </property>
  <property fmtid="{D5CDD505-2E9C-101B-9397-08002B2CF9AE}" pid="39" name="C4ITValidation">
    <vt:lpwstr>, </vt:lpwstr>
  </property>
  <property fmtid="{D5CDD505-2E9C-101B-9397-08002B2CF9AE}" pid="40" name="C4ITMainVersionComment">
    <vt:lpwstr>, </vt:lpwstr>
  </property>
  <property fmtid="{D5CDD505-2E9C-101B-9397-08002B2CF9AE}" pid="41" name="C4ITWorkflowTask">
    <vt:lpwstr>, </vt:lpwstr>
  </property>
  <property fmtid="{D5CDD505-2E9C-101B-9397-08002B2CF9AE}" pid="42" name="C4ITApprovalTask (1)">
    <vt:lpwstr>, </vt:lpwstr>
  </property>
  <property fmtid="{D5CDD505-2E9C-101B-9397-08002B2CF9AE}" pid="43" name="C4ITUpdateAttachments">
    <vt:lpwstr>, </vt:lpwstr>
  </property>
  <property fmtid="{D5CDD505-2E9C-101B-9397-08002B2CF9AE}" pid="44" name="C4ITUpdateApprovedDocuments">
    <vt:lpwstr>, </vt:lpwstr>
  </property>
  <property fmtid="{D5CDD505-2E9C-101B-9397-08002B2CF9AE}" pid="45" name="C4ITStartQuestions">
    <vt:lpwstr>https://porrag.sharepoint.com/sites/IMS/Lists/C4ITStartQuestions/EditForm.aspx?ID=2200, Historie</vt:lpwstr>
  </property>
  <property fmtid="{D5CDD505-2E9C-101B-9397-08002B2CF9AE}" pid="46" name="C4ITUpdateAttachments (1)">
    <vt:lpwstr>, </vt:lpwstr>
  </property>
  <property fmtid="{D5CDD505-2E9C-101B-9397-08002B2CF9AE}" pid="47" name="C4ITUpdateTranslations">
    <vt:bool>false</vt:bool>
  </property>
  <property fmtid="{D5CDD505-2E9C-101B-9397-08002B2CF9AE}" pid="48" name="C4ITRecallDocument (1)">
    <vt:lpwstr>, </vt:lpwstr>
  </property>
  <property fmtid="{D5CDD505-2E9C-101B-9397-08002B2CF9AE}" pid="49" name="C4ITHasWorkflowTask">
    <vt:bool>false</vt:bool>
  </property>
  <property fmtid="{D5CDD505-2E9C-101B-9397-08002B2CF9AE}" pid="50" name="C4ITLinkedDocSyncID">
    <vt:r8>2077</vt:r8>
  </property>
  <property fmtid="{D5CDD505-2E9C-101B-9397-08002B2CF9AE}" pid="51" name="C4ITWorkflow">
    <vt:lpwstr>https://porrag.sharepoint.com/sites/IMS/_layouts/15/Workflow.aspx?ID=2338&amp;List=%7B9205a705-e5b3-4809-98f7-cf2078b39960%7D, C4ITValidationTask</vt:lpwstr>
  </property>
  <property fmtid="{D5CDD505-2E9C-101B-9397-08002B2CF9AE}" pid="52" name="C4ITPublishDocument">
    <vt:lpwstr>, </vt:lpwstr>
  </property>
  <property fmtid="{D5CDD505-2E9C-101B-9397-08002B2CF9AE}" pid="53" name="C4ITPublishDocument (1)">
    <vt:lpwstr>https://porrag.sharepoint.com/sites/IMS/_layouts/15/wrkstat.aspx?List=3df4bd7c-1276-4b49-8c82-2f48d946761b&amp;WorkflowInstanceName=2cab95ea-a19b-45e0-9426-c5ef9daf6851, Copy document</vt:lpwstr>
  </property>
</Properties>
</file>