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460" w:rsidRPr="003C3B74" w:rsidRDefault="00667460" w:rsidP="00D06B5E">
      <w:pPr>
        <w:spacing w:after="0" w:line="240" w:lineRule="auto"/>
        <w:jc w:val="right"/>
        <w:rPr>
          <w:rFonts w:ascii="Arial" w:hAnsi="Arial"/>
          <w:b/>
          <w:i/>
          <w:sz w:val="16"/>
        </w:rPr>
      </w:pPr>
      <w:r w:rsidRPr="003C3B74">
        <w:rPr>
          <w:rFonts w:ascii="Arial" w:hAnsi="Arial"/>
          <w:b/>
          <w:i/>
          <w:sz w:val="16"/>
        </w:rPr>
        <w:t>ZAŁĄCZNIK nr 1 do SWZ</w:t>
      </w:r>
    </w:p>
    <w:p w:rsidR="00667460" w:rsidRDefault="00667460" w:rsidP="00667460">
      <w:pPr>
        <w:shd w:val="clear" w:color="auto" w:fill="F2F2F2"/>
        <w:spacing w:after="0" w:line="240" w:lineRule="auto"/>
        <w:jc w:val="center"/>
        <w:rPr>
          <w:rFonts w:ascii="Arial" w:hAnsi="Arial"/>
          <w:b/>
          <w:color w:val="000000"/>
          <w:sz w:val="22"/>
          <w:szCs w:val="22"/>
        </w:rPr>
      </w:pPr>
      <w:r w:rsidRPr="00266A53">
        <w:rPr>
          <w:rFonts w:ascii="Arial" w:hAnsi="Arial"/>
          <w:b/>
          <w:color w:val="000000"/>
          <w:sz w:val="22"/>
          <w:szCs w:val="22"/>
        </w:rPr>
        <w:t>OPIS PRZEDMIOTU ZAMÓWIENIA (OPZ)</w:t>
      </w:r>
      <w:r>
        <w:rPr>
          <w:rFonts w:ascii="Arial" w:hAnsi="Arial"/>
          <w:b/>
          <w:color w:val="000000"/>
          <w:sz w:val="22"/>
          <w:szCs w:val="22"/>
        </w:rPr>
        <w:t xml:space="preserve"> </w:t>
      </w:r>
    </w:p>
    <w:p w:rsidR="006014E2" w:rsidRPr="00667460" w:rsidRDefault="00667460" w:rsidP="00667460">
      <w:pPr>
        <w:shd w:val="clear" w:color="auto" w:fill="F2F2F2"/>
        <w:ind w:right="-2"/>
        <w:jc w:val="center"/>
        <w:rPr>
          <w:rFonts w:ascii="Arial" w:hAnsi="Arial"/>
          <w:b/>
          <w:color w:val="000000"/>
          <w:szCs w:val="22"/>
        </w:rPr>
      </w:pPr>
      <w:r w:rsidRPr="004D1ACB">
        <w:rPr>
          <w:rFonts w:ascii="Arial" w:hAnsi="Arial"/>
          <w:b/>
          <w:color w:val="000000"/>
          <w:szCs w:val="22"/>
        </w:rPr>
        <w:t>wraz z oświadczeniem o spełnianiu przez oferowane dostawy wymagań</w:t>
      </w:r>
    </w:p>
    <w:tbl>
      <w:tblPr>
        <w:tblStyle w:val="Tabela-Siatka"/>
        <w:tblW w:w="15446" w:type="dxa"/>
        <w:tblLook w:val="04A0" w:firstRow="1" w:lastRow="0" w:firstColumn="1" w:lastColumn="0" w:noHBand="0" w:noVBand="1"/>
      </w:tblPr>
      <w:tblGrid>
        <w:gridCol w:w="704"/>
        <w:gridCol w:w="2268"/>
        <w:gridCol w:w="10348"/>
        <w:gridCol w:w="992"/>
        <w:gridCol w:w="1134"/>
      </w:tblGrid>
      <w:tr w:rsidR="006014E2" w:rsidRPr="006014E2" w:rsidTr="005D793D">
        <w:trPr>
          <w:cantSplit/>
          <w:tblHeader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014E2" w:rsidRPr="006014E2" w:rsidRDefault="006014E2" w:rsidP="00D06B5E">
            <w:pPr>
              <w:spacing w:line="230" w:lineRule="exact"/>
              <w:jc w:val="center"/>
              <w:rPr>
                <w:rFonts w:ascii="Arial" w:hAnsi="Arial" w:cs="Arial"/>
                <w:i/>
                <w:szCs w:val="21"/>
              </w:rPr>
            </w:pPr>
            <w:r w:rsidRPr="006014E2">
              <w:rPr>
                <w:rFonts w:ascii="Arial" w:hAnsi="Arial" w:cs="Arial"/>
                <w:i/>
                <w:szCs w:val="21"/>
              </w:rPr>
              <w:t>L.p.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014E2" w:rsidRPr="006014E2" w:rsidRDefault="006014E2" w:rsidP="00D06B5E">
            <w:pPr>
              <w:spacing w:line="230" w:lineRule="exact"/>
              <w:jc w:val="center"/>
              <w:rPr>
                <w:rFonts w:ascii="Arial" w:hAnsi="Arial" w:cs="Arial"/>
                <w:i/>
                <w:szCs w:val="21"/>
              </w:rPr>
            </w:pPr>
            <w:r w:rsidRPr="006014E2">
              <w:rPr>
                <w:rFonts w:ascii="Arial" w:hAnsi="Arial" w:cs="Arial"/>
                <w:i/>
                <w:szCs w:val="21"/>
              </w:rPr>
              <w:t>Nazwa materiału</w:t>
            </w:r>
          </w:p>
        </w:tc>
        <w:tc>
          <w:tcPr>
            <w:tcW w:w="1034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014E2" w:rsidRPr="006014E2" w:rsidRDefault="006014E2" w:rsidP="00D06B5E">
            <w:pPr>
              <w:spacing w:line="230" w:lineRule="exact"/>
              <w:jc w:val="center"/>
              <w:rPr>
                <w:rFonts w:ascii="Arial" w:hAnsi="Arial" w:cs="Arial"/>
                <w:i/>
                <w:szCs w:val="21"/>
              </w:rPr>
            </w:pPr>
            <w:r w:rsidRPr="006014E2">
              <w:rPr>
                <w:rFonts w:ascii="Arial" w:hAnsi="Arial" w:cs="Arial"/>
                <w:i/>
                <w:szCs w:val="21"/>
              </w:rPr>
              <w:t>OPIS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014E2" w:rsidRPr="006014E2" w:rsidRDefault="006014E2" w:rsidP="00D06B5E">
            <w:pPr>
              <w:spacing w:line="230" w:lineRule="exact"/>
              <w:jc w:val="center"/>
              <w:rPr>
                <w:rFonts w:ascii="Arial" w:hAnsi="Arial" w:cs="Arial"/>
                <w:i/>
                <w:szCs w:val="21"/>
              </w:rPr>
            </w:pPr>
            <w:r w:rsidRPr="006014E2">
              <w:rPr>
                <w:rFonts w:ascii="Arial" w:hAnsi="Arial" w:cs="Arial"/>
                <w:i/>
                <w:szCs w:val="21"/>
              </w:rPr>
              <w:t>J.m.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014E2" w:rsidRPr="006014E2" w:rsidRDefault="006014E2" w:rsidP="00D06B5E">
            <w:pPr>
              <w:spacing w:line="230" w:lineRule="exact"/>
              <w:jc w:val="center"/>
              <w:rPr>
                <w:rFonts w:ascii="Arial" w:hAnsi="Arial" w:cs="Arial"/>
                <w:i/>
                <w:szCs w:val="21"/>
              </w:rPr>
            </w:pPr>
            <w:r w:rsidRPr="006014E2">
              <w:rPr>
                <w:rFonts w:ascii="Arial" w:hAnsi="Arial" w:cs="Arial"/>
                <w:i/>
                <w:szCs w:val="21"/>
              </w:rPr>
              <w:t>Ilość</w:t>
            </w:r>
          </w:p>
        </w:tc>
      </w:tr>
      <w:tr w:rsidR="006014E2" w:rsidRPr="006014E2" w:rsidTr="00D06B5E">
        <w:trPr>
          <w:cantSplit/>
          <w:trHeight w:val="284"/>
        </w:trPr>
        <w:tc>
          <w:tcPr>
            <w:tcW w:w="704" w:type="dxa"/>
            <w:tcBorders>
              <w:right w:val="nil"/>
            </w:tcBorders>
            <w:shd w:val="clear" w:color="auto" w:fill="92D050"/>
          </w:tcPr>
          <w:p w:rsidR="006014E2" w:rsidRPr="006014E2" w:rsidRDefault="006014E2" w:rsidP="00D06B5E">
            <w:pPr>
              <w:spacing w:before="40" w:after="40" w:line="230" w:lineRule="exact"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92D050"/>
            <w:vAlign w:val="center"/>
          </w:tcPr>
          <w:p w:rsidR="006014E2" w:rsidRPr="006014E2" w:rsidRDefault="006014E2" w:rsidP="00D06B5E">
            <w:pPr>
              <w:spacing w:before="40" w:after="40" w:line="230" w:lineRule="exact"/>
              <w:jc w:val="righ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>Zadanie nr 1 -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shd w:val="clear" w:color="auto" w:fill="92D050"/>
          </w:tcPr>
          <w:p w:rsidR="006014E2" w:rsidRPr="006014E2" w:rsidRDefault="006014E2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6014E2"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Drobny sprzęt sportowy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92D050"/>
          </w:tcPr>
          <w:p w:rsidR="006014E2" w:rsidRPr="006014E2" w:rsidRDefault="006014E2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2D050"/>
          </w:tcPr>
          <w:p w:rsidR="006014E2" w:rsidRPr="006014E2" w:rsidRDefault="006014E2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</w:tr>
      <w:tr w:rsidR="006014E2" w:rsidTr="006014E2">
        <w:trPr>
          <w:cantSplit/>
        </w:trPr>
        <w:tc>
          <w:tcPr>
            <w:tcW w:w="704" w:type="dxa"/>
            <w:vAlign w:val="center"/>
          </w:tcPr>
          <w:p w:rsidR="006014E2" w:rsidRPr="006014E2" w:rsidRDefault="006014E2" w:rsidP="00D06B5E">
            <w:pPr>
              <w:pStyle w:val="Akapitzlist"/>
              <w:numPr>
                <w:ilvl w:val="0"/>
                <w:numId w:val="54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014E2" w:rsidRPr="005D793D" w:rsidRDefault="006014E2" w:rsidP="00D06B5E">
            <w:pPr>
              <w:pStyle w:val="Nagwek1"/>
              <w:numPr>
                <w:ilvl w:val="0"/>
                <w:numId w:val="0"/>
              </w:numPr>
              <w:tabs>
                <w:tab w:val="clear" w:pos="709"/>
              </w:tabs>
              <w:spacing w:before="0" w:after="0" w:line="230" w:lineRule="exact"/>
              <w:ind w:left="57"/>
              <w:jc w:val="center"/>
              <w:outlineLvl w:val="0"/>
              <w:rPr>
                <w:rFonts w:ascii="Arial" w:hAnsi="Arial" w:cs="Arial"/>
                <w:b w:val="0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>Okulary</w:t>
            </w:r>
            <w:r w:rsidR="005D793D">
              <w:rPr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 xml:space="preserve"> przeciwsłoneczne z polaryzacją</w:t>
            </w:r>
          </w:p>
        </w:tc>
        <w:tc>
          <w:tcPr>
            <w:tcW w:w="10348" w:type="dxa"/>
            <w:vAlign w:val="center"/>
          </w:tcPr>
          <w:p w:rsidR="006014E2" w:rsidRPr="005D793D" w:rsidRDefault="006014E2" w:rsidP="00D06B5E">
            <w:pPr>
              <w:shd w:val="clear" w:color="auto" w:fill="FFFFFF"/>
              <w:spacing w:before="80"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Cs w:val="21"/>
              </w:rPr>
              <w:t>Okulary muszą mieć opływowy kształt oprawki typu </w:t>
            </w:r>
            <w:r w:rsidRPr="005D793D">
              <w:rPr>
                <w:rFonts w:ascii="Arial" w:hAnsi="Arial" w:cs="Arial"/>
                <w:bCs/>
                <w:color w:val="000000" w:themeColor="text1"/>
                <w:szCs w:val="21"/>
              </w:rPr>
              <w:t>half-frame</w:t>
            </w:r>
            <w:r w:rsidRPr="005D793D">
              <w:rPr>
                <w:rFonts w:ascii="Arial" w:hAnsi="Arial" w:cs="Arial"/>
                <w:color w:val="000000" w:themeColor="text1"/>
                <w:szCs w:val="21"/>
              </w:rPr>
              <w:t> zapewniający maksymalną ochronę przed promieniowaniem słonecznym i wiatrem, muszą również posiadać system </w:t>
            </w:r>
            <w:r w:rsidRPr="005D793D">
              <w:rPr>
                <w:rFonts w:ascii="Arial" w:hAnsi="Arial" w:cs="Arial"/>
                <w:bCs/>
                <w:color w:val="000000" w:themeColor="text1"/>
                <w:szCs w:val="21"/>
              </w:rPr>
              <w:t>elastycznych zawiasów</w:t>
            </w:r>
            <w:r w:rsidRPr="005D793D">
              <w:rPr>
                <w:rFonts w:ascii="Arial" w:hAnsi="Arial" w:cs="Arial"/>
                <w:color w:val="000000" w:themeColor="text1"/>
                <w:szCs w:val="21"/>
              </w:rPr>
              <w:t>, dzięki którym okulary idealnie dopasowują się do kształtu głowy, zmniejszają ucisk na skronie i nie ulegają uszkodzeniom. Praktyczne, sztywne </w:t>
            </w:r>
            <w:r w:rsidRPr="005D793D">
              <w:rPr>
                <w:rFonts w:ascii="Arial" w:hAnsi="Arial" w:cs="Arial"/>
                <w:bCs/>
                <w:color w:val="000000" w:themeColor="text1"/>
                <w:szCs w:val="21"/>
              </w:rPr>
              <w:t>etui na okulary</w:t>
            </w:r>
            <w:r w:rsidRPr="005D793D">
              <w:rPr>
                <w:rFonts w:ascii="Arial" w:hAnsi="Arial" w:cs="Arial"/>
                <w:color w:val="000000" w:themeColor="text1"/>
                <w:szCs w:val="21"/>
              </w:rPr>
              <w:t> zamykane </w:t>
            </w:r>
            <w:r w:rsidRPr="005D793D">
              <w:rPr>
                <w:rFonts w:ascii="Arial" w:hAnsi="Arial" w:cs="Arial"/>
                <w:bCs/>
                <w:color w:val="000000" w:themeColor="text1"/>
                <w:szCs w:val="21"/>
              </w:rPr>
              <w:t>na zamek</w:t>
            </w:r>
            <w:r w:rsidRPr="005D793D">
              <w:rPr>
                <w:rFonts w:ascii="Arial" w:hAnsi="Arial" w:cs="Arial"/>
                <w:color w:val="000000" w:themeColor="text1"/>
                <w:szCs w:val="21"/>
              </w:rPr>
              <w:t>.</w:t>
            </w:r>
          </w:p>
          <w:p w:rsidR="006014E2" w:rsidRPr="005D793D" w:rsidRDefault="006014E2" w:rsidP="00D06B5E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662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bCs/>
                <w:color w:val="000000" w:themeColor="text1"/>
                <w:szCs w:val="21"/>
              </w:rPr>
              <w:t>Kształt:</w:t>
            </w:r>
            <w:r w:rsidRPr="005D793D">
              <w:rPr>
                <w:rFonts w:ascii="Arial" w:hAnsi="Arial" w:cs="Arial"/>
                <w:color w:val="000000" w:themeColor="text1"/>
                <w:szCs w:val="21"/>
              </w:rPr>
              <w:t> sportowe</w:t>
            </w:r>
          </w:p>
          <w:p w:rsidR="006014E2" w:rsidRPr="005D793D" w:rsidRDefault="006014E2" w:rsidP="00D06B5E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662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bCs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bCs/>
                <w:color w:val="000000" w:themeColor="text1"/>
                <w:szCs w:val="21"/>
              </w:rPr>
              <w:t>Typ soczewek: polaryzacyjne / lustrzane</w:t>
            </w:r>
          </w:p>
          <w:p w:rsidR="006014E2" w:rsidRPr="005D793D" w:rsidRDefault="006014E2" w:rsidP="00D06B5E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662"/>
                <w:tab w:val="left" w:pos="461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bCs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bCs/>
                <w:color w:val="000000" w:themeColor="text1"/>
                <w:szCs w:val="21"/>
              </w:rPr>
              <w:t>Materiał: aluminium</w:t>
            </w:r>
          </w:p>
          <w:p w:rsidR="006014E2" w:rsidRPr="005D793D" w:rsidRDefault="006014E2" w:rsidP="00D06B5E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662"/>
                <w:tab w:val="left" w:pos="461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bCs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bCs/>
                <w:color w:val="000000" w:themeColor="text1"/>
                <w:szCs w:val="21"/>
              </w:rPr>
              <w:t>Płeć: męskie</w:t>
            </w:r>
          </w:p>
          <w:p w:rsidR="006014E2" w:rsidRPr="005D793D" w:rsidRDefault="006014E2" w:rsidP="00D06B5E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662"/>
                <w:tab w:val="left" w:pos="461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bCs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bCs/>
                <w:color w:val="000000" w:themeColor="text1"/>
                <w:szCs w:val="21"/>
              </w:rPr>
              <w:t>Oprawka: half-frame (aluminiowa opływowa oraz system elastycznych zawiasów zapewniających wygodę użytkowania)</w:t>
            </w:r>
          </w:p>
          <w:p w:rsidR="006014E2" w:rsidRPr="005D793D" w:rsidRDefault="006014E2" w:rsidP="00D06B5E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662"/>
                <w:tab w:val="left" w:pos="461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bCs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bCs/>
                <w:color w:val="000000" w:themeColor="text1"/>
                <w:szCs w:val="21"/>
              </w:rPr>
              <w:t>Szerokość mostka: 12 mm</w:t>
            </w:r>
          </w:p>
          <w:p w:rsidR="006014E2" w:rsidRPr="005D793D" w:rsidRDefault="006014E2" w:rsidP="00D06B5E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662"/>
                <w:tab w:val="left" w:pos="461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bCs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bCs/>
                <w:color w:val="000000" w:themeColor="text1"/>
                <w:szCs w:val="21"/>
              </w:rPr>
              <w:t>Długość zausznika: 130 mm</w:t>
            </w:r>
          </w:p>
          <w:p w:rsidR="006014E2" w:rsidRPr="005D793D" w:rsidRDefault="006014E2" w:rsidP="00D06B5E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662"/>
                <w:tab w:val="left" w:pos="461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bCs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bCs/>
                <w:color w:val="000000" w:themeColor="text1"/>
                <w:szCs w:val="21"/>
              </w:rPr>
              <w:t>Szerokość szkła: 68 mm</w:t>
            </w:r>
          </w:p>
          <w:p w:rsidR="006014E2" w:rsidRPr="005D793D" w:rsidRDefault="006014E2" w:rsidP="00D06B5E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662"/>
                <w:tab w:val="left" w:pos="461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bCs/>
                <w:color w:val="000000" w:themeColor="text1"/>
                <w:szCs w:val="21"/>
              </w:rPr>
              <w:t>Sz</w:t>
            </w:r>
            <w:r w:rsidRPr="005D793D">
              <w:rPr>
                <w:rFonts w:ascii="Arial" w:hAnsi="Arial" w:cs="Arial"/>
                <w:color w:val="000000" w:themeColor="text1"/>
                <w:szCs w:val="21"/>
              </w:rPr>
              <w:t>erokość oprawki: 151 mm</w:t>
            </w:r>
          </w:p>
          <w:p w:rsidR="006014E2" w:rsidRPr="005D793D" w:rsidRDefault="006014E2" w:rsidP="00D06B5E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662"/>
              </w:tabs>
              <w:suppressAutoHyphens/>
              <w:spacing w:after="80" w:line="230" w:lineRule="exact"/>
              <w:ind w:left="460" w:hanging="284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Cs w:val="21"/>
              </w:rPr>
              <w:t>Wysokość oprawki: 40 mm</w:t>
            </w:r>
          </w:p>
        </w:tc>
        <w:tc>
          <w:tcPr>
            <w:tcW w:w="992" w:type="dxa"/>
            <w:vAlign w:val="center"/>
          </w:tcPr>
          <w:p w:rsidR="006014E2" w:rsidRPr="00185D8A" w:rsidRDefault="006014E2" w:rsidP="00D06B5E">
            <w:pPr>
              <w:spacing w:line="230" w:lineRule="exact"/>
              <w:ind w:left="57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6014E2" w:rsidRPr="00185D8A" w:rsidRDefault="006014E2" w:rsidP="00D06B5E">
            <w:pPr>
              <w:spacing w:line="230" w:lineRule="exact"/>
              <w:ind w:left="57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3</w:t>
            </w:r>
          </w:p>
        </w:tc>
      </w:tr>
      <w:tr w:rsidR="006014E2" w:rsidTr="006014E2">
        <w:trPr>
          <w:cantSplit/>
        </w:trPr>
        <w:tc>
          <w:tcPr>
            <w:tcW w:w="704" w:type="dxa"/>
            <w:vAlign w:val="center"/>
          </w:tcPr>
          <w:p w:rsidR="006014E2" w:rsidRPr="00185D8A" w:rsidRDefault="006014E2" w:rsidP="00D06B5E">
            <w:pPr>
              <w:pStyle w:val="Akapitzlist"/>
              <w:numPr>
                <w:ilvl w:val="0"/>
                <w:numId w:val="54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014E2" w:rsidRPr="00185D8A" w:rsidRDefault="006014E2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Taśmy fitness</w:t>
            </w:r>
          </w:p>
          <w:p w:rsidR="006014E2" w:rsidRPr="00185D8A" w:rsidRDefault="006014E2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Gumy power band</w:t>
            </w:r>
          </w:p>
        </w:tc>
        <w:tc>
          <w:tcPr>
            <w:tcW w:w="10348" w:type="dxa"/>
            <w:vAlign w:val="center"/>
          </w:tcPr>
          <w:p w:rsidR="006014E2" w:rsidRPr="005D793D" w:rsidRDefault="006014E2" w:rsidP="00D06B5E">
            <w:pPr>
              <w:spacing w:before="80" w:line="230" w:lineRule="exact"/>
              <w:jc w:val="both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Cs w:val="21"/>
              </w:rPr>
              <w:t>Taśmy muszą być wykonane z wysokiej jakości lateksu zapewniającego wysoką wytrzymałość i odporność na rozerwanie czy uszkodzenia, elastyczność i pozwalający na rozciąganie w dużym zakresie.</w:t>
            </w:r>
          </w:p>
          <w:p w:rsidR="006014E2" w:rsidRPr="005D793D" w:rsidRDefault="006014E2" w:rsidP="00D06B5E">
            <w:pPr>
              <w:spacing w:before="40"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Cs w:val="21"/>
              </w:rPr>
              <w:t>Wyszczególnienie:</w:t>
            </w:r>
          </w:p>
          <w:p w:rsidR="006014E2" w:rsidRPr="005D793D" w:rsidRDefault="006014E2" w:rsidP="00D06B5E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662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bCs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bCs/>
                <w:color w:val="000000" w:themeColor="text1"/>
                <w:szCs w:val="21"/>
              </w:rPr>
              <w:t>siła oporu 2-6 kg – 2 szt.</w:t>
            </w:r>
          </w:p>
          <w:p w:rsidR="006014E2" w:rsidRPr="005D793D" w:rsidRDefault="006014E2" w:rsidP="00D06B5E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662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bCs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bCs/>
                <w:color w:val="000000" w:themeColor="text1"/>
                <w:szCs w:val="21"/>
              </w:rPr>
              <w:t xml:space="preserve">siła oporu 7-16 kg – 2 szt. </w:t>
            </w:r>
          </w:p>
          <w:p w:rsidR="006014E2" w:rsidRPr="005D793D" w:rsidRDefault="006014E2" w:rsidP="00D06B5E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662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bCs/>
                <w:color w:val="000000" w:themeColor="text1"/>
                <w:szCs w:val="21"/>
              </w:rPr>
              <w:t>siła</w:t>
            </w:r>
            <w:r w:rsidRPr="005D793D">
              <w:rPr>
                <w:rFonts w:ascii="Arial" w:hAnsi="Arial" w:cs="Arial"/>
                <w:color w:val="000000" w:themeColor="text1"/>
                <w:szCs w:val="21"/>
              </w:rPr>
              <w:t xml:space="preserve"> oporu 12-30 kg – 2 szt.</w:t>
            </w:r>
          </w:p>
          <w:p w:rsidR="006014E2" w:rsidRPr="005D793D" w:rsidRDefault="006014E2" w:rsidP="00D06B5E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662"/>
              </w:tabs>
              <w:suppressAutoHyphens/>
              <w:spacing w:after="80" w:line="230" w:lineRule="exact"/>
              <w:ind w:left="460" w:hanging="284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Cs w:val="21"/>
              </w:rPr>
              <w:t>siła oporu 16-39 kg – 2 szt.</w:t>
            </w:r>
          </w:p>
        </w:tc>
        <w:tc>
          <w:tcPr>
            <w:tcW w:w="992" w:type="dxa"/>
            <w:vAlign w:val="center"/>
          </w:tcPr>
          <w:p w:rsidR="006014E2" w:rsidRPr="00185D8A" w:rsidRDefault="00855F6E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</w:t>
            </w:r>
            <w:r w:rsidR="006014E2" w:rsidRPr="00185D8A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.</w:t>
            </w:r>
          </w:p>
        </w:tc>
        <w:tc>
          <w:tcPr>
            <w:tcW w:w="1134" w:type="dxa"/>
            <w:vAlign w:val="center"/>
          </w:tcPr>
          <w:p w:rsidR="006014E2" w:rsidRPr="00185D8A" w:rsidRDefault="006014E2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8</w:t>
            </w:r>
          </w:p>
        </w:tc>
      </w:tr>
      <w:tr w:rsidR="006014E2" w:rsidTr="006014E2">
        <w:trPr>
          <w:cantSplit/>
        </w:trPr>
        <w:tc>
          <w:tcPr>
            <w:tcW w:w="704" w:type="dxa"/>
            <w:vAlign w:val="center"/>
          </w:tcPr>
          <w:p w:rsidR="006014E2" w:rsidRPr="00185D8A" w:rsidRDefault="006014E2" w:rsidP="00D06B5E">
            <w:pPr>
              <w:pStyle w:val="Akapitzlist"/>
              <w:numPr>
                <w:ilvl w:val="0"/>
                <w:numId w:val="54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014E2" w:rsidRPr="00185D8A" w:rsidRDefault="006014E2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>Roller</w:t>
            </w:r>
          </w:p>
        </w:tc>
        <w:tc>
          <w:tcPr>
            <w:tcW w:w="10348" w:type="dxa"/>
            <w:vAlign w:val="center"/>
          </w:tcPr>
          <w:p w:rsidR="006014E2" w:rsidRPr="00667460" w:rsidRDefault="006014E2" w:rsidP="00D06B5E">
            <w:pPr>
              <w:spacing w:before="80" w:line="230" w:lineRule="exact"/>
              <w:jc w:val="both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667460">
              <w:rPr>
                <w:rFonts w:ascii="Arial" w:hAnsi="Arial" w:cs="Arial"/>
                <w:color w:val="000000" w:themeColor="text1"/>
                <w:szCs w:val="21"/>
              </w:rPr>
              <w:t>Produkt do ćwiczeń rehabilitacyjnych, korekcyjnych jak i do masażu rozluźniającego i relaksacyjnego</w:t>
            </w:r>
          </w:p>
          <w:p w:rsidR="006014E2" w:rsidRPr="00667460" w:rsidRDefault="006014E2" w:rsidP="00D06B5E">
            <w:pPr>
              <w:spacing w:before="40" w:line="230" w:lineRule="exact"/>
              <w:jc w:val="both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667460">
              <w:rPr>
                <w:rFonts w:ascii="Arial" w:hAnsi="Arial" w:cs="Arial"/>
                <w:color w:val="000000" w:themeColor="text1"/>
                <w:szCs w:val="21"/>
              </w:rPr>
              <w:t>Twardość: 65</w:t>
            </w:r>
            <w:r w:rsidRPr="00667460">
              <w:rPr>
                <w:rFonts w:ascii="Arial" w:hAnsi="Arial" w:cs="Arial"/>
                <w:color w:val="000000" w:themeColor="text1"/>
                <w:szCs w:val="21"/>
                <w:rtl/>
              </w:rPr>
              <w:t>ﹾ</w:t>
            </w:r>
            <w:r w:rsidRPr="00667460">
              <w:rPr>
                <w:rFonts w:ascii="Arial" w:hAnsi="Arial" w:cs="Arial"/>
                <w:color w:val="000000" w:themeColor="text1"/>
                <w:szCs w:val="21"/>
              </w:rPr>
              <w:t xml:space="preserve"> w skali Shore’a </w:t>
            </w:r>
          </w:p>
          <w:p w:rsidR="006014E2" w:rsidRPr="00667460" w:rsidRDefault="006014E2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667460">
              <w:rPr>
                <w:rFonts w:ascii="Arial" w:hAnsi="Arial" w:cs="Arial"/>
                <w:bCs/>
                <w:szCs w:val="21"/>
              </w:rPr>
              <w:t>Wymiar: ok.</w:t>
            </w:r>
            <w:r w:rsidRPr="00667460">
              <w:rPr>
                <w:rFonts w:ascii="Arial" w:hAnsi="Arial" w:cs="Arial"/>
                <w:szCs w:val="21"/>
              </w:rPr>
              <w:t> 33cm x 14cm</w:t>
            </w:r>
          </w:p>
          <w:p w:rsidR="006014E2" w:rsidRPr="005D793D" w:rsidRDefault="006014E2" w:rsidP="00D06B5E">
            <w:pPr>
              <w:spacing w:after="80" w:line="230" w:lineRule="exact"/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</w:pPr>
            <w:r w:rsidRPr="00667460">
              <w:rPr>
                <w:rFonts w:ascii="Arial" w:hAnsi="Arial" w:cs="Arial"/>
                <w:bCs/>
                <w:szCs w:val="21"/>
              </w:rPr>
              <w:t>Materiał:</w:t>
            </w:r>
            <w:r w:rsidRPr="00667460">
              <w:rPr>
                <w:rFonts w:ascii="Arial" w:hAnsi="Arial" w:cs="Arial"/>
                <w:szCs w:val="21"/>
              </w:rPr>
              <w:t> Pianka EVA lub pianka EPP</w:t>
            </w:r>
          </w:p>
        </w:tc>
        <w:tc>
          <w:tcPr>
            <w:tcW w:w="992" w:type="dxa"/>
            <w:vAlign w:val="center"/>
          </w:tcPr>
          <w:p w:rsidR="006014E2" w:rsidRPr="00185D8A" w:rsidRDefault="006014E2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6014E2" w:rsidRPr="00185D8A" w:rsidRDefault="006014E2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5</w:t>
            </w:r>
          </w:p>
        </w:tc>
      </w:tr>
      <w:tr w:rsidR="006014E2" w:rsidTr="006014E2">
        <w:trPr>
          <w:cantSplit/>
        </w:trPr>
        <w:tc>
          <w:tcPr>
            <w:tcW w:w="704" w:type="dxa"/>
            <w:vAlign w:val="center"/>
          </w:tcPr>
          <w:p w:rsidR="006014E2" w:rsidRPr="00185D8A" w:rsidRDefault="006014E2" w:rsidP="00D06B5E">
            <w:pPr>
              <w:pStyle w:val="Akapitzlist"/>
              <w:numPr>
                <w:ilvl w:val="0"/>
                <w:numId w:val="54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014E2" w:rsidRPr="00185D8A" w:rsidRDefault="006014E2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Rakietka do badmintona</w:t>
            </w:r>
          </w:p>
        </w:tc>
        <w:tc>
          <w:tcPr>
            <w:tcW w:w="10348" w:type="dxa"/>
            <w:vAlign w:val="center"/>
          </w:tcPr>
          <w:p w:rsidR="006014E2" w:rsidRPr="005D793D" w:rsidRDefault="006014E2" w:rsidP="00D06B5E">
            <w:pPr>
              <w:pStyle w:val="Bezodstpw2"/>
              <w:spacing w:before="80" w:line="230" w:lineRule="exact"/>
              <w:jc w:val="both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Cs w:val="21"/>
              </w:rPr>
              <w:t>Konstrukcja: aluminium/stal</w:t>
            </w:r>
          </w:p>
          <w:p w:rsidR="006014E2" w:rsidRPr="005D793D" w:rsidRDefault="006014E2" w:rsidP="00D06B5E">
            <w:pPr>
              <w:pStyle w:val="Bezodstpw2"/>
              <w:spacing w:line="230" w:lineRule="exact"/>
              <w:jc w:val="both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Cs w:val="21"/>
              </w:rPr>
              <w:t>Waga: ok. 95 g</w:t>
            </w:r>
          </w:p>
          <w:p w:rsidR="006014E2" w:rsidRPr="005D793D" w:rsidRDefault="006014E2" w:rsidP="00D06B5E">
            <w:pPr>
              <w:pStyle w:val="Bezodstpw2"/>
              <w:spacing w:line="230" w:lineRule="exact"/>
              <w:jc w:val="both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Cs w:val="21"/>
              </w:rPr>
              <w:t>Naciąg: tak</w:t>
            </w:r>
          </w:p>
          <w:p w:rsidR="006014E2" w:rsidRPr="005D793D" w:rsidRDefault="006014E2" w:rsidP="00D06B5E">
            <w:pPr>
              <w:pStyle w:val="Bezodstpw2"/>
              <w:spacing w:after="80" w:line="230" w:lineRule="exact"/>
              <w:jc w:val="both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Cs w:val="21"/>
              </w:rPr>
              <w:t>W zestawie pokrowiec: na rakietkę</w:t>
            </w:r>
          </w:p>
        </w:tc>
        <w:tc>
          <w:tcPr>
            <w:tcW w:w="992" w:type="dxa"/>
            <w:vAlign w:val="center"/>
          </w:tcPr>
          <w:p w:rsidR="006014E2" w:rsidRPr="00185D8A" w:rsidRDefault="006014E2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6014E2" w:rsidRPr="00185D8A" w:rsidRDefault="006014E2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6</w:t>
            </w:r>
          </w:p>
        </w:tc>
      </w:tr>
      <w:tr w:rsidR="006014E2" w:rsidTr="006014E2">
        <w:trPr>
          <w:cantSplit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6014E2" w:rsidRPr="00185D8A" w:rsidRDefault="006014E2" w:rsidP="00D06B5E">
            <w:pPr>
              <w:pStyle w:val="Akapitzlist"/>
              <w:numPr>
                <w:ilvl w:val="0"/>
                <w:numId w:val="54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14E2" w:rsidRPr="00185D8A" w:rsidRDefault="006014E2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Lotki do badmintona</w:t>
            </w:r>
          </w:p>
        </w:tc>
        <w:tc>
          <w:tcPr>
            <w:tcW w:w="10348" w:type="dxa"/>
            <w:tcBorders>
              <w:bottom w:val="single" w:sz="4" w:space="0" w:color="auto"/>
            </w:tcBorders>
            <w:vAlign w:val="center"/>
          </w:tcPr>
          <w:p w:rsidR="006014E2" w:rsidRPr="005D793D" w:rsidRDefault="006014E2" w:rsidP="00D06B5E">
            <w:pPr>
              <w:spacing w:before="80"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Cs w:val="21"/>
              </w:rPr>
              <w:t>Baza wykonana z korka.</w:t>
            </w:r>
          </w:p>
          <w:p w:rsidR="006014E2" w:rsidRPr="005D793D" w:rsidRDefault="006014E2" w:rsidP="00D06B5E">
            <w:pPr>
              <w:spacing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Cs w:val="21"/>
              </w:rPr>
              <w:t xml:space="preserve">Kolor: biały </w:t>
            </w:r>
          </w:p>
          <w:p w:rsidR="006014E2" w:rsidRPr="005D793D" w:rsidRDefault="006014E2" w:rsidP="00D06B5E">
            <w:pPr>
              <w:spacing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Style w:val="Pogrubienie"/>
                <w:rFonts w:ascii="Arial" w:hAnsi="Arial" w:cs="Arial"/>
                <w:b w:val="0"/>
                <w:color w:val="000000" w:themeColor="text1"/>
                <w:szCs w:val="21"/>
              </w:rPr>
              <w:t>Materiał</w:t>
            </w:r>
            <w:r w:rsidRPr="005D793D">
              <w:rPr>
                <w:rFonts w:ascii="Arial" w:hAnsi="Arial" w:cs="Arial"/>
                <w:b/>
                <w:color w:val="000000" w:themeColor="text1"/>
                <w:szCs w:val="21"/>
              </w:rPr>
              <w:t>:</w:t>
            </w:r>
            <w:r w:rsidRPr="005D793D">
              <w:rPr>
                <w:rFonts w:ascii="Arial" w:hAnsi="Arial" w:cs="Arial"/>
                <w:color w:val="000000" w:themeColor="text1"/>
                <w:szCs w:val="21"/>
              </w:rPr>
              <w:t xml:space="preserve"> kacze pióra</w:t>
            </w:r>
          </w:p>
          <w:p w:rsidR="006014E2" w:rsidRPr="005D793D" w:rsidRDefault="006014E2" w:rsidP="00D06B5E">
            <w:pPr>
              <w:spacing w:after="80"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Cs w:val="21"/>
              </w:rPr>
              <w:t>Szybkość latania: (szybkie)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14E2" w:rsidRPr="00185D8A" w:rsidRDefault="006014E2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14E2" w:rsidRPr="00185D8A" w:rsidRDefault="006014E2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50</w:t>
            </w:r>
          </w:p>
        </w:tc>
      </w:tr>
      <w:tr w:rsidR="006014E2" w:rsidRPr="00855F6E" w:rsidTr="00D06B5E">
        <w:trPr>
          <w:cantSplit/>
          <w:trHeight w:val="284"/>
        </w:trPr>
        <w:tc>
          <w:tcPr>
            <w:tcW w:w="704" w:type="dxa"/>
            <w:tcBorders>
              <w:right w:val="nil"/>
            </w:tcBorders>
            <w:vAlign w:val="center"/>
          </w:tcPr>
          <w:p w:rsidR="006014E2" w:rsidRPr="00855F6E" w:rsidRDefault="006014E2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:rsidR="006014E2" w:rsidRPr="00855F6E" w:rsidRDefault="006014E2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Gwarancja: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vAlign w:val="center"/>
          </w:tcPr>
          <w:p w:rsidR="006014E2" w:rsidRPr="00855F6E" w:rsidRDefault="006014E2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24 mies.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6014E2" w:rsidRPr="00855F6E" w:rsidRDefault="006014E2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6014E2" w:rsidRPr="00855F6E" w:rsidRDefault="006014E2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F24EA" w:rsidRPr="006014E2" w:rsidTr="005D793D">
        <w:trPr>
          <w:cantSplit/>
          <w:trHeight w:val="283"/>
        </w:trPr>
        <w:tc>
          <w:tcPr>
            <w:tcW w:w="704" w:type="dxa"/>
            <w:tcBorders>
              <w:right w:val="nil"/>
            </w:tcBorders>
            <w:shd w:val="clear" w:color="auto" w:fill="92D050"/>
          </w:tcPr>
          <w:p w:rsidR="00CF24EA" w:rsidRPr="006014E2" w:rsidRDefault="00CF24EA" w:rsidP="00D06B5E">
            <w:pPr>
              <w:spacing w:before="40" w:after="40" w:line="230" w:lineRule="exact"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92D050"/>
            <w:vAlign w:val="center"/>
          </w:tcPr>
          <w:p w:rsidR="00CF24EA" w:rsidRPr="006014E2" w:rsidRDefault="00CF24EA" w:rsidP="00D06B5E">
            <w:pPr>
              <w:spacing w:before="40" w:after="40" w:line="230" w:lineRule="exact"/>
              <w:jc w:val="righ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Zadanie nr </w:t>
            </w:r>
            <w:r>
              <w:rPr>
                <w:rFonts w:ascii="Arial" w:hAnsi="Arial" w:cs="Arial"/>
                <w:b/>
                <w:i/>
                <w:sz w:val="21"/>
                <w:szCs w:val="21"/>
              </w:rPr>
              <w:t>2</w:t>
            </w: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 -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shd w:val="clear" w:color="auto" w:fill="92D050"/>
          </w:tcPr>
          <w:p w:rsidR="00CF24EA" w:rsidRPr="006014E2" w:rsidRDefault="00CF24EA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185D8A"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Piłki, piłeczki - różne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92D050"/>
          </w:tcPr>
          <w:p w:rsidR="00CF24EA" w:rsidRPr="006014E2" w:rsidRDefault="00CF24EA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2D050"/>
          </w:tcPr>
          <w:p w:rsidR="00CF24EA" w:rsidRPr="006014E2" w:rsidRDefault="00CF24EA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</w:tr>
      <w:tr w:rsidR="00CF24EA" w:rsidTr="006014E2">
        <w:trPr>
          <w:cantSplit/>
        </w:trPr>
        <w:tc>
          <w:tcPr>
            <w:tcW w:w="704" w:type="dxa"/>
            <w:vAlign w:val="center"/>
          </w:tcPr>
          <w:p w:rsidR="00CF24EA" w:rsidRPr="00185D8A" w:rsidRDefault="00CF24EA" w:rsidP="00D06B5E">
            <w:pPr>
              <w:pStyle w:val="Akapitzlist"/>
              <w:numPr>
                <w:ilvl w:val="0"/>
                <w:numId w:val="55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F24EA" w:rsidRPr="00185D8A" w:rsidRDefault="00CF24EA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Piłka do tenisa ziemnego</w:t>
            </w:r>
          </w:p>
        </w:tc>
        <w:tc>
          <w:tcPr>
            <w:tcW w:w="10348" w:type="dxa"/>
            <w:vAlign w:val="center"/>
          </w:tcPr>
          <w:p w:rsidR="00CF24EA" w:rsidRPr="005D793D" w:rsidRDefault="00CF24EA" w:rsidP="00D06B5E">
            <w:pPr>
              <w:spacing w:before="80" w:line="230" w:lineRule="exact"/>
              <w:jc w:val="both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Cs w:val="21"/>
              </w:rPr>
              <w:t>Piłki muszą być wykonane z dwuwarstwowej gumowej powłoki pokrytej filcem oraz wypełnione gazem ciśnieniowym, przeznaczone do gry na wszystkich nawierzchniach kortów. Zatwierdzona przez federację ITTF.</w:t>
            </w:r>
          </w:p>
          <w:p w:rsidR="00CF24EA" w:rsidRPr="005D793D" w:rsidRDefault="00CF24EA" w:rsidP="00D06B5E">
            <w:pPr>
              <w:spacing w:line="230" w:lineRule="exact"/>
              <w:jc w:val="both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Cs w:val="21"/>
              </w:rPr>
              <w:t>Wykonano w technologii NanoPlay lub równoważnej zwiększającej wytrzymałość oraz OptiVis lub równoważnej dla zapewnienia jej widoczności w każdych warunkach.</w:t>
            </w:r>
          </w:p>
          <w:p w:rsidR="00CF24EA" w:rsidRPr="005D793D" w:rsidRDefault="00CF24EA" w:rsidP="00D06B5E">
            <w:pPr>
              <w:spacing w:after="80" w:line="230" w:lineRule="exact"/>
              <w:jc w:val="both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Cs w:val="21"/>
              </w:rPr>
              <w:t>Kolor żółty.</w:t>
            </w:r>
          </w:p>
        </w:tc>
        <w:tc>
          <w:tcPr>
            <w:tcW w:w="992" w:type="dxa"/>
            <w:vAlign w:val="center"/>
          </w:tcPr>
          <w:p w:rsidR="00CF24EA" w:rsidRPr="00185D8A" w:rsidRDefault="00CF24EA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CF24EA" w:rsidRPr="00185D8A" w:rsidRDefault="00CF24EA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150</w:t>
            </w:r>
          </w:p>
        </w:tc>
      </w:tr>
      <w:tr w:rsidR="00CF24EA" w:rsidTr="006014E2">
        <w:trPr>
          <w:cantSplit/>
        </w:trPr>
        <w:tc>
          <w:tcPr>
            <w:tcW w:w="704" w:type="dxa"/>
            <w:vAlign w:val="center"/>
          </w:tcPr>
          <w:p w:rsidR="00CF24EA" w:rsidRPr="00185D8A" w:rsidRDefault="00CF24EA" w:rsidP="00D06B5E">
            <w:pPr>
              <w:pStyle w:val="Akapitzlist"/>
              <w:numPr>
                <w:ilvl w:val="0"/>
                <w:numId w:val="55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F24EA" w:rsidRPr="00185D8A" w:rsidRDefault="00CF24EA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Piłeczka do tenisa stołowego</w:t>
            </w:r>
          </w:p>
        </w:tc>
        <w:tc>
          <w:tcPr>
            <w:tcW w:w="10348" w:type="dxa"/>
            <w:vAlign w:val="center"/>
          </w:tcPr>
          <w:p w:rsidR="00CF24EA" w:rsidRPr="005D793D" w:rsidRDefault="00CF24EA" w:rsidP="00D06B5E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before="80" w:line="230" w:lineRule="exact"/>
              <w:ind w:left="461" w:hanging="283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 w:val="20"/>
                <w:szCs w:val="21"/>
              </w:rPr>
              <w:t>Kolor: biały</w:t>
            </w:r>
          </w:p>
          <w:p w:rsidR="00CF24EA" w:rsidRPr="005D793D" w:rsidRDefault="00CF24EA" w:rsidP="00D06B5E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line="230" w:lineRule="exact"/>
              <w:ind w:left="461" w:hanging="283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 w:val="20"/>
                <w:szCs w:val="21"/>
              </w:rPr>
              <w:t>Średnica: 40 mm</w:t>
            </w:r>
          </w:p>
          <w:p w:rsidR="00CF24EA" w:rsidRPr="005D793D" w:rsidRDefault="00CF24EA" w:rsidP="00D06B5E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line="230" w:lineRule="exact"/>
              <w:ind w:left="461" w:hanging="283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 w:val="20"/>
                <w:szCs w:val="21"/>
              </w:rPr>
              <w:t>Waga max. 0,08 kg</w:t>
            </w:r>
          </w:p>
          <w:p w:rsidR="00CF24EA" w:rsidRPr="005D793D" w:rsidRDefault="00CF24EA" w:rsidP="00D06B5E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line="230" w:lineRule="exact"/>
              <w:ind w:left="461" w:hanging="283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 w:val="20"/>
                <w:szCs w:val="21"/>
              </w:rPr>
              <w:t>Atest ITTF</w:t>
            </w:r>
          </w:p>
          <w:p w:rsidR="00CF24EA" w:rsidRPr="005D793D" w:rsidRDefault="00CF24EA" w:rsidP="00D06B5E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line="230" w:lineRule="exact"/>
              <w:ind w:left="461" w:hanging="283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 w:val="20"/>
                <w:szCs w:val="21"/>
              </w:rPr>
              <w:t>Kategoria 3 gwiazdki</w:t>
            </w:r>
          </w:p>
          <w:p w:rsidR="00CF24EA" w:rsidRPr="005D793D" w:rsidRDefault="00CF24EA" w:rsidP="00D06B5E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80" w:line="230" w:lineRule="exact"/>
              <w:ind w:left="461" w:hanging="283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</w:rPr>
            </w:pPr>
            <w:r w:rsidRPr="005D793D">
              <w:rPr>
                <w:rFonts w:ascii="Arial" w:hAnsi="Arial" w:cs="Arial"/>
                <w:color w:val="000000" w:themeColor="text1"/>
                <w:sz w:val="20"/>
                <w:szCs w:val="21"/>
              </w:rPr>
              <w:t>Wykonane z plastiku lub celuloidu</w:t>
            </w:r>
          </w:p>
        </w:tc>
        <w:tc>
          <w:tcPr>
            <w:tcW w:w="992" w:type="dxa"/>
            <w:vAlign w:val="center"/>
          </w:tcPr>
          <w:p w:rsidR="00CF24EA" w:rsidRPr="00185D8A" w:rsidRDefault="00CF24EA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CF24EA" w:rsidRPr="00185D8A" w:rsidRDefault="00CF24EA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50</w:t>
            </w:r>
          </w:p>
        </w:tc>
      </w:tr>
      <w:tr w:rsidR="00CF24EA" w:rsidRPr="00855F6E" w:rsidTr="00D06B5E">
        <w:trPr>
          <w:cantSplit/>
          <w:trHeight w:val="284"/>
        </w:trPr>
        <w:tc>
          <w:tcPr>
            <w:tcW w:w="704" w:type="dxa"/>
            <w:tcBorders>
              <w:right w:val="nil"/>
            </w:tcBorders>
            <w:vAlign w:val="center"/>
          </w:tcPr>
          <w:p w:rsidR="00CF24EA" w:rsidRPr="00855F6E" w:rsidRDefault="00CF24EA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:rsidR="00CF24EA" w:rsidRPr="00855F6E" w:rsidRDefault="00CF24EA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Gwarancja: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vAlign w:val="center"/>
          </w:tcPr>
          <w:p w:rsidR="00CF24EA" w:rsidRPr="00855F6E" w:rsidRDefault="00CF24EA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24 mies.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CF24EA" w:rsidRPr="00855F6E" w:rsidRDefault="00CF24EA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CF24EA" w:rsidRPr="00855F6E" w:rsidRDefault="00CF24EA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F24EA" w:rsidRPr="006014E2" w:rsidTr="005D793D">
        <w:trPr>
          <w:cantSplit/>
          <w:trHeight w:val="283"/>
        </w:trPr>
        <w:tc>
          <w:tcPr>
            <w:tcW w:w="704" w:type="dxa"/>
            <w:tcBorders>
              <w:right w:val="nil"/>
            </w:tcBorders>
            <w:shd w:val="clear" w:color="auto" w:fill="92D050"/>
          </w:tcPr>
          <w:p w:rsidR="00CF24EA" w:rsidRPr="006014E2" w:rsidRDefault="00CF24EA" w:rsidP="00D06B5E">
            <w:pPr>
              <w:spacing w:before="40" w:after="40" w:line="230" w:lineRule="exact"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92D050"/>
            <w:vAlign w:val="center"/>
          </w:tcPr>
          <w:p w:rsidR="00CF24EA" w:rsidRPr="006014E2" w:rsidRDefault="00CF24EA" w:rsidP="00D06B5E">
            <w:pPr>
              <w:spacing w:before="40" w:after="40" w:line="230" w:lineRule="exact"/>
              <w:jc w:val="righ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Zadanie nr </w:t>
            </w:r>
            <w:r>
              <w:rPr>
                <w:rFonts w:ascii="Arial" w:hAnsi="Arial" w:cs="Arial"/>
                <w:b/>
                <w:i/>
                <w:sz w:val="21"/>
                <w:szCs w:val="21"/>
              </w:rPr>
              <w:t>3</w:t>
            </w: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 -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shd w:val="clear" w:color="auto" w:fill="92D050"/>
          </w:tcPr>
          <w:p w:rsidR="00CF24EA" w:rsidRPr="006014E2" w:rsidRDefault="005D793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185D8A"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Stroje sportowe (kurtki, koszulki, spodenki, getry, dresy, czapki, skarpety, rękawice, nakolanniki)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92D050"/>
          </w:tcPr>
          <w:p w:rsidR="00CF24EA" w:rsidRPr="006014E2" w:rsidRDefault="00CF24EA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2D050"/>
          </w:tcPr>
          <w:p w:rsidR="00CF24EA" w:rsidRPr="006014E2" w:rsidRDefault="00CF24EA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</w:tr>
      <w:tr w:rsidR="00855F6E" w:rsidTr="00855F6E">
        <w:trPr>
          <w:cantSplit/>
        </w:trPr>
        <w:tc>
          <w:tcPr>
            <w:tcW w:w="704" w:type="dxa"/>
            <w:vAlign w:val="center"/>
          </w:tcPr>
          <w:p w:rsidR="00855F6E" w:rsidRPr="00185D8A" w:rsidRDefault="00855F6E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55F6E" w:rsidRPr="005D793D" w:rsidRDefault="005D793D" w:rsidP="00D06B5E">
            <w:pPr>
              <w:spacing w:line="230" w:lineRule="exact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Bluza do biegania (męska)</w:t>
            </w:r>
          </w:p>
        </w:tc>
        <w:tc>
          <w:tcPr>
            <w:tcW w:w="10348" w:type="dxa"/>
          </w:tcPr>
          <w:p w:rsidR="00855F6E" w:rsidRPr="005D793D" w:rsidRDefault="00855F6E" w:rsidP="00D06B5E">
            <w:pPr>
              <w:shd w:val="clear" w:color="auto" w:fill="FFFFFF"/>
              <w:spacing w:before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 xml:space="preserve">Bluza musi być wykonana z tkaniny termoaktywnej. Krój oferujący swobodne dopasowanie materiału do ciała. Materiał ma być trwały i zachowywać swoje parametry bez względu na ilość prań. </w:t>
            </w:r>
          </w:p>
          <w:p w:rsidR="00855F6E" w:rsidRPr="005D793D" w:rsidRDefault="00855F6E" w:rsidP="00D06B5E">
            <w:pPr>
              <w:shd w:val="clear" w:color="auto" w:fill="FFFFFF"/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>Parametry:</w:t>
            </w:r>
          </w:p>
          <w:p w:rsidR="00855F6E" w:rsidRPr="005D793D" w:rsidRDefault="00855F6E" w:rsidP="00D06B5E">
            <w:pPr>
              <w:shd w:val="clear" w:color="auto" w:fill="FFFFFF"/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>Dopasowanie;</w:t>
            </w:r>
          </w:p>
          <w:p w:rsidR="00855F6E" w:rsidRPr="005D793D" w:rsidRDefault="00855F6E" w:rsidP="00D06B5E">
            <w:pPr>
              <w:shd w:val="clear" w:color="auto" w:fill="FFFFFF"/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>Szybkoschnąca i miękka tkanina;</w:t>
            </w:r>
          </w:p>
          <w:p w:rsidR="00855F6E" w:rsidRPr="005D793D" w:rsidRDefault="00855F6E" w:rsidP="00D06B5E">
            <w:pPr>
              <w:shd w:val="clear" w:color="auto" w:fill="FFFFFF"/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>Zamek na ½ długości ułatwiający zakładanie;</w:t>
            </w:r>
          </w:p>
          <w:p w:rsidR="00855F6E" w:rsidRPr="005D793D" w:rsidRDefault="00855F6E" w:rsidP="00D06B5E">
            <w:pPr>
              <w:shd w:val="clear" w:color="auto" w:fill="FFFFFF"/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>Materiał 100% poliester;</w:t>
            </w:r>
          </w:p>
          <w:p w:rsidR="00855F6E" w:rsidRPr="005D793D" w:rsidRDefault="00855F6E" w:rsidP="00D06B5E">
            <w:pPr>
              <w:shd w:val="clear" w:color="auto" w:fill="FFFFFF"/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>Kolor czarny lub grafitowy.</w:t>
            </w:r>
          </w:p>
          <w:p w:rsidR="00855F6E" w:rsidRPr="005D793D" w:rsidRDefault="00855F6E" w:rsidP="00D06B5E">
            <w:pPr>
              <w:shd w:val="clear" w:color="auto" w:fill="FFFFFF"/>
              <w:spacing w:after="80" w:line="230" w:lineRule="exact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 xml:space="preserve">Rozmiar: </w:t>
            </w:r>
            <w:r w:rsidRPr="0078292A">
              <w:rPr>
                <w:rFonts w:ascii="Arial" w:hAnsi="Arial" w:cs="Arial"/>
                <w:b/>
                <w:szCs w:val="21"/>
              </w:rPr>
              <w:t>M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Cs w:val="21"/>
              </w:rPr>
              <w:t>–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2 </w:t>
            </w:r>
            <w:r w:rsidR="00CE1B5F" w:rsidRPr="00CE1B5F">
              <w:rPr>
                <w:rFonts w:ascii="Arial" w:hAnsi="Arial" w:cs="Arial"/>
                <w:szCs w:val="21"/>
              </w:rPr>
              <w:t>szt.</w:t>
            </w:r>
            <w:r w:rsidRPr="00CE1B5F">
              <w:rPr>
                <w:rFonts w:ascii="Arial" w:hAnsi="Arial" w:cs="Arial"/>
                <w:szCs w:val="21"/>
              </w:rPr>
              <w:t>,</w:t>
            </w:r>
            <w:r w:rsidRPr="0078292A">
              <w:rPr>
                <w:rFonts w:ascii="Arial" w:hAnsi="Arial" w:cs="Arial"/>
                <w:b/>
                <w:szCs w:val="21"/>
              </w:rPr>
              <w:t xml:space="preserve"> L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Cs w:val="21"/>
              </w:rPr>
              <w:t>–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78292A">
              <w:rPr>
                <w:rFonts w:ascii="Arial" w:hAnsi="Arial" w:cs="Arial"/>
                <w:b/>
                <w:szCs w:val="21"/>
              </w:rPr>
              <w:t>4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Cs w:val="21"/>
              </w:rPr>
              <w:t>szt</w:t>
            </w:r>
            <w:r w:rsidR="00CE1B5F">
              <w:rPr>
                <w:rFonts w:ascii="Arial" w:hAnsi="Arial" w:cs="Arial"/>
                <w:szCs w:val="21"/>
              </w:rPr>
              <w:t>.</w:t>
            </w:r>
            <w:r w:rsidRPr="00CE1B5F">
              <w:rPr>
                <w:rFonts w:ascii="Arial" w:hAnsi="Arial" w:cs="Arial"/>
                <w:szCs w:val="21"/>
              </w:rPr>
              <w:t>,</w:t>
            </w:r>
            <w:r w:rsidRPr="0078292A">
              <w:rPr>
                <w:rFonts w:ascii="Arial" w:hAnsi="Arial" w:cs="Arial"/>
                <w:b/>
                <w:szCs w:val="21"/>
              </w:rPr>
              <w:t xml:space="preserve"> XL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Cs w:val="21"/>
              </w:rPr>
              <w:t>–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2 </w:t>
            </w:r>
            <w:r w:rsidR="00CE1B5F" w:rsidRPr="00CE1B5F">
              <w:rPr>
                <w:rFonts w:ascii="Arial" w:hAnsi="Arial" w:cs="Arial"/>
                <w:szCs w:val="21"/>
              </w:rPr>
              <w:t>szt.</w:t>
            </w:r>
          </w:p>
        </w:tc>
        <w:tc>
          <w:tcPr>
            <w:tcW w:w="992" w:type="dxa"/>
            <w:vAlign w:val="center"/>
          </w:tcPr>
          <w:p w:rsidR="00855F6E" w:rsidRPr="00185D8A" w:rsidRDefault="00855F6E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855F6E" w:rsidRPr="00185D8A" w:rsidRDefault="00855F6E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8</w:t>
            </w:r>
          </w:p>
        </w:tc>
      </w:tr>
      <w:tr w:rsidR="00855F6E" w:rsidTr="006014E2">
        <w:trPr>
          <w:cantSplit/>
        </w:trPr>
        <w:tc>
          <w:tcPr>
            <w:tcW w:w="704" w:type="dxa"/>
            <w:vAlign w:val="center"/>
          </w:tcPr>
          <w:p w:rsidR="00855F6E" w:rsidRPr="00185D8A" w:rsidRDefault="00855F6E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55F6E" w:rsidRPr="00185D8A" w:rsidRDefault="00855F6E" w:rsidP="00D06B5E">
            <w:pPr>
              <w:pStyle w:val="Akapitzlist"/>
              <w:tabs>
                <w:tab w:val="left" w:pos="639"/>
                <w:tab w:val="left" w:pos="1206"/>
              </w:tabs>
              <w:spacing w:line="230" w:lineRule="exact"/>
              <w:ind w:left="0"/>
              <w:contextualSpacing w:val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L</w:t>
            </w:r>
            <w:r w:rsidR="005D793D">
              <w:rPr>
                <w:rFonts w:ascii="Arial" w:hAnsi="Arial" w:cs="Arial"/>
                <w:sz w:val="21"/>
                <w:szCs w:val="21"/>
              </w:rPr>
              <w:t>egginsy długie letnie (męskie)</w:t>
            </w:r>
          </w:p>
        </w:tc>
        <w:tc>
          <w:tcPr>
            <w:tcW w:w="10348" w:type="dxa"/>
            <w:vAlign w:val="center"/>
          </w:tcPr>
          <w:p w:rsidR="00855F6E" w:rsidRPr="005D793D" w:rsidRDefault="00855F6E" w:rsidP="00D06B5E">
            <w:pPr>
              <w:spacing w:before="60" w:line="230" w:lineRule="exact"/>
              <w:jc w:val="both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>Dopasowanie – materiał sprawnie odprowadzający wilgoć i termoaktywny,  tkane panele dla dodatkowej trwałości, pas z wewnętrznym sznurkiem do regulacji, kieszenie po bokach zapinane na zamek, na froncie pasa wodoodporna kieszonka, zwężane nogawki z elastycznymi ściągaczami przy mankietach, zamki błyskawiczne na nogawkach</w:t>
            </w:r>
          </w:p>
          <w:p w:rsidR="00855F6E" w:rsidRPr="005D793D" w:rsidRDefault="00855F6E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>Materiał; elastan/poliester</w:t>
            </w:r>
          </w:p>
          <w:p w:rsidR="00855F6E" w:rsidRPr="005D793D" w:rsidRDefault="00855F6E" w:rsidP="00D06B5E">
            <w:pPr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 xml:space="preserve">Kolor czarny. </w:t>
            </w:r>
          </w:p>
          <w:p w:rsidR="00855F6E" w:rsidRPr="005D793D" w:rsidRDefault="00855F6E" w:rsidP="00D06B5E">
            <w:pPr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 xml:space="preserve">Rozmiar. </w:t>
            </w:r>
            <w:r w:rsidR="00CE1B5F" w:rsidRPr="0078292A">
              <w:rPr>
                <w:rFonts w:ascii="Arial" w:hAnsi="Arial" w:cs="Arial"/>
                <w:b/>
                <w:szCs w:val="21"/>
              </w:rPr>
              <w:t>M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Cs w:val="21"/>
              </w:rPr>
              <w:t>–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2 </w:t>
            </w:r>
            <w:r w:rsidR="00CE1B5F" w:rsidRPr="00CE1B5F">
              <w:rPr>
                <w:rFonts w:ascii="Arial" w:hAnsi="Arial" w:cs="Arial"/>
                <w:szCs w:val="21"/>
              </w:rPr>
              <w:t>szt.,</w:t>
            </w:r>
            <w:r w:rsidR="00CE1B5F" w:rsidRPr="0078292A">
              <w:rPr>
                <w:rFonts w:ascii="Arial" w:hAnsi="Arial" w:cs="Arial"/>
                <w:b/>
                <w:szCs w:val="21"/>
              </w:rPr>
              <w:t xml:space="preserve"> L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Cs w:val="21"/>
              </w:rPr>
              <w:t>–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78292A">
              <w:rPr>
                <w:rFonts w:ascii="Arial" w:hAnsi="Arial" w:cs="Arial"/>
                <w:b/>
                <w:szCs w:val="21"/>
              </w:rPr>
              <w:t>4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Cs w:val="21"/>
              </w:rPr>
              <w:t>szt</w:t>
            </w:r>
            <w:r w:rsidR="00CE1B5F">
              <w:rPr>
                <w:rFonts w:ascii="Arial" w:hAnsi="Arial" w:cs="Arial"/>
                <w:szCs w:val="21"/>
              </w:rPr>
              <w:t>.</w:t>
            </w:r>
            <w:r w:rsidR="00CE1B5F" w:rsidRPr="00CE1B5F">
              <w:rPr>
                <w:rFonts w:ascii="Arial" w:hAnsi="Arial" w:cs="Arial"/>
                <w:szCs w:val="21"/>
              </w:rPr>
              <w:t>,</w:t>
            </w:r>
            <w:r w:rsidR="00CE1B5F" w:rsidRPr="0078292A">
              <w:rPr>
                <w:rFonts w:ascii="Arial" w:hAnsi="Arial" w:cs="Arial"/>
                <w:b/>
                <w:szCs w:val="21"/>
              </w:rPr>
              <w:t xml:space="preserve"> XL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Cs w:val="21"/>
              </w:rPr>
              <w:t>–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2 </w:t>
            </w:r>
            <w:r w:rsidR="00CE1B5F" w:rsidRPr="00CE1B5F">
              <w:rPr>
                <w:rFonts w:ascii="Arial" w:hAnsi="Arial" w:cs="Arial"/>
                <w:szCs w:val="21"/>
              </w:rPr>
              <w:t>szt.</w:t>
            </w:r>
          </w:p>
        </w:tc>
        <w:tc>
          <w:tcPr>
            <w:tcW w:w="992" w:type="dxa"/>
            <w:vAlign w:val="center"/>
          </w:tcPr>
          <w:p w:rsidR="00855F6E" w:rsidRPr="00185D8A" w:rsidRDefault="00855F6E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855F6E" w:rsidRPr="00185D8A" w:rsidRDefault="00855F6E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8</w:t>
            </w:r>
          </w:p>
        </w:tc>
      </w:tr>
      <w:tr w:rsidR="005D793D" w:rsidTr="006014E2">
        <w:trPr>
          <w:cantSplit/>
        </w:trPr>
        <w:tc>
          <w:tcPr>
            <w:tcW w:w="704" w:type="dxa"/>
            <w:vAlign w:val="center"/>
          </w:tcPr>
          <w:p w:rsidR="005D793D" w:rsidRPr="00185D8A" w:rsidRDefault="005D793D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D793D" w:rsidRPr="005D793D" w:rsidRDefault="005D793D" w:rsidP="00D06B5E">
            <w:pPr>
              <w:spacing w:line="230" w:lineRule="exact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Spodenki sportowe (męskie)</w:t>
            </w:r>
          </w:p>
        </w:tc>
        <w:tc>
          <w:tcPr>
            <w:tcW w:w="10348" w:type="dxa"/>
            <w:vAlign w:val="center"/>
          </w:tcPr>
          <w:p w:rsidR="005D793D" w:rsidRPr="005D793D" w:rsidRDefault="005D793D" w:rsidP="00D06B5E">
            <w:pPr>
              <w:spacing w:before="60" w:after="60" w:line="230" w:lineRule="exact"/>
              <w:jc w:val="both"/>
              <w:rPr>
                <w:rFonts w:ascii="Arial" w:hAnsi="Arial" w:cs="Arial"/>
                <w:bCs/>
                <w:szCs w:val="21"/>
              </w:rPr>
            </w:pPr>
            <w:r w:rsidRPr="005D793D">
              <w:rPr>
                <w:rFonts w:ascii="Arial" w:hAnsi="Arial" w:cs="Arial"/>
                <w:bCs/>
                <w:szCs w:val="21"/>
              </w:rPr>
              <w:t xml:space="preserve">Bardzo lekka elastyczna tkanina zapewniająca doskonałą mobilność, spodenki w dopasowaniu, siatkowane kieszonki boczne, system zapewniający komfortową swobodę ruchu, elastyczny pas z wewnętrznym ściągaczem,  system transportu wilgoci odprowadzający jej nadmiar, rozcięcia na brzegach ułatwiający ruch poprzeczny, spodenki wewnętrzne – poliester/elastan, spodenki zewnętrzne – poliester/elastan, kolor czarny. </w:t>
            </w:r>
          </w:p>
          <w:p w:rsidR="005D793D" w:rsidRPr="005D793D" w:rsidRDefault="005D793D" w:rsidP="00D06B5E">
            <w:pPr>
              <w:spacing w:after="80" w:line="230" w:lineRule="exact"/>
              <w:rPr>
                <w:rFonts w:ascii="Arial" w:hAnsi="Arial" w:cs="Arial"/>
                <w:bCs/>
                <w:szCs w:val="21"/>
              </w:rPr>
            </w:pPr>
            <w:r w:rsidRPr="005D793D">
              <w:rPr>
                <w:rFonts w:ascii="Arial" w:hAnsi="Arial" w:cs="Arial"/>
                <w:bCs/>
                <w:szCs w:val="21"/>
              </w:rPr>
              <w:t xml:space="preserve">Rozmiar: </w:t>
            </w:r>
            <w:r w:rsidR="00CE1B5F" w:rsidRPr="0078292A">
              <w:rPr>
                <w:rFonts w:ascii="Arial" w:hAnsi="Arial" w:cs="Arial"/>
                <w:b/>
                <w:szCs w:val="21"/>
              </w:rPr>
              <w:t>M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Cs w:val="21"/>
              </w:rPr>
              <w:t>–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2 </w:t>
            </w:r>
            <w:r w:rsidR="00CE1B5F" w:rsidRPr="00CE1B5F">
              <w:rPr>
                <w:rFonts w:ascii="Arial" w:hAnsi="Arial" w:cs="Arial"/>
                <w:szCs w:val="21"/>
              </w:rPr>
              <w:t>szt.,</w:t>
            </w:r>
            <w:r w:rsidR="00CE1B5F" w:rsidRPr="0078292A">
              <w:rPr>
                <w:rFonts w:ascii="Arial" w:hAnsi="Arial" w:cs="Arial"/>
                <w:b/>
                <w:szCs w:val="21"/>
              </w:rPr>
              <w:t xml:space="preserve"> L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Cs w:val="21"/>
              </w:rPr>
              <w:t>–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78292A">
              <w:rPr>
                <w:rFonts w:ascii="Arial" w:hAnsi="Arial" w:cs="Arial"/>
                <w:b/>
                <w:szCs w:val="21"/>
              </w:rPr>
              <w:t>4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Cs w:val="21"/>
              </w:rPr>
              <w:t>szt</w:t>
            </w:r>
            <w:r w:rsidR="00CE1B5F">
              <w:rPr>
                <w:rFonts w:ascii="Arial" w:hAnsi="Arial" w:cs="Arial"/>
                <w:szCs w:val="21"/>
              </w:rPr>
              <w:t>.</w:t>
            </w:r>
            <w:r w:rsidR="00CE1B5F" w:rsidRPr="00CE1B5F">
              <w:rPr>
                <w:rFonts w:ascii="Arial" w:hAnsi="Arial" w:cs="Arial"/>
                <w:szCs w:val="21"/>
              </w:rPr>
              <w:t>,</w:t>
            </w:r>
            <w:r w:rsidR="00CE1B5F" w:rsidRPr="0078292A">
              <w:rPr>
                <w:rFonts w:ascii="Arial" w:hAnsi="Arial" w:cs="Arial"/>
                <w:b/>
                <w:szCs w:val="21"/>
              </w:rPr>
              <w:t xml:space="preserve"> XL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Cs w:val="21"/>
              </w:rPr>
              <w:t>–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2 </w:t>
            </w:r>
            <w:r w:rsidR="00CE1B5F" w:rsidRPr="00CE1B5F">
              <w:rPr>
                <w:rFonts w:ascii="Arial" w:hAnsi="Arial" w:cs="Arial"/>
                <w:szCs w:val="21"/>
              </w:rPr>
              <w:t>szt.</w:t>
            </w:r>
          </w:p>
        </w:tc>
        <w:tc>
          <w:tcPr>
            <w:tcW w:w="992" w:type="dxa"/>
            <w:vAlign w:val="center"/>
          </w:tcPr>
          <w:p w:rsidR="005D793D" w:rsidRPr="00185D8A" w:rsidRDefault="005D793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5D793D" w:rsidRPr="00185D8A" w:rsidRDefault="005D793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8</w:t>
            </w:r>
          </w:p>
        </w:tc>
      </w:tr>
      <w:tr w:rsidR="005D793D" w:rsidTr="006014E2">
        <w:trPr>
          <w:cantSplit/>
        </w:trPr>
        <w:tc>
          <w:tcPr>
            <w:tcW w:w="704" w:type="dxa"/>
            <w:vAlign w:val="center"/>
          </w:tcPr>
          <w:p w:rsidR="005D793D" w:rsidRPr="00185D8A" w:rsidRDefault="005D793D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D793D" w:rsidRPr="00185D8A" w:rsidRDefault="005D793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Koszulka sportowa (męska)</w:t>
            </w:r>
          </w:p>
        </w:tc>
        <w:tc>
          <w:tcPr>
            <w:tcW w:w="10348" w:type="dxa"/>
            <w:vAlign w:val="center"/>
          </w:tcPr>
          <w:p w:rsidR="005D793D" w:rsidRPr="005D793D" w:rsidRDefault="005D793D" w:rsidP="00D06B5E">
            <w:pPr>
              <w:spacing w:before="60" w:line="230" w:lineRule="exact"/>
              <w:jc w:val="both"/>
              <w:rPr>
                <w:rFonts w:ascii="Arial" w:hAnsi="Arial" w:cs="Arial"/>
                <w:b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>Koszulka termoaktywna. Musi być przewiewna i o regularnym kroju. Musi posiadać materiał w technologii zapewniającej szybkie odprowadzanie wilgoci na zewnątrz. Musi posiadać siatkowane części poszycia zapewniające lepszą przepuszczalność powietrza. Koszulka musi posiadać płaskie szwy.</w:t>
            </w:r>
          </w:p>
          <w:p w:rsidR="005D793D" w:rsidRPr="005D793D" w:rsidRDefault="005D793D" w:rsidP="00D06B5E">
            <w:pPr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 xml:space="preserve">Kolor czarny. </w:t>
            </w:r>
          </w:p>
          <w:p w:rsidR="005D793D" w:rsidRPr="005D793D" w:rsidRDefault="005D793D" w:rsidP="00D06B5E">
            <w:pPr>
              <w:spacing w:after="60" w:line="230" w:lineRule="exact"/>
              <w:jc w:val="both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bCs/>
                <w:szCs w:val="21"/>
              </w:rPr>
              <w:t xml:space="preserve">Rozmiar: </w:t>
            </w:r>
            <w:r w:rsidR="00CE1B5F" w:rsidRPr="0078292A">
              <w:rPr>
                <w:rFonts w:ascii="Arial" w:hAnsi="Arial" w:cs="Arial"/>
                <w:b/>
                <w:szCs w:val="21"/>
              </w:rPr>
              <w:t>M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Cs w:val="21"/>
              </w:rPr>
              <w:t>–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2 </w:t>
            </w:r>
            <w:r w:rsidR="00CE1B5F" w:rsidRPr="00CE1B5F">
              <w:rPr>
                <w:rFonts w:ascii="Arial" w:hAnsi="Arial" w:cs="Arial"/>
                <w:szCs w:val="21"/>
              </w:rPr>
              <w:t>szt.,</w:t>
            </w:r>
            <w:r w:rsidR="00CE1B5F" w:rsidRPr="0078292A">
              <w:rPr>
                <w:rFonts w:ascii="Arial" w:hAnsi="Arial" w:cs="Arial"/>
                <w:b/>
                <w:szCs w:val="21"/>
              </w:rPr>
              <w:t xml:space="preserve"> L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Cs w:val="21"/>
              </w:rPr>
              <w:t>–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78292A">
              <w:rPr>
                <w:rFonts w:ascii="Arial" w:hAnsi="Arial" w:cs="Arial"/>
                <w:b/>
                <w:szCs w:val="21"/>
              </w:rPr>
              <w:t>4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Cs w:val="21"/>
              </w:rPr>
              <w:t>szt</w:t>
            </w:r>
            <w:r w:rsidR="00CE1B5F">
              <w:rPr>
                <w:rFonts w:ascii="Arial" w:hAnsi="Arial" w:cs="Arial"/>
                <w:szCs w:val="21"/>
              </w:rPr>
              <w:t>.</w:t>
            </w:r>
            <w:r w:rsidR="00CE1B5F" w:rsidRPr="00CE1B5F">
              <w:rPr>
                <w:rFonts w:ascii="Arial" w:hAnsi="Arial" w:cs="Arial"/>
                <w:szCs w:val="21"/>
              </w:rPr>
              <w:t>,</w:t>
            </w:r>
            <w:r w:rsidR="00CE1B5F" w:rsidRPr="0078292A">
              <w:rPr>
                <w:rFonts w:ascii="Arial" w:hAnsi="Arial" w:cs="Arial"/>
                <w:b/>
                <w:szCs w:val="21"/>
              </w:rPr>
              <w:t xml:space="preserve"> XL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Cs w:val="21"/>
              </w:rPr>
              <w:t>–</w:t>
            </w:r>
            <w:r w:rsidR="00CE1B5F">
              <w:rPr>
                <w:rFonts w:ascii="Arial" w:hAnsi="Arial" w:cs="Arial"/>
                <w:b/>
                <w:szCs w:val="21"/>
              </w:rPr>
              <w:t xml:space="preserve"> 2 </w:t>
            </w:r>
            <w:r w:rsidR="00CE1B5F" w:rsidRPr="00CE1B5F">
              <w:rPr>
                <w:rFonts w:ascii="Arial" w:hAnsi="Arial" w:cs="Arial"/>
                <w:szCs w:val="21"/>
              </w:rPr>
              <w:t>szt.</w:t>
            </w:r>
            <w:r w:rsidRPr="005D793D">
              <w:rPr>
                <w:rFonts w:ascii="Arial" w:hAnsi="Arial" w:cs="Arial"/>
                <w:szCs w:val="21"/>
              </w:rPr>
              <w:t>.</w:t>
            </w:r>
          </w:p>
        </w:tc>
        <w:tc>
          <w:tcPr>
            <w:tcW w:w="992" w:type="dxa"/>
            <w:vAlign w:val="center"/>
          </w:tcPr>
          <w:p w:rsidR="005D793D" w:rsidRPr="00185D8A" w:rsidRDefault="005D793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5D793D" w:rsidRPr="00185D8A" w:rsidRDefault="005D793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8</w:t>
            </w:r>
          </w:p>
        </w:tc>
      </w:tr>
      <w:tr w:rsidR="005D793D" w:rsidTr="006014E2">
        <w:trPr>
          <w:cantSplit/>
        </w:trPr>
        <w:tc>
          <w:tcPr>
            <w:tcW w:w="704" w:type="dxa"/>
            <w:vAlign w:val="center"/>
          </w:tcPr>
          <w:p w:rsidR="005D793D" w:rsidRPr="00185D8A" w:rsidRDefault="005D793D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D793D" w:rsidRPr="00185D8A" w:rsidRDefault="00ED4E8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Skarpety sportowe (męskie)</w:t>
            </w:r>
          </w:p>
        </w:tc>
        <w:tc>
          <w:tcPr>
            <w:tcW w:w="10348" w:type="dxa"/>
            <w:vAlign w:val="center"/>
          </w:tcPr>
          <w:p w:rsidR="005D793D" w:rsidRPr="005D793D" w:rsidRDefault="005D793D" w:rsidP="00D06B5E">
            <w:pPr>
              <w:spacing w:before="60"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5D793D">
              <w:rPr>
                <w:rFonts w:ascii="Arial" w:hAnsi="Arial" w:cs="Arial"/>
                <w:bCs/>
                <w:kern w:val="36"/>
                <w:szCs w:val="21"/>
              </w:rPr>
              <w:t xml:space="preserve">Strategiczne rozmieszczenie strefy amortyzacji chroniące przed otarciami, materiał termoaktywny, wsparcie w okolicy łuku redukujące męczenia stopy, technologia pochłaniająca nieprzyjemne zapachy. </w:t>
            </w:r>
          </w:p>
          <w:p w:rsidR="005D793D" w:rsidRPr="005D793D" w:rsidRDefault="005D793D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5D793D">
              <w:rPr>
                <w:rFonts w:ascii="Arial" w:hAnsi="Arial" w:cs="Arial"/>
                <w:bCs/>
                <w:kern w:val="36"/>
                <w:szCs w:val="21"/>
              </w:rPr>
              <w:t xml:space="preserve">Skład: 55% </w:t>
            </w:r>
            <w:r w:rsidRPr="005D793D">
              <w:rPr>
                <w:rFonts w:ascii="Arial" w:eastAsia="Calibri" w:hAnsi="Arial" w:cs="Arial"/>
                <w:szCs w:val="21"/>
              </w:rPr>
              <w:t>± 10%</w:t>
            </w:r>
            <w:r w:rsidRPr="005D793D">
              <w:rPr>
                <w:rFonts w:ascii="Arial" w:hAnsi="Arial" w:cs="Arial"/>
                <w:bCs/>
                <w:kern w:val="36"/>
                <w:szCs w:val="21"/>
              </w:rPr>
              <w:t xml:space="preserve"> nylon, 39% </w:t>
            </w:r>
            <w:r w:rsidRPr="005D793D">
              <w:rPr>
                <w:rFonts w:ascii="Arial" w:eastAsia="Calibri" w:hAnsi="Arial" w:cs="Arial"/>
                <w:szCs w:val="21"/>
              </w:rPr>
              <w:t>± 5%</w:t>
            </w:r>
            <w:r w:rsidRPr="005D793D">
              <w:rPr>
                <w:rFonts w:ascii="Arial" w:hAnsi="Arial" w:cs="Arial"/>
                <w:bCs/>
                <w:kern w:val="36"/>
                <w:szCs w:val="21"/>
              </w:rPr>
              <w:t xml:space="preserve"> poliester, 6% </w:t>
            </w:r>
            <w:r w:rsidRPr="005D793D">
              <w:rPr>
                <w:rFonts w:ascii="Arial" w:eastAsia="Calibri" w:hAnsi="Arial" w:cs="Arial"/>
                <w:szCs w:val="21"/>
              </w:rPr>
              <w:t>± 3</w:t>
            </w:r>
            <w:r w:rsidRPr="005D793D">
              <w:rPr>
                <w:rFonts w:ascii="Arial" w:hAnsi="Arial" w:cs="Arial"/>
                <w:bCs/>
                <w:kern w:val="36"/>
                <w:szCs w:val="21"/>
              </w:rPr>
              <w:t xml:space="preserve"> elastan. </w:t>
            </w:r>
          </w:p>
          <w:p w:rsidR="005D793D" w:rsidRPr="005D793D" w:rsidRDefault="005D793D" w:rsidP="00D06B5E">
            <w:pPr>
              <w:spacing w:after="80"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5D793D">
              <w:rPr>
                <w:rFonts w:ascii="Arial" w:hAnsi="Arial" w:cs="Arial"/>
                <w:bCs/>
                <w:kern w:val="36"/>
                <w:szCs w:val="21"/>
              </w:rPr>
              <w:t>Kolor czarny lub biały.</w:t>
            </w:r>
          </w:p>
          <w:p w:rsidR="005D793D" w:rsidRPr="005D793D" w:rsidRDefault="005D793D" w:rsidP="00D06B5E">
            <w:pPr>
              <w:spacing w:after="60"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5D793D">
              <w:rPr>
                <w:rFonts w:ascii="Arial" w:hAnsi="Arial" w:cs="Arial"/>
                <w:bCs/>
                <w:kern w:val="36"/>
                <w:szCs w:val="21"/>
              </w:rPr>
              <w:t xml:space="preserve">Rozmiar: </w:t>
            </w:r>
            <w:r w:rsidR="00CE1B5F" w:rsidRPr="00CE1B5F">
              <w:rPr>
                <w:rFonts w:ascii="Arial" w:hAnsi="Arial" w:cs="Arial"/>
                <w:b/>
                <w:bCs/>
                <w:kern w:val="36"/>
                <w:szCs w:val="21"/>
              </w:rPr>
              <w:t>3</w:t>
            </w:r>
            <w:r w:rsidRPr="0078292A">
              <w:rPr>
                <w:rFonts w:ascii="Arial" w:hAnsi="Arial" w:cs="Arial"/>
                <w:b/>
                <w:bCs/>
                <w:kern w:val="36"/>
                <w:szCs w:val="21"/>
              </w:rPr>
              <w:t xml:space="preserve">9 </w:t>
            </w:r>
            <w:r w:rsidRPr="00CE1B5F">
              <w:rPr>
                <w:rFonts w:ascii="Arial" w:hAnsi="Arial" w:cs="Arial"/>
                <w:bCs/>
                <w:kern w:val="36"/>
                <w:szCs w:val="21"/>
              </w:rPr>
              <w:t>–</w:t>
            </w:r>
            <w:r w:rsidRPr="0078292A">
              <w:rPr>
                <w:rFonts w:ascii="Arial" w:hAnsi="Arial" w:cs="Arial"/>
                <w:b/>
                <w:bCs/>
                <w:kern w:val="36"/>
                <w:szCs w:val="21"/>
              </w:rPr>
              <w:t xml:space="preserve"> 42</w:t>
            </w:r>
            <w:r w:rsidR="00CE1B5F">
              <w:rPr>
                <w:rFonts w:ascii="Arial" w:hAnsi="Arial" w:cs="Arial"/>
                <w:b/>
                <w:bCs/>
                <w:kern w:val="36"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bCs/>
                <w:kern w:val="36"/>
                <w:szCs w:val="21"/>
              </w:rPr>
              <w:t>x</w:t>
            </w:r>
            <w:r w:rsidR="00CE1B5F">
              <w:rPr>
                <w:rFonts w:ascii="Arial" w:hAnsi="Arial" w:cs="Arial"/>
                <w:b/>
                <w:bCs/>
                <w:kern w:val="36"/>
                <w:szCs w:val="21"/>
              </w:rPr>
              <w:t xml:space="preserve"> 5</w:t>
            </w:r>
            <w:r w:rsidR="00CE1B5F" w:rsidRPr="00CE1B5F">
              <w:rPr>
                <w:rFonts w:ascii="Arial" w:hAnsi="Arial" w:cs="Arial"/>
                <w:bCs/>
                <w:kern w:val="36"/>
                <w:szCs w:val="21"/>
              </w:rPr>
              <w:t>,</w:t>
            </w:r>
            <w:r w:rsidRPr="0078292A">
              <w:rPr>
                <w:rFonts w:ascii="Arial" w:hAnsi="Arial" w:cs="Arial"/>
                <w:b/>
                <w:bCs/>
                <w:kern w:val="36"/>
                <w:szCs w:val="21"/>
              </w:rPr>
              <w:t xml:space="preserve"> 42 </w:t>
            </w:r>
            <w:r w:rsidRPr="00CE1B5F">
              <w:rPr>
                <w:rFonts w:ascii="Arial" w:hAnsi="Arial" w:cs="Arial"/>
                <w:bCs/>
                <w:kern w:val="36"/>
                <w:szCs w:val="21"/>
              </w:rPr>
              <w:t>–</w:t>
            </w:r>
            <w:r w:rsidRPr="0078292A">
              <w:rPr>
                <w:rFonts w:ascii="Arial" w:hAnsi="Arial" w:cs="Arial"/>
                <w:b/>
                <w:bCs/>
                <w:kern w:val="36"/>
                <w:szCs w:val="21"/>
              </w:rPr>
              <w:t xml:space="preserve"> 45</w:t>
            </w:r>
            <w:r w:rsidR="00CE1B5F">
              <w:rPr>
                <w:rFonts w:ascii="Arial" w:hAnsi="Arial" w:cs="Arial"/>
                <w:b/>
                <w:bCs/>
                <w:kern w:val="36"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bCs/>
                <w:kern w:val="36"/>
                <w:szCs w:val="21"/>
              </w:rPr>
              <w:t>x</w:t>
            </w:r>
            <w:r w:rsidR="00CE1B5F">
              <w:rPr>
                <w:rFonts w:ascii="Arial" w:hAnsi="Arial" w:cs="Arial"/>
                <w:b/>
                <w:bCs/>
                <w:kern w:val="36"/>
                <w:szCs w:val="21"/>
              </w:rPr>
              <w:t xml:space="preserve"> 5</w:t>
            </w:r>
            <w:r w:rsidRPr="005D793D">
              <w:rPr>
                <w:rFonts w:ascii="Arial" w:hAnsi="Arial" w:cs="Arial"/>
                <w:bCs/>
                <w:kern w:val="36"/>
                <w:szCs w:val="21"/>
              </w:rPr>
              <w:t xml:space="preserve">, </w:t>
            </w:r>
            <w:r w:rsidRPr="0078292A">
              <w:rPr>
                <w:rFonts w:ascii="Arial" w:hAnsi="Arial" w:cs="Arial"/>
                <w:b/>
                <w:bCs/>
                <w:kern w:val="36"/>
                <w:szCs w:val="21"/>
              </w:rPr>
              <w:t xml:space="preserve">45 </w:t>
            </w:r>
            <w:r w:rsidRPr="00CE1B5F">
              <w:rPr>
                <w:rFonts w:ascii="Arial" w:hAnsi="Arial" w:cs="Arial"/>
                <w:bCs/>
                <w:kern w:val="36"/>
                <w:szCs w:val="21"/>
              </w:rPr>
              <w:t>–</w:t>
            </w:r>
            <w:r w:rsidRPr="0078292A">
              <w:rPr>
                <w:rFonts w:ascii="Arial" w:hAnsi="Arial" w:cs="Arial"/>
                <w:b/>
                <w:bCs/>
                <w:kern w:val="36"/>
                <w:szCs w:val="21"/>
              </w:rPr>
              <w:t xml:space="preserve"> 47</w:t>
            </w:r>
            <w:r w:rsidR="00CE1B5F">
              <w:rPr>
                <w:rFonts w:ascii="Arial" w:hAnsi="Arial" w:cs="Arial"/>
                <w:b/>
                <w:bCs/>
                <w:kern w:val="36"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bCs/>
                <w:kern w:val="36"/>
                <w:szCs w:val="21"/>
              </w:rPr>
              <w:t>x</w:t>
            </w:r>
            <w:r w:rsidR="00CE1B5F" w:rsidRPr="0078292A">
              <w:rPr>
                <w:rFonts w:ascii="Arial" w:hAnsi="Arial" w:cs="Arial"/>
                <w:b/>
                <w:bCs/>
                <w:kern w:val="36"/>
                <w:szCs w:val="21"/>
              </w:rPr>
              <w:t xml:space="preserve"> 1</w:t>
            </w:r>
            <w:r w:rsidR="00CE1B5F" w:rsidRPr="00CE1B5F">
              <w:rPr>
                <w:rFonts w:ascii="Arial" w:hAnsi="Arial" w:cs="Arial"/>
                <w:bCs/>
                <w:kern w:val="36"/>
                <w:szCs w:val="21"/>
              </w:rPr>
              <w:t>.</w:t>
            </w:r>
            <w:r w:rsidR="00CE1B5F" w:rsidRPr="0078292A">
              <w:rPr>
                <w:rFonts w:ascii="Arial" w:hAnsi="Arial" w:cs="Arial"/>
                <w:b/>
                <w:bCs/>
                <w:kern w:val="36"/>
                <w:szCs w:val="21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5D793D" w:rsidRPr="00185D8A" w:rsidRDefault="005D793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5D793D" w:rsidRPr="00185D8A" w:rsidRDefault="005D793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11</w:t>
            </w:r>
          </w:p>
        </w:tc>
      </w:tr>
      <w:tr w:rsidR="005D793D" w:rsidTr="006014E2">
        <w:trPr>
          <w:cantSplit/>
        </w:trPr>
        <w:tc>
          <w:tcPr>
            <w:tcW w:w="704" w:type="dxa"/>
            <w:vAlign w:val="center"/>
          </w:tcPr>
          <w:p w:rsidR="005D793D" w:rsidRPr="00185D8A" w:rsidRDefault="005D793D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D793D" w:rsidRPr="00185D8A" w:rsidRDefault="005D793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>Komplet</w:t>
            </w: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>d</w:t>
            </w: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o piłki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siatkowej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br/>
              <w:t>(koszulka, spodenki)</w:t>
            </w:r>
          </w:p>
        </w:tc>
        <w:tc>
          <w:tcPr>
            <w:tcW w:w="10348" w:type="dxa"/>
            <w:vAlign w:val="center"/>
          </w:tcPr>
          <w:p w:rsidR="005D793D" w:rsidRPr="005D793D" w:rsidRDefault="005D793D" w:rsidP="00D06B5E">
            <w:pPr>
              <w:spacing w:before="80" w:line="230" w:lineRule="exact"/>
              <w:rPr>
                <w:rFonts w:ascii="Arial" w:hAnsi="Arial" w:cs="Arial"/>
                <w:iCs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iCs/>
                <w:color w:val="000000" w:themeColor="text1"/>
                <w:szCs w:val="21"/>
              </w:rPr>
              <w:t>Model męski. W skład kompletu wchodzą koszulka i spodenki z nadrukiem.</w:t>
            </w:r>
          </w:p>
          <w:p w:rsidR="005D793D" w:rsidRPr="005D793D" w:rsidRDefault="005D793D" w:rsidP="00D06B5E">
            <w:pPr>
              <w:spacing w:line="230" w:lineRule="exact"/>
              <w:rPr>
                <w:rFonts w:ascii="Arial" w:hAnsi="Arial" w:cs="Arial"/>
                <w:iCs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iCs/>
                <w:color w:val="000000" w:themeColor="text1"/>
                <w:szCs w:val="21"/>
              </w:rPr>
              <w:t>Materiał: 100% poliester z technologią pozwalającą odprowadzać nadmiar wilgoć na zewnątrz</w:t>
            </w:r>
          </w:p>
          <w:p w:rsidR="0078292A" w:rsidRPr="0078292A" w:rsidRDefault="005D793D" w:rsidP="00D06B5E">
            <w:pPr>
              <w:spacing w:line="230" w:lineRule="exact"/>
              <w:rPr>
                <w:rFonts w:ascii="Arial" w:hAnsi="Arial" w:cs="Arial"/>
                <w:sz w:val="24"/>
                <w:szCs w:val="21"/>
              </w:rPr>
            </w:pPr>
            <w:r w:rsidRPr="0078292A">
              <w:rPr>
                <w:rFonts w:ascii="Arial" w:hAnsi="Arial" w:cs="Arial"/>
                <w:iCs/>
                <w:color w:val="000000" w:themeColor="text1"/>
                <w:szCs w:val="21"/>
              </w:rPr>
              <w:t>Sublimowana koszulka meczowa do gry w siatkówkę:</w:t>
            </w:r>
          </w:p>
          <w:p w:rsidR="0078292A" w:rsidRDefault="005D793D" w:rsidP="00D06B5E">
            <w:pPr>
              <w:pStyle w:val="Akapitzlist"/>
              <w:numPr>
                <w:ilvl w:val="0"/>
                <w:numId w:val="63"/>
              </w:numPr>
              <w:spacing w:line="230" w:lineRule="exact"/>
              <w:ind w:left="460" w:hanging="284"/>
              <w:rPr>
                <w:rFonts w:ascii="Arial" w:hAnsi="Arial" w:cs="Arial"/>
                <w:iCs/>
                <w:color w:val="000000" w:themeColor="text1"/>
                <w:sz w:val="20"/>
                <w:szCs w:val="21"/>
              </w:rPr>
            </w:pPr>
            <w:r w:rsidRPr="0078292A">
              <w:rPr>
                <w:rFonts w:ascii="Arial" w:hAnsi="Arial" w:cs="Arial"/>
                <w:iCs/>
                <w:color w:val="000000" w:themeColor="text1"/>
                <w:sz w:val="20"/>
                <w:szCs w:val="21"/>
              </w:rPr>
              <w:t>numer na koszulce z przodu i z tyłu centralnie na piersi, czcionka Bell MT, rozmiar 20 – 30 cm</w:t>
            </w:r>
          </w:p>
          <w:p w:rsidR="0078292A" w:rsidRDefault="005D793D" w:rsidP="00D06B5E">
            <w:pPr>
              <w:pStyle w:val="Akapitzlist"/>
              <w:numPr>
                <w:ilvl w:val="0"/>
                <w:numId w:val="63"/>
              </w:numPr>
              <w:spacing w:line="230" w:lineRule="exact"/>
              <w:ind w:left="460" w:hanging="284"/>
              <w:rPr>
                <w:rFonts w:ascii="Arial" w:hAnsi="Arial" w:cs="Arial"/>
                <w:iCs/>
                <w:color w:val="000000" w:themeColor="text1"/>
                <w:sz w:val="20"/>
                <w:szCs w:val="21"/>
              </w:rPr>
            </w:pPr>
            <w:r w:rsidRPr="0078292A">
              <w:rPr>
                <w:rFonts w:ascii="Arial" w:hAnsi="Arial" w:cs="Arial"/>
                <w:iCs/>
                <w:color w:val="000000" w:themeColor="text1"/>
                <w:sz w:val="20"/>
                <w:szCs w:val="21"/>
              </w:rPr>
              <w:t>z przodu logo Oddziału (na lewej piersi o średnicy 8 cm),</w:t>
            </w:r>
          </w:p>
          <w:p w:rsidR="005D793D" w:rsidRPr="0078292A" w:rsidRDefault="005D793D" w:rsidP="00D06B5E">
            <w:pPr>
              <w:pStyle w:val="Akapitzlist"/>
              <w:numPr>
                <w:ilvl w:val="0"/>
                <w:numId w:val="63"/>
              </w:numPr>
              <w:spacing w:line="230" w:lineRule="exact"/>
              <w:ind w:left="460" w:hanging="284"/>
              <w:rPr>
                <w:rFonts w:ascii="Arial" w:hAnsi="Arial" w:cs="Arial"/>
                <w:iCs/>
                <w:color w:val="000000" w:themeColor="text1"/>
                <w:sz w:val="20"/>
                <w:szCs w:val="21"/>
              </w:rPr>
            </w:pPr>
            <w:r w:rsidRPr="0078292A">
              <w:rPr>
                <w:rFonts w:ascii="Arial" w:hAnsi="Arial" w:cs="Arial"/>
                <w:iCs/>
                <w:color w:val="000000" w:themeColor="text1"/>
                <w:sz w:val="20"/>
                <w:szCs w:val="21"/>
              </w:rPr>
              <w:t>z tyłu nad numerem nazwa Oddziału: czcionka Bell MT,  „OSŻW” wysokość 5 cm, od razu pod spodem:   „MIŃSK MAZOWIECKI” wysokość  4 cm</w:t>
            </w:r>
          </w:p>
          <w:p w:rsidR="005D793D" w:rsidRPr="005D793D" w:rsidRDefault="005D793D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iCs/>
                <w:szCs w:val="21"/>
              </w:rPr>
              <w:t xml:space="preserve">Spodenki z nadrukowanym </w:t>
            </w:r>
            <w:r w:rsidRPr="005D793D">
              <w:rPr>
                <w:rFonts w:ascii="Arial" w:hAnsi="Arial" w:cs="Arial"/>
                <w:szCs w:val="21"/>
              </w:rPr>
              <w:t xml:space="preserve"> na lewej nogawce </w:t>
            </w:r>
            <w:r w:rsidRPr="005D793D">
              <w:rPr>
                <w:rFonts w:ascii="Arial" w:hAnsi="Arial" w:cs="Arial"/>
                <w:iCs/>
                <w:szCs w:val="21"/>
              </w:rPr>
              <w:t xml:space="preserve"> z przodu numerem, </w:t>
            </w:r>
            <w:r w:rsidRPr="005D793D">
              <w:rPr>
                <w:rFonts w:ascii="Arial" w:hAnsi="Arial" w:cs="Arial"/>
                <w:szCs w:val="21"/>
              </w:rPr>
              <w:t xml:space="preserve"> rozmiar 10 cm</w:t>
            </w:r>
            <w:r>
              <w:rPr>
                <w:rFonts w:ascii="Arial" w:hAnsi="Arial" w:cs="Arial"/>
                <w:szCs w:val="21"/>
              </w:rPr>
              <w:t>, czcionka Bahnschrift SemiBold</w:t>
            </w:r>
            <w:r w:rsidRPr="005D793D">
              <w:rPr>
                <w:rFonts w:ascii="Arial" w:hAnsi="Arial" w:cs="Arial"/>
                <w:szCs w:val="21"/>
              </w:rPr>
              <w:t>,  na prawej nogawce logo Oddziału o średnicy 7cm.</w:t>
            </w:r>
          </w:p>
          <w:p w:rsidR="005D793D" w:rsidRPr="005D793D" w:rsidRDefault="005D793D" w:rsidP="00D06B5E">
            <w:pPr>
              <w:spacing w:line="230" w:lineRule="exact"/>
              <w:rPr>
                <w:rFonts w:ascii="Arial" w:hAnsi="Arial" w:cs="Arial"/>
                <w:iCs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iCs/>
                <w:color w:val="000000" w:themeColor="text1"/>
                <w:szCs w:val="21"/>
              </w:rPr>
              <w:t>Kolory: czerwony lub  granatowy lub czarny</w:t>
            </w:r>
          </w:p>
          <w:p w:rsidR="005D793D" w:rsidRPr="005D793D" w:rsidRDefault="005D793D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>Numeracja: od 2 do 16</w:t>
            </w:r>
          </w:p>
          <w:p w:rsidR="00995BCC" w:rsidRDefault="00995BCC" w:rsidP="00D06B5E">
            <w:pPr>
              <w:spacing w:before="80" w:line="230" w:lineRule="exac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iCs/>
                <w:color w:val="000000" w:themeColor="text1"/>
                <w:szCs w:val="21"/>
              </w:rPr>
              <w:t>Dwa stroje (</w:t>
            </w:r>
            <w:r w:rsidRPr="005D793D">
              <w:rPr>
                <w:rFonts w:ascii="Arial" w:hAnsi="Arial" w:cs="Arial"/>
                <w:iCs/>
                <w:color w:val="000000" w:themeColor="text1"/>
                <w:szCs w:val="21"/>
              </w:rPr>
              <w:t>rozm. L), dla zawodnika "libero" w kolorze zielonym i pomarańczowym</w:t>
            </w:r>
            <w:r w:rsidRPr="005D793D">
              <w:rPr>
                <w:rFonts w:ascii="Arial" w:hAnsi="Arial" w:cs="Arial"/>
                <w:szCs w:val="21"/>
              </w:rPr>
              <w:t xml:space="preserve"> </w:t>
            </w:r>
          </w:p>
          <w:p w:rsidR="005D793D" w:rsidRPr="00185D8A" w:rsidRDefault="005D793D" w:rsidP="00D06B5E">
            <w:pPr>
              <w:spacing w:after="60" w:line="230" w:lineRule="exact"/>
              <w:rPr>
                <w:rFonts w:ascii="Arial" w:hAnsi="Arial" w:cs="Arial"/>
                <w:iCs/>
                <w:color w:val="000000" w:themeColor="text1"/>
                <w:sz w:val="21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>Rozmiar</w:t>
            </w:r>
            <w:r>
              <w:rPr>
                <w:rFonts w:ascii="Arial" w:hAnsi="Arial" w:cs="Arial"/>
                <w:szCs w:val="21"/>
              </w:rPr>
              <w:t xml:space="preserve"> (model męski)</w:t>
            </w:r>
            <w:r w:rsidRPr="005D793D">
              <w:rPr>
                <w:rFonts w:ascii="Arial" w:hAnsi="Arial" w:cs="Arial"/>
                <w:szCs w:val="21"/>
              </w:rPr>
              <w:t>:</w:t>
            </w:r>
            <w:r w:rsidR="0078292A">
              <w:rPr>
                <w:rFonts w:ascii="Arial" w:hAnsi="Arial" w:cs="Arial"/>
                <w:szCs w:val="21"/>
              </w:rPr>
              <w:t xml:space="preserve"> </w:t>
            </w:r>
            <w:r w:rsidR="0078292A" w:rsidRPr="0078292A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>XXL</w:t>
            </w:r>
            <w:r w:rsidR="00CE1B5F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 xml:space="preserve"> </w:t>
            </w:r>
            <w:r w:rsidR="0078292A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- </w:t>
            </w:r>
            <w:r w:rsidR="0078292A" w:rsidRPr="0078292A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>3</w:t>
            </w:r>
            <w:r w:rsidR="0078292A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kpl., </w:t>
            </w:r>
            <w:r w:rsidRPr="0078292A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>XL</w:t>
            </w:r>
            <w:r w:rsidR="00CE1B5F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 xml:space="preserve"> </w:t>
            </w:r>
            <w:r w:rsidRPr="005D793D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- </w:t>
            </w:r>
            <w:r w:rsidRPr="0078292A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>4</w:t>
            </w:r>
            <w:r w:rsidRPr="005D793D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kpl.</w:t>
            </w:r>
            <w:r w:rsidR="0078292A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, </w:t>
            </w:r>
            <w:r w:rsidRPr="0078292A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>L</w:t>
            </w:r>
            <w:r w:rsidR="00CE1B5F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 xml:space="preserve"> </w:t>
            </w:r>
            <w:r w:rsidRPr="0078292A">
              <w:rPr>
                <w:rFonts w:ascii="Arial" w:hAnsi="Arial" w:cs="Arial"/>
                <w:iCs/>
                <w:color w:val="000000" w:themeColor="text1"/>
                <w:szCs w:val="21"/>
              </w:rPr>
              <w:t>-</w:t>
            </w:r>
            <w:r w:rsidRPr="005D793D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</w:t>
            </w:r>
            <w:r w:rsidRPr="0078292A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>7</w:t>
            </w:r>
            <w:r w:rsidRPr="005D793D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kpl.</w:t>
            </w:r>
            <w:r w:rsidR="0078292A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, </w:t>
            </w:r>
            <w:r w:rsidRPr="0078292A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>M</w:t>
            </w:r>
            <w:r w:rsidR="00CE1B5F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 xml:space="preserve"> </w:t>
            </w:r>
            <w:r w:rsidRPr="005D793D">
              <w:rPr>
                <w:rFonts w:ascii="Arial" w:hAnsi="Arial" w:cs="Arial"/>
                <w:iCs/>
                <w:color w:val="000000" w:themeColor="text1"/>
                <w:szCs w:val="21"/>
              </w:rPr>
              <w:t>-</w:t>
            </w:r>
            <w:r w:rsidR="00CE1B5F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</w:t>
            </w:r>
            <w:r w:rsidRPr="0078292A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>1</w:t>
            </w:r>
            <w:r w:rsidRPr="005D793D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kpl.</w:t>
            </w:r>
          </w:p>
        </w:tc>
        <w:tc>
          <w:tcPr>
            <w:tcW w:w="992" w:type="dxa"/>
            <w:vAlign w:val="center"/>
          </w:tcPr>
          <w:p w:rsidR="005D793D" w:rsidRPr="00185D8A" w:rsidRDefault="005D793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kpl.</w:t>
            </w:r>
          </w:p>
        </w:tc>
        <w:tc>
          <w:tcPr>
            <w:tcW w:w="1134" w:type="dxa"/>
            <w:vAlign w:val="center"/>
          </w:tcPr>
          <w:p w:rsidR="005D793D" w:rsidRPr="00185D8A" w:rsidRDefault="005D793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15</w:t>
            </w:r>
          </w:p>
        </w:tc>
      </w:tr>
      <w:tr w:rsidR="005D793D" w:rsidTr="006014E2">
        <w:trPr>
          <w:cantSplit/>
        </w:trPr>
        <w:tc>
          <w:tcPr>
            <w:tcW w:w="704" w:type="dxa"/>
            <w:vAlign w:val="center"/>
          </w:tcPr>
          <w:p w:rsidR="005D793D" w:rsidRPr="00185D8A" w:rsidRDefault="005D793D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D793D" w:rsidRPr="00185D8A" w:rsidRDefault="005D793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>Komplet d</w:t>
            </w: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o </w:t>
            </w:r>
            <w:r w:rsidR="0078292A"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piłki nożnej</w:t>
            </w:r>
            <w:r w:rsidR="0078292A"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br/>
              <w:t>(koszulka, spodenki)</w:t>
            </w:r>
          </w:p>
        </w:tc>
        <w:tc>
          <w:tcPr>
            <w:tcW w:w="10348" w:type="dxa"/>
            <w:vAlign w:val="center"/>
          </w:tcPr>
          <w:p w:rsidR="005D793D" w:rsidRPr="005D793D" w:rsidRDefault="005D793D" w:rsidP="00D06B5E">
            <w:pPr>
              <w:spacing w:before="60"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iCs/>
                <w:color w:val="000000" w:themeColor="text1"/>
                <w:szCs w:val="21"/>
              </w:rPr>
              <w:t>Model męski. W skład kompletu wchodzą koszulka i spodenki z nadrukiem.</w:t>
            </w:r>
            <w:r w:rsidR="0078292A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</w:t>
            </w:r>
            <w:r w:rsidRPr="005D793D">
              <w:rPr>
                <w:rFonts w:ascii="Arial" w:hAnsi="Arial" w:cs="Arial"/>
                <w:szCs w:val="21"/>
              </w:rPr>
              <w:t xml:space="preserve">Krój </w:t>
            </w:r>
            <w:r w:rsidRPr="005D793D">
              <w:rPr>
                <w:rFonts w:ascii="Arial" w:hAnsi="Arial" w:cs="Arial"/>
                <w:color w:val="000000" w:themeColor="text1"/>
                <w:szCs w:val="21"/>
              </w:rPr>
              <w:t>-męski.</w:t>
            </w:r>
          </w:p>
          <w:p w:rsidR="005D793D" w:rsidRPr="005D793D" w:rsidRDefault="005D793D" w:rsidP="00D06B5E">
            <w:pPr>
              <w:spacing w:line="230" w:lineRule="exact"/>
              <w:rPr>
                <w:rFonts w:ascii="Arial" w:hAnsi="Arial" w:cs="Arial"/>
                <w:iCs/>
                <w:color w:val="000000" w:themeColor="text1"/>
                <w:szCs w:val="21"/>
              </w:rPr>
            </w:pPr>
            <w:r w:rsidRPr="005D793D">
              <w:rPr>
                <w:rFonts w:ascii="Arial" w:hAnsi="Arial" w:cs="Arial"/>
                <w:iCs/>
                <w:color w:val="000000" w:themeColor="text1"/>
                <w:szCs w:val="21"/>
              </w:rPr>
              <w:t>Materiał: 100% poliester z technologią pozwalającą odprowadzać nadmiar wilgoć na zewnątrz</w:t>
            </w:r>
          </w:p>
          <w:p w:rsidR="005D793D" w:rsidRPr="005D793D" w:rsidRDefault="005D793D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iCs/>
                <w:color w:val="000000" w:themeColor="text1"/>
                <w:szCs w:val="21"/>
              </w:rPr>
              <w:t>Sublimowana koszulka meczowa do gry w piłkę nożną:</w:t>
            </w:r>
          </w:p>
          <w:p w:rsidR="005D793D" w:rsidRPr="005D793D" w:rsidRDefault="005D793D" w:rsidP="00D06B5E">
            <w:pPr>
              <w:pStyle w:val="Akapitzlist"/>
              <w:numPr>
                <w:ilvl w:val="0"/>
                <w:numId w:val="51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5D793D">
              <w:rPr>
                <w:rFonts w:ascii="Arial" w:hAnsi="Arial" w:cs="Arial"/>
                <w:sz w:val="20"/>
                <w:szCs w:val="21"/>
              </w:rPr>
              <w:t>numer na koszulce z przodu  centralnie na piersi , rozmiar 10cm i z numer  z tyłu, umiejscowiony centralnie, rozmiar 25 cm,  czcionka  Bahnschrift SemiBold</w:t>
            </w:r>
          </w:p>
          <w:p w:rsidR="0078292A" w:rsidRDefault="005D793D" w:rsidP="00D06B5E">
            <w:pPr>
              <w:pStyle w:val="Akapitzlist"/>
              <w:numPr>
                <w:ilvl w:val="0"/>
                <w:numId w:val="51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5D793D">
              <w:rPr>
                <w:rFonts w:ascii="Arial" w:hAnsi="Arial" w:cs="Arial"/>
                <w:sz w:val="20"/>
                <w:szCs w:val="21"/>
              </w:rPr>
              <w:t>numer na koszulce z przodu i z tyłu w czcionce Bahns</w:t>
            </w:r>
            <w:r w:rsidR="0078292A">
              <w:rPr>
                <w:rFonts w:ascii="Arial" w:hAnsi="Arial" w:cs="Arial"/>
                <w:sz w:val="20"/>
                <w:szCs w:val="21"/>
              </w:rPr>
              <w:t>chrift SemiBold</w:t>
            </w:r>
          </w:p>
          <w:p w:rsidR="0078292A" w:rsidRDefault="005D793D" w:rsidP="00D06B5E">
            <w:pPr>
              <w:pStyle w:val="Akapitzlist"/>
              <w:numPr>
                <w:ilvl w:val="0"/>
                <w:numId w:val="51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5D793D">
              <w:rPr>
                <w:rFonts w:ascii="Arial" w:hAnsi="Arial" w:cs="Arial"/>
                <w:sz w:val="20"/>
                <w:szCs w:val="21"/>
              </w:rPr>
              <w:t>z przodu logo Oddziału,</w:t>
            </w:r>
            <w:r w:rsidR="0078292A">
              <w:rPr>
                <w:rFonts w:ascii="Arial" w:hAnsi="Arial" w:cs="Arial"/>
                <w:sz w:val="20"/>
                <w:szCs w:val="21"/>
              </w:rPr>
              <w:t xml:space="preserve"> na lewej piersi o średnicy 8cm</w:t>
            </w:r>
          </w:p>
          <w:p w:rsidR="005D793D" w:rsidRPr="005D793D" w:rsidRDefault="005D793D" w:rsidP="00D06B5E">
            <w:pPr>
              <w:pStyle w:val="Akapitzlist"/>
              <w:numPr>
                <w:ilvl w:val="0"/>
                <w:numId w:val="51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5D793D">
              <w:rPr>
                <w:rFonts w:ascii="Arial" w:hAnsi="Arial" w:cs="Arial"/>
                <w:sz w:val="20"/>
                <w:szCs w:val="21"/>
              </w:rPr>
              <w:t xml:space="preserve">z tyłu nad numerem </w:t>
            </w:r>
            <w:r w:rsidR="0078292A">
              <w:rPr>
                <w:rFonts w:ascii="Arial" w:hAnsi="Arial" w:cs="Arial"/>
                <w:sz w:val="20"/>
                <w:szCs w:val="21"/>
              </w:rPr>
              <w:t xml:space="preserve"> nazwa Oddziału: (</w:t>
            </w:r>
            <w:r w:rsidRPr="005D793D">
              <w:rPr>
                <w:rFonts w:ascii="Arial" w:hAnsi="Arial" w:cs="Arial"/>
                <w:sz w:val="20"/>
                <w:szCs w:val="21"/>
              </w:rPr>
              <w:t>czcionka: Bell MT,</w:t>
            </w:r>
            <w:r w:rsidRPr="005D793D">
              <w:rPr>
                <w:rFonts w:ascii="Arial" w:hAnsi="Arial" w:cs="Arial"/>
                <w:color w:val="000000" w:themeColor="text1"/>
                <w:sz w:val="20"/>
                <w:szCs w:val="21"/>
              </w:rPr>
              <w:t xml:space="preserve"> „</w:t>
            </w:r>
            <w:r w:rsidRPr="005D793D">
              <w:rPr>
                <w:rFonts w:ascii="Arial" w:hAnsi="Arial" w:cs="Arial"/>
                <w:sz w:val="20"/>
                <w:szCs w:val="21"/>
              </w:rPr>
              <w:t>OSŻW</w:t>
            </w:r>
            <w:r w:rsidRPr="005D793D">
              <w:rPr>
                <w:rFonts w:ascii="Arial" w:hAnsi="Arial" w:cs="Arial"/>
                <w:color w:val="000000" w:themeColor="text1"/>
                <w:sz w:val="20"/>
                <w:szCs w:val="21"/>
              </w:rPr>
              <w:t>”</w:t>
            </w:r>
            <w:r w:rsidRPr="005D793D">
              <w:rPr>
                <w:rFonts w:ascii="Arial" w:hAnsi="Arial" w:cs="Arial"/>
                <w:sz w:val="20"/>
                <w:szCs w:val="21"/>
              </w:rPr>
              <w:t>  wysokość 5</w:t>
            </w:r>
            <w:r w:rsidR="0078292A"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5D793D">
              <w:rPr>
                <w:rFonts w:ascii="Arial" w:hAnsi="Arial" w:cs="Arial"/>
                <w:sz w:val="20"/>
                <w:szCs w:val="21"/>
              </w:rPr>
              <w:t>cm, od razu pod spodem:  </w:t>
            </w:r>
            <w:r w:rsidRPr="005D793D">
              <w:rPr>
                <w:rFonts w:ascii="Arial" w:hAnsi="Arial" w:cs="Arial"/>
                <w:color w:val="000000" w:themeColor="text1"/>
                <w:sz w:val="20"/>
                <w:szCs w:val="21"/>
              </w:rPr>
              <w:t>„</w:t>
            </w:r>
            <w:r w:rsidRPr="005D793D">
              <w:rPr>
                <w:rFonts w:ascii="Arial" w:hAnsi="Arial" w:cs="Arial"/>
                <w:sz w:val="20"/>
                <w:szCs w:val="21"/>
              </w:rPr>
              <w:t>MIŃSK MAZOWIECKI</w:t>
            </w:r>
            <w:r w:rsidRPr="005D793D">
              <w:rPr>
                <w:rFonts w:ascii="Arial" w:hAnsi="Arial" w:cs="Arial"/>
                <w:color w:val="000000" w:themeColor="text1"/>
                <w:sz w:val="20"/>
                <w:szCs w:val="21"/>
              </w:rPr>
              <w:t>”</w:t>
            </w:r>
            <w:r w:rsidR="0078292A">
              <w:rPr>
                <w:rFonts w:ascii="Arial" w:hAnsi="Arial" w:cs="Arial"/>
                <w:sz w:val="20"/>
                <w:szCs w:val="21"/>
              </w:rPr>
              <w:t xml:space="preserve"> wysokość</w:t>
            </w:r>
            <w:r w:rsidRPr="005D793D">
              <w:rPr>
                <w:rFonts w:ascii="Arial" w:hAnsi="Arial" w:cs="Arial"/>
                <w:sz w:val="20"/>
                <w:szCs w:val="21"/>
              </w:rPr>
              <w:t xml:space="preserve"> 4</w:t>
            </w:r>
            <w:r w:rsidR="0078292A"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5D793D">
              <w:rPr>
                <w:rFonts w:ascii="Arial" w:hAnsi="Arial" w:cs="Arial"/>
                <w:sz w:val="20"/>
                <w:szCs w:val="21"/>
              </w:rPr>
              <w:t>cm)</w:t>
            </w:r>
          </w:p>
          <w:p w:rsidR="005D793D" w:rsidRPr="0078292A" w:rsidRDefault="005D793D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78292A">
              <w:rPr>
                <w:rFonts w:ascii="Arial" w:hAnsi="Arial" w:cs="Arial"/>
                <w:szCs w:val="21"/>
              </w:rPr>
              <w:t>Spodenki z nadrukowanym  na lewej nogawce  z przodu numerem, rozmiar 10</w:t>
            </w:r>
            <w:r w:rsidR="0078292A">
              <w:rPr>
                <w:rFonts w:ascii="Arial" w:hAnsi="Arial" w:cs="Arial"/>
                <w:szCs w:val="21"/>
              </w:rPr>
              <w:t xml:space="preserve"> </w:t>
            </w:r>
            <w:r w:rsidRPr="0078292A">
              <w:rPr>
                <w:rFonts w:ascii="Arial" w:hAnsi="Arial" w:cs="Arial"/>
                <w:szCs w:val="21"/>
              </w:rPr>
              <w:t xml:space="preserve">cm, czcionka Bahnschrift </w:t>
            </w:r>
            <w:r w:rsidR="0078292A">
              <w:rPr>
                <w:rFonts w:ascii="Arial" w:hAnsi="Arial" w:cs="Arial"/>
                <w:szCs w:val="21"/>
              </w:rPr>
              <w:t>SemiBold,</w:t>
            </w:r>
            <w:r w:rsidRPr="0078292A">
              <w:rPr>
                <w:rFonts w:ascii="Arial" w:hAnsi="Arial" w:cs="Arial"/>
                <w:szCs w:val="21"/>
              </w:rPr>
              <w:t xml:space="preserve"> na prawej nogawce logo Oddziału o średnicy 7</w:t>
            </w:r>
            <w:r w:rsidR="0078292A">
              <w:rPr>
                <w:rFonts w:ascii="Arial" w:hAnsi="Arial" w:cs="Arial"/>
                <w:szCs w:val="21"/>
              </w:rPr>
              <w:t xml:space="preserve"> </w:t>
            </w:r>
            <w:r w:rsidRPr="0078292A">
              <w:rPr>
                <w:rFonts w:ascii="Arial" w:hAnsi="Arial" w:cs="Arial"/>
                <w:szCs w:val="21"/>
              </w:rPr>
              <w:t>cm.</w:t>
            </w:r>
          </w:p>
          <w:p w:rsidR="005D793D" w:rsidRPr="005D793D" w:rsidRDefault="005D793D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>Kolory: czerwony lub granatowy lub czarny</w:t>
            </w:r>
          </w:p>
          <w:p w:rsidR="005D793D" w:rsidRPr="005D793D" w:rsidRDefault="005D793D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5D793D">
              <w:rPr>
                <w:rFonts w:ascii="Arial" w:hAnsi="Arial" w:cs="Arial"/>
                <w:szCs w:val="21"/>
              </w:rPr>
              <w:t>Numeracja: od 2 do 16</w:t>
            </w:r>
          </w:p>
          <w:p w:rsidR="005D793D" w:rsidRPr="005D793D" w:rsidRDefault="0078292A" w:rsidP="00D06B5E">
            <w:pPr>
              <w:spacing w:before="60" w:after="60" w:line="230" w:lineRule="exact"/>
              <w:rPr>
                <w:rFonts w:ascii="Arial" w:hAnsi="Arial" w:cs="Arial"/>
                <w:szCs w:val="21"/>
                <w:lang w:val="en-US"/>
              </w:rPr>
            </w:pPr>
            <w:r w:rsidRPr="005D793D">
              <w:rPr>
                <w:rFonts w:ascii="Arial" w:hAnsi="Arial" w:cs="Arial"/>
                <w:szCs w:val="21"/>
              </w:rPr>
              <w:t>Rozmiar</w:t>
            </w:r>
            <w:r>
              <w:rPr>
                <w:rFonts w:ascii="Arial" w:hAnsi="Arial" w:cs="Arial"/>
                <w:szCs w:val="21"/>
              </w:rPr>
              <w:t xml:space="preserve"> (model męski)</w:t>
            </w:r>
            <w:r w:rsidRPr="005D793D">
              <w:rPr>
                <w:rFonts w:ascii="Arial" w:hAnsi="Arial" w:cs="Arial"/>
                <w:szCs w:val="21"/>
              </w:rPr>
              <w:t>: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="005D793D" w:rsidRPr="0078292A">
              <w:rPr>
                <w:rFonts w:ascii="Arial" w:hAnsi="Arial" w:cs="Arial"/>
                <w:b/>
                <w:szCs w:val="21"/>
                <w:lang w:val="en-US"/>
              </w:rPr>
              <w:t>XL</w:t>
            </w:r>
            <w:r w:rsidR="005D793D" w:rsidRPr="005D793D">
              <w:rPr>
                <w:rFonts w:ascii="Arial" w:hAnsi="Arial" w:cs="Arial"/>
                <w:szCs w:val="21"/>
                <w:lang w:val="en-US"/>
              </w:rPr>
              <w:t xml:space="preserve"> -</w:t>
            </w:r>
            <w:r w:rsidR="00A83566">
              <w:rPr>
                <w:rFonts w:ascii="Arial" w:hAnsi="Arial" w:cs="Arial"/>
                <w:szCs w:val="21"/>
                <w:lang w:val="en-US"/>
              </w:rPr>
              <w:t xml:space="preserve"> </w:t>
            </w:r>
            <w:r w:rsidR="005D793D" w:rsidRPr="0078292A">
              <w:rPr>
                <w:rFonts w:ascii="Arial" w:hAnsi="Arial" w:cs="Arial"/>
                <w:b/>
                <w:szCs w:val="21"/>
                <w:lang w:val="en-US"/>
              </w:rPr>
              <w:t>6</w:t>
            </w:r>
            <w:r w:rsidR="005D793D" w:rsidRPr="005D793D">
              <w:rPr>
                <w:rFonts w:ascii="Arial" w:hAnsi="Arial" w:cs="Arial"/>
                <w:szCs w:val="21"/>
                <w:lang w:val="en-US"/>
              </w:rPr>
              <w:t xml:space="preserve"> kpl.</w:t>
            </w:r>
            <w:r>
              <w:rPr>
                <w:rFonts w:ascii="Arial" w:hAnsi="Arial" w:cs="Arial"/>
                <w:szCs w:val="21"/>
                <w:lang w:val="en-US"/>
              </w:rPr>
              <w:t xml:space="preserve">, </w:t>
            </w:r>
            <w:r w:rsidR="005D793D" w:rsidRPr="0078292A">
              <w:rPr>
                <w:rFonts w:ascii="Arial" w:hAnsi="Arial" w:cs="Arial"/>
                <w:b/>
                <w:szCs w:val="21"/>
                <w:lang w:val="en-US"/>
              </w:rPr>
              <w:t>L</w:t>
            </w:r>
            <w:r w:rsidR="005D793D" w:rsidRPr="005D793D">
              <w:rPr>
                <w:rFonts w:ascii="Arial" w:hAnsi="Arial" w:cs="Arial"/>
                <w:szCs w:val="21"/>
                <w:lang w:val="en-US"/>
              </w:rPr>
              <w:t xml:space="preserve"> - </w:t>
            </w:r>
            <w:r w:rsidR="005D793D" w:rsidRPr="0078292A">
              <w:rPr>
                <w:rFonts w:ascii="Arial" w:hAnsi="Arial" w:cs="Arial"/>
                <w:b/>
                <w:szCs w:val="21"/>
                <w:lang w:val="en-US"/>
              </w:rPr>
              <w:t>7</w:t>
            </w:r>
            <w:r>
              <w:rPr>
                <w:rFonts w:ascii="Arial" w:hAnsi="Arial" w:cs="Arial"/>
                <w:szCs w:val="21"/>
                <w:lang w:val="en-US"/>
              </w:rPr>
              <w:t xml:space="preserve"> kpl., </w:t>
            </w:r>
            <w:r w:rsidR="005D793D" w:rsidRPr="0078292A">
              <w:rPr>
                <w:rFonts w:ascii="Arial" w:hAnsi="Arial" w:cs="Arial"/>
                <w:b/>
                <w:szCs w:val="21"/>
                <w:lang w:val="en-US"/>
              </w:rPr>
              <w:t>M</w:t>
            </w:r>
            <w:r w:rsidR="005D793D" w:rsidRPr="005D793D">
              <w:rPr>
                <w:rFonts w:ascii="Arial" w:hAnsi="Arial" w:cs="Arial"/>
                <w:szCs w:val="21"/>
                <w:lang w:val="en-US"/>
              </w:rPr>
              <w:t xml:space="preserve"> - </w:t>
            </w:r>
            <w:r w:rsidR="005D793D" w:rsidRPr="0078292A">
              <w:rPr>
                <w:rFonts w:ascii="Arial" w:hAnsi="Arial" w:cs="Arial"/>
                <w:b/>
                <w:szCs w:val="21"/>
                <w:lang w:val="en-US"/>
              </w:rPr>
              <w:t>2</w:t>
            </w:r>
            <w:r w:rsidR="005D793D" w:rsidRPr="005D793D">
              <w:rPr>
                <w:rFonts w:ascii="Arial" w:hAnsi="Arial" w:cs="Arial"/>
                <w:szCs w:val="21"/>
                <w:lang w:val="en-US"/>
              </w:rPr>
              <w:t xml:space="preserve"> kpl.</w:t>
            </w:r>
          </w:p>
        </w:tc>
        <w:tc>
          <w:tcPr>
            <w:tcW w:w="992" w:type="dxa"/>
            <w:vAlign w:val="center"/>
          </w:tcPr>
          <w:p w:rsidR="005D793D" w:rsidRPr="00185D8A" w:rsidRDefault="005D793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kpl.</w:t>
            </w:r>
          </w:p>
        </w:tc>
        <w:tc>
          <w:tcPr>
            <w:tcW w:w="1134" w:type="dxa"/>
            <w:vAlign w:val="center"/>
          </w:tcPr>
          <w:p w:rsidR="005D793D" w:rsidRPr="00185D8A" w:rsidRDefault="005D793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15</w:t>
            </w:r>
          </w:p>
        </w:tc>
      </w:tr>
      <w:tr w:rsidR="0078292A" w:rsidTr="006014E2">
        <w:trPr>
          <w:cantSplit/>
        </w:trPr>
        <w:tc>
          <w:tcPr>
            <w:tcW w:w="704" w:type="dxa"/>
            <w:vAlign w:val="center"/>
          </w:tcPr>
          <w:p w:rsidR="0078292A" w:rsidRPr="00185D8A" w:rsidRDefault="0078292A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8292A" w:rsidRPr="00185D8A" w:rsidRDefault="0078292A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Kurtka zimowa</w:t>
            </w:r>
          </w:p>
        </w:tc>
        <w:tc>
          <w:tcPr>
            <w:tcW w:w="10348" w:type="dxa"/>
            <w:vAlign w:val="center"/>
          </w:tcPr>
          <w:p w:rsidR="0078292A" w:rsidRPr="0078292A" w:rsidRDefault="0078292A" w:rsidP="00D06B5E">
            <w:pPr>
              <w:shd w:val="clear" w:color="auto" w:fill="FFFFFF"/>
              <w:spacing w:before="60" w:line="230" w:lineRule="exact"/>
              <w:rPr>
                <w:rFonts w:ascii="Arial" w:hAnsi="Arial" w:cs="Arial"/>
                <w:color w:val="000000" w:themeColor="text1"/>
                <w:spacing w:val="9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pacing w:val="9"/>
                <w:szCs w:val="21"/>
                <w:shd w:val="clear" w:color="auto" w:fill="FFFFFF"/>
              </w:rPr>
              <w:t>Cechy produktu:</w:t>
            </w:r>
          </w:p>
          <w:p w:rsidR="0078292A" w:rsidRPr="0078292A" w:rsidRDefault="0078292A" w:rsidP="00D06B5E">
            <w:pPr>
              <w:shd w:val="clear" w:color="auto" w:fill="FFFFFF"/>
              <w:spacing w:line="230" w:lineRule="exact"/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Kolor: czarny lub granatowy lub zielony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15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Materiał zewnętrzny IR CAMO ograniczający emisje podczerwieni,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 xml:space="preserve">Kaptur z wewnętrzną regulacją w kieszeni, 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Drugi ściągacz kaptura zabezpieczony patką na rzep,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Wysoki kołnierz od wewnątrz obszyty polarem,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Specjalne obszycie lycrą z tyłu kołnierza aby zabezpieczyć kark,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Trzy małe panele Velcro na naszywki identyfikacyjne IR,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Wszystkie zamki błyskawiczne zabezpieczone przed wiatrem i wilgocią,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Dwie kieszenie na wysokości klatki piersiowej wyłożone polarem, zapinane na zamek (odwrotny),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Dwie kieszenie na ramionach zapinane na zamek błyskawiczny,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Dwie kieszenie wewnętrzne zapinane na zamek błyskawiczny,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Na wewnętrznej kieszeni miejsce na podpisanie kurtki,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Otwory wentylacyjne pod pachami zabezpieczone zamkami błyskawicznymi,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 xml:space="preserve">Ściągacz u dołu kurtki, 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 xml:space="preserve">Regulowane na rzep mankiety, 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Rzepy na rękawach z zaokrąglonymi rogami,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Obszycia z Cordury w miejscach narażonych na wycieranie,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Kurtka musi zapinać się na zamek dwukierunkowy zabezpieczony listwą przeciwwietrzną,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Duże panele velcro naszywki na obu rękawach,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Worek kompresyjny do przenoszenia kurtki w ekwipunku,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Materiał zewnętrzny: Gore-Tex Windstopper®, 100% Polyester, membrana ePTFE – zapewniająca ochronę przed wiatrem i wilgocią,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Wypełnienie: G-Loft (korpus 125 gr/m², rękaw 80 gr/m²),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Podszewka: Shelltrans, 100% poliamid,</w:t>
            </w:r>
          </w:p>
          <w:p w:rsidR="0078292A" w:rsidRPr="0078292A" w:rsidRDefault="0078292A" w:rsidP="00D06B5E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 w:val="20"/>
                <w:szCs w:val="21"/>
                <w:shd w:val="clear" w:color="auto" w:fill="FFFFFF"/>
              </w:rPr>
              <w:t>Temperatura komfortu: do -15C (wg normy EN 342)</w:t>
            </w:r>
          </w:p>
          <w:p w:rsidR="0078292A" w:rsidRPr="0078292A" w:rsidRDefault="0078292A" w:rsidP="00D06B5E">
            <w:pPr>
              <w:shd w:val="clear" w:color="auto" w:fill="FFFFFF"/>
              <w:spacing w:after="80" w:line="230" w:lineRule="exact"/>
              <w:rPr>
                <w:rFonts w:ascii="Arial" w:hAnsi="Arial" w:cs="Arial"/>
                <w:color w:val="000000" w:themeColor="text1"/>
                <w:spacing w:val="9"/>
                <w:szCs w:val="21"/>
                <w:shd w:val="clear" w:color="auto" w:fill="FFFFFF"/>
              </w:rPr>
            </w:pPr>
            <w:r w:rsidRPr="0078292A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Rozmiar: </w:t>
            </w:r>
            <w:r w:rsidRPr="0078292A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>L</w:t>
            </w:r>
            <w:r w:rsidR="00A83566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="00A83566" w:rsidRPr="0078292A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–</w:t>
            </w:r>
            <w:r w:rsidRPr="0078292A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78292A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>1</w:t>
            </w:r>
            <w:r w:rsidRPr="0078292A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szt, </w:t>
            </w:r>
            <w:r w:rsidRPr="0078292A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>XL</w:t>
            </w:r>
            <w:r w:rsidRPr="0078292A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="00A83566" w:rsidRPr="0078292A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–</w:t>
            </w:r>
            <w:r w:rsidR="00A83566" w:rsidRPr="00A83566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78292A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78292A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szt., </w:t>
            </w:r>
            <w:r w:rsidRPr="0078292A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>XXL</w:t>
            </w:r>
            <w:r w:rsidRPr="0078292A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– </w:t>
            </w:r>
            <w:r w:rsidRPr="0078292A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>2</w:t>
            </w:r>
            <w:r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78292A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szt.</w:t>
            </w:r>
          </w:p>
        </w:tc>
        <w:tc>
          <w:tcPr>
            <w:tcW w:w="992" w:type="dxa"/>
            <w:vAlign w:val="center"/>
          </w:tcPr>
          <w:p w:rsidR="0078292A" w:rsidRPr="00185D8A" w:rsidRDefault="0078292A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szt.</w:t>
            </w:r>
          </w:p>
        </w:tc>
        <w:tc>
          <w:tcPr>
            <w:tcW w:w="1134" w:type="dxa"/>
            <w:vAlign w:val="center"/>
          </w:tcPr>
          <w:p w:rsidR="0078292A" w:rsidRPr="00185D8A" w:rsidRDefault="0078292A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5</w:t>
            </w:r>
          </w:p>
        </w:tc>
      </w:tr>
      <w:tr w:rsidR="00A96BC1" w:rsidTr="006014E2">
        <w:trPr>
          <w:cantSplit/>
        </w:trPr>
        <w:tc>
          <w:tcPr>
            <w:tcW w:w="704" w:type="dxa"/>
            <w:vAlign w:val="center"/>
          </w:tcPr>
          <w:p w:rsidR="00A96BC1" w:rsidRPr="00185D8A" w:rsidRDefault="00A96BC1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Kurtka letnia</w:t>
            </w:r>
          </w:p>
        </w:tc>
        <w:tc>
          <w:tcPr>
            <w:tcW w:w="10348" w:type="dxa"/>
            <w:vAlign w:val="center"/>
          </w:tcPr>
          <w:p w:rsidR="00A96BC1" w:rsidRPr="00A96BC1" w:rsidRDefault="00A96BC1" w:rsidP="00D06B5E">
            <w:pPr>
              <w:shd w:val="clear" w:color="auto" w:fill="FFFFFF"/>
              <w:spacing w:before="80" w:line="230" w:lineRule="exact"/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</w:pPr>
            <w:r w:rsidRPr="00A96BC1">
              <w:rPr>
                <w:rStyle w:val="Pogrubienie"/>
                <w:rFonts w:ascii="Arial" w:hAnsi="Arial" w:cs="Arial"/>
                <w:b w:val="0"/>
                <w:color w:val="1D1D1B"/>
                <w:szCs w:val="21"/>
                <w:shd w:val="clear" w:color="auto" w:fill="FFFFFF"/>
              </w:rPr>
              <w:t>Lekka kurtka typu Softshell z membraną StormTex, Gore-Tex</w:t>
            </w:r>
            <w:r w:rsidRPr="00A96BC1">
              <w:rPr>
                <w:rFonts w:ascii="Arial" w:hAnsi="Arial" w:cs="Arial"/>
                <w:iCs/>
                <w:color w:val="000000" w:themeColor="text1"/>
                <w:szCs w:val="21"/>
                <w:lang w:val="en-US"/>
              </w:rPr>
              <w:t xml:space="preserve"> lub równoważną</w:t>
            </w:r>
            <w:r w:rsidRPr="00A96BC1">
              <w:rPr>
                <w:rFonts w:ascii="Arial" w:hAnsi="Arial" w:cs="Arial"/>
                <w:b/>
                <w:color w:val="1D1D1B"/>
                <w:szCs w:val="21"/>
                <w:shd w:val="clear" w:color="auto" w:fill="FFFFFF"/>
              </w:rPr>
              <w:t>,</w:t>
            </w:r>
            <w:r w:rsidRPr="00A96BC1"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 xml:space="preserve"> która zapewnia nieprzepuszczalność wody na poziomie 5000 mm oraz oddychalność na poziomie 5000 mm.</w:t>
            </w:r>
            <w:r w:rsidRPr="00A96BC1">
              <w:rPr>
                <w:rFonts w:ascii="Arial" w:hAnsi="Arial" w:cs="Arial"/>
                <w:color w:val="1D1D1B"/>
                <w:szCs w:val="21"/>
              </w:rPr>
              <w:br/>
            </w:r>
            <w:r w:rsidRPr="00A96BC1"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>Od wewnątrz kurtka musi być podszyta miękkim polarem Grid Tech i materiałem stretchowym.</w:t>
            </w:r>
            <w:r w:rsidRPr="00A96BC1">
              <w:rPr>
                <w:rFonts w:ascii="Arial" w:hAnsi="Arial" w:cs="Arial"/>
                <w:color w:val="1D1D1B"/>
                <w:szCs w:val="21"/>
              </w:rPr>
              <w:br/>
            </w:r>
            <w:r w:rsidRPr="00A96BC1"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>Kurtka musi zapewniać bardzo dobre właściwości termiczne. Wyposażona w </w:t>
            </w:r>
            <w:r w:rsidRPr="00A96BC1">
              <w:rPr>
                <w:rStyle w:val="Pogrubienie"/>
                <w:rFonts w:ascii="Arial" w:hAnsi="Arial" w:cs="Arial"/>
                <w:b w:val="0"/>
                <w:color w:val="1D1D1B"/>
                <w:szCs w:val="21"/>
                <w:shd w:val="clear" w:color="auto" w:fill="FFFFFF"/>
              </w:rPr>
              <w:t>osiem  kieszeni</w:t>
            </w:r>
            <w:r w:rsidRPr="00A96BC1">
              <w:rPr>
                <w:rStyle w:val="Pogrubienie"/>
                <w:rFonts w:ascii="Arial" w:hAnsi="Arial" w:cs="Arial"/>
                <w:color w:val="1D1D1B"/>
                <w:szCs w:val="21"/>
                <w:shd w:val="clear" w:color="auto" w:fill="FFFFFF"/>
              </w:rPr>
              <w:t xml:space="preserve">, </w:t>
            </w:r>
            <w:r w:rsidRPr="00A96BC1">
              <w:rPr>
                <w:rStyle w:val="Pogrubienie"/>
                <w:rFonts w:ascii="Arial" w:hAnsi="Arial" w:cs="Arial"/>
                <w:b w:val="0"/>
                <w:color w:val="1D1D1B"/>
                <w:szCs w:val="21"/>
                <w:shd w:val="clear" w:color="auto" w:fill="FFFFFF"/>
              </w:rPr>
              <w:t>zamykanych</w:t>
            </w:r>
            <w:r w:rsidRPr="00A96BC1"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> na zamek błyskawiczny, zewnętrzne kiesz</w:t>
            </w:r>
            <w:r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>enie wykończone siatką</w:t>
            </w:r>
            <w:r w:rsidRPr="00A96BC1"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>, która daje uczucie przewiewności.</w:t>
            </w:r>
            <w:r w:rsidRPr="00A96BC1">
              <w:rPr>
                <w:rFonts w:ascii="Arial" w:hAnsi="Arial" w:cs="Arial"/>
                <w:color w:val="1D1D1B"/>
                <w:szCs w:val="21"/>
              </w:rPr>
              <w:t xml:space="preserve"> </w:t>
            </w:r>
            <w:r w:rsidRPr="00A96BC1"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>Na ramionach panele z rzepem, umożliwiające przyczepienie dowolnej naszywki. Wysoki kołnierz z chowanym kapturem</w:t>
            </w:r>
            <w:r w:rsidRPr="00A96BC1">
              <w:rPr>
                <w:rStyle w:val="Pogrubienie"/>
                <w:rFonts w:ascii="Arial" w:hAnsi="Arial" w:cs="Arial"/>
                <w:b w:val="0"/>
                <w:color w:val="1D1D1B"/>
                <w:szCs w:val="21"/>
                <w:shd w:val="clear" w:color="auto" w:fill="FFFFFF"/>
              </w:rPr>
              <w:t>.</w:t>
            </w:r>
            <w:r w:rsidRPr="00A96BC1">
              <w:rPr>
                <w:rFonts w:ascii="Arial" w:hAnsi="Arial" w:cs="Arial"/>
                <w:color w:val="1D1D1B"/>
                <w:szCs w:val="21"/>
              </w:rPr>
              <w:t xml:space="preserve"> M</w:t>
            </w:r>
            <w:r w:rsidRPr="00A96BC1"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>ankiety regulowane rzepem oraz ściągacz przy kapturze i na dole kurtki. Zamki błyskawiczne</w:t>
            </w:r>
            <w:r w:rsidRPr="00A96BC1">
              <w:rPr>
                <w:rFonts w:ascii="Arial" w:hAnsi="Arial" w:cs="Arial"/>
                <w:b/>
                <w:color w:val="1D1D1B"/>
                <w:szCs w:val="21"/>
                <w:shd w:val="clear" w:color="auto" w:fill="FFFFFF"/>
              </w:rPr>
              <w:t> </w:t>
            </w:r>
            <w:r w:rsidRPr="00A96BC1">
              <w:rPr>
                <w:rStyle w:val="Pogrubienie"/>
                <w:rFonts w:ascii="Arial" w:hAnsi="Arial" w:cs="Arial"/>
                <w:b w:val="0"/>
                <w:color w:val="1D1D1B"/>
                <w:szCs w:val="21"/>
                <w:shd w:val="clear" w:color="auto" w:fill="FFFFFF"/>
              </w:rPr>
              <w:t>wentylujące pachy</w:t>
            </w:r>
            <w:r w:rsidRPr="00A96BC1"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 xml:space="preserve">, podszyte siatką, która zapewnia maksymalny przepływ powietrza </w:t>
            </w:r>
          </w:p>
          <w:p w:rsidR="00A96BC1" w:rsidRPr="00A96BC1" w:rsidRDefault="00A96BC1" w:rsidP="00D06B5E">
            <w:pPr>
              <w:shd w:val="clear" w:color="auto" w:fill="FFFFFF"/>
              <w:spacing w:line="230" w:lineRule="exact"/>
              <w:rPr>
                <w:rFonts w:ascii="Arial" w:hAnsi="Arial" w:cs="Arial"/>
                <w:iCs/>
                <w:color w:val="000000" w:themeColor="text1"/>
                <w:szCs w:val="21"/>
                <w:lang w:val="en-US"/>
              </w:rPr>
            </w:pPr>
            <w:r w:rsidRPr="00657338">
              <w:rPr>
                <w:rFonts w:ascii="Arial" w:hAnsi="Arial" w:cs="Arial"/>
                <w:iCs/>
                <w:color w:val="000000" w:themeColor="text1"/>
                <w:szCs w:val="21"/>
              </w:rPr>
              <w:t>Kolor</w:t>
            </w:r>
            <w:r w:rsidRPr="00A96BC1">
              <w:rPr>
                <w:rFonts w:ascii="Arial" w:hAnsi="Arial" w:cs="Arial"/>
                <w:iCs/>
                <w:color w:val="000000" w:themeColor="text1"/>
                <w:szCs w:val="21"/>
                <w:lang w:val="en-US"/>
              </w:rPr>
              <w:t xml:space="preserve">: Coyote </w:t>
            </w:r>
          </w:p>
          <w:p w:rsidR="00A96BC1" w:rsidRPr="00A96BC1" w:rsidRDefault="00657338" w:rsidP="00D06B5E">
            <w:pPr>
              <w:shd w:val="clear" w:color="auto" w:fill="FFFFFF"/>
              <w:spacing w:after="80" w:line="230" w:lineRule="exact"/>
              <w:rPr>
                <w:rFonts w:ascii="Arial" w:hAnsi="Arial" w:cs="Arial"/>
                <w:iCs/>
                <w:color w:val="000000" w:themeColor="text1"/>
                <w:szCs w:val="21"/>
                <w:lang w:val="en-US"/>
              </w:rPr>
            </w:pPr>
            <w:r w:rsidRPr="00657338">
              <w:rPr>
                <w:rFonts w:ascii="Arial" w:hAnsi="Arial" w:cs="Arial"/>
                <w:iCs/>
                <w:color w:val="000000" w:themeColor="text1"/>
                <w:szCs w:val="21"/>
              </w:rPr>
              <w:t>Krój:</w:t>
            </w:r>
            <w:r w:rsidR="00A96BC1" w:rsidRPr="00657338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męski.</w:t>
            </w:r>
            <w:r w:rsidR="00A96BC1" w:rsidRPr="00657338">
              <w:rPr>
                <w:rFonts w:ascii="Arial" w:hAnsi="Arial" w:cs="Arial"/>
                <w:iCs/>
                <w:color w:val="000000" w:themeColor="text1"/>
                <w:szCs w:val="21"/>
              </w:rPr>
              <w:br/>
              <w:t>Materiał: 100% poliester</w:t>
            </w:r>
            <w:r w:rsidR="00A96BC1" w:rsidRPr="00657338">
              <w:rPr>
                <w:rFonts w:ascii="Arial" w:hAnsi="Arial" w:cs="Arial"/>
                <w:iCs/>
                <w:color w:val="000000" w:themeColor="text1"/>
                <w:szCs w:val="21"/>
              </w:rPr>
              <w:br/>
              <w:t>Membrana:</w:t>
            </w:r>
            <w:r w:rsidR="00A96BC1" w:rsidRPr="00A96BC1">
              <w:rPr>
                <w:rFonts w:ascii="Arial" w:hAnsi="Arial" w:cs="Arial"/>
                <w:iCs/>
                <w:color w:val="000000" w:themeColor="text1"/>
                <w:szCs w:val="21"/>
                <w:lang w:val="en-US"/>
              </w:rPr>
              <w:t xml:space="preserve"> StormTex® 5000 mm/H20</w:t>
            </w:r>
            <w:r w:rsidR="00A96BC1">
              <w:rPr>
                <w:rFonts w:ascii="Arial" w:hAnsi="Arial" w:cs="Arial"/>
                <w:iCs/>
                <w:color w:val="000000" w:themeColor="text1"/>
                <w:szCs w:val="21"/>
                <w:lang w:val="en-US"/>
              </w:rPr>
              <w:t xml:space="preserve">, Gore-Tex </w:t>
            </w:r>
            <w:r w:rsidR="00A96BC1" w:rsidRPr="00657338">
              <w:rPr>
                <w:rFonts w:ascii="Arial" w:hAnsi="Arial" w:cs="Arial"/>
                <w:iCs/>
                <w:color w:val="000000" w:themeColor="text1"/>
                <w:szCs w:val="21"/>
              </w:rPr>
              <w:t>lub równoważną</w:t>
            </w:r>
          </w:p>
          <w:p w:rsidR="00A96BC1" w:rsidRPr="00A96BC1" w:rsidRDefault="00A96BC1" w:rsidP="00D06B5E">
            <w:pPr>
              <w:shd w:val="clear" w:color="auto" w:fill="FFFFFF"/>
              <w:spacing w:after="80" w:line="230" w:lineRule="exact"/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</w:pPr>
            <w:r w:rsidRPr="00A96BC1"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 xml:space="preserve">Rozmiar: </w:t>
            </w:r>
            <w:r w:rsidRPr="00A96BC1">
              <w:rPr>
                <w:rFonts w:ascii="Arial" w:hAnsi="Arial" w:cs="Arial"/>
                <w:b/>
                <w:color w:val="1D1D1B"/>
                <w:szCs w:val="21"/>
                <w:shd w:val="clear" w:color="auto" w:fill="FFFFFF"/>
              </w:rPr>
              <w:t>L</w:t>
            </w:r>
            <w:r w:rsidRPr="00A96BC1"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 xml:space="preserve"> – </w:t>
            </w:r>
            <w:r w:rsidRPr="00A96BC1">
              <w:rPr>
                <w:rFonts w:ascii="Arial" w:hAnsi="Arial" w:cs="Arial"/>
                <w:b/>
                <w:color w:val="1D1D1B"/>
                <w:szCs w:val="21"/>
                <w:shd w:val="clear" w:color="auto" w:fill="FFFFFF"/>
              </w:rPr>
              <w:t>1</w:t>
            </w:r>
            <w:r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 xml:space="preserve"> </w:t>
            </w:r>
            <w:r w:rsidRPr="00A96BC1"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 xml:space="preserve">szt., </w:t>
            </w:r>
            <w:r w:rsidRPr="00A96BC1">
              <w:rPr>
                <w:rFonts w:ascii="Arial" w:hAnsi="Arial" w:cs="Arial"/>
                <w:b/>
                <w:color w:val="1D1D1B"/>
                <w:szCs w:val="21"/>
                <w:shd w:val="clear" w:color="auto" w:fill="FFFFFF"/>
              </w:rPr>
              <w:t>XL</w:t>
            </w:r>
            <w:r w:rsidRPr="00A96BC1"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 xml:space="preserve"> – </w:t>
            </w:r>
            <w:r w:rsidRPr="00A96BC1">
              <w:rPr>
                <w:rFonts w:ascii="Arial" w:hAnsi="Arial" w:cs="Arial"/>
                <w:b/>
                <w:color w:val="1D1D1B"/>
                <w:szCs w:val="21"/>
                <w:shd w:val="clear" w:color="auto" w:fill="FFFFFF"/>
              </w:rPr>
              <w:t>2</w:t>
            </w:r>
            <w:r w:rsidRPr="00A96BC1"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 xml:space="preserve"> szt</w:t>
            </w:r>
            <w:r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>.</w:t>
            </w:r>
            <w:r w:rsidRPr="00A96BC1"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 xml:space="preserve">, </w:t>
            </w:r>
            <w:r w:rsidRPr="00A96BC1">
              <w:rPr>
                <w:rFonts w:ascii="Arial" w:hAnsi="Arial" w:cs="Arial"/>
                <w:b/>
                <w:color w:val="1D1D1B"/>
                <w:szCs w:val="21"/>
                <w:shd w:val="clear" w:color="auto" w:fill="FFFFFF"/>
              </w:rPr>
              <w:t>XXL</w:t>
            </w:r>
            <w:r w:rsidRPr="00A96BC1"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 xml:space="preserve"> – </w:t>
            </w:r>
            <w:r w:rsidRPr="00A96BC1">
              <w:rPr>
                <w:rFonts w:ascii="Arial" w:hAnsi="Arial" w:cs="Arial"/>
                <w:b/>
                <w:color w:val="1D1D1B"/>
                <w:szCs w:val="21"/>
                <w:shd w:val="clear" w:color="auto" w:fill="FFFFFF"/>
              </w:rPr>
              <w:t>2</w:t>
            </w:r>
            <w:r w:rsidRPr="00A96BC1">
              <w:rPr>
                <w:rFonts w:ascii="Arial" w:hAnsi="Arial" w:cs="Arial"/>
                <w:color w:val="1D1D1B"/>
                <w:szCs w:val="21"/>
                <w:shd w:val="clear" w:color="auto" w:fill="FFFFFF"/>
              </w:rPr>
              <w:t xml:space="preserve"> szt.</w:t>
            </w:r>
          </w:p>
        </w:tc>
        <w:tc>
          <w:tcPr>
            <w:tcW w:w="992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szt.</w:t>
            </w:r>
          </w:p>
        </w:tc>
        <w:tc>
          <w:tcPr>
            <w:tcW w:w="1134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5</w:t>
            </w:r>
          </w:p>
        </w:tc>
      </w:tr>
      <w:tr w:rsidR="00A96BC1" w:rsidTr="006014E2">
        <w:trPr>
          <w:cantSplit/>
        </w:trPr>
        <w:tc>
          <w:tcPr>
            <w:tcW w:w="704" w:type="dxa"/>
            <w:vAlign w:val="center"/>
          </w:tcPr>
          <w:p w:rsidR="00A96BC1" w:rsidRPr="00185D8A" w:rsidRDefault="00A96BC1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Spodenki sportowe</w:t>
            </w:r>
          </w:p>
        </w:tc>
        <w:tc>
          <w:tcPr>
            <w:tcW w:w="10348" w:type="dxa"/>
            <w:vAlign w:val="center"/>
          </w:tcPr>
          <w:p w:rsidR="00A96BC1" w:rsidRPr="00A96BC1" w:rsidRDefault="00A96BC1" w:rsidP="00D06B5E">
            <w:pPr>
              <w:shd w:val="clear" w:color="auto" w:fill="FFFFFF"/>
              <w:spacing w:before="80" w:line="230" w:lineRule="exact"/>
              <w:rPr>
                <w:rFonts w:ascii="Arial" w:hAnsi="Arial" w:cs="Arial"/>
                <w:color w:val="222222"/>
                <w:szCs w:val="21"/>
              </w:rPr>
            </w:pPr>
            <w:r w:rsidRPr="00A96BC1">
              <w:rPr>
                <w:rFonts w:ascii="Arial" w:hAnsi="Arial" w:cs="Arial"/>
                <w:bCs/>
                <w:color w:val="222222"/>
                <w:szCs w:val="21"/>
              </w:rPr>
              <w:t>Materiał:</w:t>
            </w:r>
            <w:r w:rsidRPr="00A96BC1">
              <w:rPr>
                <w:rFonts w:ascii="Arial" w:hAnsi="Arial" w:cs="Arial"/>
                <w:color w:val="222222"/>
                <w:szCs w:val="21"/>
              </w:rPr>
              <w:t> 89%</w:t>
            </w:r>
            <w:r w:rsidRPr="00A96BC1">
              <w:rPr>
                <w:rFonts w:ascii="Arial" w:eastAsia="Calibri" w:hAnsi="Arial" w:cs="Arial"/>
                <w:szCs w:val="21"/>
              </w:rPr>
              <w:t>±10%</w:t>
            </w:r>
            <w:r w:rsidRPr="00A96BC1">
              <w:rPr>
                <w:rFonts w:ascii="Arial" w:hAnsi="Arial" w:cs="Arial"/>
                <w:color w:val="222222"/>
                <w:szCs w:val="21"/>
              </w:rPr>
              <w:t xml:space="preserve"> poliester, 11% </w:t>
            </w:r>
            <w:r w:rsidRPr="00A96BC1">
              <w:rPr>
                <w:rFonts w:ascii="Arial" w:eastAsia="Calibri" w:hAnsi="Arial" w:cs="Arial"/>
                <w:szCs w:val="21"/>
              </w:rPr>
              <w:t xml:space="preserve">± 5% </w:t>
            </w:r>
            <w:r w:rsidRPr="00A96BC1">
              <w:rPr>
                <w:rFonts w:ascii="Arial" w:hAnsi="Arial" w:cs="Arial"/>
                <w:color w:val="222222"/>
                <w:szCs w:val="21"/>
              </w:rPr>
              <w:t>elastan</w:t>
            </w:r>
          </w:p>
          <w:p w:rsidR="00A96BC1" w:rsidRPr="00A96BC1" w:rsidRDefault="00A96BC1" w:rsidP="00D06B5E">
            <w:pPr>
              <w:shd w:val="clear" w:color="auto" w:fill="FFFFFF"/>
              <w:spacing w:line="230" w:lineRule="exact"/>
              <w:rPr>
                <w:rFonts w:ascii="Arial" w:hAnsi="Arial" w:cs="Arial"/>
                <w:color w:val="222222"/>
                <w:szCs w:val="21"/>
              </w:rPr>
            </w:pPr>
            <w:r w:rsidRPr="00A96BC1">
              <w:rPr>
                <w:rFonts w:ascii="Arial" w:hAnsi="Arial" w:cs="Arial"/>
                <w:bCs/>
                <w:color w:val="222222"/>
                <w:szCs w:val="21"/>
              </w:rPr>
              <w:t>dodatkowe informacje:</w:t>
            </w:r>
          </w:p>
          <w:p w:rsidR="00A96BC1" w:rsidRPr="00A96BC1" w:rsidRDefault="00A96BC1" w:rsidP="00D06B5E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color w:val="222222"/>
                <w:szCs w:val="21"/>
              </w:rPr>
            </w:pPr>
            <w:r w:rsidRPr="00A96BC1">
              <w:rPr>
                <w:rFonts w:ascii="Arial" w:hAnsi="Arial" w:cs="Arial"/>
                <w:color w:val="222222"/>
                <w:szCs w:val="21"/>
              </w:rPr>
              <w:t>ściągacz oraz sznurek w pasie</w:t>
            </w:r>
          </w:p>
          <w:p w:rsidR="00A96BC1" w:rsidRPr="00A96BC1" w:rsidRDefault="00A96BC1" w:rsidP="00D06B5E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color w:val="222222"/>
                <w:szCs w:val="21"/>
              </w:rPr>
            </w:pPr>
            <w:r w:rsidRPr="00A96BC1">
              <w:rPr>
                <w:rFonts w:ascii="Arial" w:hAnsi="Arial" w:cs="Arial"/>
                <w:color w:val="222222"/>
                <w:szCs w:val="21"/>
              </w:rPr>
              <w:t>dwie kieszenie boczne</w:t>
            </w:r>
          </w:p>
          <w:p w:rsidR="00A96BC1" w:rsidRPr="00A96BC1" w:rsidRDefault="00A96BC1" w:rsidP="00D06B5E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color w:val="222222"/>
                <w:szCs w:val="21"/>
              </w:rPr>
            </w:pPr>
            <w:r w:rsidRPr="00A96BC1">
              <w:rPr>
                <w:rFonts w:ascii="Arial" w:hAnsi="Arial" w:cs="Arial"/>
                <w:color w:val="222222"/>
                <w:szCs w:val="21"/>
              </w:rPr>
              <w:t>panele wentylacyjne</w:t>
            </w:r>
          </w:p>
          <w:p w:rsidR="00A96BC1" w:rsidRPr="00A96BC1" w:rsidRDefault="00A96BC1" w:rsidP="00D06B5E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color w:val="222222"/>
                <w:szCs w:val="21"/>
              </w:rPr>
            </w:pPr>
            <w:r w:rsidRPr="00A96BC1">
              <w:rPr>
                <w:rFonts w:ascii="Arial" w:hAnsi="Arial" w:cs="Arial"/>
                <w:bCs/>
                <w:color w:val="222222"/>
                <w:szCs w:val="21"/>
              </w:rPr>
              <w:t>technologia,</w:t>
            </w:r>
            <w:r w:rsidRPr="00A96BC1">
              <w:rPr>
                <w:rFonts w:ascii="Arial" w:hAnsi="Arial" w:cs="Arial"/>
                <w:color w:val="222222"/>
                <w:szCs w:val="21"/>
              </w:rPr>
              <w:t xml:space="preserve"> która pozwala skórze oddychać oraz odprowadza wilgoć i pozostawia skórę suchą</w:t>
            </w:r>
          </w:p>
          <w:p w:rsidR="00A96BC1" w:rsidRPr="00A96BC1" w:rsidRDefault="00A96BC1" w:rsidP="00D06B5E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color w:val="222222"/>
                <w:szCs w:val="21"/>
              </w:rPr>
            </w:pPr>
            <w:r w:rsidRPr="00A96BC1">
              <w:rPr>
                <w:rFonts w:ascii="Arial" w:hAnsi="Arial" w:cs="Arial"/>
                <w:color w:val="222222"/>
                <w:szCs w:val="21"/>
              </w:rPr>
              <w:t>kolor czarny</w:t>
            </w:r>
          </w:p>
          <w:p w:rsidR="00A96BC1" w:rsidRPr="00A96BC1" w:rsidRDefault="00A96BC1" w:rsidP="00D06B5E">
            <w:pPr>
              <w:spacing w:before="80" w:after="80"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Rozmiar (model męski):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L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2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szt,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XL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2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szt.,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XXL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1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szt.</w:t>
            </w:r>
          </w:p>
        </w:tc>
        <w:tc>
          <w:tcPr>
            <w:tcW w:w="992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szt.</w:t>
            </w:r>
          </w:p>
        </w:tc>
        <w:tc>
          <w:tcPr>
            <w:tcW w:w="1134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5</w:t>
            </w:r>
          </w:p>
        </w:tc>
      </w:tr>
      <w:tr w:rsidR="00A96BC1" w:rsidTr="006014E2">
        <w:trPr>
          <w:cantSplit/>
        </w:trPr>
        <w:tc>
          <w:tcPr>
            <w:tcW w:w="704" w:type="dxa"/>
            <w:vAlign w:val="center"/>
          </w:tcPr>
          <w:p w:rsidR="00A96BC1" w:rsidRPr="00185D8A" w:rsidRDefault="00A96BC1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Spodnie z tkanin technicznych wodoodporne</w:t>
            </w:r>
          </w:p>
        </w:tc>
        <w:tc>
          <w:tcPr>
            <w:tcW w:w="10348" w:type="dxa"/>
            <w:vAlign w:val="center"/>
          </w:tcPr>
          <w:p w:rsidR="00A96BC1" w:rsidRPr="00A96BC1" w:rsidRDefault="00A96BC1" w:rsidP="00D06B5E">
            <w:pPr>
              <w:spacing w:before="80" w:line="230" w:lineRule="exact"/>
              <w:rPr>
                <w:rFonts w:ascii="Arial" w:hAnsi="Arial" w:cs="Arial"/>
                <w:bCs/>
                <w:color w:val="1A1A1A"/>
                <w:szCs w:val="21"/>
              </w:rPr>
            </w:pPr>
            <w:r w:rsidRPr="00A96BC1">
              <w:rPr>
                <w:rFonts w:ascii="Arial" w:hAnsi="Arial" w:cs="Arial"/>
                <w:bCs/>
                <w:color w:val="1A1A1A"/>
                <w:szCs w:val="21"/>
              </w:rPr>
              <w:t>Spodnie muszą być wykonane w technologii chroniącej przed deszczem, śniegiem i wiatrem z membraną zapewniającą przewiewność i komfort, umożliwiającą odprowadzanie pary wodnej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/>
                <w:szCs w:val="21"/>
              </w:rPr>
            </w:pPr>
            <w:r w:rsidRPr="00A96BC1">
              <w:rPr>
                <w:rFonts w:ascii="Arial" w:hAnsi="Arial" w:cs="Arial"/>
                <w:bCs/>
                <w:color w:val="1A1A1A"/>
                <w:szCs w:val="21"/>
              </w:rPr>
              <w:t>Stan:</w:t>
            </w:r>
            <w:r w:rsidRPr="00A96BC1">
              <w:rPr>
                <w:rFonts w:ascii="Arial" w:hAnsi="Arial" w:cs="Arial"/>
                <w:color w:val="000000"/>
                <w:szCs w:val="21"/>
              </w:rPr>
              <w:t> </w:t>
            </w:r>
            <w:r w:rsidRPr="00A96BC1">
              <w:rPr>
                <w:rFonts w:ascii="Arial" w:hAnsi="Arial" w:cs="Arial"/>
                <w:color w:val="1A1A1A"/>
                <w:szCs w:val="21"/>
              </w:rPr>
              <w:t>Podwyższony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/>
                <w:szCs w:val="21"/>
              </w:rPr>
            </w:pPr>
            <w:r w:rsidRPr="00A96BC1">
              <w:rPr>
                <w:rFonts w:ascii="Arial" w:hAnsi="Arial" w:cs="Arial"/>
                <w:bCs/>
                <w:color w:val="1A1A1A"/>
                <w:szCs w:val="21"/>
              </w:rPr>
              <w:t>Zapięcie:</w:t>
            </w:r>
            <w:r w:rsidRPr="00A96BC1">
              <w:rPr>
                <w:rFonts w:ascii="Arial" w:hAnsi="Arial" w:cs="Arial"/>
                <w:color w:val="000000"/>
                <w:szCs w:val="21"/>
              </w:rPr>
              <w:t> </w:t>
            </w:r>
            <w:r w:rsidRPr="00A96BC1">
              <w:rPr>
                <w:rFonts w:ascii="Arial" w:hAnsi="Arial" w:cs="Arial"/>
                <w:color w:val="1A1A1A"/>
                <w:szCs w:val="21"/>
              </w:rPr>
              <w:t>Ukryty zamek błyskawiczny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/>
                <w:szCs w:val="21"/>
              </w:rPr>
            </w:pPr>
            <w:r w:rsidRPr="00A96BC1">
              <w:rPr>
                <w:rFonts w:ascii="Arial" w:hAnsi="Arial" w:cs="Arial"/>
                <w:bCs/>
                <w:color w:val="1A1A1A"/>
                <w:szCs w:val="21"/>
              </w:rPr>
              <w:t>Kieszenie:</w:t>
            </w:r>
            <w:r w:rsidRPr="00A96BC1">
              <w:rPr>
                <w:rFonts w:ascii="Arial" w:hAnsi="Arial" w:cs="Arial"/>
                <w:color w:val="000000"/>
                <w:szCs w:val="21"/>
              </w:rPr>
              <w:t> </w:t>
            </w:r>
            <w:r w:rsidRPr="00A96BC1">
              <w:rPr>
                <w:rFonts w:ascii="Arial" w:hAnsi="Arial" w:cs="Arial"/>
                <w:color w:val="1A1A1A"/>
                <w:szCs w:val="21"/>
              </w:rPr>
              <w:t>Kieszenie cargo, tylne, boczne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/>
                <w:szCs w:val="21"/>
              </w:rPr>
            </w:pPr>
            <w:r w:rsidRPr="00A96BC1">
              <w:rPr>
                <w:rFonts w:ascii="Arial" w:hAnsi="Arial" w:cs="Arial"/>
                <w:bCs/>
                <w:color w:val="1A1A1A"/>
                <w:szCs w:val="21"/>
              </w:rPr>
              <w:t>Kieszenie:</w:t>
            </w:r>
            <w:r w:rsidRPr="00A96BC1">
              <w:rPr>
                <w:rFonts w:ascii="Arial" w:hAnsi="Arial" w:cs="Arial"/>
                <w:color w:val="000000"/>
                <w:szCs w:val="21"/>
              </w:rPr>
              <w:t> </w:t>
            </w:r>
            <w:r w:rsidRPr="00A96BC1">
              <w:rPr>
                <w:rFonts w:ascii="Arial" w:hAnsi="Arial" w:cs="Arial"/>
                <w:color w:val="1A1A1A"/>
                <w:szCs w:val="21"/>
              </w:rPr>
              <w:t>Kieszeń na pośladku, kieszeń w nogawce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/>
                <w:szCs w:val="21"/>
              </w:rPr>
            </w:pPr>
            <w:r w:rsidRPr="00A96BC1">
              <w:rPr>
                <w:rFonts w:ascii="Arial" w:hAnsi="Arial" w:cs="Arial"/>
                <w:bCs/>
                <w:color w:val="1A1A1A"/>
                <w:szCs w:val="21"/>
              </w:rPr>
              <w:t>Wzór:</w:t>
            </w:r>
            <w:r w:rsidRPr="00A96BC1">
              <w:rPr>
                <w:rFonts w:ascii="Arial" w:hAnsi="Arial" w:cs="Arial"/>
                <w:color w:val="000000"/>
                <w:szCs w:val="21"/>
              </w:rPr>
              <w:t> </w:t>
            </w:r>
            <w:r w:rsidRPr="00A96BC1">
              <w:rPr>
                <w:rFonts w:ascii="Arial" w:hAnsi="Arial" w:cs="Arial"/>
                <w:color w:val="1A1A1A"/>
                <w:szCs w:val="21"/>
              </w:rPr>
              <w:t xml:space="preserve">Kolor jednolity 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/>
                <w:szCs w:val="21"/>
              </w:rPr>
            </w:pPr>
            <w:r w:rsidRPr="00A96BC1">
              <w:rPr>
                <w:rFonts w:ascii="Arial" w:hAnsi="Arial" w:cs="Arial"/>
                <w:bCs/>
                <w:color w:val="1A1A1A"/>
                <w:szCs w:val="21"/>
              </w:rPr>
              <w:t>Funkcja:</w:t>
            </w:r>
            <w:r w:rsidRPr="00A96BC1">
              <w:rPr>
                <w:rFonts w:ascii="Arial" w:hAnsi="Arial" w:cs="Arial"/>
                <w:color w:val="000000"/>
                <w:szCs w:val="21"/>
              </w:rPr>
              <w:t> </w:t>
            </w:r>
            <w:r w:rsidRPr="00A96BC1">
              <w:rPr>
                <w:rFonts w:ascii="Arial" w:hAnsi="Arial" w:cs="Arial"/>
                <w:color w:val="1A1A1A"/>
                <w:szCs w:val="21"/>
              </w:rPr>
              <w:t>Chroniący przed wiatrem, odprowadzający wodę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1A1A1A"/>
                <w:szCs w:val="21"/>
              </w:rPr>
            </w:pPr>
            <w:r w:rsidRPr="00A96BC1">
              <w:rPr>
                <w:rFonts w:ascii="Arial" w:hAnsi="Arial" w:cs="Arial"/>
                <w:bCs/>
                <w:color w:val="1A1A1A"/>
                <w:szCs w:val="21"/>
              </w:rPr>
              <w:t>Ochrona UV:</w:t>
            </w:r>
            <w:r w:rsidRPr="00A96BC1">
              <w:rPr>
                <w:rFonts w:ascii="Arial" w:hAnsi="Arial" w:cs="Arial"/>
                <w:color w:val="000000"/>
                <w:szCs w:val="21"/>
              </w:rPr>
              <w:t> </w:t>
            </w:r>
            <w:r w:rsidRPr="00A96BC1">
              <w:rPr>
                <w:rFonts w:ascii="Arial" w:hAnsi="Arial" w:cs="Arial"/>
                <w:color w:val="1A1A1A"/>
                <w:szCs w:val="21"/>
              </w:rPr>
              <w:t>50</w:t>
            </w:r>
          </w:p>
          <w:p w:rsidR="00A96BC1" w:rsidRPr="00A96BC1" w:rsidRDefault="00A96BC1" w:rsidP="00D06B5E">
            <w:pPr>
              <w:spacing w:before="80" w:after="40" w:line="230" w:lineRule="exact"/>
              <w:rPr>
                <w:rFonts w:ascii="Arial" w:hAnsi="Arial" w:cs="Arial"/>
                <w:szCs w:val="21"/>
              </w:rPr>
            </w:pPr>
            <w:r w:rsidRPr="00A96BC1">
              <w:rPr>
                <w:rFonts w:ascii="Arial" w:hAnsi="Arial" w:cs="Arial"/>
                <w:color w:val="1A1A1A"/>
                <w:szCs w:val="21"/>
              </w:rPr>
              <w:t>Rozmiar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(model męski): </w:t>
            </w:r>
            <w:r w:rsidRPr="00A96BC1">
              <w:rPr>
                <w:rFonts w:ascii="Arial" w:hAnsi="Arial" w:cs="Arial"/>
                <w:b/>
                <w:color w:val="1A1A1A"/>
                <w:szCs w:val="21"/>
              </w:rPr>
              <w:t>L</w:t>
            </w:r>
            <w:r w:rsidRPr="00A96BC1">
              <w:rPr>
                <w:rFonts w:ascii="Arial" w:hAnsi="Arial" w:cs="Arial"/>
                <w:color w:val="1A1A1A"/>
                <w:szCs w:val="21"/>
              </w:rPr>
              <w:t xml:space="preserve"> –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1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szt</w:t>
            </w:r>
            <w:r w:rsidRPr="00A96BC1">
              <w:rPr>
                <w:rFonts w:ascii="Arial" w:hAnsi="Arial" w:cs="Arial"/>
                <w:color w:val="1A1A1A"/>
                <w:szCs w:val="21"/>
              </w:rPr>
              <w:t xml:space="preserve">. , </w:t>
            </w:r>
            <w:r w:rsidRPr="00A96BC1">
              <w:rPr>
                <w:rFonts w:ascii="Arial" w:hAnsi="Arial" w:cs="Arial"/>
                <w:b/>
                <w:color w:val="1A1A1A"/>
                <w:szCs w:val="21"/>
              </w:rPr>
              <w:t>XL</w:t>
            </w:r>
            <w:r w:rsidRPr="00A96BC1">
              <w:rPr>
                <w:rFonts w:ascii="Arial" w:hAnsi="Arial" w:cs="Arial"/>
                <w:color w:val="1A1A1A"/>
                <w:szCs w:val="21"/>
              </w:rPr>
              <w:t xml:space="preserve"> – </w:t>
            </w:r>
            <w:r w:rsidRPr="00A96BC1">
              <w:rPr>
                <w:rFonts w:ascii="Arial" w:hAnsi="Arial" w:cs="Arial"/>
                <w:b/>
                <w:color w:val="1A1A1A"/>
                <w:szCs w:val="21"/>
              </w:rPr>
              <w:t>3</w:t>
            </w:r>
            <w:r w:rsidRPr="00A96BC1">
              <w:rPr>
                <w:rFonts w:ascii="Arial" w:hAnsi="Arial" w:cs="Arial"/>
                <w:color w:val="1A1A1A"/>
                <w:szCs w:val="21"/>
              </w:rPr>
              <w:t xml:space="preserve"> szt, </w:t>
            </w:r>
            <w:r w:rsidRPr="00A96BC1">
              <w:rPr>
                <w:rFonts w:ascii="Arial" w:hAnsi="Arial" w:cs="Arial"/>
                <w:b/>
                <w:color w:val="1A1A1A"/>
                <w:szCs w:val="21"/>
              </w:rPr>
              <w:t>XXL</w:t>
            </w:r>
            <w:r w:rsidRPr="00A96BC1">
              <w:rPr>
                <w:rFonts w:ascii="Arial" w:hAnsi="Arial" w:cs="Arial"/>
                <w:color w:val="1A1A1A"/>
                <w:szCs w:val="21"/>
              </w:rPr>
              <w:t xml:space="preserve">- </w:t>
            </w:r>
            <w:r w:rsidRPr="00A96BC1">
              <w:rPr>
                <w:rFonts w:ascii="Arial" w:hAnsi="Arial" w:cs="Arial"/>
                <w:b/>
                <w:color w:val="1A1A1A"/>
                <w:szCs w:val="21"/>
              </w:rPr>
              <w:t>1</w:t>
            </w:r>
            <w:r w:rsidRPr="00A96BC1">
              <w:rPr>
                <w:rFonts w:ascii="Arial" w:hAnsi="Arial" w:cs="Arial"/>
                <w:color w:val="1A1A1A"/>
                <w:szCs w:val="21"/>
              </w:rPr>
              <w:t xml:space="preserve"> szt.</w:t>
            </w:r>
          </w:p>
        </w:tc>
        <w:tc>
          <w:tcPr>
            <w:tcW w:w="992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szt.</w:t>
            </w:r>
          </w:p>
        </w:tc>
        <w:tc>
          <w:tcPr>
            <w:tcW w:w="1134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5</w:t>
            </w:r>
          </w:p>
        </w:tc>
      </w:tr>
      <w:tr w:rsidR="00A96BC1" w:rsidTr="006014E2">
        <w:trPr>
          <w:cantSplit/>
        </w:trPr>
        <w:tc>
          <w:tcPr>
            <w:tcW w:w="704" w:type="dxa"/>
            <w:vAlign w:val="center"/>
          </w:tcPr>
          <w:p w:rsidR="00A96BC1" w:rsidRPr="00185D8A" w:rsidRDefault="00A96BC1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Koszulka sportowa</w:t>
            </w:r>
          </w:p>
        </w:tc>
        <w:tc>
          <w:tcPr>
            <w:tcW w:w="10348" w:type="dxa"/>
            <w:vAlign w:val="center"/>
          </w:tcPr>
          <w:p w:rsidR="00A96BC1" w:rsidRPr="00A96BC1" w:rsidRDefault="00A96BC1" w:rsidP="00D06B5E">
            <w:pPr>
              <w:shd w:val="clear" w:color="auto" w:fill="FFFFFF"/>
              <w:spacing w:before="80" w:line="230" w:lineRule="exact"/>
              <w:rPr>
                <w:rStyle w:val="product-attr-value"/>
                <w:rFonts w:ascii="Arial" w:hAnsi="Arial" w:cs="Arial"/>
                <w:color w:val="09141D"/>
                <w:szCs w:val="21"/>
              </w:rPr>
            </w:pPr>
            <w:r w:rsidRPr="00A96BC1">
              <w:rPr>
                <w:rStyle w:val="Wyrnienie"/>
                <w:rFonts w:ascii="Arial" w:hAnsi="Arial" w:cs="Arial"/>
                <w:i w:val="0"/>
                <w:color w:val="09141D"/>
                <w:szCs w:val="21"/>
              </w:rPr>
              <w:t>Skład materiału</w:t>
            </w:r>
            <w:r w:rsidRPr="00A96BC1">
              <w:rPr>
                <w:rStyle w:val="Wyrnienie"/>
                <w:rFonts w:ascii="Arial" w:hAnsi="Arial" w:cs="Arial"/>
                <w:color w:val="09141D"/>
                <w:szCs w:val="21"/>
              </w:rPr>
              <w:t xml:space="preserve"> </w:t>
            </w:r>
            <w:r w:rsidRPr="00A96BC1">
              <w:rPr>
                <w:rStyle w:val="product-attr-value"/>
                <w:rFonts w:ascii="Arial" w:hAnsi="Arial" w:cs="Arial"/>
                <w:color w:val="09141D"/>
                <w:szCs w:val="21"/>
              </w:rPr>
              <w:t>100% poliester</w:t>
            </w:r>
          </w:p>
          <w:p w:rsidR="00A96BC1" w:rsidRPr="00A96BC1" w:rsidRDefault="00A96BC1" w:rsidP="00D06B5E">
            <w:pPr>
              <w:shd w:val="clear" w:color="auto" w:fill="FFFFFF"/>
              <w:spacing w:line="230" w:lineRule="exact"/>
              <w:rPr>
                <w:rFonts w:ascii="Arial" w:hAnsi="Arial" w:cs="Arial"/>
                <w:color w:val="111111"/>
                <w:szCs w:val="21"/>
              </w:rPr>
            </w:pPr>
            <w:r w:rsidRPr="00A96BC1">
              <w:rPr>
                <w:rStyle w:val="product-attr-value"/>
                <w:rFonts w:ascii="Arial" w:hAnsi="Arial" w:cs="Arial"/>
                <w:color w:val="09141D"/>
                <w:szCs w:val="21"/>
              </w:rPr>
              <w:t>Dwu-warstwowy materiał wewnątrz oraz gładki i szybkoschnący od strony zewnętrznej</w:t>
            </w:r>
          </w:p>
          <w:p w:rsidR="00A96BC1" w:rsidRPr="00A96BC1" w:rsidRDefault="00A96BC1" w:rsidP="00D06B5E">
            <w:pPr>
              <w:shd w:val="clear" w:color="auto" w:fill="FFFFFF"/>
              <w:spacing w:line="230" w:lineRule="exact"/>
              <w:rPr>
                <w:rFonts w:ascii="Arial" w:hAnsi="Arial" w:cs="Arial"/>
                <w:color w:val="09141D"/>
                <w:szCs w:val="21"/>
                <w:shd w:val="clear" w:color="auto" w:fill="FFFFFF"/>
              </w:rPr>
            </w:pPr>
            <w:r w:rsidRPr="00A96BC1">
              <w:rPr>
                <w:rFonts w:ascii="Arial" w:hAnsi="Arial" w:cs="Arial"/>
                <w:color w:val="09141D"/>
                <w:szCs w:val="21"/>
                <w:shd w:val="clear" w:color="auto" w:fill="FFFFFF"/>
              </w:rPr>
              <w:t>Koszulka musi być wykonana w technologii zapewniającej suchość, ochłodę i komfort</w:t>
            </w:r>
          </w:p>
          <w:p w:rsidR="00A96BC1" w:rsidRPr="00A96BC1" w:rsidRDefault="00A96BC1" w:rsidP="00D06B5E">
            <w:pPr>
              <w:shd w:val="clear" w:color="auto" w:fill="FFFFFF"/>
              <w:spacing w:line="230" w:lineRule="exact"/>
              <w:rPr>
                <w:rFonts w:ascii="Arial" w:hAnsi="Arial" w:cs="Arial"/>
                <w:color w:val="09141D"/>
                <w:szCs w:val="21"/>
                <w:shd w:val="clear" w:color="auto" w:fill="FFFFFF"/>
              </w:rPr>
            </w:pPr>
            <w:r w:rsidRPr="00A96BC1">
              <w:rPr>
                <w:rFonts w:ascii="Arial" w:hAnsi="Arial" w:cs="Arial"/>
                <w:color w:val="09141D"/>
                <w:szCs w:val="21"/>
                <w:shd w:val="clear" w:color="auto" w:fill="FFFFFF"/>
              </w:rPr>
              <w:t>Kolor czarny lub niebieski lub granatowy</w:t>
            </w:r>
          </w:p>
          <w:p w:rsidR="00A96BC1" w:rsidRPr="00A96BC1" w:rsidRDefault="00A96BC1" w:rsidP="00D06B5E">
            <w:pPr>
              <w:shd w:val="clear" w:color="auto" w:fill="FFFFFF"/>
              <w:spacing w:before="80"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9141D"/>
                <w:szCs w:val="21"/>
                <w:shd w:val="clear" w:color="auto" w:fill="FFFFFF"/>
              </w:rPr>
              <w:t xml:space="preserve">Rozmiar 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(model męski):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XL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2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szt.,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XXL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3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szt.</w:t>
            </w:r>
          </w:p>
        </w:tc>
        <w:tc>
          <w:tcPr>
            <w:tcW w:w="992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5</w:t>
            </w:r>
          </w:p>
        </w:tc>
      </w:tr>
      <w:tr w:rsidR="00A96BC1" w:rsidTr="006014E2">
        <w:trPr>
          <w:cantSplit/>
        </w:trPr>
        <w:tc>
          <w:tcPr>
            <w:tcW w:w="704" w:type="dxa"/>
            <w:vAlign w:val="center"/>
          </w:tcPr>
          <w:p w:rsidR="00A96BC1" w:rsidRPr="00185D8A" w:rsidRDefault="00A96BC1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Bluza do biegania</w:t>
            </w:r>
          </w:p>
        </w:tc>
        <w:tc>
          <w:tcPr>
            <w:tcW w:w="10348" w:type="dxa"/>
            <w:vAlign w:val="center"/>
          </w:tcPr>
          <w:p w:rsidR="00A96BC1" w:rsidRPr="00A96BC1" w:rsidRDefault="00A96BC1" w:rsidP="00D06B5E">
            <w:pPr>
              <w:spacing w:before="60"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Bluza musi być wykonana w technologii odpychającej wodę, nie tracąc przy tym na oddychalności.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Musi mieć powłokę wewnętrzną, która pozwala utrzymywać stały poziom ciepła.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Dwu-warstwowy materiał wewnątrz oraz gładki i szybkoschnący od strony zewnętrznej.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Siateczkowe elastyczne panele pod pachami.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Materiał bardzo elastyczny,  który zapewnia maksymalny komfort ruchu.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Odblaskowe i gładkie szwy na wysokości przedramienia.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Materiał: poliester/ elastan,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Krój: mocno przylegający do ciała; "druga skóra"- męski.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Kolor: czarny lub niebieski lub granatowy</w:t>
            </w:r>
          </w:p>
          <w:p w:rsidR="00A96BC1" w:rsidRPr="00A96BC1" w:rsidRDefault="00A96BC1" w:rsidP="00D06B5E">
            <w:pPr>
              <w:spacing w:before="60"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Rozmiar (model męski):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S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1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szt.,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M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2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szt., 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L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5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szt.,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XL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7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szt.,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XXL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A96BC1">
              <w:rPr>
                <w:rFonts w:ascii="Arial" w:hAnsi="Arial" w:cs="Arial"/>
                <w:b/>
                <w:color w:val="000000" w:themeColor="text1"/>
                <w:szCs w:val="21"/>
              </w:rPr>
              <w:t>5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szt.</w:t>
            </w:r>
          </w:p>
        </w:tc>
        <w:tc>
          <w:tcPr>
            <w:tcW w:w="992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20</w:t>
            </w:r>
          </w:p>
        </w:tc>
      </w:tr>
      <w:tr w:rsidR="00A96BC1" w:rsidTr="006014E2">
        <w:trPr>
          <w:cantSplit/>
        </w:trPr>
        <w:tc>
          <w:tcPr>
            <w:tcW w:w="704" w:type="dxa"/>
            <w:vAlign w:val="center"/>
          </w:tcPr>
          <w:p w:rsidR="00A96BC1" w:rsidRPr="00185D8A" w:rsidRDefault="00A96BC1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Spodenki do biegania</w:t>
            </w:r>
          </w:p>
        </w:tc>
        <w:tc>
          <w:tcPr>
            <w:tcW w:w="10348" w:type="dxa"/>
            <w:vAlign w:val="center"/>
          </w:tcPr>
          <w:p w:rsidR="00A96BC1" w:rsidRPr="00A96BC1" w:rsidRDefault="00A96BC1" w:rsidP="00D06B5E">
            <w:pPr>
              <w:spacing w:before="60"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Spodenki do biegania.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Lekkie i przewiewne spodenki. Wygodna podszewka z siatki dla większego komfortu użytkowania.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Wycięcie w nogawkach dla lepszego dopasowania w czasie biegu.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Funkcjonalna wewnętrzna kieszonka.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Dopasowanie sznurkiem i ściągaczem na poziomie talii.</w:t>
            </w:r>
          </w:p>
          <w:p w:rsidR="00A96BC1" w:rsidRPr="00A96BC1" w:rsidRDefault="00A96BC1" w:rsidP="00D06B5E">
            <w:pPr>
              <w:spacing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Kolor: czarny lub niebieski lub granatowy</w:t>
            </w:r>
          </w:p>
          <w:p w:rsidR="00A96BC1" w:rsidRDefault="00A96BC1" w:rsidP="00D06B5E">
            <w:pPr>
              <w:spacing w:before="60"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Rozmiar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(model damski)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>: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</w:t>
            </w:r>
            <w:r w:rsidRPr="00CE1B5F">
              <w:rPr>
                <w:rFonts w:ascii="Arial" w:hAnsi="Arial" w:cs="Arial"/>
                <w:b/>
                <w:color w:val="000000" w:themeColor="text1"/>
                <w:szCs w:val="21"/>
              </w:rPr>
              <w:t>S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CE1B5F">
              <w:rPr>
                <w:rFonts w:ascii="Arial" w:hAnsi="Arial" w:cs="Arial"/>
                <w:b/>
                <w:color w:val="000000" w:themeColor="text1"/>
                <w:szCs w:val="21"/>
              </w:rPr>
              <w:t>1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szt., </w:t>
            </w:r>
            <w:r w:rsidRPr="00CE1B5F">
              <w:rPr>
                <w:rFonts w:ascii="Arial" w:hAnsi="Arial" w:cs="Arial"/>
                <w:b/>
                <w:color w:val="000000" w:themeColor="text1"/>
                <w:szCs w:val="21"/>
              </w:rPr>
              <w:t>M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CE1B5F">
              <w:rPr>
                <w:rFonts w:ascii="Arial" w:hAnsi="Arial" w:cs="Arial"/>
                <w:b/>
                <w:color w:val="000000" w:themeColor="text1"/>
                <w:szCs w:val="21"/>
              </w:rPr>
              <w:t>2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szt., </w:t>
            </w:r>
            <w:r w:rsidRPr="00CE1B5F">
              <w:rPr>
                <w:rFonts w:ascii="Arial" w:hAnsi="Arial" w:cs="Arial"/>
                <w:b/>
                <w:color w:val="000000" w:themeColor="text1"/>
                <w:szCs w:val="21"/>
              </w:rPr>
              <w:t>L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CE1B5F">
              <w:rPr>
                <w:rFonts w:ascii="Arial" w:hAnsi="Arial" w:cs="Arial"/>
                <w:b/>
                <w:color w:val="000000" w:themeColor="text1"/>
                <w:szCs w:val="21"/>
              </w:rPr>
              <w:t>1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szt.</w:t>
            </w:r>
          </w:p>
          <w:p w:rsidR="00A96BC1" w:rsidRPr="00A96BC1" w:rsidRDefault="00CE1B5F" w:rsidP="00D06B5E">
            <w:pPr>
              <w:spacing w:after="60"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A96BC1">
              <w:rPr>
                <w:rFonts w:ascii="Arial" w:hAnsi="Arial" w:cs="Arial"/>
                <w:color w:val="000000" w:themeColor="text1"/>
                <w:szCs w:val="21"/>
              </w:rPr>
              <w:t>Rozmiar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(model męski)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>: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</w:t>
            </w:r>
            <w:r w:rsidRPr="00CE1B5F">
              <w:rPr>
                <w:rFonts w:ascii="Arial" w:hAnsi="Arial" w:cs="Arial"/>
                <w:b/>
                <w:color w:val="000000" w:themeColor="text1"/>
                <w:szCs w:val="21"/>
              </w:rPr>
              <w:t>M</w:t>
            </w:r>
            <w:r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CE1B5F">
              <w:rPr>
                <w:rFonts w:ascii="Arial" w:hAnsi="Arial" w:cs="Arial"/>
                <w:b/>
                <w:color w:val="000000" w:themeColor="text1"/>
                <w:szCs w:val="21"/>
              </w:rPr>
              <w:t>3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szt., </w:t>
            </w:r>
            <w:r w:rsidRPr="00CE1B5F">
              <w:rPr>
                <w:rFonts w:ascii="Arial" w:hAnsi="Arial" w:cs="Arial"/>
                <w:b/>
                <w:color w:val="000000" w:themeColor="text1"/>
                <w:szCs w:val="21"/>
              </w:rPr>
              <w:t>L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CE1B5F">
              <w:rPr>
                <w:rFonts w:ascii="Arial" w:hAnsi="Arial" w:cs="Arial"/>
                <w:b/>
                <w:color w:val="000000" w:themeColor="text1"/>
                <w:szCs w:val="21"/>
              </w:rPr>
              <w:t>6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szt., </w:t>
            </w:r>
            <w:r w:rsidR="00A96BC1" w:rsidRPr="00CE1B5F">
              <w:rPr>
                <w:rFonts w:ascii="Arial" w:hAnsi="Arial" w:cs="Arial"/>
                <w:b/>
                <w:color w:val="000000" w:themeColor="text1"/>
                <w:szCs w:val="21"/>
              </w:rPr>
              <w:t>XL</w:t>
            </w:r>
            <w:r w:rsidR="00A96BC1"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="00A96BC1" w:rsidRPr="00CE1B5F">
              <w:rPr>
                <w:rFonts w:ascii="Arial" w:hAnsi="Arial" w:cs="Arial"/>
                <w:b/>
                <w:color w:val="000000" w:themeColor="text1"/>
                <w:szCs w:val="21"/>
              </w:rPr>
              <w:t>6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</w:t>
            </w:r>
            <w:r w:rsidR="00A96BC1" w:rsidRPr="00A96BC1">
              <w:rPr>
                <w:rFonts w:ascii="Arial" w:hAnsi="Arial" w:cs="Arial"/>
                <w:color w:val="000000" w:themeColor="text1"/>
                <w:szCs w:val="21"/>
              </w:rPr>
              <w:t xml:space="preserve">szt., </w:t>
            </w:r>
            <w:r w:rsidRPr="00CE1B5F">
              <w:rPr>
                <w:rFonts w:ascii="Arial" w:hAnsi="Arial" w:cs="Arial"/>
                <w:b/>
                <w:color w:val="000000" w:themeColor="text1"/>
                <w:szCs w:val="21"/>
              </w:rPr>
              <w:t>XXL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CE1B5F">
              <w:rPr>
                <w:rFonts w:ascii="Arial" w:hAnsi="Arial" w:cs="Arial"/>
                <w:b/>
                <w:color w:val="000000" w:themeColor="text1"/>
                <w:szCs w:val="21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Cs w:val="21"/>
              </w:rPr>
              <w:t xml:space="preserve"> </w:t>
            </w:r>
            <w:r w:rsidRPr="00CE1B5F">
              <w:rPr>
                <w:rFonts w:ascii="Arial" w:hAnsi="Arial" w:cs="Arial"/>
                <w:color w:val="000000" w:themeColor="text1"/>
                <w:szCs w:val="21"/>
              </w:rPr>
              <w:t>szt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>.</w:t>
            </w:r>
          </w:p>
        </w:tc>
        <w:tc>
          <w:tcPr>
            <w:tcW w:w="992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szt.</w:t>
            </w:r>
          </w:p>
        </w:tc>
        <w:tc>
          <w:tcPr>
            <w:tcW w:w="1134" w:type="dxa"/>
            <w:vAlign w:val="center"/>
          </w:tcPr>
          <w:p w:rsidR="00A96BC1" w:rsidRPr="00185D8A" w:rsidRDefault="00A96BC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20</w:t>
            </w:r>
          </w:p>
        </w:tc>
      </w:tr>
      <w:tr w:rsidR="00CE1B5F" w:rsidTr="006014E2">
        <w:trPr>
          <w:cantSplit/>
        </w:trPr>
        <w:tc>
          <w:tcPr>
            <w:tcW w:w="704" w:type="dxa"/>
            <w:vAlign w:val="center"/>
          </w:tcPr>
          <w:p w:rsidR="00CE1B5F" w:rsidRPr="00185D8A" w:rsidRDefault="00CE1B5F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E1B5F" w:rsidRPr="00185D8A" w:rsidRDefault="00CE1B5F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Leginsy długie</w:t>
            </w:r>
          </w:p>
        </w:tc>
        <w:tc>
          <w:tcPr>
            <w:tcW w:w="10348" w:type="dxa"/>
            <w:vAlign w:val="center"/>
          </w:tcPr>
          <w:p w:rsidR="00CE1B5F" w:rsidRPr="00CE1B5F" w:rsidRDefault="00CE1B5F" w:rsidP="00D06B5E">
            <w:pPr>
              <w:spacing w:before="60" w:line="230" w:lineRule="exact"/>
              <w:rPr>
                <w:rFonts w:ascii="Arial" w:hAnsi="Arial" w:cs="Arial"/>
                <w:szCs w:val="21"/>
              </w:rPr>
            </w:pPr>
            <w:r w:rsidRPr="00CE1B5F">
              <w:rPr>
                <w:rFonts w:ascii="Arial" w:hAnsi="Arial" w:cs="Arial"/>
                <w:szCs w:val="21"/>
              </w:rPr>
              <w:t xml:space="preserve">Leginsy do biegania. Krój </w:t>
            </w:r>
            <w:r w:rsidRPr="00CE1B5F">
              <w:rPr>
                <w:rFonts w:ascii="Arial" w:hAnsi="Arial" w:cs="Arial"/>
                <w:color w:val="000000" w:themeColor="text1"/>
                <w:szCs w:val="21"/>
              </w:rPr>
              <w:t>-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</w:t>
            </w:r>
            <w:r w:rsidRPr="00CE1B5F">
              <w:rPr>
                <w:rFonts w:ascii="Arial" w:hAnsi="Arial" w:cs="Arial"/>
                <w:color w:val="000000" w:themeColor="text1"/>
                <w:szCs w:val="21"/>
              </w:rPr>
              <w:t>męski.</w:t>
            </w:r>
          </w:p>
          <w:p w:rsidR="00CE1B5F" w:rsidRPr="00CE1B5F" w:rsidRDefault="00CE1B5F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CE1B5F">
              <w:rPr>
                <w:rFonts w:ascii="Arial" w:hAnsi="Arial" w:cs="Arial"/>
                <w:szCs w:val="21"/>
              </w:rPr>
              <w:t>Materiał: Spandex</w:t>
            </w:r>
          </w:p>
          <w:p w:rsidR="00CE1B5F" w:rsidRPr="00CE1B5F" w:rsidRDefault="00CE1B5F" w:rsidP="00D06B5E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color w:val="222222"/>
                <w:szCs w:val="21"/>
              </w:rPr>
            </w:pPr>
            <w:r w:rsidRPr="00CE1B5F">
              <w:rPr>
                <w:rFonts w:ascii="Arial" w:hAnsi="Arial" w:cs="Arial"/>
                <w:color w:val="222222"/>
                <w:szCs w:val="21"/>
              </w:rPr>
              <w:t>System termoregulacji</w:t>
            </w:r>
          </w:p>
          <w:p w:rsidR="00CE1B5F" w:rsidRDefault="00CE1B5F" w:rsidP="00D06B5E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color w:val="222222"/>
                <w:szCs w:val="21"/>
              </w:rPr>
            </w:pPr>
            <w:r w:rsidRPr="00CE1B5F">
              <w:rPr>
                <w:rFonts w:ascii="Arial" w:hAnsi="Arial" w:cs="Arial"/>
                <w:color w:val="222222"/>
                <w:szCs w:val="21"/>
              </w:rPr>
              <w:t>Anatomiczny kształt - przylega jak druga skóra</w:t>
            </w:r>
          </w:p>
          <w:p w:rsidR="00CE1B5F" w:rsidRDefault="00CE1B5F" w:rsidP="00D06B5E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szCs w:val="21"/>
              </w:rPr>
            </w:pPr>
            <w:r w:rsidRPr="00CE1B5F">
              <w:rPr>
                <w:rFonts w:ascii="Arial" w:hAnsi="Arial" w:cs="Arial"/>
                <w:szCs w:val="21"/>
              </w:rPr>
              <w:t>Płaskie szwy nie podrażniają skóry</w:t>
            </w:r>
          </w:p>
          <w:p w:rsidR="00CE1B5F" w:rsidRPr="00CE1B5F" w:rsidRDefault="00CE1B5F" w:rsidP="00D06B5E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</w:tabs>
              <w:suppressAutoHyphens/>
              <w:spacing w:line="230" w:lineRule="exact"/>
              <w:ind w:left="460" w:hanging="284"/>
              <w:rPr>
                <w:rFonts w:ascii="Arial" w:hAnsi="Arial" w:cs="Arial"/>
                <w:szCs w:val="21"/>
              </w:rPr>
            </w:pPr>
            <w:r w:rsidRPr="00CE1B5F">
              <w:rPr>
                <w:rFonts w:ascii="Arial" w:hAnsi="Arial" w:cs="Arial"/>
                <w:szCs w:val="21"/>
              </w:rPr>
              <w:t>Sublimowane logotypy (nie ulegną zdarciom)</w:t>
            </w:r>
          </w:p>
          <w:p w:rsidR="00CE1B5F" w:rsidRPr="00CE1B5F" w:rsidRDefault="00CE1B5F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CE1B5F">
              <w:rPr>
                <w:rFonts w:ascii="Arial" w:hAnsi="Arial" w:cs="Arial"/>
                <w:szCs w:val="21"/>
              </w:rPr>
              <w:t>Kolor: czarny lub granatowy</w:t>
            </w:r>
          </w:p>
          <w:p w:rsidR="00CE1B5F" w:rsidRPr="00CE1B5F" w:rsidRDefault="00CE1B5F" w:rsidP="00D06B5E">
            <w:pPr>
              <w:spacing w:before="60" w:after="60"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CE1B5F">
              <w:rPr>
                <w:rFonts w:ascii="Arial" w:hAnsi="Arial" w:cs="Arial"/>
                <w:szCs w:val="21"/>
              </w:rPr>
              <w:t>Rozmiar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CE1B5F">
              <w:rPr>
                <w:rFonts w:ascii="Arial" w:hAnsi="Arial" w:cs="Arial"/>
                <w:color w:val="000000" w:themeColor="text1"/>
                <w:szCs w:val="21"/>
              </w:rPr>
              <w:t>(model męski)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: </w:t>
            </w:r>
            <w:r w:rsidRPr="00CE1B5F">
              <w:rPr>
                <w:rFonts w:ascii="Arial" w:hAnsi="Arial" w:cs="Arial"/>
                <w:b/>
                <w:szCs w:val="21"/>
              </w:rPr>
              <w:t>M</w:t>
            </w:r>
            <w:r w:rsidRPr="00CE1B5F">
              <w:rPr>
                <w:rFonts w:ascii="Arial" w:hAnsi="Arial" w:cs="Arial"/>
                <w:szCs w:val="21"/>
              </w:rPr>
              <w:t xml:space="preserve"> – </w:t>
            </w:r>
            <w:r w:rsidRPr="00CE1B5F">
              <w:rPr>
                <w:rFonts w:ascii="Arial" w:hAnsi="Arial" w:cs="Arial"/>
                <w:b/>
                <w:szCs w:val="21"/>
              </w:rPr>
              <w:t>2</w:t>
            </w:r>
            <w:r w:rsidRPr="00CE1B5F">
              <w:rPr>
                <w:rFonts w:ascii="Arial" w:hAnsi="Arial" w:cs="Arial"/>
                <w:szCs w:val="21"/>
              </w:rPr>
              <w:t xml:space="preserve"> szt.</w:t>
            </w:r>
            <w:r>
              <w:rPr>
                <w:rFonts w:ascii="Arial" w:hAnsi="Arial" w:cs="Arial"/>
                <w:szCs w:val="21"/>
              </w:rPr>
              <w:t xml:space="preserve">, </w:t>
            </w:r>
            <w:r w:rsidRPr="00CE1B5F">
              <w:rPr>
                <w:rFonts w:ascii="Arial" w:hAnsi="Arial" w:cs="Arial"/>
                <w:b/>
                <w:szCs w:val="21"/>
              </w:rPr>
              <w:t>L</w:t>
            </w:r>
            <w:r w:rsidRPr="00CE1B5F">
              <w:rPr>
                <w:rFonts w:ascii="Arial" w:hAnsi="Arial" w:cs="Arial"/>
                <w:szCs w:val="21"/>
              </w:rPr>
              <w:t xml:space="preserve"> – </w:t>
            </w:r>
            <w:r w:rsidRPr="00CE1B5F">
              <w:rPr>
                <w:rFonts w:ascii="Arial" w:hAnsi="Arial" w:cs="Arial"/>
                <w:b/>
                <w:szCs w:val="21"/>
              </w:rPr>
              <w:t>6</w:t>
            </w:r>
            <w:r w:rsidRPr="00CE1B5F">
              <w:rPr>
                <w:rFonts w:ascii="Arial" w:hAnsi="Arial" w:cs="Arial"/>
                <w:szCs w:val="21"/>
              </w:rPr>
              <w:t xml:space="preserve"> szt.</w:t>
            </w:r>
            <w:r>
              <w:rPr>
                <w:rFonts w:ascii="Arial" w:hAnsi="Arial" w:cs="Arial"/>
                <w:szCs w:val="21"/>
              </w:rPr>
              <w:t xml:space="preserve">, </w:t>
            </w:r>
            <w:r w:rsidRPr="00CE1B5F">
              <w:rPr>
                <w:rFonts w:ascii="Arial" w:hAnsi="Arial" w:cs="Arial"/>
                <w:b/>
                <w:szCs w:val="21"/>
              </w:rPr>
              <w:t>XL</w:t>
            </w:r>
            <w:r w:rsidRPr="00CE1B5F">
              <w:rPr>
                <w:rFonts w:ascii="Arial" w:hAnsi="Arial" w:cs="Arial"/>
                <w:szCs w:val="21"/>
              </w:rPr>
              <w:t xml:space="preserve"> – </w:t>
            </w:r>
            <w:r w:rsidRPr="00CE1B5F">
              <w:rPr>
                <w:rFonts w:ascii="Arial" w:hAnsi="Arial" w:cs="Arial"/>
                <w:b/>
                <w:szCs w:val="21"/>
              </w:rPr>
              <w:t>9</w:t>
            </w:r>
            <w:r w:rsidRPr="00CE1B5F">
              <w:rPr>
                <w:rFonts w:ascii="Arial" w:hAnsi="Arial" w:cs="Arial"/>
                <w:szCs w:val="21"/>
              </w:rPr>
              <w:t xml:space="preserve"> szt.</w:t>
            </w:r>
            <w:r>
              <w:rPr>
                <w:rFonts w:ascii="Arial" w:hAnsi="Arial" w:cs="Arial"/>
                <w:szCs w:val="21"/>
              </w:rPr>
              <w:t xml:space="preserve">, </w:t>
            </w:r>
            <w:r w:rsidRPr="00CE1B5F">
              <w:rPr>
                <w:rFonts w:ascii="Arial" w:hAnsi="Arial" w:cs="Arial"/>
                <w:b/>
                <w:color w:val="000000" w:themeColor="text1"/>
                <w:szCs w:val="21"/>
              </w:rPr>
              <w:t>XXL</w:t>
            </w:r>
            <w:r w:rsidRPr="00CE1B5F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CE1B5F">
              <w:rPr>
                <w:rFonts w:ascii="Arial" w:hAnsi="Arial" w:cs="Arial"/>
                <w:b/>
                <w:color w:val="000000" w:themeColor="text1"/>
                <w:szCs w:val="21"/>
              </w:rPr>
              <w:t>3</w:t>
            </w:r>
            <w:r w:rsidRPr="00CE1B5F">
              <w:rPr>
                <w:rFonts w:ascii="Arial" w:hAnsi="Arial" w:cs="Arial"/>
                <w:color w:val="000000" w:themeColor="text1"/>
                <w:szCs w:val="21"/>
              </w:rPr>
              <w:t xml:space="preserve"> szt.</w:t>
            </w:r>
          </w:p>
        </w:tc>
        <w:tc>
          <w:tcPr>
            <w:tcW w:w="992" w:type="dxa"/>
            <w:vAlign w:val="center"/>
          </w:tcPr>
          <w:p w:rsidR="00CE1B5F" w:rsidRPr="00185D8A" w:rsidRDefault="00CE1B5F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CE1B5F" w:rsidRPr="00185D8A" w:rsidRDefault="00CE1B5F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20</w:t>
            </w:r>
          </w:p>
        </w:tc>
      </w:tr>
      <w:tr w:rsidR="00CE1B5F" w:rsidTr="006014E2">
        <w:trPr>
          <w:cantSplit/>
        </w:trPr>
        <w:tc>
          <w:tcPr>
            <w:tcW w:w="704" w:type="dxa"/>
            <w:vAlign w:val="center"/>
          </w:tcPr>
          <w:p w:rsidR="00CE1B5F" w:rsidRPr="00185D8A" w:rsidRDefault="00CE1B5F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E1B5F" w:rsidRPr="00185D8A" w:rsidRDefault="00CE1B5F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Bluza bramkarska do piłki nożnej</w:t>
            </w:r>
          </w:p>
        </w:tc>
        <w:tc>
          <w:tcPr>
            <w:tcW w:w="10348" w:type="dxa"/>
            <w:vAlign w:val="center"/>
          </w:tcPr>
          <w:p w:rsidR="00CE1B5F" w:rsidRPr="00CE1B5F" w:rsidRDefault="00CE1B5F" w:rsidP="00D06B5E">
            <w:pPr>
              <w:spacing w:before="60" w:line="230" w:lineRule="exact"/>
              <w:jc w:val="both"/>
              <w:rPr>
                <w:rFonts w:ascii="Arial" w:hAnsi="Arial" w:cs="Arial"/>
                <w:iCs/>
                <w:color w:val="000000" w:themeColor="text1"/>
                <w:szCs w:val="21"/>
              </w:rPr>
            </w:pPr>
            <w:r w:rsidRPr="00CE1B5F">
              <w:rPr>
                <w:rFonts w:ascii="Arial" w:hAnsi="Arial" w:cs="Arial"/>
                <w:iCs/>
                <w:color w:val="000000" w:themeColor="text1"/>
                <w:szCs w:val="21"/>
              </w:rPr>
              <w:t>Bluza meczowa do gry w piłkę nożną.</w:t>
            </w:r>
          </w:p>
          <w:p w:rsidR="00CE1B5F" w:rsidRPr="00CE1B5F" w:rsidRDefault="00CE1B5F" w:rsidP="00D06B5E">
            <w:pPr>
              <w:spacing w:line="230" w:lineRule="exact"/>
              <w:jc w:val="both"/>
              <w:rPr>
                <w:rFonts w:ascii="Arial" w:hAnsi="Arial" w:cs="Arial"/>
                <w:iCs/>
                <w:color w:val="000000" w:themeColor="text1"/>
                <w:szCs w:val="21"/>
              </w:rPr>
            </w:pPr>
            <w:r w:rsidRPr="00CE1B5F">
              <w:rPr>
                <w:rFonts w:ascii="Arial" w:hAnsi="Arial" w:cs="Arial"/>
                <w:iCs/>
                <w:color w:val="000000" w:themeColor="text1"/>
                <w:szCs w:val="21"/>
              </w:rPr>
              <w:t>Materiał: 100 % poliester</w:t>
            </w:r>
          </w:p>
          <w:p w:rsidR="00CE1B5F" w:rsidRPr="00CE1B5F" w:rsidRDefault="00CE1B5F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iCs/>
                <w:color w:val="000000" w:themeColor="text1"/>
                <w:szCs w:val="21"/>
              </w:rPr>
            </w:pPr>
            <w:r w:rsidRPr="00CE1B5F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Bluza bramkarska musi posiadać ochraniacze na łokciach oraz ściągacze w mankietach. Bluza musi być wykonana z lekkiej tkaniny, która zapewnia uczucie chłodu i suchości nawet podczas dużego wysiłku. </w:t>
            </w:r>
          </w:p>
          <w:p w:rsidR="00CE1B5F" w:rsidRPr="00CE1B5F" w:rsidRDefault="00CE1B5F" w:rsidP="00D06B5E">
            <w:pPr>
              <w:pStyle w:val="Akapitzlist"/>
              <w:numPr>
                <w:ilvl w:val="0"/>
                <w:numId w:val="52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CE1B5F">
              <w:rPr>
                <w:rFonts w:ascii="Arial" w:hAnsi="Arial" w:cs="Arial"/>
                <w:iCs/>
                <w:color w:val="000000" w:themeColor="text1"/>
                <w:sz w:val="20"/>
                <w:szCs w:val="21"/>
              </w:rPr>
              <w:t>numer na koszulce z przodu i z tyłu centralnie na piersi</w:t>
            </w:r>
            <w:r w:rsidRPr="00CE1B5F">
              <w:rPr>
                <w:rFonts w:ascii="Arial" w:hAnsi="Arial" w:cs="Arial"/>
                <w:sz w:val="20"/>
                <w:szCs w:val="21"/>
              </w:rPr>
              <w:t>, z przodu rozmiar 10</w:t>
            </w:r>
            <w:r w:rsidR="00CB7E84">
              <w:rPr>
                <w:rFonts w:ascii="Arial" w:hAnsi="Arial" w:cs="Arial"/>
                <w:sz w:val="20"/>
                <w:szCs w:val="21"/>
              </w:rPr>
              <w:t xml:space="preserve"> cm,</w:t>
            </w:r>
            <w:r w:rsidRPr="00CE1B5F">
              <w:rPr>
                <w:rFonts w:ascii="Arial" w:hAnsi="Arial" w:cs="Arial"/>
                <w:sz w:val="20"/>
                <w:szCs w:val="21"/>
              </w:rPr>
              <w:t xml:space="preserve"> z tyłu 25</w:t>
            </w:r>
            <w:r w:rsidR="00CB7E84"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CE1B5F">
              <w:rPr>
                <w:rFonts w:ascii="Arial" w:hAnsi="Arial" w:cs="Arial"/>
                <w:sz w:val="20"/>
                <w:szCs w:val="21"/>
              </w:rPr>
              <w:t>cm,</w:t>
            </w:r>
            <w:r w:rsidR="00CB7E84"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CE1B5F">
              <w:rPr>
                <w:rFonts w:ascii="Arial" w:hAnsi="Arial" w:cs="Arial"/>
                <w:sz w:val="20"/>
                <w:szCs w:val="21"/>
              </w:rPr>
              <w:t>czcionka Bahnschrift SemiBold,</w:t>
            </w:r>
          </w:p>
          <w:p w:rsidR="00CE1B5F" w:rsidRPr="00CE1B5F" w:rsidRDefault="00CE1B5F" w:rsidP="00D06B5E">
            <w:pPr>
              <w:pStyle w:val="Akapitzlist"/>
              <w:numPr>
                <w:ilvl w:val="0"/>
                <w:numId w:val="52"/>
              </w:numPr>
              <w:spacing w:line="230" w:lineRule="exact"/>
              <w:ind w:left="460" w:hanging="284"/>
              <w:contextualSpacing w:val="0"/>
              <w:jc w:val="both"/>
              <w:outlineLvl w:val="0"/>
              <w:rPr>
                <w:rFonts w:ascii="Arial" w:hAnsi="Arial" w:cs="Arial"/>
                <w:iCs/>
                <w:sz w:val="20"/>
                <w:szCs w:val="21"/>
              </w:rPr>
            </w:pPr>
            <w:r w:rsidRPr="00CE1B5F">
              <w:rPr>
                <w:rFonts w:ascii="Arial" w:hAnsi="Arial" w:cs="Arial"/>
                <w:iCs/>
                <w:sz w:val="20"/>
                <w:szCs w:val="21"/>
              </w:rPr>
              <w:t>z przodu logo Oddziału</w:t>
            </w:r>
            <w:r w:rsidRPr="00CE1B5F">
              <w:rPr>
                <w:rFonts w:ascii="Arial" w:hAnsi="Arial" w:cs="Arial"/>
                <w:sz w:val="20"/>
                <w:szCs w:val="21"/>
              </w:rPr>
              <w:t xml:space="preserve"> na lewej piersi o średnicy 8</w:t>
            </w:r>
            <w:r w:rsidR="00CB7E84"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CE1B5F">
              <w:rPr>
                <w:rFonts w:ascii="Arial" w:hAnsi="Arial" w:cs="Arial"/>
                <w:sz w:val="20"/>
                <w:szCs w:val="21"/>
              </w:rPr>
              <w:t>cm</w:t>
            </w:r>
            <w:r w:rsidRPr="00CE1B5F">
              <w:rPr>
                <w:rFonts w:ascii="Arial" w:hAnsi="Arial" w:cs="Arial"/>
                <w:iCs/>
                <w:sz w:val="20"/>
                <w:szCs w:val="21"/>
              </w:rPr>
              <w:t>,</w:t>
            </w:r>
          </w:p>
          <w:p w:rsidR="00CE1B5F" w:rsidRPr="00CE1B5F" w:rsidRDefault="00CB7E84" w:rsidP="00D06B5E">
            <w:pPr>
              <w:pStyle w:val="Akapitzlist"/>
              <w:numPr>
                <w:ilvl w:val="0"/>
                <w:numId w:val="52"/>
              </w:numPr>
              <w:spacing w:line="230" w:lineRule="exact"/>
              <w:ind w:left="460" w:right="-107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iCs/>
                <w:sz w:val="20"/>
                <w:szCs w:val="21"/>
              </w:rPr>
              <w:t>z tyłu pod numerem</w:t>
            </w:r>
            <w:r w:rsidR="00CE1B5F" w:rsidRPr="00CE1B5F">
              <w:rPr>
                <w:rFonts w:ascii="Arial" w:hAnsi="Arial" w:cs="Arial"/>
                <w:iCs/>
                <w:sz w:val="20"/>
                <w:szCs w:val="21"/>
              </w:rPr>
              <w:t xml:space="preserve"> nazwa Oddziału, czcionka </w:t>
            </w:r>
            <w:r>
              <w:rPr>
                <w:rFonts w:ascii="Arial" w:hAnsi="Arial" w:cs="Arial"/>
                <w:sz w:val="20"/>
                <w:szCs w:val="21"/>
              </w:rPr>
              <w:t xml:space="preserve"> Bell MT</w:t>
            </w:r>
            <w:r w:rsidR="00CE1B5F" w:rsidRPr="00CE1B5F">
              <w:rPr>
                <w:rFonts w:ascii="Arial" w:hAnsi="Arial" w:cs="Arial"/>
                <w:sz w:val="20"/>
                <w:szCs w:val="21"/>
              </w:rPr>
              <w:t>,</w:t>
            </w:r>
            <w:r w:rsidR="00CE1B5F" w:rsidRPr="00CE1B5F">
              <w:rPr>
                <w:rFonts w:ascii="Arial" w:hAnsi="Arial" w:cs="Arial"/>
                <w:color w:val="000000" w:themeColor="text1"/>
                <w:sz w:val="20"/>
                <w:szCs w:val="21"/>
              </w:rPr>
              <w:t xml:space="preserve"> „</w:t>
            </w:r>
            <w:r w:rsidR="00CE1B5F" w:rsidRPr="00CE1B5F">
              <w:rPr>
                <w:rFonts w:ascii="Arial" w:hAnsi="Arial" w:cs="Arial"/>
                <w:sz w:val="20"/>
                <w:szCs w:val="21"/>
              </w:rPr>
              <w:t>OSŻW’’ wysokość 5</w:t>
            </w:r>
            <w:r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 w:val="20"/>
                <w:szCs w:val="21"/>
              </w:rPr>
              <w:t xml:space="preserve">cm, od razu pod </w:t>
            </w:r>
            <w:r>
              <w:rPr>
                <w:rFonts w:ascii="Arial" w:hAnsi="Arial" w:cs="Arial"/>
                <w:sz w:val="20"/>
                <w:szCs w:val="21"/>
              </w:rPr>
              <w:t>s</w:t>
            </w:r>
            <w:r w:rsidR="00CE1B5F" w:rsidRPr="00CE1B5F">
              <w:rPr>
                <w:rFonts w:ascii="Arial" w:hAnsi="Arial" w:cs="Arial"/>
                <w:sz w:val="20"/>
                <w:szCs w:val="21"/>
              </w:rPr>
              <w:t>podem:  </w:t>
            </w:r>
            <w:r w:rsidR="00CE1B5F" w:rsidRPr="00CE1B5F">
              <w:rPr>
                <w:rFonts w:ascii="Arial" w:hAnsi="Arial" w:cs="Arial"/>
                <w:color w:val="000000" w:themeColor="text1"/>
                <w:sz w:val="20"/>
                <w:szCs w:val="21"/>
              </w:rPr>
              <w:t>„</w:t>
            </w:r>
            <w:r w:rsidR="00CE1B5F" w:rsidRPr="00CE1B5F">
              <w:rPr>
                <w:rFonts w:ascii="Arial" w:hAnsi="Arial" w:cs="Arial"/>
                <w:sz w:val="20"/>
                <w:szCs w:val="21"/>
              </w:rPr>
              <w:t>MIŃSK MAZOWIECKI’’ wysokość  4</w:t>
            </w:r>
            <w:r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="00CE1B5F" w:rsidRPr="00CE1B5F">
              <w:rPr>
                <w:rFonts w:ascii="Arial" w:hAnsi="Arial" w:cs="Arial"/>
                <w:sz w:val="20"/>
                <w:szCs w:val="21"/>
              </w:rPr>
              <w:t>cm</w:t>
            </w:r>
          </w:p>
          <w:p w:rsidR="00CE1B5F" w:rsidRPr="00CE1B5F" w:rsidRDefault="00CE1B5F" w:rsidP="00D06B5E">
            <w:pPr>
              <w:pStyle w:val="Akapitzlist"/>
              <w:numPr>
                <w:ilvl w:val="0"/>
                <w:numId w:val="52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CE1B5F">
              <w:rPr>
                <w:rFonts w:ascii="Arial" w:hAnsi="Arial" w:cs="Arial"/>
                <w:sz w:val="20"/>
                <w:szCs w:val="21"/>
              </w:rPr>
              <w:t>Numeracja 1 i 20</w:t>
            </w:r>
          </w:p>
          <w:p w:rsidR="00CE1B5F" w:rsidRPr="00CE1B5F" w:rsidRDefault="00CE1B5F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iCs/>
                <w:color w:val="000000" w:themeColor="text1"/>
                <w:szCs w:val="21"/>
                <w:lang w:val="en-US"/>
              </w:rPr>
            </w:pPr>
            <w:r w:rsidRPr="00CE1B5F">
              <w:rPr>
                <w:rFonts w:ascii="Arial" w:hAnsi="Arial" w:cs="Arial"/>
                <w:iCs/>
                <w:color w:val="000000" w:themeColor="text1"/>
                <w:szCs w:val="21"/>
              </w:rPr>
              <w:t>Preferowane kolory: czerwony lub granatowy lub czarny</w:t>
            </w:r>
          </w:p>
          <w:p w:rsidR="00CE1B5F" w:rsidRPr="00CE1B5F" w:rsidRDefault="00CE1B5F" w:rsidP="00D06B5E">
            <w:pPr>
              <w:spacing w:before="60" w:after="60" w:line="230" w:lineRule="exact"/>
              <w:outlineLvl w:val="0"/>
              <w:rPr>
                <w:rFonts w:ascii="Arial" w:hAnsi="Arial" w:cs="Arial"/>
                <w:iCs/>
                <w:color w:val="000000" w:themeColor="text1"/>
                <w:szCs w:val="21"/>
                <w:lang w:val="en-US"/>
              </w:rPr>
            </w:pPr>
            <w:r w:rsidRPr="00CE1B5F">
              <w:rPr>
                <w:rFonts w:ascii="Arial" w:hAnsi="Arial" w:cs="Arial"/>
                <w:iCs/>
                <w:color w:val="000000" w:themeColor="text1"/>
                <w:szCs w:val="21"/>
              </w:rPr>
              <w:t>Rozmiar:</w:t>
            </w:r>
            <w:r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</w:t>
            </w:r>
            <w:r w:rsidRPr="00CB7E84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>L</w:t>
            </w:r>
            <w:r w:rsidR="00CB7E84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</w:t>
            </w:r>
            <w:r w:rsidRPr="00CE1B5F">
              <w:rPr>
                <w:rFonts w:ascii="Arial" w:hAnsi="Arial" w:cs="Arial"/>
                <w:iCs/>
                <w:color w:val="000000" w:themeColor="text1"/>
                <w:szCs w:val="21"/>
              </w:rPr>
              <w:t>-</w:t>
            </w:r>
            <w:r w:rsidR="00CB7E84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</w:t>
            </w:r>
            <w:r w:rsidRPr="00CB7E84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>1</w:t>
            </w:r>
            <w:r w:rsidRPr="00CE1B5F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szt.</w:t>
            </w:r>
            <w:r w:rsidR="00CB7E84">
              <w:rPr>
                <w:rFonts w:ascii="Arial" w:hAnsi="Arial" w:cs="Arial"/>
                <w:iCs/>
                <w:color w:val="000000" w:themeColor="text1"/>
                <w:szCs w:val="21"/>
              </w:rPr>
              <w:t>,</w:t>
            </w:r>
            <w:r w:rsidRPr="00CE1B5F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</w:t>
            </w:r>
            <w:r w:rsidRPr="00CB7E84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>XL</w:t>
            </w:r>
            <w:r w:rsidR="00CB7E84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</w:t>
            </w:r>
            <w:r w:rsidRPr="00CE1B5F">
              <w:rPr>
                <w:rFonts w:ascii="Arial" w:hAnsi="Arial" w:cs="Arial"/>
                <w:iCs/>
                <w:color w:val="000000" w:themeColor="text1"/>
                <w:szCs w:val="21"/>
              </w:rPr>
              <w:t>-</w:t>
            </w:r>
            <w:r w:rsidR="00CB7E84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</w:t>
            </w:r>
            <w:r w:rsidRPr="00CB7E84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>1</w:t>
            </w:r>
            <w:r w:rsidRPr="00CE1B5F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szt.</w:t>
            </w:r>
          </w:p>
        </w:tc>
        <w:tc>
          <w:tcPr>
            <w:tcW w:w="992" w:type="dxa"/>
            <w:vAlign w:val="center"/>
          </w:tcPr>
          <w:p w:rsidR="00CE1B5F" w:rsidRPr="00185D8A" w:rsidRDefault="00CE1B5F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CE1B5F" w:rsidRPr="00185D8A" w:rsidRDefault="00CE1B5F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2</w:t>
            </w:r>
          </w:p>
        </w:tc>
      </w:tr>
      <w:tr w:rsidR="00C5745D" w:rsidTr="006014E2">
        <w:trPr>
          <w:cantSplit/>
        </w:trPr>
        <w:tc>
          <w:tcPr>
            <w:tcW w:w="704" w:type="dxa"/>
            <w:vAlign w:val="center"/>
          </w:tcPr>
          <w:p w:rsidR="00C5745D" w:rsidRPr="00185D8A" w:rsidRDefault="00C5745D" w:rsidP="00D06B5E">
            <w:pPr>
              <w:pStyle w:val="Akapitzlist"/>
              <w:numPr>
                <w:ilvl w:val="0"/>
                <w:numId w:val="5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5745D" w:rsidRPr="00185D8A" w:rsidRDefault="00C5745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Spodnie bramkarskie do piłki nożnej </w:t>
            </w:r>
          </w:p>
        </w:tc>
        <w:tc>
          <w:tcPr>
            <w:tcW w:w="10348" w:type="dxa"/>
            <w:vAlign w:val="center"/>
          </w:tcPr>
          <w:p w:rsidR="00C5745D" w:rsidRPr="00C5745D" w:rsidRDefault="00C5745D" w:rsidP="00D06B5E">
            <w:pPr>
              <w:spacing w:before="80" w:line="230" w:lineRule="exact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C5745D">
              <w:rPr>
                <w:rFonts w:ascii="Arial" w:hAnsi="Arial" w:cs="Arial"/>
                <w:color w:val="000000" w:themeColor="text1"/>
                <w:szCs w:val="21"/>
              </w:rPr>
              <w:t xml:space="preserve">Spodnie bramkarskie długie </w:t>
            </w:r>
            <w:r w:rsidRPr="00C5745D">
              <w:rPr>
                <w:rFonts w:ascii="Arial" w:hAnsi="Arial" w:cs="Arial"/>
                <w:color w:val="000000" w:themeColor="text1"/>
                <w:szCs w:val="21"/>
              </w:rPr>
              <w:br/>
              <w:t xml:space="preserve">Muszą posiadać wzmocnienia, gąbki na kolanach i udach oraz dodatkowe przeszycie w kroku zapobiegające rozdarciu spodni. </w:t>
            </w:r>
          </w:p>
          <w:p w:rsidR="00C5745D" w:rsidRPr="00C5745D" w:rsidRDefault="00C5745D" w:rsidP="00D06B5E">
            <w:pPr>
              <w:spacing w:line="230" w:lineRule="exact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C5745D">
              <w:rPr>
                <w:rFonts w:ascii="Arial" w:hAnsi="Arial" w:cs="Arial"/>
                <w:color w:val="000000" w:themeColor="text1"/>
                <w:szCs w:val="21"/>
              </w:rPr>
              <w:t>Kolory: czerwony lub granatowy lub czarny</w:t>
            </w:r>
          </w:p>
          <w:p w:rsidR="00C5745D" w:rsidRPr="00C5745D" w:rsidRDefault="00C5745D" w:rsidP="00D06B5E">
            <w:pPr>
              <w:spacing w:before="80" w:after="80" w:line="230" w:lineRule="exact"/>
              <w:jc w:val="both"/>
              <w:outlineLvl w:val="0"/>
              <w:rPr>
                <w:rFonts w:ascii="Arial" w:hAnsi="Arial" w:cs="Arial"/>
                <w:iCs/>
                <w:color w:val="000000" w:themeColor="text1"/>
                <w:szCs w:val="21"/>
                <w:lang w:val="en-US"/>
              </w:rPr>
            </w:pPr>
            <w:r w:rsidRPr="00CE1B5F">
              <w:rPr>
                <w:rFonts w:ascii="Arial" w:hAnsi="Arial" w:cs="Arial"/>
                <w:iCs/>
                <w:color w:val="000000" w:themeColor="text1"/>
                <w:szCs w:val="21"/>
              </w:rPr>
              <w:t>Rozmiar:</w:t>
            </w:r>
            <w:r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</w:t>
            </w:r>
            <w:r w:rsidRPr="00CB7E84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>L</w:t>
            </w:r>
            <w:r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</w:t>
            </w:r>
            <w:r w:rsidRPr="00CE1B5F">
              <w:rPr>
                <w:rFonts w:ascii="Arial" w:hAnsi="Arial" w:cs="Arial"/>
                <w:iCs/>
                <w:color w:val="000000" w:themeColor="text1"/>
                <w:szCs w:val="21"/>
              </w:rPr>
              <w:t>-</w:t>
            </w:r>
            <w:r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</w:t>
            </w:r>
            <w:r w:rsidRPr="00CB7E84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>1</w:t>
            </w:r>
            <w:r w:rsidRPr="00CE1B5F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szt.</w:t>
            </w:r>
            <w:r>
              <w:rPr>
                <w:rFonts w:ascii="Arial" w:hAnsi="Arial" w:cs="Arial"/>
                <w:iCs/>
                <w:color w:val="000000" w:themeColor="text1"/>
                <w:szCs w:val="21"/>
              </w:rPr>
              <w:t>,</w:t>
            </w:r>
            <w:r w:rsidRPr="00CE1B5F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</w:t>
            </w:r>
            <w:r w:rsidRPr="00CB7E84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>XL</w:t>
            </w:r>
            <w:r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</w:t>
            </w:r>
            <w:r w:rsidRPr="00CE1B5F">
              <w:rPr>
                <w:rFonts w:ascii="Arial" w:hAnsi="Arial" w:cs="Arial"/>
                <w:iCs/>
                <w:color w:val="000000" w:themeColor="text1"/>
                <w:szCs w:val="21"/>
              </w:rPr>
              <w:t>-</w:t>
            </w:r>
            <w:r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</w:t>
            </w:r>
            <w:r w:rsidRPr="00CB7E84">
              <w:rPr>
                <w:rFonts w:ascii="Arial" w:hAnsi="Arial" w:cs="Arial"/>
                <w:b/>
                <w:iCs/>
                <w:color w:val="000000" w:themeColor="text1"/>
                <w:szCs w:val="21"/>
              </w:rPr>
              <w:t>1</w:t>
            </w:r>
            <w:r w:rsidRPr="00CE1B5F">
              <w:rPr>
                <w:rFonts w:ascii="Arial" w:hAnsi="Arial" w:cs="Arial"/>
                <w:iCs/>
                <w:color w:val="000000" w:themeColor="text1"/>
                <w:szCs w:val="21"/>
              </w:rPr>
              <w:t xml:space="preserve"> szt.</w:t>
            </w:r>
          </w:p>
        </w:tc>
        <w:tc>
          <w:tcPr>
            <w:tcW w:w="992" w:type="dxa"/>
            <w:vAlign w:val="center"/>
          </w:tcPr>
          <w:p w:rsidR="00C5745D" w:rsidRPr="00185D8A" w:rsidRDefault="00C5745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C5745D" w:rsidRPr="00185D8A" w:rsidRDefault="00C5745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2</w:t>
            </w:r>
          </w:p>
        </w:tc>
      </w:tr>
      <w:tr w:rsidR="00855F6E" w:rsidTr="00D06B5E">
        <w:trPr>
          <w:cantSplit/>
          <w:trHeight w:val="283"/>
        </w:trPr>
        <w:tc>
          <w:tcPr>
            <w:tcW w:w="704" w:type="dxa"/>
            <w:tcBorders>
              <w:right w:val="nil"/>
            </w:tcBorders>
            <w:vAlign w:val="center"/>
          </w:tcPr>
          <w:p w:rsidR="00855F6E" w:rsidRPr="00855F6E" w:rsidRDefault="00855F6E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:rsidR="00855F6E" w:rsidRPr="00855F6E" w:rsidRDefault="00855F6E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Gwarancja: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vAlign w:val="center"/>
          </w:tcPr>
          <w:p w:rsidR="00855F6E" w:rsidRPr="00855F6E" w:rsidRDefault="00855F6E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24 mies.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855F6E" w:rsidRPr="00855F6E" w:rsidRDefault="00855F6E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855F6E" w:rsidRPr="00855F6E" w:rsidRDefault="00855F6E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55F6E" w:rsidRPr="006014E2" w:rsidTr="00D06B5E">
        <w:trPr>
          <w:cantSplit/>
          <w:trHeight w:val="283"/>
        </w:trPr>
        <w:tc>
          <w:tcPr>
            <w:tcW w:w="704" w:type="dxa"/>
            <w:tcBorders>
              <w:right w:val="nil"/>
            </w:tcBorders>
            <w:shd w:val="clear" w:color="auto" w:fill="92D050"/>
          </w:tcPr>
          <w:p w:rsidR="00855F6E" w:rsidRPr="006014E2" w:rsidRDefault="00855F6E" w:rsidP="00D06B5E">
            <w:pPr>
              <w:spacing w:before="40" w:after="40" w:line="230" w:lineRule="exact"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92D050"/>
            <w:vAlign w:val="center"/>
          </w:tcPr>
          <w:p w:rsidR="00855F6E" w:rsidRPr="006014E2" w:rsidRDefault="00855F6E" w:rsidP="00D06B5E">
            <w:pPr>
              <w:spacing w:before="40" w:after="40" w:line="230" w:lineRule="exact"/>
              <w:jc w:val="righ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Zadanie nr </w:t>
            </w:r>
            <w:r>
              <w:rPr>
                <w:rFonts w:ascii="Arial" w:hAnsi="Arial" w:cs="Arial"/>
                <w:b/>
                <w:i/>
                <w:sz w:val="21"/>
                <w:szCs w:val="21"/>
              </w:rPr>
              <w:t>4</w:t>
            </w: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 -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shd w:val="clear" w:color="auto" w:fill="92D050"/>
          </w:tcPr>
          <w:p w:rsidR="00855F6E" w:rsidRPr="006014E2" w:rsidRDefault="00C5745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3A6424">
              <w:rPr>
                <w:rFonts w:ascii="Arial" w:hAnsi="Arial" w:cs="Arial"/>
                <w:b/>
                <w:i/>
                <w:szCs w:val="21"/>
              </w:rPr>
              <w:t>Obuwie sportowe / turystyczne / trekkingowe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92D050"/>
          </w:tcPr>
          <w:p w:rsidR="00855F6E" w:rsidRPr="006014E2" w:rsidRDefault="00855F6E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2D050"/>
          </w:tcPr>
          <w:p w:rsidR="00855F6E" w:rsidRPr="006014E2" w:rsidRDefault="00855F6E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</w:tr>
      <w:tr w:rsidR="00C5745D" w:rsidTr="00855F6E">
        <w:trPr>
          <w:cantSplit/>
        </w:trPr>
        <w:tc>
          <w:tcPr>
            <w:tcW w:w="704" w:type="dxa"/>
            <w:vAlign w:val="center"/>
          </w:tcPr>
          <w:p w:rsidR="00C5745D" w:rsidRPr="00185D8A" w:rsidRDefault="00C5745D" w:rsidP="00D06B5E">
            <w:pPr>
              <w:pStyle w:val="Akapitzlist"/>
              <w:numPr>
                <w:ilvl w:val="0"/>
                <w:numId w:val="57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5745D" w:rsidRPr="00185D8A" w:rsidRDefault="00C5745D" w:rsidP="00D06B5E">
            <w:pPr>
              <w:spacing w:line="230" w:lineRule="exact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185D8A">
              <w:rPr>
                <w:rFonts w:ascii="Arial" w:hAnsi="Arial" w:cs="Arial"/>
                <w:bCs/>
                <w:sz w:val="21"/>
                <w:szCs w:val="21"/>
              </w:rPr>
              <w:t>Obuwi</w:t>
            </w:r>
            <w:r w:rsidR="00C70A85">
              <w:rPr>
                <w:rFonts w:ascii="Arial" w:hAnsi="Arial" w:cs="Arial"/>
                <w:bCs/>
                <w:sz w:val="21"/>
                <w:szCs w:val="21"/>
              </w:rPr>
              <w:t>e sportowe do biegania (męskie)</w:t>
            </w:r>
          </w:p>
          <w:p w:rsidR="00C5745D" w:rsidRPr="00185D8A" w:rsidRDefault="00C5745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348" w:type="dxa"/>
            <w:vAlign w:val="center"/>
          </w:tcPr>
          <w:p w:rsidR="00C5745D" w:rsidRPr="00C5745D" w:rsidRDefault="00C5745D" w:rsidP="00D06B5E">
            <w:pPr>
              <w:spacing w:before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C5745D">
              <w:rPr>
                <w:rFonts w:ascii="Arial" w:hAnsi="Arial" w:cs="Arial"/>
                <w:szCs w:val="21"/>
              </w:rPr>
              <w:t xml:space="preserve">Buty muszą posiadać dużą amortyzację z anatomicznym dopasowaniem. Cholewka musi być wykonana z lekkiej siateczki ze strategicznie rozmieszczonym wsparciem dopasowującym się do stopy, zapewniając wentylację i minimalizując ryzyko obtarć podczas biegu. Dodatkowo zewnętrzna, anatomicznie formowana konstrukcja za piętka oferuje stabilność pięty, a tym samym bezpieczne lądowanie i przetoczenie stopy. Natomiast pianka pochłania wstrząsy i oddaje energię, co gwarantuje amortyzację. Całość uzupełnia podeszwa zewnętrzna z litej gumy, która została rozmieszczona w newralgicznych miejscach dla zwiększenia trwałości. </w:t>
            </w:r>
          </w:p>
          <w:p w:rsidR="00C5745D" w:rsidRPr="00C5745D" w:rsidRDefault="00657338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Typ:</w:t>
            </w:r>
            <w:r w:rsidR="00C5745D" w:rsidRPr="00C5745D">
              <w:rPr>
                <w:rFonts w:ascii="Arial" w:hAnsi="Arial" w:cs="Arial"/>
                <w:szCs w:val="21"/>
              </w:rPr>
              <w:t xml:space="preserve"> neutralny;</w:t>
            </w:r>
          </w:p>
          <w:p w:rsidR="00C5745D" w:rsidRPr="00C5745D" w:rsidRDefault="00657338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Cholewka: </w:t>
            </w:r>
            <w:r w:rsidR="00C5745D" w:rsidRPr="00C5745D">
              <w:rPr>
                <w:rFonts w:ascii="Arial" w:hAnsi="Arial" w:cs="Arial"/>
                <w:szCs w:val="21"/>
              </w:rPr>
              <w:t>siateczka ze wzmocnieniami;</w:t>
            </w:r>
          </w:p>
          <w:p w:rsidR="00C5745D" w:rsidRPr="00C5745D" w:rsidRDefault="00C5745D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C5745D">
              <w:rPr>
                <w:rFonts w:ascii="Arial" w:hAnsi="Arial" w:cs="Arial"/>
                <w:szCs w:val="21"/>
              </w:rPr>
              <w:t>Profilowany zapiętek;</w:t>
            </w:r>
          </w:p>
          <w:p w:rsidR="00C5745D" w:rsidRPr="00C5745D" w:rsidRDefault="00C5745D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C5745D">
              <w:rPr>
                <w:rFonts w:ascii="Arial" w:hAnsi="Arial" w:cs="Arial"/>
                <w:szCs w:val="21"/>
              </w:rPr>
              <w:t>Podwójna podeszwa zewnętrzna;</w:t>
            </w:r>
          </w:p>
          <w:p w:rsidR="00C5745D" w:rsidRPr="00C5745D" w:rsidRDefault="00C5745D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C5745D">
              <w:rPr>
                <w:rFonts w:ascii="Arial" w:hAnsi="Arial" w:cs="Arial"/>
                <w:szCs w:val="21"/>
              </w:rPr>
              <w:t>Wyjmowana wkładka;</w:t>
            </w:r>
          </w:p>
          <w:p w:rsidR="00C5745D" w:rsidRPr="00C5745D" w:rsidRDefault="00C5745D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C5745D">
              <w:rPr>
                <w:rFonts w:ascii="Arial" w:hAnsi="Arial" w:cs="Arial"/>
                <w:szCs w:val="21"/>
              </w:rPr>
              <w:t>Elementy odblaskowe;</w:t>
            </w:r>
          </w:p>
          <w:p w:rsidR="00C5745D" w:rsidRPr="00C5745D" w:rsidRDefault="00C5745D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C5745D">
              <w:rPr>
                <w:rFonts w:ascii="Arial" w:hAnsi="Arial" w:cs="Arial"/>
                <w:szCs w:val="21"/>
              </w:rPr>
              <w:t>Waga 210 g;</w:t>
            </w:r>
          </w:p>
          <w:p w:rsidR="00C5745D" w:rsidRPr="00C5745D" w:rsidRDefault="00657338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Kolor:</w:t>
            </w:r>
            <w:r w:rsidR="00C5745D" w:rsidRPr="00C5745D">
              <w:rPr>
                <w:rFonts w:ascii="Arial" w:hAnsi="Arial" w:cs="Arial"/>
                <w:szCs w:val="21"/>
              </w:rPr>
              <w:t xml:space="preserve"> czarny.</w:t>
            </w:r>
          </w:p>
          <w:p w:rsidR="00C5745D" w:rsidRPr="00C5745D" w:rsidRDefault="00C5745D" w:rsidP="00D06B5E">
            <w:pPr>
              <w:spacing w:before="80" w:after="80" w:line="230" w:lineRule="exact"/>
              <w:rPr>
                <w:rFonts w:ascii="Arial" w:hAnsi="Arial" w:cs="Arial"/>
                <w:szCs w:val="21"/>
              </w:rPr>
            </w:pPr>
            <w:r w:rsidRPr="00C5745D">
              <w:rPr>
                <w:rFonts w:ascii="Arial" w:hAnsi="Arial" w:cs="Arial"/>
                <w:color w:val="000000" w:themeColor="text1"/>
                <w:szCs w:val="21"/>
              </w:rPr>
              <w:t>Rozmiar</w:t>
            </w:r>
            <w:r w:rsidRPr="00C5745D">
              <w:rPr>
                <w:rFonts w:ascii="Arial" w:hAnsi="Arial" w:cs="Arial"/>
                <w:szCs w:val="21"/>
              </w:rPr>
              <w:t xml:space="preserve">: </w:t>
            </w:r>
            <w:r w:rsidRPr="00C5745D">
              <w:rPr>
                <w:rFonts w:ascii="Arial" w:hAnsi="Arial" w:cs="Arial"/>
                <w:b/>
                <w:szCs w:val="21"/>
              </w:rPr>
              <w:t>40</w:t>
            </w:r>
            <w:r w:rsidRPr="00C5745D">
              <w:rPr>
                <w:rFonts w:ascii="Arial" w:hAnsi="Arial" w:cs="Arial"/>
                <w:szCs w:val="21"/>
              </w:rPr>
              <w:t xml:space="preserve"> – </w:t>
            </w:r>
            <w:r w:rsidRPr="00C5745D">
              <w:rPr>
                <w:rFonts w:ascii="Arial" w:hAnsi="Arial" w:cs="Arial"/>
                <w:b/>
                <w:szCs w:val="21"/>
              </w:rPr>
              <w:t>2</w:t>
            </w:r>
            <w:r w:rsidRPr="00C5745D">
              <w:rPr>
                <w:rFonts w:ascii="Arial" w:hAnsi="Arial" w:cs="Arial"/>
                <w:szCs w:val="21"/>
              </w:rPr>
              <w:t xml:space="preserve"> pary, </w:t>
            </w:r>
            <w:r w:rsidRPr="00C5745D">
              <w:rPr>
                <w:rFonts w:ascii="Arial" w:hAnsi="Arial" w:cs="Arial"/>
                <w:b/>
                <w:szCs w:val="21"/>
              </w:rPr>
              <w:t>41</w:t>
            </w:r>
            <w:r w:rsidRPr="00C5745D">
              <w:rPr>
                <w:rFonts w:ascii="Arial" w:hAnsi="Arial" w:cs="Arial"/>
                <w:szCs w:val="21"/>
              </w:rPr>
              <w:t xml:space="preserve"> – </w:t>
            </w:r>
            <w:r w:rsidRPr="00C5745D">
              <w:rPr>
                <w:rFonts w:ascii="Arial" w:hAnsi="Arial" w:cs="Arial"/>
                <w:b/>
                <w:szCs w:val="21"/>
              </w:rPr>
              <w:t>2</w:t>
            </w:r>
            <w:r w:rsidRPr="00C5745D">
              <w:rPr>
                <w:rFonts w:ascii="Arial" w:hAnsi="Arial" w:cs="Arial"/>
                <w:szCs w:val="21"/>
              </w:rPr>
              <w:t xml:space="preserve"> pary, </w:t>
            </w:r>
            <w:r w:rsidRPr="00C5745D">
              <w:rPr>
                <w:rFonts w:ascii="Arial" w:hAnsi="Arial" w:cs="Arial"/>
                <w:b/>
                <w:szCs w:val="21"/>
              </w:rPr>
              <w:t>42</w:t>
            </w:r>
            <w:r w:rsidRPr="00C5745D">
              <w:rPr>
                <w:rFonts w:ascii="Arial" w:hAnsi="Arial" w:cs="Arial"/>
                <w:szCs w:val="21"/>
              </w:rPr>
              <w:t xml:space="preserve"> – </w:t>
            </w:r>
            <w:r w:rsidRPr="00C5745D">
              <w:rPr>
                <w:rFonts w:ascii="Arial" w:hAnsi="Arial" w:cs="Arial"/>
                <w:b/>
                <w:szCs w:val="21"/>
              </w:rPr>
              <w:t>2</w:t>
            </w:r>
            <w:r w:rsidRPr="00C5745D">
              <w:rPr>
                <w:rFonts w:ascii="Arial" w:hAnsi="Arial" w:cs="Arial"/>
                <w:szCs w:val="21"/>
              </w:rPr>
              <w:t xml:space="preserve"> pary, </w:t>
            </w:r>
            <w:r w:rsidRPr="00C5745D">
              <w:rPr>
                <w:rFonts w:ascii="Arial" w:hAnsi="Arial" w:cs="Arial"/>
                <w:b/>
                <w:szCs w:val="21"/>
              </w:rPr>
              <w:t>43</w:t>
            </w:r>
            <w:r w:rsidRPr="00C5745D">
              <w:rPr>
                <w:rFonts w:ascii="Arial" w:hAnsi="Arial" w:cs="Arial"/>
                <w:szCs w:val="21"/>
              </w:rPr>
              <w:t xml:space="preserve"> – </w:t>
            </w:r>
            <w:r w:rsidRPr="00C5745D">
              <w:rPr>
                <w:rFonts w:ascii="Arial" w:hAnsi="Arial" w:cs="Arial"/>
                <w:b/>
                <w:szCs w:val="21"/>
              </w:rPr>
              <w:t>2</w:t>
            </w:r>
            <w:r w:rsidRPr="00C5745D">
              <w:rPr>
                <w:rFonts w:ascii="Arial" w:hAnsi="Arial" w:cs="Arial"/>
                <w:szCs w:val="21"/>
              </w:rPr>
              <w:t xml:space="preserve"> pary, </w:t>
            </w:r>
            <w:r w:rsidRPr="00C5745D">
              <w:rPr>
                <w:rFonts w:ascii="Arial" w:hAnsi="Arial" w:cs="Arial"/>
                <w:b/>
                <w:szCs w:val="21"/>
              </w:rPr>
              <w:t>45</w:t>
            </w:r>
            <w:r w:rsidRPr="00C5745D">
              <w:rPr>
                <w:rFonts w:ascii="Arial" w:hAnsi="Arial" w:cs="Arial"/>
                <w:szCs w:val="21"/>
              </w:rPr>
              <w:t xml:space="preserve"> – </w:t>
            </w:r>
            <w:r w:rsidRPr="00C5745D">
              <w:rPr>
                <w:rFonts w:ascii="Arial" w:hAnsi="Arial" w:cs="Arial"/>
                <w:b/>
                <w:szCs w:val="21"/>
              </w:rPr>
              <w:t>1</w:t>
            </w:r>
            <w:r w:rsidRPr="00C5745D">
              <w:rPr>
                <w:rFonts w:ascii="Arial" w:hAnsi="Arial" w:cs="Arial"/>
                <w:szCs w:val="21"/>
              </w:rPr>
              <w:t xml:space="preserve"> para, </w:t>
            </w:r>
            <w:r w:rsidRPr="00C5745D">
              <w:rPr>
                <w:rFonts w:ascii="Arial" w:hAnsi="Arial" w:cs="Arial"/>
                <w:b/>
                <w:szCs w:val="21"/>
              </w:rPr>
              <w:t>46</w:t>
            </w:r>
            <w:r w:rsidRPr="00C5745D">
              <w:rPr>
                <w:rFonts w:ascii="Arial" w:hAnsi="Arial" w:cs="Arial"/>
                <w:szCs w:val="21"/>
              </w:rPr>
              <w:t xml:space="preserve"> – </w:t>
            </w:r>
            <w:r w:rsidRPr="00C5745D">
              <w:rPr>
                <w:rFonts w:ascii="Arial" w:hAnsi="Arial" w:cs="Arial"/>
                <w:b/>
                <w:szCs w:val="21"/>
              </w:rPr>
              <w:t>1</w:t>
            </w:r>
            <w:r w:rsidRPr="00C5745D">
              <w:rPr>
                <w:rFonts w:ascii="Arial" w:hAnsi="Arial" w:cs="Arial"/>
                <w:szCs w:val="21"/>
              </w:rPr>
              <w:t xml:space="preserve"> para.</w:t>
            </w:r>
          </w:p>
        </w:tc>
        <w:tc>
          <w:tcPr>
            <w:tcW w:w="992" w:type="dxa"/>
            <w:vAlign w:val="center"/>
          </w:tcPr>
          <w:p w:rsidR="00C5745D" w:rsidRPr="00185D8A" w:rsidRDefault="00C5745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C5745D" w:rsidRPr="00185D8A" w:rsidRDefault="00C5745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10</w:t>
            </w:r>
          </w:p>
        </w:tc>
      </w:tr>
      <w:tr w:rsidR="00C5745D" w:rsidTr="00855F6E">
        <w:trPr>
          <w:cantSplit/>
        </w:trPr>
        <w:tc>
          <w:tcPr>
            <w:tcW w:w="704" w:type="dxa"/>
            <w:vAlign w:val="center"/>
          </w:tcPr>
          <w:p w:rsidR="00C5745D" w:rsidRPr="00185D8A" w:rsidRDefault="00C5745D" w:rsidP="00D06B5E">
            <w:pPr>
              <w:pStyle w:val="Akapitzlist"/>
              <w:numPr>
                <w:ilvl w:val="0"/>
                <w:numId w:val="57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5745D" w:rsidRPr="00185D8A" w:rsidRDefault="00C5745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Obuwie sportowe do biegania</w:t>
            </w:r>
          </w:p>
        </w:tc>
        <w:tc>
          <w:tcPr>
            <w:tcW w:w="10348" w:type="dxa"/>
            <w:vAlign w:val="center"/>
          </w:tcPr>
          <w:p w:rsidR="00C5745D" w:rsidRPr="00C5745D" w:rsidRDefault="00C5745D" w:rsidP="00D06B5E">
            <w:pPr>
              <w:shd w:val="clear" w:color="auto" w:fill="FFFFFF"/>
              <w:spacing w:before="80" w:line="230" w:lineRule="exact"/>
              <w:rPr>
                <w:rFonts w:ascii="Arial" w:hAnsi="Arial" w:cs="Arial"/>
                <w:szCs w:val="21"/>
              </w:rPr>
            </w:pPr>
            <w:r w:rsidRPr="00C5745D">
              <w:rPr>
                <w:rFonts w:ascii="Arial" w:hAnsi="Arial" w:cs="Arial"/>
                <w:szCs w:val="21"/>
              </w:rPr>
              <w:t>Miękka podeszwa środkowa, formowany zapiętek.</w:t>
            </w:r>
          </w:p>
          <w:p w:rsidR="00C5745D" w:rsidRPr="00C5745D" w:rsidRDefault="00C5745D" w:rsidP="00D06B5E">
            <w:pPr>
              <w:shd w:val="clear" w:color="auto" w:fill="FFFFFF"/>
              <w:spacing w:line="230" w:lineRule="exact"/>
              <w:rPr>
                <w:rFonts w:ascii="Arial" w:hAnsi="Arial" w:cs="Arial"/>
                <w:szCs w:val="21"/>
              </w:rPr>
            </w:pPr>
            <w:r w:rsidRPr="00C5745D">
              <w:rPr>
                <w:rFonts w:ascii="Arial" w:hAnsi="Arial" w:cs="Arial"/>
                <w:szCs w:val="21"/>
              </w:rPr>
              <w:t>Specyfikacja:</w:t>
            </w:r>
          </w:p>
          <w:p w:rsidR="00C5745D" w:rsidRPr="00C5745D" w:rsidRDefault="00C5745D" w:rsidP="00D06B5E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C5745D">
              <w:rPr>
                <w:rFonts w:ascii="Arial" w:hAnsi="Arial" w:cs="Arial"/>
                <w:sz w:val="20"/>
                <w:szCs w:val="21"/>
              </w:rPr>
              <w:t>4 mm drop dla naturalnego ułożenia stopy</w:t>
            </w:r>
          </w:p>
          <w:p w:rsidR="00C5745D" w:rsidRPr="00C5745D" w:rsidRDefault="00C5745D" w:rsidP="00D06B5E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C5745D">
              <w:rPr>
                <w:rFonts w:ascii="Arial" w:hAnsi="Arial" w:cs="Arial"/>
                <w:sz w:val="20"/>
                <w:szCs w:val="21"/>
              </w:rPr>
              <w:t>Wierzch wykonany z materiałów syntetycznych oraz siateczki</w:t>
            </w:r>
          </w:p>
          <w:p w:rsidR="00C5745D" w:rsidRPr="00C5745D" w:rsidRDefault="00C5745D" w:rsidP="00D06B5E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C5745D">
              <w:rPr>
                <w:rFonts w:ascii="Arial" w:hAnsi="Arial" w:cs="Arial"/>
                <w:sz w:val="20"/>
                <w:szCs w:val="21"/>
              </w:rPr>
              <w:t>Formowany zapiętek</w:t>
            </w:r>
          </w:p>
          <w:p w:rsidR="00C5745D" w:rsidRPr="00C5745D" w:rsidRDefault="00C5745D" w:rsidP="00D06B5E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C5745D">
              <w:rPr>
                <w:rFonts w:ascii="Arial" w:hAnsi="Arial" w:cs="Arial"/>
                <w:sz w:val="20"/>
                <w:szCs w:val="21"/>
              </w:rPr>
              <w:t>Gumowa podeszwa zewnętrzna</w:t>
            </w:r>
          </w:p>
          <w:p w:rsidR="00C5745D" w:rsidRPr="00C5745D" w:rsidRDefault="00C5745D" w:rsidP="00D06B5E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C5745D">
              <w:rPr>
                <w:rFonts w:ascii="Arial" w:hAnsi="Arial" w:cs="Arial"/>
                <w:sz w:val="20"/>
                <w:szCs w:val="21"/>
              </w:rPr>
              <w:t>Sznurowane zapięcie zapewnia stabilizację stopy</w:t>
            </w:r>
          </w:p>
          <w:p w:rsidR="00C5745D" w:rsidRPr="00C5745D" w:rsidRDefault="00C5745D" w:rsidP="00D06B5E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C5745D">
              <w:rPr>
                <w:rFonts w:ascii="Arial" w:hAnsi="Arial" w:cs="Arial"/>
                <w:sz w:val="20"/>
                <w:szCs w:val="21"/>
              </w:rPr>
              <w:t>Technologia absorbująca wstrząsy podczas uderzenia stopy o podłoże typu ABZORB lub równoważna</w:t>
            </w:r>
          </w:p>
          <w:p w:rsidR="00C5745D" w:rsidRPr="00C5745D" w:rsidRDefault="00C5745D" w:rsidP="00D06B5E">
            <w:pPr>
              <w:shd w:val="clear" w:color="auto" w:fill="FFFFFF"/>
              <w:spacing w:line="230" w:lineRule="exact"/>
              <w:rPr>
                <w:rFonts w:ascii="Arial" w:hAnsi="Arial" w:cs="Arial"/>
                <w:szCs w:val="21"/>
              </w:rPr>
            </w:pPr>
            <w:r w:rsidRPr="00C5745D">
              <w:rPr>
                <w:rFonts w:ascii="Arial" w:hAnsi="Arial" w:cs="Arial"/>
                <w:szCs w:val="21"/>
              </w:rPr>
              <w:t>Kolor przeważający: ciemny (czarny, granatowy)</w:t>
            </w:r>
          </w:p>
          <w:p w:rsidR="00C5745D" w:rsidRDefault="007643D7" w:rsidP="00D06B5E">
            <w:pPr>
              <w:spacing w:before="80" w:line="230" w:lineRule="exact"/>
              <w:outlineLvl w:val="0"/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/>
                <w:bCs/>
                <w:szCs w:val="21"/>
              </w:rPr>
              <w:t>Rozmiar</w:t>
            </w:r>
            <w:r w:rsidR="00C5745D">
              <w:rPr>
                <w:rFonts w:ascii="Arial" w:hAnsi="Arial" w:cs="Arial"/>
                <w:bCs/>
                <w:szCs w:val="21"/>
              </w:rPr>
              <w:t xml:space="preserve"> (model damski): </w:t>
            </w:r>
            <w:r w:rsidR="00C5745D" w:rsidRPr="00C5745D">
              <w:rPr>
                <w:rFonts w:ascii="Arial" w:hAnsi="Arial" w:cs="Arial"/>
                <w:b/>
                <w:bCs/>
                <w:szCs w:val="21"/>
              </w:rPr>
              <w:t>37</w:t>
            </w:r>
            <w:r w:rsidR="00C5745D">
              <w:rPr>
                <w:rFonts w:ascii="Arial" w:hAnsi="Arial" w:cs="Arial"/>
                <w:bCs/>
                <w:szCs w:val="21"/>
              </w:rPr>
              <w:t xml:space="preserve">- </w:t>
            </w:r>
            <w:r w:rsidR="00C5745D" w:rsidRPr="00C5745D">
              <w:rPr>
                <w:rFonts w:ascii="Arial" w:hAnsi="Arial" w:cs="Arial"/>
                <w:b/>
                <w:bCs/>
                <w:szCs w:val="21"/>
              </w:rPr>
              <w:t>2</w:t>
            </w:r>
            <w:r w:rsidR="00C5745D">
              <w:rPr>
                <w:rFonts w:ascii="Arial" w:hAnsi="Arial" w:cs="Arial"/>
                <w:bCs/>
                <w:szCs w:val="21"/>
              </w:rPr>
              <w:t xml:space="preserve"> pary</w:t>
            </w:r>
            <w:r w:rsidR="00C5745D" w:rsidRPr="00C5745D">
              <w:rPr>
                <w:rFonts w:ascii="Arial" w:hAnsi="Arial" w:cs="Arial"/>
                <w:bCs/>
                <w:szCs w:val="21"/>
              </w:rPr>
              <w:t xml:space="preserve">;  </w:t>
            </w:r>
            <w:r w:rsidR="00C5745D" w:rsidRPr="00C5745D">
              <w:rPr>
                <w:rFonts w:ascii="Arial" w:hAnsi="Arial" w:cs="Arial"/>
                <w:b/>
                <w:bCs/>
                <w:szCs w:val="21"/>
              </w:rPr>
              <w:t>38</w:t>
            </w:r>
            <w:r w:rsidR="00C5745D" w:rsidRPr="00C5745D">
              <w:rPr>
                <w:rFonts w:ascii="Arial" w:hAnsi="Arial" w:cs="Arial"/>
                <w:bCs/>
                <w:szCs w:val="21"/>
              </w:rPr>
              <w:t xml:space="preserve"> – </w:t>
            </w:r>
            <w:r w:rsidR="00C5745D" w:rsidRPr="00C5745D">
              <w:rPr>
                <w:rFonts w:ascii="Arial" w:hAnsi="Arial" w:cs="Arial"/>
                <w:b/>
                <w:bCs/>
                <w:szCs w:val="21"/>
              </w:rPr>
              <w:t>1</w:t>
            </w:r>
            <w:r w:rsidR="00C5745D" w:rsidRPr="00C5745D">
              <w:rPr>
                <w:rFonts w:ascii="Arial" w:hAnsi="Arial" w:cs="Arial"/>
                <w:bCs/>
                <w:szCs w:val="21"/>
              </w:rPr>
              <w:t xml:space="preserve"> para</w:t>
            </w:r>
            <w:r w:rsidR="00C5745D">
              <w:rPr>
                <w:rFonts w:ascii="Arial" w:hAnsi="Arial" w:cs="Arial"/>
                <w:bCs/>
                <w:szCs w:val="21"/>
              </w:rPr>
              <w:t xml:space="preserve">; </w:t>
            </w:r>
            <w:r w:rsidR="00C5745D" w:rsidRPr="00C5745D">
              <w:rPr>
                <w:rFonts w:ascii="Arial" w:hAnsi="Arial" w:cs="Arial"/>
                <w:b/>
                <w:bCs/>
                <w:szCs w:val="21"/>
              </w:rPr>
              <w:t>42/42,5</w:t>
            </w:r>
            <w:r w:rsidR="00C5745D" w:rsidRPr="00C5745D">
              <w:rPr>
                <w:rFonts w:ascii="Arial" w:hAnsi="Arial" w:cs="Arial"/>
                <w:bCs/>
                <w:szCs w:val="21"/>
              </w:rPr>
              <w:t xml:space="preserve"> – </w:t>
            </w:r>
            <w:r w:rsidR="00C5745D" w:rsidRPr="00C5745D">
              <w:rPr>
                <w:rFonts w:ascii="Arial" w:hAnsi="Arial" w:cs="Arial"/>
                <w:b/>
                <w:bCs/>
                <w:szCs w:val="21"/>
              </w:rPr>
              <w:t>1</w:t>
            </w:r>
            <w:r w:rsidR="00C5745D" w:rsidRPr="00C5745D">
              <w:rPr>
                <w:rFonts w:ascii="Arial" w:hAnsi="Arial" w:cs="Arial"/>
                <w:bCs/>
                <w:szCs w:val="21"/>
              </w:rPr>
              <w:t xml:space="preserve"> para</w:t>
            </w:r>
            <w:r w:rsidR="00C5745D">
              <w:rPr>
                <w:rFonts w:ascii="Arial" w:hAnsi="Arial" w:cs="Arial"/>
                <w:bCs/>
                <w:szCs w:val="21"/>
              </w:rPr>
              <w:t>.</w:t>
            </w:r>
            <w:r w:rsidR="00C5745D" w:rsidRPr="00C5745D">
              <w:rPr>
                <w:rFonts w:ascii="Arial" w:hAnsi="Arial" w:cs="Arial"/>
                <w:bCs/>
                <w:szCs w:val="21"/>
              </w:rPr>
              <w:t xml:space="preserve"> </w:t>
            </w:r>
          </w:p>
          <w:p w:rsidR="00C5745D" w:rsidRPr="00C5745D" w:rsidRDefault="00C5745D" w:rsidP="00D06B5E">
            <w:pPr>
              <w:spacing w:after="80" w:line="230" w:lineRule="exact"/>
              <w:outlineLvl w:val="0"/>
              <w:rPr>
                <w:rFonts w:ascii="Arial" w:hAnsi="Arial" w:cs="Arial"/>
                <w:bCs/>
                <w:szCs w:val="21"/>
              </w:rPr>
            </w:pPr>
            <w:r w:rsidRPr="00C5745D">
              <w:rPr>
                <w:rFonts w:ascii="Arial" w:hAnsi="Arial" w:cs="Arial"/>
                <w:bCs/>
                <w:szCs w:val="21"/>
              </w:rPr>
              <w:t>Rozmiar</w:t>
            </w:r>
            <w:r>
              <w:rPr>
                <w:rFonts w:ascii="Arial" w:hAnsi="Arial" w:cs="Arial"/>
                <w:bCs/>
                <w:szCs w:val="21"/>
              </w:rPr>
              <w:t xml:space="preserve"> (model męski): </w:t>
            </w:r>
            <w:r w:rsidRPr="00C5745D">
              <w:rPr>
                <w:rFonts w:ascii="Arial" w:hAnsi="Arial" w:cs="Arial"/>
                <w:b/>
                <w:bCs/>
                <w:szCs w:val="21"/>
              </w:rPr>
              <w:t>43/43,5</w:t>
            </w:r>
            <w:r w:rsidRPr="00C5745D">
              <w:rPr>
                <w:rFonts w:ascii="Arial" w:hAnsi="Arial" w:cs="Arial"/>
                <w:bCs/>
                <w:szCs w:val="21"/>
              </w:rPr>
              <w:t xml:space="preserve"> – </w:t>
            </w:r>
            <w:r w:rsidRPr="00C5745D">
              <w:rPr>
                <w:rFonts w:ascii="Arial" w:hAnsi="Arial" w:cs="Arial"/>
                <w:b/>
                <w:bCs/>
                <w:szCs w:val="21"/>
              </w:rPr>
              <w:t>6</w:t>
            </w:r>
            <w:r w:rsidRPr="00C5745D">
              <w:rPr>
                <w:rFonts w:ascii="Arial" w:hAnsi="Arial" w:cs="Arial"/>
                <w:bCs/>
                <w:szCs w:val="21"/>
              </w:rPr>
              <w:t xml:space="preserve"> par; </w:t>
            </w:r>
            <w:r w:rsidRPr="00C5745D">
              <w:rPr>
                <w:rFonts w:ascii="Arial" w:hAnsi="Arial" w:cs="Arial"/>
                <w:b/>
                <w:bCs/>
                <w:szCs w:val="21"/>
              </w:rPr>
              <w:t>44/44,5</w:t>
            </w:r>
            <w:r w:rsidRPr="00C5745D">
              <w:rPr>
                <w:rFonts w:ascii="Arial" w:hAnsi="Arial" w:cs="Arial"/>
                <w:bCs/>
                <w:szCs w:val="21"/>
              </w:rPr>
              <w:t xml:space="preserve"> - </w:t>
            </w:r>
            <w:r w:rsidRPr="00C5745D">
              <w:rPr>
                <w:rFonts w:ascii="Arial" w:hAnsi="Arial" w:cs="Arial"/>
                <w:b/>
                <w:bCs/>
                <w:szCs w:val="21"/>
              </w:rPr>
              <w:t>5</w:t>
            </w:r>
            <w:r w:rsidRPr="00C5745D">
              <w:rPr>
                <w:rFonts w:ascii="Arial" w:hAnsi="Arial" w:cs="Arial"/>
                <w:bCs/>
                <w:szCs w:val="21"/>
              </w:rPr>
              <w:t xml:space="preserve"> par; </w:t>
            </w:r>
            <w:r w:rsidRPr="00C5745D">
              <w:rPr>
                <w:rFonts w:ascii="Arial" w:hAnsi="Arial" w:cs="Arial"/>
                <w:b/>
                <w:bCs/>
                <w:szCs w:val="21"/>
              </w:rPr>
              <w:t>45</w:t>
            </w:r>
            <w:r w:rsidRPr="00C5745D">
              <w:rPr>
                <w:rFonts w:ascii="Arial" w:hAnsi="Arial" w:cs="Arial"/>
                <w:bCs/>
                <w:szCs w:val="21"/>
              </w:rPr>
              <w:t xml:space="preserve"> – </w:t>
            </w:r>
            <w:r w:rsidRPr="00C5745D">
              <w:rPr>
                <w:rFonts w:ascii="Arial" w:hAnsi="Arial" w:cs="Arial"/>
                <w:b/>
                <w:bCs/>
                <w:szCs w:val="21"/>
              </w:rPr>
              <w:t>3</w:t>
            </w:r>
            <w:r w:rsidRPr="00C5745D">
              <w:rPr>
                <w:rFonts w:ascii="Arial" w:hAnsi="Arial" w:cs="Arial"/>
                <w:bCs/>
                <w:szCs w:val="21"/>
              </w:rPr>
              <w:t xml:space="preserve"> pary; </w:t>
            </w:r>
            <w:r w:rsidRPr="00C5745D">
              <w:rPr>
                <w:rFonts w:ascii="Arial" w:hAnsi="Arial" w:cs="Arial"/>
                <w:b/>
                <w:bCs/>
                <w:szCs w:val="21"/>
              </w:rPr>
              <w:t>46</w:t>
            </w:r>
            <w:r w:rsidRPr="00C5745D">
              <w:rPr>
                <w:rFonts w:ascii="Arial" w:hAnsi="Arial" w:cs="Arial"/>
                <w:bCs/>
                <w:szCs w:val="21"/>
              </w:rPr>
              <w:t xml:space="preserve"> – </w:t>
            </w:r>
            <w:r w:rsidRPr="00C5745D">
              <w:rPr>
                <w:rFonts w:ascii="Arial" w:hAnsi="Arial" w:cs="Arial"/>
                <w:b/>
                <w:bCs/>
                <w:szCs w:val="21"/>
              </w:rPr>
              <w:t>2</w:t>
            </w:r>
            <w:r w:rsidRPr="00C5745D">
              <w:rPr>
                <w:rFonts w:ascii="Arial" w:hAnsi="Arial" w:cs="Arial"/>
                <w:bCs/>
                <w:szCs w:val="21"/>
              </w:rPr>
              <w:t xml:space="preserve"> pary;</w:t>
            </w:r>
            <w:r>
              <w:rPr>
                <w:rFonts w:ascii="Arial" w:hAnsi="Arial" w:cs="Arial"/>
                <w:bCs/>
                <w:szCs w:val="21"/>
              </w:rPr>
              <w:t xml:space="preserve"> </w:t>
            </w:r>
            <w:r w:rsidRPr="00C5745D">
              <w:rPr>
                <w:rFonts w:ascii="Arial" w:hAnsi="Arial" w:cs="Arial"/>
                <w:b/>
                <w:color w:val="000000" w:themeColor="text1"/>
                <w:szCs w:val="21"/>
              </w:rPr>
              <w:t>43 1/3</w:t>
            </w:r>
            <w:r w:rsidRPr="00C5745D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C5745D">
              <w:rPr>
                <w:rFonts w:ascii="Arial" w:hAnsi="Arial" w:cs="Arial"/>
                <w:b/>
                <w:color w:val="000000" w:themeColor="text1"/>
                <w:szCs w:val="21"/>
              </w:rPr>
              <w:t>1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para;</w:t>
            </w:r>
            <w:r w:rsidRPr="00C5745D">
              <w:rPr>
                <w:rFonts w:ascii="Arial" w:hAnsi="Arial" w:cs="Arial"/>
                <w:color w:val="000000" w:themeColor="text1"/>
                <w:szCs w:val="21"/>
              </w:rPr>
              <w:t xml:space="preserve"> </w:t>
            </w:r>
            <w:r w:rsidRPr="00C5745D">
              <w:rPr>
                <w:rFonts w:ascii="Arial" w:hAnsi="Arial" w:cs="Arial"/>
                <w:b/>
                <w:color w:val="222222"/>
                <w:szCs w:val="21"/>
              </w:rPr>
              <w:t>42 1/3</w:t>
            </w:r>
            <w:r w:rsidRPr="00C5745D">
              <w:rPr>
                <w:rFonts w:ascii="Arial" w:hAnsi="Arial" w:cs="Arial"/>
                <w:color w:val="222222"/>
                <w:szCs w:val="21"/>
              </w:rPr>
              <w:t xml:space="preserve"> – </w:t>
            </w:r>
            <w:r w:rsidRPr="00C5745D">
              <w:rPr>
                <w:rFonts w:ascii="Arial" w:hAnsi="Arial" w:cs="Arial"/>
                <w:b/>
                <w:color w:val="222222"/>
                <w:szCs w:val="21"/>
              </w:rPr>
              <w:t>1</w:t>
            </w:r>
            <w:r>
              <w:rPr>
                <w:rFonts w:ascii="Arial" w:hAnsi="Arial" w:cs="Arial"/>
                <w:color w:val="222222"/>
                <w:szCs w:val="21"/>
              </w:rPr>
              <w:t xml:space="preserve"> para;</w:t>
            </w:r>
            <w:r w:rsidRPr="00C5745D">
              <w:rPr>
                <w:rFonts w:ascii="Arial" w:hAnsi="Arial" w:cs="Arial"/>
                <w:color w:val="222222"/>
                <w:szCs w:val="21"/>
              </w:rPr>
              <w:t xml:space="preserve"> </w:t>
            </w:r>
            <w:r w:rsidRPr="00C5745D">
              <w:rPr>
                <w:rFonts w:ascii="Arial" w:hAnsi="Arial" w:cs="Arial"/>
                <w:b/>
                <w:color w:val="222222"/>
                <w:szCs w:val="21"/>
              </w:rPr>
              <w:t>43 1/3</w:t>
            </w:r>
            <w:r w:rsidRPr="00C5745D">
              <w:rPr>
                <w:rFonts w:ascii="Arial" w:hAnsi="Arial" w:cs="Arial"/>
                <w:color w:val="222222"/>
                <w:szCs w:val="21"/>
              </w:rPr>
              <w:t xml:space="preserve">– </w:t>
            </w:r>
            <w:r w:rsidRPr="00C5745D">
              <w:rPr>
                <w:rFonts w:ascii="Arial" w:hAnsi="Arial" w:cs="Arial"/>
                <w:b/>
                <w:color w:val="222222"/>
                <w:szCs w:val="21"/>
              </w:rPr>
              <w:t>1</w:t>
            </w:r>
            <w:r w:rsidRPr="00C5745D">
              <w:rPr>
                <w:rFonts w:ascii="Arial" w:hAnsi="Arial" w:cs="Arial"/>
                <w:color w:val="222222"/>
                <w:szCs w:val="21"/>
              </w:rPr>
              <w:t xml:space="preserve"> para.</w:t>
            </w:r>
          </w:p>
        </w:tc>
        <w:tc>
          <w:tcPr>
            <w:tcW w:w="992" w:type="dxa"/>
            <w:vAlign w:val="center"/>
          </w:tcPr>
          <w:p w:rsidR="00C5745D" w:rsidRPr="00185D8A" w:rsidRDefault="00C5745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C5745D" w:rsidRPr="00185D8A" w:rsidRDefault="00C5745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23</w:t>
            </w:r>
          </w:p>
        </w:tc>
      </w:tr>
      <w:tr w:rsidR="007643D7" w:rsidTr="004D444E">
        <w:trPr>
          <w:cantSplit/>
        </w:trPr>
        <w:tc>
          <w:tcPr>
            <w:tcW w:w="704" w:type="dxa"/>
            <w:vAlign w:val="center"/>
          </w:tcPr>
          <w:p w:rsidR="007643D7" w:rsidRPr="00185D8A" w:rsidRDefault="007643D7" w:rsidP="00D06B5E">
            <w:pPr>
              <w:pStyle w:val="Akapitzlist"/>
              <w:numPr>
                <w:ilvl w:val="0"/>
                <w:numId w:val="57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643D7" w:rsidRPr="007643D7" w:rsidRDefault="007643D7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643D7">
              <w:rPr>
                <w:rFonts w:ascii="Arial" w:hAnsi="Arial" w:cs="Arial"/>
                <w:sz w:val="21"/>
                <w:szCs w:val="21"/>
              </w:rPr>
              <w:t>Buty do BNO</w:t>
            </w:r>
          </w:p>
        </w:tc>
        <w:tc>
          <w:tcPr>
            <w:tcW w:w="10348" w:type="dxa"/>
            <w:vAlign w:val="center"/>
          </w:tcPr>
          <w:p w:rsidR="007643D7" w:rsidRPr="006B632A" w:rsidRDefault="007643D7" w:rsidP="00D06B5E">
            <w:pPr>
              <w:pStyle w:val="Akapitzlist"/>
              <w:numPr>
                <w:ilvl w:val="0"/>
                <w:numId w:val="64"/>
              </w:numPr>
              <w:spacing w:before="80" w:line="230" w:lineRule="exact"/>
              <w:ind w:left="461" w:hanging="283"/>
              <w:rPr>
                <w:rFonts w:ascii="Arial" w:hAnsi="Arial" w:cs="Arial"/>
                <w:sz w:val="20"/>
                <w:szCs w:val="20"/>
              </w:rPr>
            </w:pPr>
            <w:r w:rsidRPr="006B632A">
              <w:rPr>
                <w:rFonts w:ascii="Arial" w:hAnsi="Arial" w:cs="Arial"/>
                <w:sz w:val="20"/>
                <w:szCs w:val="20"/>
              </w:rPr>
              <w:t>Kolor: Czarny</w:t>
            </w:r>
          </w:p>
          <w:p w:rsidR="007643D7" w:rsidRPr="006B632A" w:rsidRDefault="007643D7" w:rsidP="00D06B5E">
            <w:pPr>
              <w:pStyle w:val="Akapitzlist"/>
              <w:numPr>
                <w:ilvl w:val="0"/>
                <w:numId w:val="64"/>
              </w:numPr>
              <w:spacing w:line="230" w:lineRule="exact"/>
              <w:ind w:left="461" w:hanging="283"/>
              <w:rPr>
                <w:rFonts w:ascii="Arial" w:hAnsi="Arial" w:cs="Arial"/>
                <w:sz w:val="20"/>
                <w:szCs w:val="20"/>
              </w:rPr>
            </w:pPr>
            <w:r w:rsidRPr="006B632A">
              <w:rPr>
                <w:rFonts w:ascii="Arial" w:hAnsi="Arial" w:cs="Arial"/>
                <w:sz w:val="20"/>
                <w:szCs w:val="20"/>
              </w:rPr>
              <w:t xml:space="preserve">Cholewka: Skóra ekologiczna, Materiał, Tworzywo - Wysokogatunkowe </w:t>
            </w:r>
          </w:p>
          <w:p w:rsidR="007643D7" w:rsidRPr="006B632A" w:rsidRDefault="007643D7" w:rsidP="00D06B5E">
            <w:pPr>
              <w:pStyle w:val="Akapitzlist"/>
              <w:numPr>
                <w:ilvl w:val="0"/>
                <w:numId w:val="64"/>
              </w:numPr>
              <w:spacing w:line="230" w:lineRule="exact"/>
              <w:ind w:left="461" w:hanging="283"/>
              <w:rPr>
                <w:rFonts w:ascii="Arial" w:hAnsi="Arial" w:cs="Arial"/>
                <w:sz w:val="20"/>
                <w:szCs w:val="20"/>
              </w:rPr>
            </w:pPr>
            <w:r w:rsidRPr="006B632A">
              <w:rPr>
                <w:rFonts w:ascii="Arial" w:hAnsi="Arial" w:cs="Arial"/>
                <w:sz w:val="20"/>
                <w:szCs w:val="20"/>
              </w:rPr>
              <w:t>Wnętrze: materiał</w:t>
            </w:r>
          </w:p>
          <w:p w:rsidR="007643D7" w:rsidRPr="006B632A" w:rsidRDefault="007643D7" w:rsidP="00D06B5E">
            <w:pPr>
              <w:pStyle w:val="Akapitzlist"/>
              <w:numPr>
                <w:ilvl w:val="0"/>
                <w:numId w:val="64"/>
              </w:numPr>
              <w:spacing w:line="230" w:lineRule="exact"/>
              <w:ind w:left="461" w:hanging="283"/>
              <w:rPr>
                <w:rFonts w:ascii="Arial" w:hAnsi="Arial" w:cs="Arial"/>
                <w:sz w:val="20"/>
                <w:szCs w:val="20"/>
              </w:rPr>
            </w:pPr>
            <w:r w:rsidRPr="006B632A">
              <w:rPr>
                <w:rFonts w:ascii="Arial" w:hAnsi="Arial" w:cs="Arial"/>
                <w:sz w:val="20"/>
                <w:szCs w:val="20"/>
              </w:rPr>
              <w:t>Wkładka: materiał</w:t>
            </w:r>
          </w:p>
          <w:p w:rsidR="007643D7" w:rsidRPr="006B632A" w:rsidRDefault="007643D7" w:rsidP="00D06B5E">
            <w:pPr>
              <w:pStyle w:val="Akapitzlist"/>
              <w:numPr>
                <w:ilvl w:val="0"/>
                <w:numId w:val="64"/>
              </w:numPr>
              <w:spacing w:line="230" w:lineRule="exact"/>
              <w:ind w:left="461" w:hanging="283"/>
              <w:rPr>
                <w:rFonts w:ascii="Arial" w:hAnsi="Arial" w:cs="Arial"/>
                <w:sz w:val="20"/>
                <w:szCs w:val="20"/>
              </w:rPr>
            </w:pPr>
            <w:r w:rsidRPr="006B632A">
              <w:rPr>
                <w:rFonts w:ascii="Arial" w:hAnsi="Arial" w:cs="Arial"/>
                <w:sz w:val="20"/>
                <w:szCs w:val="20"/>
              </w:rPr>
              <w:t>Wyściółka: twarda</w:t>
            </w:r>
          </w:p>
          <w:p w:rsidR="007643D7" w:rsidRPr="006B632A" w:rsidRDefault="007643D7" w:rsidP="00D06B5E">
            <w:pPr>
              <w:pStyle w:val="Akapitzlist"/>
              <w:numPr>
                <w:ilvl w:val="0"/>
                <w:numId w:val="64"/>
              </w:numPr>
              <w:spacing w:line="230" w:lineRule="exact"/>
              <w:ind w:left="461" w:hanging="283"/>
              <w:rPr>
                <w:rFonts w:ascii="Arial" w:hAnsi="Arial" w:cs="Arial"/>
                <w:sz w:val="20"/>
                <w:szCs w:val="20"/>
              </w:rPr>
            </w:pPr>
            <w:r w:rsidRPr="006B632A">
              <w:rPr>
                <w:rFonts w:ascii="Arial" w:hAnsi="Arial" w:cs="Arial"/>
                <w:sz w:val="20"/>
                <w:szCs w:val="20"/>
              </w:rPr>
              <w:t>Podeszwa: wysokogatunkowe tworzywo</w:t>
            </w:r>
          </w:p>
          <w:p w:rsidR="007643D7" w:rsidRPr="006B632A" w:rsidRDefault="007643D7" w:rsidP="00D06B5E">
            <w:pPr>
              <w:pStyle w:val="Akapitzlist"/>
              <w:numPr>
                <w:ilvl w:val="0"/>
                <w:numId w:val="64"/>
              </w:numPr>
              <w:spacing w:line="230" w:lineRule="exact"/>
              <w:ind w:left="461" w:hanging="283"/>
              <w:rPr>
                <w:rFonts w:ascii="Arial" w:hAnsi="Arial" w:cs="Arial"/>
                <w:sz w:val="20"/>
                <w:szCs w:val="20"/>
              </w:rPr>
            </w:pPr>
            <w:r w:rsidRPr="006B632A">
              <w:rPr>
                <w:rFonts w:ascii="Arial" w:hAnsi="Arial" w:cs="Arial"/>
                <w:sz w:val="20"/>
                <w:szCs w:val="20"/>
              </w:rPr>
              <w:t>Inne: sznurówki z materiału</w:t>
            </w:r>
          </w:p>
          <w:p w:rsidR="007643D7" w:rsidRPr="006B632A" w:rsidRDefault="007643D7" w:rsidP="00D06B5E">
            <w:pPr>
              <w:pStyle w:val="Akapitzlist"/>
              <w:numPr>
                <w:ilvl w:val="0"/>
                <w:numId w:val="64"/>
              </w:numPr>
              <w:spacing w:line="230" w:lineRule="exact"/>
              <w:ind w:left="461" w:hanging="283"/>
              <w:rPr>
                <w:rFonts w:ascii="Arial" w:hAnsi="Arial" w:cs="Arial"/>
                <w:sz w:val="20"/>
                <w:szCs w:val="20"/>
              </w:rPr>
            </w:pPr>
            <w:r w:rsidRPr="006B632A">
              <w:rPr>
                <w:rFonts w:ascii="Arial" w:hAnsi="Arial" w:cs="Arial"/>
                <w:sz w:val="20"/>
                <w:szCs w:val="20"/>
              </w:rPr>
              <w:t>Sport: Outdoor</w:t>
            </w:r>
          </w:p>
          <w:p w:rsidR="007643D7" w:rsidRPr="006B632A" w:rsidRDefault="007643D7" w:rsidP="00D06B5E">
            <w:pPr>
              <w:pStyle w:val="Akapitzlist"/>
              <w:numPr>
                <w:ilvl w:val="0"/>
                <w:numId w:val="64"/>
              </w:numPr>
              <w:spacing w:line="230" w:lineRule="exact"/>
              <w:ind w:left="461" w:hanging="283"/>
              <w:rPr>
                <w:rFonts w:ascii="Arial" w:hAnsi="Arial" w:cs="Arial"/>
                <w:sz w:val="20"/>
                <w:szCs w:val="20"/>
              </w:rPr>
            </w:pPr>
            <w:r w:rsidRPr="006B632A">
              <w:rPr>
                <w:rFonts w:ascii="Arial" w:hAnsi="Arial" w:cs="Arial"/>
                <w:sz w:val="20"/>
                <w:szCs w:val="20"/>
              </w:rPr>
              <w:t>Sezon: Całoroczne</w:t>
            </w:r>
          </w:p>
          <w:p w:rsidR="007643D7" w:rsidRPr="006B632A" w:rsidRDefault="007643D7" w:rsidP="00D06B5E">
            <w:pPr>
              <w:pStyle w:val="Akapitzlist"/>
              <w:numPr>
                <w:ilvl w:val="0"/>
                <w:numId w:val="64"/>
              </w:numPr>
              <w:spacing w:line="230" w:lineRule="exact"/>
              <w:ind w:left="461" w:hanging="283"/>
              <w:rPr>
                <w:rFonts w:ascii="Arial" w:hAnsi="Arial" w:cs="Arial"/>
                <w:sz w:val="20"/>
                <w:szCs w:val="20"/>
              </w:rPr>
            </w:pPr>
            <w:r w:rsidRPr="006B632A">
              <w:rPr>
                <w:rFonts w:ascii="Arial" w:hAnsi="Arial" w:cs="Arial"/>
                <w:sz w:val="20"/>
                <w:szCs w:val="20"/>
              </w:rPr>
              <w:t>Technologia, która zapewnia wysoką stabilność i przyczepność do zróżnicowanego podłoża typu Advanced Chassis lub równoważna</w:t>
            </w:r>
          </w:p>
          <w:p w:rsidR="007643D7" w:rsidRPr="006B632A" w:rsidRDefault="007643D7" w:rsidP="00D06B5E">
            <w:pPr>
              <w:pStyle w:val="Akapitzlist"/>
              <w:numPr>
                <w:ilvl w:val="0"/>
                <w:numId w:val="64"/>
              </w:numPr>
              <w:spacing w:line="230" w:lineRule="exact"/>
              <w:ind w:left="461" w:hanging="283"/>
              <w:rPr>
                <w:rFonts w:ascii="Arial" w:hAnsi="Arial" w:cs="Arial"/>
                <w:sz w:val="20"/>
                <w:szCs w:val="21"/>
              </w:rPr>
            </w:pPr>
            <w:r w:rsidRPr="006B632A">
              <w:rPr>
                <w:rFonts w:ascii="Arial" w:hAnsi="Arial" w:cs="Arial"/>
                <w:sz w:val="20"/>
                <w:szCs w:val="20"/>
              </w:rPr>
              <w:t>Typ noska:</w:t>
            </w:r>
            <w:r w:rsidRPr="006B632A">
              <w:rPr>
                <w:rFonts w:ascii="Arial" w:hAnsi="Arial" w:cs="Arial"/>
                <w:sz w:val="20"/>
                <w:szCs w:val="21"/>
              </w:rPr>
              <w:t xml:space="preserve"> Okrągły</w:t>
            </w:r>
          </w:p>
          <w:p w:rsidR="007643D7" w:rsidRPr="00185D8A" w:rsidRDefault="007643D7" w:rsidP="00D06B5E">
            <w:pPr>
              <w:spacing w:before="80" w:after="80" w:line="230" w:lineRule="exact"/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C5745D">
              <w:rPr>
                <w:rFonts w:ascii="Arial" w:hAnsi="Arial" w:cs="Arial"/>
                <w:color w:val="000000" w:themeColor="text1"/>
                <w:szCs w:val="21"/>
              </w:rPr>
              <w:t>Rozmiar</w:t>
            </w:r>
            <w:r w:rsidRPr="00C5745D">
              <w:rPr>
                <w:rFonts w:ascii="Arial" w:hAnsi="Arial" w:cs="Arial"/>
                <w:szCs w:val="21"/>
              </w:rPr>
              <w:t xml:space="preserve">: </w:t>
            </w:r>
            <w:r>
              <w:rPr>
                <w:rFonts w:ascii="Arial" w:hAnsi="Arial" w:cs="Arial"/>
                <w:b/>
                <w:szCs w:val="21"/>
              </w:rPr>
              <w:t>38</w:t>
            </w:r>
            <w:r w:rsidRPr="00C5745D">
              <w:rPr>
                <w:rFonts w:ascii="Arial" w:hAnsi="Arial" w:cs="Arial"/>
                <w:szCs w:val="21"/>
              </w:rPr>
              <w:t xml:space="preserve"> – </w:t>
            </w:r>
            <w:r w:rsidRPr="00C5745D">
              <w:rPr>
                <w:rFonts w:ascii="Arial" w:hAnsi="Arial" w:cs="Arial"/>
                <w:b/>
                <w:szCs w:val="21"/>
              </w:rPr>
              <w:t>2</w:t>
            </w:r>
            <w:r w:rsidRPr="00C5745D">
              <w:rPr>
                <w:rFonts w:ascii="Arial" w:hAnsi="Arial" w:cs="Arial"/>
                <w:szCs w:val="21"/>
              </w:rPr>
              <w:t xml:space="preserve"> pary, </w:t>
            </w:r>
            <w:r>
              <w:rPr>
                <w:rFonts w:ascii="Arial" w:hAnsi="Arial" w:cs="Arial"/>
                <w:b/>
                <w:szCs w:val="21"/>
              </w:rPr>
              <w:t>42</w:t>
            </w:r>
            <w:r w:rsidRPr="00C5745D">
              <w:rPr>
                <w:rFonts w:ascii="Arial" w:hAnsi="Arial" w:cs="Arial"/>
                <w:szCs w:val="21"/>
              </w:rPr>
              <w:t xml:space="preserve"> – </w:t>
            </w:r>
            <w:r w:rsidRPr="006B632A">
              <w:rPr>
                <w:rFonts w:ascii="Arial" w:hAnsi="Arial" w:cs="Arial"/>
                <w:b/>
                <w:szCs w:val="21"/>
              </w:rPr>
              <w:t>1</w:t>
            </w:r>
            <w:r w:rsidRPr="00C5745D">
              <w:rPr>
                <w:rFonts w:ascii="Arial" w:hAnsi="Arial" w:cs="Arial"/>
                <w:szCs w:val="21"/>
              </w:rPr>
              <w:t xml:space="preserve"> par</w:t>
            </w:r>
            <w:r>
              <w:rPr>
                <w:rFonts w:ascii="Arial" w:hAnsi="Arial" w:cs="Arial"/>
                <w:szCs w:val="21"/>
              </w:rPr>
              <w:t>a</w:t>
            </w:r>
            <w:r w:rsidRPr="00C5745D">
              <w:rPr>
                <w:rFonts w:ascii="Arial" w:hAnsi="Arial" w:cs="Arial"/>
                <w:szCs w:val="21"/>
              </w:rPr>
              <w:t xml:space="preserve">, </w:t>
            </w:r>
            <w:r>
              <w:rPr>
                <w:rFonts w:ascii="Arial" w:hAnsi="Arial" w:cs="Arial"/>
                <w:b/>
                <w:szCs w:val="21"/>
              </w:rPr>
              <w:t>43</w:t>
            </w:r>
            <w:r w:rsidRPr="00C5745D">
              <w:rPr>
                <w:rFonts w:ascii="Arial" w:hAnsi="Arial" w:cs="Arial"/>
                <w:szCs w:val="21"/>
              </w:rPr>
              <w:t xml:space="preserve"> – </w:t>
            </w:r>
            <w:r>
              <w:rPr>
                <w:rFonts w:ascii="Arial" w:hAnsi="Arial" w:cs="Arial"/>
                <w:b/>
                <w:szCs w:val="21"/>
              </w:rPr>
              <w:t>1</w:t>
            </w:r>
            <w:r w:rsidRPr="00C5745D">
              <w:rPr>
                <w:rFonts w:ascii="Arial" w:hAnsi="Arial" w:cs="Arial"/>
                <w:szCs w:val="21"/>
              </w:rPr>
              <w:t xml:space="preserve"> par</w:t>
            </w:r>
            <w:r>
              <w:rPr>
                <w:rFonts w:ascii="Arial" w:hAnsi="Arial" w:cs="Arial"/>
                <w:szCs w:val="21"/>
              </w:rPr>
              <w:t>a</w:t>
            </w:r>
            <w:r w:rsidRPr="00C5745D">
              <w:rPr>
                <w:rFonts w:ascii="Arial" w:hAnsi="Arial" w:cs="Arial"/>
                <w:szCs w:val="21"/>
              </w:rPr>
              <w:t xml:space="preserve">, </w:t>
            </w:r>
            <w:r>
              <w:rPr>
                <w:rFonts w:ascii="Arial" w:hAnsi="Arial" w:cs="Arial"/>
                <w:b/>
                <w:szCs w:val="21"/>
              </w:rPr>
              <w:t>44</w:t>
            </w:r>
            <w:r w:rsidRPr="00C5745D">
              <w:rPr>
                <w:rFonts w:ascii="Arial" w:hAnsi="Arial" w:cs="Arial"/>
                <w:szCs w:val="21"/>
              </w:rPr>
              <w:t xml:space="preserve"> – </w:t>
            </w:r>
            <w:r w:rsidRPr="00C5745D">
              <w:rPr>
                <w:rFonts w:ascii="Arial" w:hAnsi="Arial" w:cs="Arial"/>
                <w:b/>
                <w:szCs w:val="21"/>
              </w:rPr>
              <w:t>2</w:t>
            </w:r>
            <w:r w:rsidRPr="00C5745D">
              <w:rPr>
                <w:rFonts w:ascii="Arial" w:hAnsi="Arial" w:cs="Arial"/>
                <w:szCs w:val="21"/>
              </w:rPr>
              <w:t xml:space="preserve"> pary, </w:t>
            </w:r>
            <w:r w:rsidRPr="00C5745D">
              <w:rPr>
                <w:rFonts w:ascii="Arial" w:hAnsi="Arial" w:cs="Arial"/>
                <w:b/>
                <w:szCs w:val="21"/>
              </w:rPr>
              <w:t>45</w:t>
            </w:r>
            <w:r w:rsidRPr="00C5745D">
              <w:rPr>
                <w:rFonts w:ascii="Arial" w:hAnsi="Arial" w:cs="Arial"/>
                <w:szCs w:val="21"/>
              </w:rPr>
              <w:t xml:space="preserve"> – </w:t>
            </w:r>
            <w:r>
              <w:rPr>
                <w:rFonts w:ascii="Arial" w:hAnsi="Arial" w:cs="Arial"/>
                <w:b/>
                <w:szCs w:val="21"/>
              </w:rPr>
              <w:t>3</w:t>
            </w:r>
            <w:r w:rsidRPr="00C5745D">
              <w:rPr>
                <w:rFonts w:ascii="Arial" w:hAnsi="Arial" w:cs="Arial"/>
                <w:szCs w:val="21"/>
              </w:rPr>
              <w:t xml:space="preserve"> par</w:t>
            </w:r>
            <w:r>
              <w:rPr>
                <w:rFonts w:ascii="Arial" w:hAnsi="Arial" w:cs="Arial"/>
                <w:szCs w:val="21"/>
              </w:rPr>
              <w:t>y</w:t>
            </w:r>
            <w:r w:rsidRPr="00C5745D">
              <w:rPr>
                <w:rFonts w:ascii="Arial" w:hAnsi="Arial" w:cs="Arial"/>
                <w:szCs w:val="21"/>
              </w:rPr>
              <w:t xml:space="preserve">, </w:t>
            </w:r>
            <w:r w:rsidRPr="00C5745D">
              <w:rPr>
                <w:rFonts w:ascii="Arial" w:hAnsi="Arial" w:cs="Arial"/>
                <w:b/>
                <w:szCs w:val="21"/>
              </w:rPr>
              <w:t>46</w:t>
            </w:r>
            <w:r w:rsidRPr="00C5745D">
              <w:rPr>
                <w:rFonts w:ascii="Arial" w:hAnsi="Arial" w:cs="Arial"/>
                <w:szCs w:val="21"/>
              </w:rPr>
              <w:t xml:space="preserve"> – </w:t>
            </w:r>
            <w:r w:rsidRPr="00C5745D">
              <w:rPr>
                <w:rFonts w:ascii="Arial" w:hAnsi="Arial" w:cs="Arial"/>
                <w:b/>
                <w:szCs w:val="21"/>
              </w:rPr>
              <w:t>1</w:t>
            </w:r>
            <w:r w:rsidRPr="00C5745D">
              <w:rPr>
                <w:rFonts w:ascii="Arial" w:hAnsi="Arial" w:cs="Arial"/>
                <w:szCs w:val="21"/>
              </w:rPr>
              <w:t xml:space="preserve"> para.</w:t>
            </w:r>
          </w:p>
        </w:tc>
        <w:tc>
          <w:tcPr>
            <w:tcW w:w="992" w:type="dxa"/>
            <w:vAlign w:val="center"/>
          </w:tcPr>
          <w:p w:rsidR="007643D7" w:rsidRPr="00185D8A" w:rsidRDefault="007643D7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7643D7" w:rsidRPr="00185D8A" w:rsidRDefault="007643D7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>10</w:t>
            </w:r>
          </w:p>
        </w:tc>
      </w:tr>
      <w:tr w:rsidR="007643D7" w:rsidTr="004D444E">
        <w:trPr>
          <w:cantSplit/>
        </w:trPr>
        <w:tc>
          <w:tcPr>
            <w:tcW w:w="704" w:type="dxa"/>
            <w:vAlign w:val="center"/>
          </w:tcPr>
          <w:p w:rsidR="007643D7" w:rsidRPr="00185D8A" w:rsidRDefault="007643D7" w:rsidP="00D06B5E">
            <w:pPr>
              <w:pStyle w:val="Akapitzlist"/>
              <w:numPr>
                <w:ilvl w:val="0"/>
                <w:numId w:val="57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643D7" w:rsidRPr="00185D8A" w:rsidRDefault="007643D7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Buty do tenisa</w:t>
            </w:r>
          </w:p>
        </w:tc>
        <w:tc>
          <w:tcPr>
            <w:tcW w:w="10348" w:type="dxa"/>
            <w:vAlign w:val="center"/>
          </w:tcPr>
          <w:p w:rsidR="007643D7" w:rsidRPr="007643D7" w:rsidRDefault="007643D7" w:rsidP="00D06B5E">
            <w:pPr>
              <w:spacing w:before="80" w:line="230" w:lineRule="exact"/>
              <w:jc w:val="both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7643D7">
              <w:rPr>
                <w:rFonts w:ascii="Arial" w:hAnsi="Arial" w:cs="Arial"/>
                <w:color w:val="000000" w:themeColor="text1"/>
                <w:szCs w:val="21"/>
              </w:rPr>
              <w:t>Cholewa butów musi być wykonana z materiałów wytrzymałych i odpornych na zużycie. Buty muszą mieć panele wentylacyjne na wierzchniej części w połączeniu z siateczką na języku w celu zwiększenia cyrkulacji powietrza. Musi być zastosowany system absorbujący wstrząsy wbudowane w pietę buta utrzymujący komfort i optymalne oddawanie energii podczas gry. Wkładki z pianki zapewniającej długotrwałe uczucie komfortu.</w:t>
            </w:r>
          </w:p>
          <w:p w:rsidR="007643D7" w:rsidRPr="007643D7" w:rsidRDefault="007643D7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7643D7">
              <w:rPr>
                <w:rFonts w:ascii="Arial" w:hAnsi="Arial" w:cs="Arial"/>
                <w:color w:val="000000" w:themeColor="text1"/>
                <w:szCs w:val="21"/>
              </w:rPr>
              <w:t>Kolor: czarny lub granatowy</w:t>
            </w:r>
          </w:p>
          <w:p w:rsidR="007643D7" w:rsidRPr="00BE0DA7" w:rsidRDefault="007643D7" w:rsidP="00D06B5E">
            <w:pPr>
              <w:spacing w:before="80" w:line="230" w:lineRule="exact"/>
              <w:jc w:val="both"/>
              <w:outlineLvl w:val="0"/>
              <w:rPr>
                <w:rFonts w:ascii="Arial" w:hAnsi="Arial" w:cs="Arial"/>
                <w:bCs/>
                <w:szCs w:val="21"/>
              </w:rPr>
            </w:pPr>
            <w:r w:rsidRPr="00BE0DA7">
              <w:rPr>
                <w:rFonts w:ascii="Arial" w:hAnsi="Arial" w:cs="Arial"/>
                <w:bCs/>
                <w:szCs w:val="21"/>
              </w:rPr>
              <w:t xml:space="preserve">Rozmiar (model damski): </w:t>
            </w:r>
            <w:r w:rsidRPr="00BE0DA7">
              <w:rPr>
                <w:rFonts w:ascii="Arial" w:hAnsi="Arial" w:cs="Arial"/>
                <w:b/>
                <w:bCs/>
                <w:szCs w:val="21"/>
              </w:rPr>
              <w:t>42/</w:t>
            </w:r>
            <w:r w:rsidRPr="00BE0DA7">
              <w:rPr>
                <w:rFonts w:ascii="Arial" w:hAnsi="Arial" w:cs="Arial"/>
                <w:b/>
                <w:szCs w:val="21"/>
              </w:rPr>
              <w:t>42</w:t>
            </w:r>
            <w:r w:rsidRPr="00BE0DA7">
              <w:rPr>
                <w:rFonts w:ascii="Arial" w:hAnsi="Arial" w:cs="Arial"/>
                <w:b/>
                <w:bCs/>
                <w:szCs w:val="21"/>
              </w:rPr>
              <w:t>,5</w:t>
            </w:r>
            <w:r w:rsidRPr="00BE0DA7">
              <w:rPr>
                <w:rFonts w:ascii="Arial" w:hAnsi="Arial" w:cs="Arial"/>
                <w:bCs/>
                <w:szCs w:val="21"/>
              </w:rPr>
              <w:t xml:space="preserve"> – </w:t>
            </w:r>
            <w:r w:rsidRPr="00BE0DA7">
              <w:rPr>
                <w:rFonts w:ascii="Arial" w:hAnsi="Arial" w:cs="Arial"/>
                <w:b/>
                <w:bCs/>
                <w:szCs w:val="21"/>
              </w:rPr>
              <w:t>1</w:t>
            </w:r>
            <w:r w:rsidRPr="00BE0DA7">
              <w:rPr>
                <w:rFonts w:ascii="Arial" w:hAnsi="Arial" w:cs="Arial"/>
                <w:bCs/>
                <w:szCs w:val="21"/>
              </w:rPr>
              <w:t xml:space="preserve"> para</w:t>
            </w:r>
          </w:p>
          <w:p w:rsidR="007643D7" w:rsidRPr="007643D7" w:rsidRDefault="007643D7" w:rsidP="00D06B5E">
            <w:pPr>
              <w:spacing w:after="80" w:line="230" w:lineRule="exact"/>
              <w:jc w:val="both"/>
              <w:outlineLvl w:val="0"/>
              <w:rPr>
                <w:rFonts w:ascii="Arial" w:hAnsi="Arial" w:cs="Arial"/>
                <w:bCs/>
                <w:color w:val="000000" w:themeColor="text1"/>
                <w:szCs w:val="21"/>
              </w:rPr>
            </w:pPr>
            <w:r w:rsidRPr="00BE0DA7">
              <w:rPr>
                <w:rFonts w:ascii="Arial" w:hAnsi="Arial" w:cs="Arial"/>
                <w:bCs/>
                <w:szCs w:val="21"/>
              </w:rPr>
              <w:t xml:space="preserve">Rozmiar (model męski): </w:t>
            </w:r>
            <w:r w:rsidRPr="00BE0DA7">
              <w:rPr>
                <w:rFonts w:ascii="Arial" w:hAnsi="Arial" w:cs="Arial"/>
                <w:b/>
                <w:bCs/>
                <w:szCs w:val="21"/>
              </w:rPr>
              <w:t>43</w:t>
            </w:r>
            <w:r w:rsidRPr="00BE0DA7">
              <w:rPr>
                <w:rFonts w:ascii="Arial" w:hAnsi="Arial" w:cs="Arial"/>
                <w:bCs/>
                <w:szCs w:val="21"/>
              </w:rPr>
              <w:t xml:space="preserve"> – </w:t>
            </w:r>
            <w:r w:rsidRPr="00BE0DA7">
              <w:rPr>
                <w:rFonts w:ascii="Arial" w:hAnsi="Arial" w:cs="Arial"/>
                <w:b/>
                <w:bCs/>
                <w:szCs w:val="21"/>
              </w:rPr>
              <w:t>1</w:t>
            </w:r>
            <w:r w:rsidRPr="00BE0DA7">
              <w:rPr>
                <w:rFonts w:ascii="Arial" w:hAnsi="Arial" w:cs="Arial"/>
                <w:bCs/>
                <w:szCs w:val="21"/>
              </w:rPr>
              <w:t xml:space="preserve"> para; </w:t>
            </w:r>
            <w:r w:rsidRPr="00BE0DA7">
              <w:rPr>
                <w:rFonts w:ascii="Arial" w:hAnsi="Arial" w:cs="Arial"/>
                <w:b/>
                <w:bCs/>
                <w:szCs w:val="21"/>
              </w:rPr>
              <w:t>44/44,5</w:t>
            </w:r>
            <w:r w:rsidRPr="00BE0DA7">
              <w:rPr>
                <w:rFonts w:ascii="Arial" w:hAnsi="Arial" w:cs="Arial"/>
                <w:bCs/>
                <w:szCs w:val="21"/>
              </w:rPr>
              <w:t xml:space="preserve"> – </w:t>
            </w:r>
            <w:r w:rsidRPr="00BE0DA7">
              <w:rPr>
                <w:rFonts w:ascii="Arial" w:hAnsi="Arial" w:cs="Arial"/>
                <w:b/>
                <w:bCs/>
                <w:szCs w:val="21"/>
              </w:rPr>
              <w:t>1</w:t>
            </w:r>
            <w:r w:rsidRPr="00BE0DA7">
              <w:rPr>
                <w:rFonts w:ascii="Arial" w:hAnsi="Arial" w:cs="Arial"/>
                <w:bCs/>
                <w:szCs w:val="21"/>
              </w:rPr>
              <w:t xml:space="preserve"> para; </w:t>
            </w:r>
            <w:r w:rsidRPr="00BE0DA7">
              <w:rPr>
                <w:rFonts w:ascii="Arial" w:hAnsi="Arial" w:cs="Arial"/>
                <w:b/>
                <w:bCs/>
                <w:szCs w:val="21"/>
              </w:rPr>
              <w:t>45/45,5</w:t>
            </w:r>
            <w:r w:rsidRPr="00BE0DA7">
              <w:rPr>
                <w:rFonts w:ascii="Arial" w:hAnsi="Arial" w:cs="Arial"/>
                <w:bCs/>
                <w:szCs w:val="21"/>
              </w:rPr>
              <w:t xml:space="preserve"> – </w:t>
            </w:r>
            <w:r w:rsidRPr="00BE0DA7">
              <w:rPr>
                <w:rFonts w:ascii="Arial" w:hAnsi="Arial" w:cs="Arial"/>
                <w:b/>
                <w:bCs/>
                <w:szCs w:val="21"/>
              </w:rPr>
              <w:t>3</w:t>
            </w:r>
            <w:r w:rsidRPr="00BE0DA7">
              <w:rPr>
                <w:rFonts w:ascii="Arial" w:hAnsi="Arial" w:cs="Arial"/>
                <w:bCs/>
                <w:szCs w:val="21"/>
              </w:rPr>
              <w:t xml:space="preserve"> pary</w:t>
            </w:r>
          </w:p>
        </w:tc>
        <w:tc>
          <w:tcPr>
            <w:tcW w:w="992" w:type="dxa"/>
            <w:vAlign w:val="center"/>
          </w:tcPr>
          <w:p w:rsidR="007643D7" w:rsidRPr="00185D8A" w:rsidRDefault="007643D7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7643D7" w:rsidRPr="00185D8A" w:rsidRDefault="007643D7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6</w:t>
            </w:r>
          </w:p>
        </w:tc>
      </w:tr>
      <w:tr w:rsidR="007643D7" w:rsidTr="004D444E">
        <w:trPr>
          <w:cantSplit/>
        </w:trPr>
        <w:tc>
          <w:tcPr>
            <w:tcW w:w="704" w:type="dxa"/>
            <w:vAlign w:val="center"/>
          </w:tcPr>
          <w:p w:rsidR="007643D7" w:rsidRPr="00185D8A" w:rsidRDefault="007643D7" w:rsidP="00D06B5E">
            <w:pPr>
              <w:pStyle w:val="Akapitzlist"/>
              <w:numPr>
                <w:ilvl w:val="0"/>
                <w:numId w:val="57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643D7" w:rsidRPr="00185D8A" w:rsidRDefault="007643D7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Buty do siatkówki</w:t>
            </w:r>
          </w:p>
        </w:tc>
        <w:tc>
          <w:tcPr>
            <w:tcW w:w="10348" w:type="dxa"/>
            <w:vAlign w:val="center"/>
          </w:tcPr>
          <w:p w:rsidR="007643D7" w:rsidRPr="007643D7" w:rsidRDefault="007643D7" w:rsidP="00D06B5E">
            <w:pPr>
              <w:spacing w:before="80" w:line="230" w:lineRule="exact"/>
              <w:jc w:val="both"/>
              <w:outlineLvl w:val="0"/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</w:pPr>
            <w:r w:rsidRPr="007643D7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Profesjonalne buty do siatkówki o odpowiedniej sprężystości i amortyzacji. Obuwie musi mieć zastosowaną technologię wspierającą oszczędzanie energii podczas rozpędu. W przedniej części buta musi być umieszczona specjalna płytka, która zapewnia większą dynamikę w fazie przetaczania i siłę napędową wybicia. System wspierający naturalne ruchy stopy. Gwarantujące optymalną amortyzację wstrząsów. Sznurowanie zapewniające wspomaganie spersonalizowane dopasowanie obuwia do stopy. Podeszwa środkowa gwarantująca dobrą sprężystość i zapobieganie pękaniu podeszwy. Podeszwa zewnętrzna zapewniająca bardzo dobrą przyczepność na podłodze hali sportowej. Buty muszą posiadać wyjmowane wkładki.</w:t>
            </w:r>
          </w:p>
          <w:p w:rsidR="007643D7" w:rsidRPr="007643D7" w:rsidRDefault="007643D7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</w:pPr>
            <w:r w:rsidRPr="007643D7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Kolor: czarny lub granatowy</w:t>
            </w:r>
          </w:p>
          <w:p w:rsidR="007643D7" w:rsidRPr="007643D7" w:rsidRDefault="007643D7" w:rsidP="00D06B5E">
            <w:pPr>
              <w:spacing w:before="80" w:after="80" w:line="230" w:lineRule="exact"/>
              <w:outlineLvl w:val="0"/>
              <w:rPr>
                <w:rFonts w:ascii="Arial" w:hAnsi="Arial" w:cs="Arial"/>
                <w:bCs/>
                <w:color w:val="000000" w:themeColor="text1"/>
                <w:szCs w:val="21"/>
              </w:rPr>
            </w:pPr>
            <w:r w:rsidRPr="007643D7">
              <w:rPr>
                <w:rFonts w:ascii="Arial" w:hAnsi="Arial" w:cs="Arial"/>
                <w:color w:val="222222"/>
                <w:szCs w:val="21"/>
              </w:rPr>
              <w:t>Rozmiary</w:t>
            </w:r>
            <w:r w:rsidRPr="007643D7">
              <w:rPr>
                <w:rFonts w:ascii="Arial" w:hAnsi="Arial" w:cs="Arial"/>
                <w:bCs/>
                <w:color w:val="000000" w:themeColor="text1"/>
                <w:szCs w:val="21"/>
              </w:rPr>
              <w:t xml:space="preserve">: </w:t>
            </w:r>
            <w:r w:rsidRPr="007643D7">
              <w:rPr>
                <w:rFonts w:ascii="Arial" w:hAnsi="Arial" w:cs="Arial"/>
                <w:b/>
                <w:bCs/>
                <w:color w:val="000000" w:themeColor="text1"/>
                <w:szCs w:val="21"/>
              </w:rPr>
              <w:t>43/43,5</w:t>
            </w:r>
            <w:r>
              <w:rPr>
                <w:rFonts w:ascii="Arial" w:hAnsi="Arial" w:cs="Arial"/>
                <w:bCs/>
                <w:color w:val="000000" w:themeColor="text1"/>
                <w:szCs w:val="21"/>
              </w:rPr>
              <w:t xml:space="preserve"> – </w:t>
            </w:r>
            <w:r w:rsidRPr="007643D7">
              <w:rPr>
                <w:rFonts w:ascii="Arial" w:hAnsi="Arial" w:cs="Arial"/>
                <w:b/>
                <w:bCs/>
                <w:color w:val="000000" w:themeColor="text1"/>
                <w:szCs w:val="21"/>
              </w:rPr>
              <w:t>1</w:t>
            </w:r>
            <w:r>
              <w:rPr>
                <w:rFonts w:ascii="Arial" w:hAnsi="Arial" w:cs="Arial"/>
                <w:bCs/>
                <w:color w:val="000000" w:themeColor="text1"/>
                <w:szCs w:val="21"/>
              </w:rPr>
              <w:t xml:space="preserve"> para;</w:t>
            </w:r>
            <w:r w:rsidRPr="007643D7">
              <w:rPr>
                <w:rFonts w:ascii="Arial" w:hAnsi="Arial" w:cs="Arial"/>
                <w:bCs/>
                <w:color w:val="000000" w:themeColor="text1"/>
                <w:szCs w:val="21"/>
              </w:rPr>
              <w:t xml:space="preserve"> </w:t>
            </w:r>
            <w:r w:rsidRPr="007643D7">
              <w:rPr>
                <w:rFonts w:ascii="Arial" w:hAnsi="Arial" w:cs="Arial"/>
                <w:b/>
                <w:bCs/>
                <w:color w:val="000000" w:themeColor="text1"/>
                <w:szCs w:val="21"/>
              </w:rPr>
              <w:t xml:space="preserve">44/44,5 </w:t>
            </w:r>
            <w:r w:rsidRPr="007643D7">
              <w:rPr>
                <w:rFonts w:ascii="Arial" w:hAnsi="Arial" w:cs="Arial"/>
                <w:bCs/>
                <w:color w:val="000000" w:themeColor="text1"/>
                <w:szCs w:val="21"/>
              </w:rPr>
              <w:t xml:space="preserve">– </w:t>
            </w:r>
            <w:r w:rsidRPr="007643D7">
              <w:rPr>
                <w:rFonts w:ascii="Arial" w:hAnsi="Arial" w:cs="Arial"/>
                <w:b/>
                <w:bCs/>
                <w:color w:val="000000" w:themeColor="text1"/>
                <w:szCs w:val="21"/>
              </w:rPr>
              <w:t>2</w:t>
            </w:r>
            <w:r w:rsidRPr="007643D7">
              <w:rPr>
                <w:rFonts w:ascii="Arial" w:hAnsi="Arial" w:cs="Arial"/>
                <w:bCs/>
                <w:color w:val="000000" w:themeColor="text1"/>
                <w:szCs w:val="21"/>
              </w:rPr>
              <w:t xml:space="preserve"> pary</w:t>
            </w:r>
            <w:r>
              <w:rPr>
                <w:rFonts w:ascii="Arial" w:hAnsi="Arial" w:cs="Arial"/>
                <w:bCs/>
                <w:color w:val="000000" w:themeColor="text1"/>
                <w:szCs w:val="21"/>
              </w:rPr>
              <w:t xml:space="preserve">; </w:t>
            </w:r>
            <w:r w:rsidRPr="007643D7">
              <w:rPr>
                <w:rFonts w:ascii="Arial" w:hAnsi="Arial" w:cs="Arial"/>
                <w:b/>
                <w:bCs/>
                <w:color w:val="000000" w:themeColor="text1"/>
                <w:szCs w:val="21"/>
              </w:rPr>
              <w:t xml:space="preserve">45/45,5 </w:t>
            </w:r>
            <w:r>
              <w:rPr>
                <w:rFonts w:ascii="Arial" w:hAnsi="Arial" w:cs="Arial"/>
                <w:bCs/>
                <w:color w:val="000000" w:themeColor="text1"/>
                <w:szCs w:val="21"/>
              </w:rPr>
              <w:t xml:space="preserve">– </w:t>
            </w:r>
            <w:r w:rsidRPr="007643D7">
              <w:rPr>
                <w:rFonts w:ascii="Arial" w:hAnsi="Arial" w:cs="Arial"/>
                <w:b/>
                <w:bCs/>
                <w:color w:val="000000" w:themeColor="text1"/>
                <w:szCs w:val="21"/>
              </w:rPr>
              <w:t>4</w:t>
            </w:r>
            <w:r>
              <w:rPr>
                <w:rFonts w:ascii="Arial" w:hAnsi="Arial" w:cs="Arial"/>
                <w:bCs/>
                <w:color w:val="000000" w:themeColor="text1"/>
                <w:szCs w:val="21"/>
              </w:rPr>
              <w:t xml:space="preserve"> pary;</w:t>
            </w:r>
            <w:r w:rsidRPr="007643D7">
              <w:rPr>
                <w:rFonts w:ascii="Arial" w:hAnsi="Arial" w:cs="Arial"/>
                <w:bCs/>
                <w:color w:val="000000" w:themeColor="text1"/>
                <w:szCs w:val="21"/>
              </w:rPr>
              <w:t xml:space="preserve"> </w:t>
            </w:r>
            <w:r w:rsidRPr="007643D7">
              <w:rPr>
                <w:rFonts w:ascii="Arial" w:hAnsi="Arial" w:cs="Arial"/>
                <w:b/>
                <w:bCs/>
                <w:color w:val="000000" w:themeColor="text1"/>
                <w:szCs w:val="21"/>
              </w:rPr>
              <w:t>46</w:t>
            </w:r>
            <w:r w:rsidRPr="007643D7">
              <w:rPr>
                <w:rFonts w:ascii="Arial" w:hAnsi="Arial" w:cs="Arial"/>
                <w:bCs/>
                <w:color w:val="000000" w:themeColor="text1"/>
                <w:szCs w:val="21"/>
              </w:rPr>
              <w:t xml:space="preserve"> – </w:t>
            </w:r>
            <w:r w:rsidRPr="007643D7">
              <w:rPr>
                <w:rFonts w:ascii="Arial" w:hAnsi="Arial" w:cs="Arial"/>
                <w:b/>
                <w:bCs/>
                <w:color w:val="000000" w:themeColor="text1"/>
                <w:szCs w:val="21"/>
              </w:rPr>
              <w:t>3</w:t>
            </w:r>
            <w:r w:rsidRPr="007643D7">
              <w:rPr>
                <w:rFonts w:ascii="Arial" w:hAnsi="Arial" w:cs="Arial"/>
                <w:bCs/>
                <w:color w:val="000000" w:themeColor="text1"/>
                <w:szCs w:val="21"/>
              </w:rPr>
              <w:t xml:space="preserve"> pary</w:t>
            </w:r>
          </w:p>
        </w:tc>
        <w:tc>
          <w:tcPr>
            <w:tcW w:w="992" w:type="dxa"/>
            <w:vAlign w:val="center"/>
          </w:tcPr>
          <w:p w:rsidR="007643D7" w:rsidRPr="00185D8A" w:rsidRDefault="007643D7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7643D7" w:rsidRPr="00185D8A" w:rsidRDefault="007643D7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10</w:t>
            </w:r>
          </w:p>
        </w:tc>
      </w:tr>
      <w:tr w:rsidR="007643D7" w:rsidTr="0000280B">
        <w:trPr>
          <w:cantSplit/>
          <w:trHeight w:val="2438"/>
        </w:trPr>
        <w:tc>
          <w:tcPr>
            <w:tcW w:w="704" w:type="dxa"/>
            <w:vAlign w:val="center"/>
          </w:tcPr>
          <w:p w:rsidR="007643D7" w:rsidRPr="00185D8A" w:rsidRDefault="007643D7" w:rsidP="00D06B5E">
            <w:pPr>
              <w:pStyle w:val="Akapitzlist"/>
              <w:numPr>
                <w:ilvl w:val="0"/>
                <w:numId w:val="57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643D7" w:rsidRDefault="007643D7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Buty sportowe zimowe</w:t>
            </w:r>
          </w:p>
        </w:tc>
        <w:tc>
          <w:tcPr>
            <w:tcW w:w="10348" w:type="dxa"/>
            <w:vAlign w:val="center"/>
          </w:tcPr>
          <w:p w:rsidR="007643D7" w:rsidRPr="00C444ED" w:rsidRDefault="007643D7" w:rsidP="00D06B5E">
            <w:pPr>
              <w:spacing w:before="80" w:line="230" w:lineRule="exact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C444ED">
              <w:rPr>
                <w:rFonts w:ascii="Arial" w:hAnsi="Arial" w:cs="Arial"/>
                <w:color w:val="000000" w:themeColor="text1"/>
                <w:shd w:val="clear" w:color="auto" w:fill="FFFFFF"/>
              </w:rPr>
              <w:t>Właściwości:</w:t>
            </w:r>
          </w:p>
          <w:p w:rsidR="007643D7" w:rsidRPr="00C444ED" w:rsidRDefault="007643D7" w:rsidP="00D06B5E">
            <w:pPr>
              <w:pStyle w:val="Akapitzlist"/>
              <w:numPr>
                <w:ilvl w:val="0"/>
                <w:numId w:val="65"/>
              </w:numPr>
              <w:spacing w:line="230" w:lineRule="exact"/>
              <w:ind w:left="461" w:hanging="283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Skóra Terracare, </w:t>
            </w:r>
          </w:p>
          <w:p w:rsidR="007643D7" w:rsidRPr="00C444ED" w:rsidRDefault="007643D7" w:rsidP="00D06B5E">
            <w:pPr>
              <w:pStyle w:val="Akapitzlist"/>
              <w:numPr>
                <w:ilvl w:val="0"/>
                <w:numId w:val="65"/>
              </w:numPr>
              <w:spacing w:line="230" w:lineRule="exact"/>
              <w:ind w:left="461" w:hanging="283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Wzmocniona pięta i czubek,</w:t>
            </w:r>
          </w:p>
          <w:p w:rsidR="007643D7" w:rsidRPr="00C444ED" w:rsidRDefault="007643D7" w:rsidP="00D06B5E">
            <w:pPr>
              <w:pStyle w:val="Akapitzlist"/>
              <w:numPr>
                <w:ilvl w:val="0"/>
                <w:numId w:val="65"/>
              </w:numPr>
              <w:spacing w:line="230" w:lineRule="exact"/>
              <w:ind w:left="461" w:hanging="283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Wysokiej jakości wyściełanie wokół stawu skokowego i na języku,</w:t>
            </w:r>
          </w:p>
          <w:p w:rsidR="007643D7" w:rsidRPr="00C444ED" w:rsidRDefault="007643D7" w:rsidP="00D06B5E">
            <w:pPr>
              <w:pStyle w:val="Akapitzlist"/>
              <w:numPr>
                <w:ilvl w:val="0"/>
                <w:numId w:val="65"/>
              </w:numPr>
              <w:spacing w:line="230" w:lineRule="exact"/>
              <w:ind w:left="461" w:hanging="283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Wbudowana pianka, która zapewnia idealne dopasowanie oraz zapamiętuje kształt stopy typu 3d Memo foam lub równoważna</w:t>
            </w:r>
          </w:p>
          <w:p w:rsidR="007643D7" w:rsidRPr="00C444ED" w:rsidRDefault="007643D7" w:rsidP="00D06B5E">
            <w:pPr>
              <w:pStyle w:val="Akapitzlist"/>
              <w:numPr>
                <w:ilvl w:val="0"/>
                <w:numId w:val="65"/>
              </w:numPr>
              <w:spacing w:line="230" w:lineRule="exact"/>
              <w:ind w:left="461" w:hanging="283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Strefy ze wzmocnieniami z płynnego kauczuku przeciwko otarciom i uszkodzeniom,</w:t>
            </w:r>
          </w:p>
          <w:p w:rsidR="007643D7" w:rsidRPr="00C444ED" w:rsidRDefault="007643D7" w:rsidP="00D06B5E">
            <w:pPr>
              <w:pStyle w:val="Akapitzlist"/>
              <w:numPr>
                <w:ilvl w:val="0"/>
                <w:numId w:val="65"/>
              </w:numPr>
              <w:spacing w:line="230" w:lineRule="exact"/>
              <w:ind w:left="461" w:hanging="283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Technologia, która ma za zadanie poprawiać przyczepność do podłoża, zapewnia amortyzację i stabilizację stopy w bucie, typu  Vibram® Frog lub równoważna</w:t>
            </w:r>
          </w:p>
          <w:p w:rsidR="007643D7" w:rsidRPr="007643D7" w:rsidRDefault="007643D7" w:rsidP="00D06B5E">
            <w:pPr>
              <w:spacing w:line="230" w:lineRule="exact"/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</w:pPr>
            <w:r w:rsidRPr="007643D7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Kolory: czarny lub granatowy</w:t>
            </w:r>
          </w:p>
          <w:p w:rsidR="007643D7" w:rsidRPr="00185D8A" w:rsidRDefault="007643D7" w:rsidP="00D06B5E">
            <w:pPr>
              <w:spacing w:before="80" w:after="80" w:line="230" w:lineRule="exact"/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7643D7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Rozmiar: </w:t>
            </w:r>
            <w:r w:rsidRPr="00C444ED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 xml:space="preserve">43 1/3 </w:t>
            </w:r>
            <w:r w:rsidRPr="007643D7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–</w:t>
            </w:r>
            <w:r w:rsidRPr="00C444ED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>1</w:t>
            </w:r>
            <w:r w:rsidRPr="007643D7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para</w:t>
            </w:r>
            <w:r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;</w:t>
            </w:r>
            <w:r w:rsidRPr="007643D7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C444ED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>44</w:t>
            </w:r>
            <w:r w:rsidR="00C444ED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–</w:t>
            </w:r>
            <w:r w:rsidRPr="007643D7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C444ED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>1</w:t>
            </w:r>
            <w:r w:rsidR="00C444ED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para;</w:t>
            </w:r>
            <w:r w:rsidRPr="007643D7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C444ED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>45</w:t>
            </w:r>
            <w:r w:rsidR="00C444ED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–</w:t>
            </w:r>
            <w:r w:rsidRPr="007643D7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C444ED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>2</w:t>
            </w:r>
            <w:r w:rsidR="00C444ED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7643D7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pary</w:t>
            </w:r>
            <w:r w:rsidR="00C444ED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;</w:t>
            </w:r>
            <w:r w:rsidRPr="007643D7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C444ED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>46</w:t>
            </w:r>
            <w:r w:rsidRPr="007643D7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– </w:t>
            </w:r>
            <w:r w:rsidRPr="00C444ED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>1</w:t>
            </w:r>
            <w:r w:rsidRPr="007643D7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para</w:t>
            </w:r>
            <w:r w:rsidR="00C444ED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.</w:t>
            </w:r>
          </w:p>
        </w:tc>
        <w:tc>
          <w:tcPr>
            <w:tcW w:w="992" w:type="dxa"/>
            <w:vAlign w:val="center"/>
          </w:tcPr>
          <w:p w:rsidR="007643D7" w:rsidRPr="00185D8A" w:rsidRDefault="007643D7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7643D7" w:rsidRPr="00185D8A" w:rsidRDefault="007643D7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5</w:t>
            </w:r>
          </w:p>
        </w:tc>
      </w:tr>
      <w:tr w:rsidR="00C444ED" w:rsidTr="0000280B">
        <w:trPr>
          <w:cantSplit/>
          <w:trHeight w:val="2098"/>
        </w:trPr>
        <w:tc>
          <w:tcPr>
            <w:tcW w:w="704" w:type="dxa"/>
            <w:vAlign w:val="center"/>
          </w:tcPr>
          <w:p w:rsidR="00C444ED" w:rsidRPr="00185D8A" w:rsidRDefault="00C444ED" w:rsidP="00D06B5E">
            <w:pPr>
              <w:pStyle w:val="Akapitzlist"/>
              <w:numPr>
                <w:ilvl w:val="0"/>
                <w:numId w:val="57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444ED" w:rsidRPr="00185D8A" w:rsidRDefault="00C444E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Obuwie sportowe letnie</w:t>
            </w:r>
          </w:p>
        </w:tc>
        <w:tc>
          <w:tcPr>
            <w:tcW w:w="10348" w:type="dxa"/>
            <w:vAlign w:val="center"/>
          </w:tcPr>
          <w:p w:rsidR="00C444ED" w:rsidRPr="00C444ED" w:rsidRDefault="00C444ED" w:rsidP="00D06B5E">
            <w:pPr>
              <w:shd w:val="clear" w:color="auto" w:fill="FFFFFF"/>
              <w:spacing w:before="80" w:line="230" w:lineRule="exact"/>
              <w:rPr>
                <w:rFonts w:ascii="Arial" w:hAnsi="Arial" w:cs="Arial"/>
                <w:color w:val="000000" w:themeColor="text1"/>
              </w:rPr>
            </w:pPr>
            <w:r w:rsidRPr="00C444ED">
              <w:rPr>
                <w:rFonts w:ascii="Arial" w:hAnsi="Arial" w:cs="Arial"/>
                <w:color w:val="000000" w:themeColor="text1"/>
              </w:rPr>
              <w:t>Obuwie męskie,</w:t>
            </w:r>
          </w:p>
          <w:p w:rsidR="00C444ED" w:rsidRPr="00C444ED" w:rsidRDefault="00C444ED" w:rsidP="00D06B5E">
            <w:pPr>
              <w:pStyle w:val="Akapitzlist"/>
              <w:numPr>
                <w:ilvl w:val="0"/>
                <w:numId w:val="65"/>
              </w:numPr>
              <w:spacing w:line="230" w:lineRule="exact"/>
              <w:ind w:left="461" w:hanging="283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Sznurowane</w:t>
            </w:r>
          </w:p>
          <w:p w:rsidR="00C444ED" w:rsidRPr="00C444ED" w:rsidRDefault="00C444ED" w:rsidP="00D06B5E">
            <w:pPr>
              <w:pStyle w:val="Akapitzlist"/>
              <w:numPr>
                <w:ilvl w:val="0"/>
                <w:numId w:val="65"/>
              </w:numPr>
              <w:spacing w:line="230" w:lineRule="exact"/>
              <w:ind w:left="461" w:hanging="283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Tekstylna cholewka z bezszwową nakładką</w:t>
            </w:r>
          </w:p>
          <w:p w:rsidR="00C444ED" w:rsidRPr="00C444ED" w:rsidRDefault="00C444ED" w:rsidP="00D06B5E">
            <w:pPr>
              <w:pStyle w:val="Akapitzlist"/>
              <w:numPr>
                <w:ilvl w:val="0"/>
                <w:numId w:val="65"/>
              </w:numPr>
              <w:spacing w:line="230" w:lineRule="exact"/>
              <w:ind w:left="461" w:hanging="283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Lekka amortyzacja, podeszwa środkowa i przednia część podeszwy z dodatkiem pianki odpowiadają za jeszcze lepszą amortyzację i sprężystość.</w:t>
            </w:r>
          </w:p>
          <w:p w:rsidR="00C444ED" w:rsidRPr="00C444ED" w:rsidRDefault="00C444ED" w:rsidP="00D06B5E">
            <w:pPr>
              <w:pStyle w:val="Akapitzlist"/>
              <w:numPr>
                <w:ilvl w:val="0"/>
                <w:numId w:val="65"/>
              </w:numPr>
              <w:spacing w:line="230" w:lineRule="exact"/>
              <w:ind w:left="461" w:hanging="283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Konstrukcja podeszwy zewnętrznej musi rozciągać się i kurczyć, zapewniając niezrównaną sprężystość na każdym kroku.</w:t>
            </w:r>
          </w:p>
          <w:p w:rsidR="00C444ED" w:rsidRPr="00C444ED" w:rsidRDefault="00C444ED" w:rsidP="00D06B5E">
            <w:pPr>
              <w:pStyle w:val="Akapitzlist"/>
              <w:numPr>
                <w:ilvl w:val="0"/>
                <w:numId w:val="65"/>
              </w:numPr>
              <w:spacing w:line="230" w:lineRule="exact"/>
              <w:ind w:left="461" w:hanging="283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Kolor produktu: Orange Flare</w:t>
            </w:r>
            <w:r w:rsidRPr="00C444E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/black</w:t>
            </w:r>
          </w:p>
          <w:p w:rsidR="00C444ED" w:rsidRPr="00C444ED" w:rsidRDefault="00C444ED" w:rsidP="00D06B5E">
            <w:pPr>
              <w:spacing w:before="80" w:after="80" w:line="230" w:lineRule="exact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C444ED">
              <w:rPr>
                <w:rFonts w:ascii="Arial" w:hAnsi="Arial" w:cs="Arial"/>
              </w:rPr>
              <w:t>Rozmiary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: </w:t>
            </w:r>
            <w:r w:rsidRPr="00C444ED">
              <w:rPr>
                <w:rFonts w:ascii="Arial" w:hAnsi="Arial" w:cs="Arial"/>
                <w:b/>
                <w:color w:val="000000" w:themeColor="text1"/>
              </w:rPr>
              <w:t>44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– </w:t>
            </w:r>
            <w:r w:rsidRPr="00C444ED">
              <w:rPr>
                <w:rFonts w:ascii="Arial" w:hAnsi="Arial" w:cs="Arial"/>
                <w:b/>
                <w:color w:val="000000" w:themeColor="text1"/>
              </w:rPr>
              <w:t>1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 para</w:t>
            </w:r>
            <w:r>
              <w:rPr>
                <w:rFonts w:ascii="Arial" w:hAnsi="Arial" w:cs="Arial"/>
                <w:color w:val="000000" w:themeColor="text1"/>
              </w:rPr>
              <w:t>;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444ED">
              <w:rPr>
                <w:rFonts w:ascii="Arial" w:hAnsi="Arial" w:cs="Arial"/>
                <w:b/>
                <w:color w:val="000000" w:themeColor="text1"/>
              </w:rPr>
              <w:t>46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 – </w:t>
            </w:r>
            <w:r w:rsidRPr="00C444ED">
              <w:rPr>
                <w:rFonts w:ascii="Arial" w:hAnsi="Arial" w:cs="Arial"/>
                <w:b/>
                <w:color w:val="000000" w:themeColor="text1"/>
              </w:rPr>
              <w:t>2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 pary</w:t>
            </w:r>
            <w:r>
              <w:rPr>
                <w:rFonts w:ascii="Arial" w:hAnsi="Arial" w:cs="Arial"/>
                <w:color w:val="000000" w:themeColor="text1"/>
              </w:rPr>
              <w:t>;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444ED">
              <w:rPr>
                <w:rFonts w:ascii="Arial" w:hAnsi="Arial" w:cs="Arial"/>
                <w:b/>
                <w:color w:val="000000" w:themeColor="text1"/>
              </w:rPr>
              <w:t>46 2/3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 – </w:t>
            </w:r>
            <w:r w:rsidRPr="00C444ED">
              <w:rPr>
                <w:rFonts w:ascii="Arial" w:hAnsi="Arial" w:cs="Arial"/>
                <w:b/>
                <w:color w:val="000000" w:themeColor="text1"/>
              </w:rPr>
              <w:t>1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 pary.</w:t>
            </w:r>
          </w:p>
        </w:tc>
        <w:tc>
          <w:tcPr>
            <w:tcW w:w="992" w:type="dxa"/>
            <w:vAlign w:val="center"/>
          </w:tcPr>
          <w:p w:rsidR="00C444ED" w:rsidRPr="00185D8A" w:rsidRDefault="00C444E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C444ED" w:rsidRPr="00185D8A" w:rsidRDefault="00C444E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4</w:t>
            </w:r>
          </w:p>
        </w:tc>
      </w:tr>
      <w:tr w:rsidR="00C444ED" w:rsidTr="0000280B">
        <w:trPr>
          <w:cantSplit/>
          <w:trHeight w:val="2098"/>
        </w:trPr>
        <w:tc>
          <w:tcPr>
            <w:tcW w:w="704" w:type="dxa"/>
            <w:vAlign w:val="center"/>
          </w:tcPr>
          <w:p w:rsidR="00C444ED" w:rsidRPr="00185D8A" w:rsidRDefault="00C444ED" w:rsidP="00D06B5E">
            <w:pPr>
              <w:pStyle w:val="Akapitzlist"/>
              <w:numPr>
                <w:ilvl w:val="0"/>
                <w:numId w:val="57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444ED" w:rsidRPr="00185D8A" w:rsidRDefault="00C444E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Obuwie sportowe halowe</w:t>
            </w:r>
          </w:p>
        </w:tc>
        <w:tc>
          <w:tcPr>
            <w:tcW w:w="10348" w:type="dxa"/>
            <w:vAlign w:val="center"/>
          </w:tcPr>
          <w:p w:rsidR="00C444ED" w:rsidRPr="00C444ED" w:rsidRDefault="00C444ED" w:rsidP="00D06B5E">
            <w:pPr>
              <w:shd w:val="clear" w:color="auto" w:fill="FFFFFF"/>
              <w:spacing w:before="80" w:line="230" w:lineRule="exact"/>
              <w:rPr>
                <w:rFonts w:ascii="Arial" w:hAnsi="Arial" w:cs="Arial"/>
                <w:color w:val="222222"/>
              </w:rPr>
            </w:pPr>
            <w:r w:rsidRPr="00C444ED">
              <w:rPr>
                <w:rFonts w:ascii="Arial" w:hAnsi="Arial" w:cs="Arial"/>
                <w:color w:val="222222"/>
              </w:rPr>
              <w:t>Buty wyposażone w zamszową cholewkę z syntetycznymi detalami. Język i podeszwa wewnętrzna z pianki EVA lub równoważnej, która zapewnia doskonałą amortyzację nawet w niskich temperaturach. W przedniej części stopy System, który zapewnia amortyzację oraz redukcję zmęczenia podczas biegania, typu Adiprene+lub równoważna. Amortyzacja umieszczona pod piętą pochłaniająca siłę uderzenia pięty o podłoże.</w:t>
            </w:r>
          </w:p>
          <w:p w:rsidR="00C444ED" w:rsidRPr="00C444ED" w:rsidRDefault="00C444ED" w:rsidP="00D06B5E">
            <w:pPr>
              <w:pStyle w:val="Akapitzlist"/>
              <w:numPr>
                <w:ilvl w:val="0"/>
                <w:numId w:val="65"/>
              </w:numPr>
              <w:spacing w:line="230" w:lineRule="exact"/>
              <w:ind w:left="461" w:hanging="283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Nie pozostawiająca śladów gumowa podeszwa zewnętrzna</w:t>
            </w:r>
          </w:p>
          <w:p w:rsidR="00C444ED" w:rsidRPr="00C444ED" w:rsidRDefault="00C444ED" w:rsidP="00D06B5E">
            <w:pPr>
              <w:pStyle w:val="Akapitzlist"/>
              <w:numPr>
                <w:ilvl w:val="0"/>
                <w:numId w:val="65"/>
              </w:numPr>
              <w:spacing w:line="230" w:lineRule="exact"/>
              <w:ind w:left="461" w:hanging="283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Kategoria: Halowe</w:t>
            </w:r>
          </w:p>
          <w:p w:rsidR="00C444ED" w:rsidRPr="00C444ED" w:rsidRDefault="00C444ED" w:rsidP="00D06B5E">
            <w:pPr>
              <w:pStyle w:val="Akapitzlist"/>
              <w:numPr>
                <w:ilvl w:val="0"/>
                <w:numId w:val="65"/>
              </w:numPr>
              <w:spacing w:line="230" w:lineRule="exact"/>
              <w:ind w:left="461" w:hanging="283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Kolor: Czarny</w:t>
            </w:r>
          </w:p>
          <w:p w:rsidR="00C444ED" w:rsidRPr="00C444ED" w:rsidRDefault="00C444ED" w:rsidP="00D06B5E">
            <w:pPr>
              <w:pStyle w:val="Akapitzlist"/>
              <w:numPr>
                <w:ilvl w:val="0"/>
                <w:numId w:val="65"/>
              </w:numPr>
              <w:spacing w:line="230" w:lineRule="exact"/>
              <w:ind w:left="461" w:hanging="283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Materiał: Zamsz</w:t>
            </w:r>
          </w:p>
          <w:p w:rsidR="00C444ED" w:rsidRPr="00C444ED" w:rsidRDefault="00C444ED" w:rsidP="00D06B5E">
            <w:pPr>
              <w:pStyle w:val="Akapitzlist"/>
              <w:numPr>
                <w:ilvl w:val="0"/>
                <w:numId w:val="65"/>
              </w:numPr>
              <w:spacing w:line="230" w:lineRule="exact"/>
              <w:ind w:left="461" w:hanging="283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Sezon</w:t>
            </w:r>
            <w:r w:rsidRPr="00C444ED">
              <w:rPr>
                <w:rFonts w:ascii="Arial" w:hAnsi="Arial" w:cs="Arial"/>
                <w:bCs/>
                <w:color w:val="222222"/>
                <w:sz w:val="20"/>
                <w:szCs w:val="20"/>
              </w:rPr>
              <w:t>: </w:t>
            </w:r>
            <w:r w:rsidRPr="00C444ED">
              <w:rPr>
                <w:rFonts w:ascii="Arial" w:hAnsi="Arial" w:cs="Arial"/>
                <w:color w:val="222222"/>
                <w:sz w:val="20"/>
                <w:szCs w:val="20"/>
              </w:rPr>
              <w:t>Całoroczny</w:t>
            </w:r>
          </w:p>
          <w:p w:rsidR="00C444ED" w:rsidRPr="00C444ED" w:rsidRDefault="00C444ED" w:rsidP="00D06B5E">
            <w:pPr>
              <w:spacing w:before="80" w:after="80" w:line="230" w:lineRule="exact"/>
              <w:rPr>
                <w:rFonts w:ascii="Arial" w:hAnsi="Arial" w:cs="Arial"/>
                <w:color w:val="000000" w:themeColor="text1"/>
              </w:rPr>
            </w:pPr>
            <w:r w:rsidRPr="00C444ED">
              <w:rPr>
                <w:rFonts w:ascii="Arial" w:hAnsi="Arial" w:cs="Arial"/>
              </w:rPr>
              <w:t>Rozmia</w:t>
            </w:r>
            <w:r>
              <w:rPr>
                <w:rFonts w:ascii="Arial" w:hAnsi="Arial" w:cs="Arial"/>
              </w:rPr>
              <w:t>r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</w:rPr>
              <w:t>model męski</w:t>
            </w:r>
            <w:r w:rsidRPr="00C444ED">
              <w:rPr>
                <w:rFonts w:ascii="Arial" w:hAnsi="Arial" w:cs="Arial"/>
                <w:color w:val="000000" w:themeColor="text1"/>
              </w:rPr>
              <w:t>):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444ED">
              <w:rPr>
                <w:rFonts w:ascii="Arial" w:hAnsi="Arial" w:cs="Arial"/>
                <w:b/>
                <w:color w:val="000000" w:themeColor="text1"/>
              </w:rPr>
              <w:t>45</w:t>
            </w:r>
            <w:r>
              <w:rPr>
                <w:rFonts w:ascii="Arial" w:hAnsi="Arial" w:cs="Arial"/>
                <w:color w:val="000000" w:themeColor="text1"/>
              </w:rPr>
              <w:t xml:space="preserve"> – </w:t>
            </w:r>
            <w:r w:rsidRPr="00C444ED">
              <w:rPr>
                <w:rFonts w:ascii="Arial" w:hAnsi="Arial" w:cs="Arial"/>
                <w:b/>
                <w:color w:val="000000" w:themeColor="text1"/>
              </w:rPr>
              <w:t>1</w:t>
            </w:r>
            <w:r>
              <w:rPr>
                <w:rFonts w:ascii="Arial" w:hAnsi="Arial" w:cs="Arial"/>
                <w:color w:val="000000" w:themeColor="text1"/>
              </w:rPr>
              <w:t xml:space="preserve"> para;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444ED">
              <w:rPr>
                <w:rFonts w:ascii="Arial" w:hAnsi="Arial" w:cs="Arial"/>
                <w:b/>
                <w:color w:val="000000" w:themeColor="text1"/>
              </w:rPr>
              <w:t>45 1/3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 – </w:t>
            </w:r>
            <w:r w:rsidRPr="00C444ED">
              <w:rPr>
                <w:rFonts w:ascii="Arial" w:hAnsi="Arial" w:cs="Arial"/>
                <w:b/>
                <w:color w:val="000000" w:themeColor="text1"/>
              </w:rPr>
              <w:t>2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 pary</w:t>
            </w:r>
            <w:r>
              <w:rPr>
                <w:rFonts w:ascii="Arial" w:hAnsi="Arial" w:cs="Arial"/>
                <w:color w:val="000000" w:themeColor="text1"/>
              </w:rPr>
              <w:t>;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444ED">
              <w:rPr>
                <w:rFonts w:ascii="Arial" w:hAnsi="Arial" w:cs="Arial"/>
                <w:b/>
                <w:color w:val="000000" w:themeColor="text1"/>
              </w:rPr>
              <w:t>46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 – </w:t>
            </w:r>
            <w:r w:rsidRPr="00C444ED">
              <w:rPr>
                <w:rFonts w:ascii="Arial" w:hAnsi="Arial" w:cs="Arial"/>
                <w:b/>
                <w:color w:val="000000" w:themeColor="text1"/>
              </w:rPr>
              <w:t>1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 para</w:t>
            </w:r>
            <w:r>
              <w:rPr>
                <w:rFonts w:ascii="Arial" w:hAnsi="Arial" w:cs="Arial"/>
                <w:color w:val="000000" w:themeColor="text1"/>
              </w:rPr>
              <w:t>;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444ED">
              <w:rPr>
                <w:rFonts w:ascii="Arial" w:hAnsi="Arial" w:cs="Arial"/>
                <w:b/>
                <w:color w:val="000000" w:themeColor="text1"/>
              </w:rPr>
              <w:t>46 2/3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– </w:t>
            </w:r>
            <w:r w:rsidRPr="00C444ED">
              <w:rPr>
                <w:rFonts w:ascii="Arial" w:hAnsi="Arial" w:cs="Arial"/>
                <w:b/>
                <w:color w:val="000000" w:themeColor="text1"/>
              </w:rPr>
              <w:t>1</w:t>
            </w:r>
            <w:r w:rsidRPr="00C444ED">
              <w:rPr>
                <w:rFonts w:ascii="Arial" w:hAnsi="Arial" w:cs="Arial"/>
                <w:color w:val="000000" w:themeColor="text1"/>
              </w:rPr>
              <w:t xml:space="preserve"> para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992" w:type="dxa"/>
            <w:vAlign w:val="center"/>
          </w:tcPr>
          <w:p w:rsidR="00C444ED" w:rsidRPr="00185D8A" w:rsidRDefault="00C444E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C444ED" w:rsidRPr="00185D8A" w:rsidRDefault="00C444E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5</w:t>
            </w:r>
          </w:p>
        </w:tc>
      </w:tr>
      <w:tr w:rsidR="00C444ED" w:rsidTr="00D06B5E">
        <w:trPr>
          <w:cantSplit/>
          <w:trHeight w:val="284"/>
        </w:trPr>
        <w:tc>
          <w:tcPr>
            <w:tcW w:w="704" w:type="dxa"/>
            <w:tcBorders>
              <w:right w:val="nil"/>
            </w:tcBorders>
            <w:vAlign w:val="center"/>
          </w:tcPr>
          <w:p w:rsidR="00C444ED" w:rsidRPr="00855F6E" w:rsidRDefault="00C444E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:rsidR="00C444ED" w:rsidRPr="00855F6E" w:rsidRDefault="00C444E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Gwarancja: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vAlign w:val="center"/>
          </w:tcPr>
          <w:p w:rsidR="00C444ED" w:rsidRPr="00855F6E" w:rsidRDefault="00C444E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24 mies.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C444ED" w:rsidRPr="00855F6E" w:rsidRDefault="00C444E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C444ED" w:rsidRPr="00855F6E" w:rsidRDefault="00C444E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444ED" w:rsidRPr="006014E2" w:rsidTr="00D06B5E">
        <w:trPr>
          <w:cantSplit/>
          <w:trHeight w:val="283"/>
        </w:trPr>
        <w:tc>
          <w:tcPr>
            <w:tcW w:w="704" w:type="dxa"/>
            <w:tcBorders>
              <w:right w:val="nil"/>
            </w:tcBorders>
            <w:shd w:val="clear" w:color="auto" w:fill="92D050"/>
          </w:tcPr>
          <w:p w:rsidR="00C444ED" w:rsidRPr="006014E2" w:rsidRDefault="00C444ED" w:rsidP="00D06B5E">
            <w:pPr>
              <w:spacing w:before="40" w:after="40" w:line="230" w:lineRule="exact"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92D050"/>
            <w:vAlign w:val="center"/>
          </w:tcPr>
          <w:p w:rsidR="00C444ED" w:rsidRPr="006014E2" w:rsidRDefault="00C444ED" w:rsidP="00D06B5E">
            <w:pPr>
              <w:spacing w:before="40" w:after="40" w:line="230" w:lineRule="exact"/>
              <w:jc w:val="righ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Zadanie nr </w:t>
            </w:r>
            <w:r>
              <w:rPr>
                <w:rFonts w:ascii="Arial" w:hAnsi="Arial" w:cs="Arial"/>
                <w:b/>
                <w:i/>
                <w:sz w:val="21"/>
                <w:szCs w:val="21"/>
              </w:rPr>
              <w:t>5</w:t>
            </w: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 -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shd w:val="clear" w:color="auto" w:fill="92D050"/>
          </w:tcPr>
          <w:p w:rsidR="00C444ED" w:rsidRPr="006014E2" w:rsidRDefault="00C444E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437064">
              <w:rPr>
                <w:rFonts w:ascii="Arial" w:hAnsi="Arial" w:cs="Arial"/>
                <w:b/>
                <w:i/>
                <w:sz w:val="21"/>
                <w:szCs w:val="21"/>
              </w:rPr>
              <w:t>Sprzęt do sportów zimowych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92D050"/>
          </w:tcPr>
          <w:p w:rsidR="00C444ED" w:rsidRPr="006014E2" w:rsidRDefault="00C444E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2D050"/>
          </w:tcPr>
          <w:p w:rsidR="00C444ED" w:rsidRPr="006014E2" w:rsidRDefault="00C444E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</w:tr>
      <w:tr w:rsidR="00C444ED" w:rsidTr="004D444E">
        <w:trPr>
          <w:cantSplit/>
        </w:trPr>
        <w:tc>
          <w:tcPr>
            <w:tcW w:w="704" w:type="dxa"/>
            <w:vAlign w:val="center"/>
          </w:tcPr>
          <w:p w:rsidR="00C444ED" w:rsidRPr="00185D8A" w:rsidRDefault="00C444ED" w:rsidP="00D06B5E">
            <w:pPr>
              <w:pStyle w:val="Akapitzlist"/>
              <w:numPr>
                <w:ilvl w:val="0"/>
                <w:numId w:val="58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E0DA7" w:rsidRDefault="00C444ED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 xml:space="preserve">Buty narciarskie zjazdowe </w:t>
            </w:r>
          </w:p>
          <w:p w:rsidR="00C444ED" w:rsidRPr="00185D8A" w:rsidRDefault="00C444ED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>I wariant rozmiaru</w:t>
            </w:r>
          </w:p>
        </w:tc>
        <w:tc>
          <w:tcPr>
            <w:tcW w:w="10348" w:type="dxa"/>
            <w:vAlign w:val="center"/>
          </w:tcPr>
          <w:p w:rsidR="00C444ED" w:rsidRPr="00821490" w:rsidRDefault="00C444ED" w:rsidP="00D06B5E">
            <w:pPr>
              <w:spacing w:before="80"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Buty narciarskie zjazdowe.</w:t>
            </w:r>
          </w:p>
          <w:p w:rsidR="00C444ED" w:rsidRPr="00821490" w:rsidRDefault="00C444ED" w:rsidP="00D06B5E">
            <w:pPr>
              <w:spacing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Parametry butów:</w:t>
            </w:r>
          </w:p>
          <w:p w:rsidR="00C444ED" w:rsidRPr="00821490" w:rsidRDefault="00C444ED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Rodzaj: unisex,</w:t>
            </w:r>
          </w:p>
          <w:p w:rsidR="00C444ED" w:rsidRPr="00821490" w:rsidRDefault="00C444ED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 xml:space="preserve">Typ butów narciarskich: All </w:t>
            </w:r>
            <w:r w:rsidRPr="00BE0DA7">
              <w:rPr>
                <w:rFonts w:ascii="Arial" w:eastAsia="Calibri" w:hAnsi="Arial" w:cs="Arial"/>
                <w:szCs w:val="21"/>
              </w:rPr>
              <w:t xml:space="preserve">Mountain </w:t>
            </w:r>
            <w:r w:rsidR="00821490" w:rsidRPr="00BE0DA7">
              <w:rPr>
                <w:rFonts w:ascii="Arial" w:eastAsia="Calibri" w:hAnsi="Arial" w:cs="Arial"/>
                <w:szCs w:val="21"/>
              </w:rPr>
              <w:t>lub równoważny</w:t>
            </w:r>
            <w:r w:rsidRPr="00821490">
              <w:rPr>
                <w:rFonts w:ascii="Arial" w:eastAsia="Calibri" w:hAnsi="Arial" w:cs="Arial"/>
                <w:szCs w:val="21"/>
              </w:rPr>
              <w:t>, które zapewniają idealne dopasowanie stopy</w:t>
            </w:r>
          </w:p>
          <w:p w:rsidR="00C444ED" w:rsidRPr="00821490" w:rsidRDefault="00C444ED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Liczba klamr: min. 4 z mikroregulacją (dwie w dolnej części buta i dwie w górnej części buta) ;</w:t>
            </w:r>
          </w:p>
          <w:p w:rsidR="00C444ED" w:rsidRPr="00821490" w:rsidRDefault="00C444ED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Z regulacją pochylenia;</w:t>
            </w:r>
          </w:p>
          <w:p w:rsidR="00C444ED" w:rsidRPr="00821490" w:rsidRDefault="00C444ED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 xml:space="preserve">Pasek do lepszego trzymania nogi w bucie: 35 </w:t>
            </w:r>
            <w:r w:rsidRPr="00821490">
              <w:rPr>
                <w:rFonts w:ascii="Arial" w:eastAsia="Calibri" w:hAnsi="Arial" w:cs="Arial"/>
                <w:szCs w:val="21"/>
              </w:rPr>
              <w:sym w:font="Symbol" w:char="F02D"/>
            </w:r>
            <w:r w:rsidRPr="00821490">
              <w:rPr>
                <w:rFonts w:ascii="Arial" w:eastAsia="Calibri" w:hAnsi="Arial" w:cs="Arial"/>
                <w:szCs w:val="21"/>
              </w:rPr>
              <w:t xml:space="preserve"> 50 mm;</w:t>
            </w:r>
          </w:p>
          <w:p w:rsidR="00C444ED" w:rsidRPr="00821490" w:rsidRDefault="00C444ED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Wykorzystany system: zwiększający komfort chodzenia i zapewniający lepszą przyczepność do podłoża, typu Grip Walk lub równoważny</w:t>
            </w:r>
          </w:p>
          <w:p w:rsidR="00C444ED" w:rsidRPr="00821490" w:rsidRDefault="00C444ED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Flex: 105 ± 5;</w:t>
            </w:r>
          </w:p>
          <w:p w:rsidR="00C444ED" w:rsidRPr="00821490" w:rsidRDefault="00C444ED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Szerokość szkieletu: 98 ± 2 mm;</w:t>
            </w:r>
          </w:p>
          <w:p w:rsidR="00C444ED" w:rsidRPr="00821490" w:rsidRDefault="00C444ED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Kolor: butów dopasowany do koloru nart;</w:t>
            </w:r>
          </w:p>
          <w:p w:rsidR="00C444ED" w:rsidRPr="00821490" w:rsidRDefault="00C444ED" w:rsidP="00D06B5E">
            <w:pPr>
              <w:spacing w:before="80" w:after="80"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Rozm</w:t>
            </w:r>
            <w:r w:rsidR="00821490" w:rsidRPr="00821490">
              <w:rPr>
                <w:rFonts w:ascii="Arial" w:eastAsia="Calibri" w:hAnsi="Arial" w:cs="Arial"/>
                <w:szCs w:val="21"/>
              </w:rPr>
              <w:t xml:space="preserve">iar: </w:t>
            </w:r>
            <w:r w:rsidR="00821490" w:rsidRPr="00821490">
              <w:rPr>
                <w:rFonts w:ascii="Arial" w:eastAsia="Calibri" w:hAnsi="Arial" w:cs="Arial"/>
                <w:b/>
                <w:szCs w:val="21"/>
              </w:rPr>
              <w:t xml:space="preserve">28/28,5 </w:t>
            </w:r>
            <w:r w:rsidR="00821490" w:rsidRPr="00821490">
              <w:rPr>
                <w:rFonts w:ascii="Arial" w:eastAsia="Calibri" w:hAnsi="Arial" w:cs="Arial"/>
                <w:szCs w:val="21"/>
              </w:rPr>
              <w:t xml:space="preserve">– </w:t>
            </w:r>
            <w:r w:rsidR="00821490" w:rsidRPr="00821490">
              <w:rPr>
                <w:rFonts w:ascii="Arial" w:eastAsia="Calibri" w:hAnsi="Arial" w:cs="Arial"/>
                <w:b/>
                <w:szCs w:val="21"/>
              </w:rPr>
              <w:t>5</w:t>
            </w:r>
            <w:r w:rsidR="00821490" w:rsidRPr="00821490">
              <w:rPr>
                <w:rFonts w:ascii="Arial" w:eastAsia="Calibri" w:hAnsi="Arial" w:cs="Arial"/>
                <w:szCs w:val="21"/>
              </w:rPr>
              <w:t xml:space="preserve"> par;</w:t>
            </w:r>
            <w:r w:rsidRPr="00821490">
              <w:rPr>
                <w:rFonts w:ascii="Arial" w:eastAsia="Calibri" w:hAnsi="Arial" w:cs="Arial"/>
                <w:szCs w:val="21"/>
              </w:rPr>
              <w:t xml:space="preserve"> </w:t>
            </w:r>
            <w:r w:rsidRPr="00821490">
              <w:rPr>
                <w:rFonts w:ascii="Arial" w:eastAsia="Calibri" w:hAnsi="Arial" w:cs="Arial"/>
                <w:b/>
                <w:szCs w:val="21"/>
              </w:rPr>
              <w:t xml:space="preserve">29/29,5 </w:t>
            </w:r>
            <w:r w:rsidRPr="00821490">
              <w:rPr>
                <w:rFonts w:ascii="Arial" w:eastAsia="Calibri" w:hAnsi="Arial" w:cs="Arial"/>
                <w:szCs w:val="21"/>
              </w:rPr>
              <w:t xml:space="preserve">– </w:t>
            </w:r>
            <w:r w:rsidRPr="00821490">
              <w:rPr>
                <w:rFonts w:ascii="Arial" w:eastAsia="Calibri" w:hAnsi="Arial" w:cs="Arial"/>
                <w:b/>
                <w:szCs w:val="21"/>
              </w:rPr>
              <w:t>5</w:t>
            </w:r>
            <w:r w:rsidRPr="00821490">
              <w:rPr>
                <w:rFonts w:ascii="Arial" w:eastAsia="Calibri" w:hAnsi="Arial" w:cs="Arial"/>
                <w:szCs w:val="21"/>
              </w:rPr>
              <w:t xml:space="preserve"> par</w:t>
            </w:r>
            <w:r w:rsidR="00821490" w:rsidRPr="00821490">
              <w:rPr>
                <w:rFonts w:ascii="Arial" w:eastAsia="Calibri" w:hAnsi="Arial" w:cs="Arial"/>
                <w:szCs w:val="21"/>
              </w:rPr>
              <w:t>.</w:t>
            </w:r>
          </w:p>
        </w:tc>
        <w:tc>
          <w:tcPr>
            <w:tcW w:w="992" w:type="dxa"/>
            <w:vAlign w:val="center"/>
          </w:tcPr>
          <w:p w:rsidR="00C444ED" w:rsidRPr="00185D8A" w:rsidRDefault="00C444E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par</w:t>
            </w:r>
            <w:r w:rsidR="00C70A85">
              <w:rPr>
                <w:rFonts w:ascii="Arial" w:hAnsi="Arial" w:cs="Arial"/>
                <w:sz w:val="21"/>
                <w:szCs w:val="21"/>
              </w:rPr>
              <w:t>a</w:t>
            </w:r>
          </w:p>
        </w:tc>
        <w:tc>
          <w:tcPr>
            <w:tcW w:w="1134" w:type="dxa"/>
            <w:vAlign w:val="center"/>
          </w:tcPr>
          <w:p w:rsidR="00C444ED" w:rsidRPr="00185D8A" w:rsidRDefault="00C444E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10</w:t>
            </w:r>
          </w:p>
        </w:tc>
      </w:tr>
      <w:tr w:rsidR="00821490" w:rsidTr="004D444E">
        <w:trPr>
          <w:cantSplit/>
        </w:trPr>
        <w:tc>
          <w:tcPr>
            <w:tcW w:w="704" w:type="dxa"/>
            <w:vAlign w:val="center"/>
          </w:tcPr>
          <w:p w:rsidR="00821490" w:rsidRPr="00185D8A" w:rsidRDefault="00821490" w:rsidP="00D06B5E">
            <w:pPr>
              <w:pStyle w:val="Akapitzlist"/>
              <w:numPr>
                <w:ilvl w:val="0"/>
                <w:numId w:val="58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E0DA7" w:rsidRDefault="00821490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 xml:space="preserve">Buty narciarskie zjazdowe </w:t>
            </w:r>
          </w:p>
          <w:p w:rsidR="00821490" w:rsidRPr="00185D8A" w:rsidRDefault="00821490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>
              <w:rPr>
                <w:rFonts w:ascii="Arial" w:eastAsia="Calibri" w:hAnsi="Arial" w:cs="Arial"/>
                <w:sz w:val="21"/>
                <w:szCs w:val="21"/>
              </w:rPr>
              <w:t>I</w:t>
            </w:r>
            <w:r w:rsidRPr="00185D8A">
              <w:rPr>
                <w:rFonts w:ascii="Arial" w:eastAsia="Calibri" w:hAnsi="Arial" w:cs="Arial"/>
                <w:sz w:val="21"/>
                <w:szCs w:val="21"/>
              </w:rPr>
              <w:t>I wariant rozmiaru</w:t>
            </w:r>
          </w:p>
        </w:tc>
        <w:tc>
          <w:tcPr>
            <w:tcW w:w="10348" w:type="dxa"/>
            <w:vAlign w:val="center"/>
          </w:tcPr>
          <w:p w:rsidR="00821490" w:rsidRPr="00821490" w:rsidRDefault="00821490" w:rsidP="00D06B5E">
            <w:pPr>
              <w:spacing w:before="80"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Buty narciarskie zjazdowe.</w:t>
            </w:r>
          </w:p>
          <w:p w:rsidR="00821490" w:rsidRPr="00821490" w:rsidRDefault="00821490" w:rsidP="00D06B5E">
            <w:pPr>
              <w:spacing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Parametry butów:</w:t>
            </w:r>
          </w:p>
          <w:p w:rsidR="00821490" w:rsidRPr="00821490" w:rsidRDefault="00821490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Rodzaj: unisex,</w:t>
            </w:r>
          </w:p>
          <w:p w:rsidR="00821490" w:rsidRPr="00821490" w:rsidRDefault="00821490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 xml:space="preserve">Typ butów narciarskich: All Mountain </w:t>
            </w:r>
            <w:r>
              <w:rPr>
                <w:rFonts w:ascii="Arial" w:eastAsia="Calibri" w:hAnsi="Arial" w:cs="Arial"/>
                <w:szCs w:val="21"/>
              </w:rPr>
              <w:t>lub równoważny</w:t>
            </w:r>
            <w:r w:rsidRPr="00821490">
              <w:rPr>
                <w:rFonts w:ascii="Arial" w:eastAsia="Calibri" w:hAnsi="Arial" w:cs="Arial"/>
                <w:szCs w:val="21"/>
              </w:rPr>
              <w:t>, które zapewniają idealne dopasowanie stopy</w:t>
            </w:r>
          </w:p>
          <w:p w:rsidR="00821490" w:rsidRPr="00821490" w:rsidRDefault="00821490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Liczba klamr: min. 4 z mikroregulacją (dwie w dolnej części buta i dwie w górnej części buta) ;</w:t>
            </w:r>
          </w:p>
          <w:p w:rsidR="00821490" w:rsidRPr="00821490" w:rsidRDefault="00821490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Z regulacją pochylenia;</w:t>
            </w:r>
          </w:p>
          <w:p w:rsidR="00821490" w:rsidRPr="00821490" w:rsidRDefault="00821490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>
              <w:rPr>
                <w:rFonts w:ascii="Arial" w:eastAsia="Calibri" w:hAnsi="Arial" w:cs="Arial"/>
                <w:szCs w:val="21"/>
              </w:rPr>
              <w:t>Z p</w:t>
            </w:r>
            <w:r w:rsidRPr="00821490">
              <w:rPr>
                <w:rFonts w:ascii="Arial" w:eastAsia="Calibri" w:hAnsi="Arial" w:cs="Arial"/>
                <w:szCs w:val="21"/>
              </w:rPr>
              <w:t>ask</w:t>
            </w:r>
            <w:r>
              <w:rPr>
                <w:rFonts w:ascii="Arial" w:eastAsia="Calibri" w:hAnsi="Arial" w:cs="Arial"/>
                <w:szCs w:val="21"/>
              </w:rPr>
              <w:t>iem</w:t>
            </w:r>
            <w:r w:rsidRPr="00821490">
              <w:rPr>
                <w:rFonts w:ascii="Arial" w:eastAsia="Calibri" w:hAnsi="Arial" w:cs="Arial"/>
                <w:szCs w:val="21"/>
              </w:rPr>
              <w:t xml:space="preserve"> do </w:t>
            </w:r>
            <w:r>
              <w:rPr>
                <w:rFonts w:ascii="Arial" w:eastAsia="Calibri" w:hAnsi="Arial" w:cs="Arial"/>
                <w:szCs w:val="21"/>
              </w:rPr>
              <w:t>lepszego trzymania nogi w bucie</w:t>
            </w:r>
            <w:r w:rsidRPr="00821490">
              <w:rPr>
                <w:rFonts w:ascii="Arial" w:eastAsia="Calibri" w:hAnsi="Arial" w:cs="Arial"/>
                <w:szCs w:val="21"/>
              </w:rPr>
              <w:t>;</w:t>
            </w:r>
          </w:p>
          <w:p w:rsidR="00821490" w:rsidRPr="00821490" w:rsidRDefault="00821490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Wykorzystany system: zwiększający komfort chodzenia i zapewniający lepszą przyczepność do podłoża, typu Grip Walk lub równoważny</w:t>
            </w:r>
          </w:p>
          <w:p w:rsidR="00821490" w:rsidRPr="00821490" w:rsidRDefault="00821490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 xml:space="preserve">Flex: </w:t>
            </w:r>
            <w:r>
              <w:rPr>
                <w:rFonts w:ascii="Arial" w:eastAsia="Calibri" w:hAnsi="Arial" w:cs="Arial"/>
                <w:szCs w:val="21"/>
              </w:rPr>
              <w:t>110</w:t>
            </w:r>
            <w:r w:rsidRPr="00821490">
              <w:rPr>
                <w:rFonts w:ascii="Arial" w:eastAsia="Calibri" w:hAnsi="Arial" w:cs="Arial"/>
                <w:szCs w:val="21"/>
              </w:rPr>
              <w:t xml:space="preserve"> ± </w:t>
            </w:r>
            <w:r>
              <w:rPr>
                <w:rFonts w:ascii="Arial" w:eastAsia="Calibri" w:hAnsi="Arial" w:cs="Arial"/>
                <w:szCs w:val="21"/>
              </w:rPr>
              <w:t>10</w:t>
            </w:r>
            <w:r w:rsidRPr="00821490">
              <w:rPr>
                <w:rFonts w:ascii="Arial" w:eastAsia="Calibri" w:hAnsi="Arial" w:cs="Arial"/>
                <w:szCs w:val="21"/>
              </w:rPr>
              <w:t>;</w:t>
            </w:r>
          </w:p>
          <w:p w:rsidR="00821490" w:rsidRPr="00821490" w:rsidRDefault="00821490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 xml:space="preserve">Szerokość szkieletu: </w:t>
            </w:r>
            <w:r>
              <w:rPr>
                <w:rFonts w:ascii="Arial" w:eastAsia="Calibri" w:hAnsi="Arial" w:cs="Arial"/>
                <w:szCs w:val="21"/>
              </w:rPr>
              <w:t>102</w:t>
            </w:r>
            <w:r w:rsidRPr="00821490">
              <w:rPr>
                <w:rFonts w:ascii="Arial" w:eastAsia="Calibri" w:hAnsi="Arial" w:cs="Arial"/>
                <w:szCs w:val="21"/>
              </w:rPr>
              <w:t xml:space="preserve"> ± 2 mm;</w:t>
            </w:r>
          </w:p>
          <w:p w:rsidR="00821490" w:rsidRPr="00821490" w:rsidRDefault="00821490" w:rsidP="00D06B5E">
            <w:pPr>
              <w:numPr>
                <w:ilvl w:val="0"/>
                <w:numId w:val="20"/>
              </w:numPr>
              <w:spacing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Kolor: butów dopasowany do koloru nart;</w:t>
            </w:r>
          </w:p>
          <w:p w:rsidR="00821490" w:rsidRPr="00821490" w:rsidRDefault="00821490" w:rsidP="00D06B5E">
            <w:pPr>
              <w:spacing w:before="80" w:after="80"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 xml:space="preserve">Rozmiar: </w:t>
            </w:r>
            <w:r>
              <w:rPr>
                <w:rFonts w:ascii="Arial" w:eastAsia="Calibri" w:hAnsi="Arial" w:cs="Arial"/>
                <w:b/>
                <w:szCs w:val="21"/>
              </w:rPr>
              <w:t>32/32,5</w:t>
            </w:r>
            <w:r w:rsidRPr="00821490">
              <w:rPr>
                <w:rFonts w:ascii="Arial" w:eastAsia="Calibri" w:hAnsi="Arial" w:cs="Arial"/>
                <w:b/>
                <w:szCs w:val="21"/>
              </w:rPr>
              <w:t xml:space="preserve"> </w:t>
            </w:r>
            <w:r w:rsidRPr="00821490">
              <w:rPr>
                <w:rFonts w:ascii="Arial" w:eastAsia="Calibri" w:hAnsi="Arial" w:cs="Arial"/>
                <w:szCs w:val="21"/>
              </w:rPr>
              <w:t xml:space="preserve">– </w:t>
            </w:r>
            <w:r>
              <w:rPr>
                <w:rFonts w:ascii="Arial" w:eastAsia="Calibri" w:hAnsi="Arial" w:cs="Arial"/>
                <w:b/>
                <w:szCs w:val="21"/>
              </w:rPr>
              <w:t>1</w:t>
            </w:r>
            <w:r w:rsidRPr="00821490">
              <w:rPr>
                <w:rFonts w:ascii="Arial" w:eastAsia="Calibri" w:hAnsi="Arial" w:cs="Arial"/>
                <w:szCs w:val="21"/>
              </w:rPr>
              <w:t xml:space="preserve"> par</w:t>
            </w:r>
            <w:r>
              <w:rPr>
                <w:rFonts w:ascii="Arial" w:eastAsia="Calibri" w:hAnsi="Arial" w:cs="Arial"/>
                <w:szCs w:val="21"/>
              </w:rPr>
              <w:t>a</w:t>
            </w:r>
            <w:r w:rsidRPr="00821490">
              <w:rPr>
                <w:rFonts w:ascii="Arial" w:eastAsia="Calibri" w:hAnsi="Arial" w:cs="Arial"/>
                <w:szCs w:val="21"/>
              </w:rPr>
              <w:t>.</w:t>
            </w:r>
          </w:p>
        </w:tc>
        <w:tc>
          <w:tcPr>
            <w:tcW w:w="992" w:type="dxa"/>
            <w:vAlign w:val="center"/>
          </w:tcPr>
          <w:p w:rsidR="00821490" w:rsidRPr="00185D8A" w:rsidRDefault="00821490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par</w:t>
            </w:r>
            <w:r w:rsidR="00C70A85">
              <w:rPr>
                <w:rFonts w:ascii="Arial" w:hAnsi="Arial" w:cs="Arial"/>
                <w:sz w:val="21"/>
                <w:szCs w:val="21"/>
              </w:rPr>
              <w:t>a</w:t>
            </w:r>
          </w:p>
        </w:tc>
        <w:tc>
          <w:tcPr>
            <w:tcW w:w="1134" w:type="dxa"/>
            <w:vAlign w:val="center"/>
          </w:tcPr>
          <w:p w:rsidR="00821490" w:rsidRPr="00185D8A" w:rsidRDefault="00821490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</w:tr>
      <w:tr w:rsidR="00821490" w:rsidTr="004D444E">
        <w:trPr>
          <w:cantSplit/>
        </w:trPr>
        <w:tc>
          <w:tcPr>
            <w:tcW w:w="704" w:type="dxa"/>
            <w:vAlign w:val="center"/>
          </w:tcPr>
          <w:p w:rsidR="00821490" w:rsidRPr="00185D8A" w:rsidRDefault="00821490" w:rsidP="00D06B5E">
            <w:pPr>
              <w:pStyle w:val="Akapitzlist"/>
              <w:numPr>
                <w:ilvl w:val="0"/>
                <w:numId w:val="58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21490" w:rsidRPr="00185D8A" w:rsidRDefault="00821490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 xml:space="preserve">Kask narciarski </w:t>
            </w:r>
          </w:p>
        </w:tc>
        <w:tc>
          <w:tcPr>
            <w:tcW w:w="10348" w:type="dxa"/>
            <w:vAlign w:val="center"/>
          </w:tcPr>
          <w:p w:rsidR="00821490" w:rsidRPr="00821490" w:rsidRDefault="00821490" w:rsidP="00D06B5E">
            <w:pPr>
              <w:spacing w:before="80" w:line="230" w:lineRule="exact"/>
              <w:jc w:val="both"/>
              <w:rPr>
                <w:rFonts w:ascii="Arial" w:eastAsia="Calibri" w:hAnsi="Arial" w:cs="Arial"/>
                <w:b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Kask narciarski musi posiadać od strony zewnętrznej skorupę z tworzywa ABS lub materiał o równoważnych właściwościach  a od wewnętrznej  piankę a także system wentylacji i dopasowania rozmiaru oraz pasek pod brodę z możliwością regulacji.  Kask narciarski</w:t>
            </w:r>
            <w:r w:rsidRPr="00821490">
              <w:rPr>
                <w:rFonts w:ascii="Arial" w:eastAsia="Calibri" w:hAnsi="Arial" w:cs="Arial"/>
                <w:b/>
                <w:szCs w:val="21"/>
              </w:rPr>
              <w:t xml:space="preserve"> </w:t>
            </w:r>
            <w:r w:rsidRPr="00821490">
              <w:rPr>
                <w:rFonts w:ascii="Arial" w:eastAsia="Calibri" w:hAnsi="Arial" w:cs="Arial"/>
                <w:szCs w:val="21"/>
              </w:rPr>
              <w:t>musi być kompatybilny z goglami narciarskimi.</w:t>
            </w:r>
          </w:p>
          <w:p w:rsidR="00821490" w:rsidRPr="00821490" w:rsidRDefault="00821490" w:rsidP="00D06B5E">
            <w:pPr>
              <w:spacing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>Parametry kasku:</w:t>
            </w:r>
          </w:p>
          <w:p w:rsidR="00821490" w:rsidRPr="00821490" w:rsidRDefault="00821490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821490">
              <w:rPr>
                <w:rFonts w:ascii="Arial" w:eastAsia="Calibri" w:hAnsi="Arial" w:cs="Arial"/>
                <w:sz w:val="20"/>
                <w:szCs w:val="21"/>
              </w:rPr>
              <w:t>Rodzaj: unisex;</w:t>
            </w:r>
          </w:p>
          <w:p w:rsidR="00821490" w:rsidRPr="00821490" w:rsidRDefault="00821490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821490">
              <w:rPr>
                <w:rFonts w:ascii="Arial" w:eastAsia="Calibri" w:hAnsi="Arial" w:cs="Arial"/>
                <w:sz w:val="20"/>
                <w:szCs w:val="21"/>
              </w:rPr>
              <w:t>Kolor taśmy pod brodę: czarny lub czarno/szary;</w:t>
            </w:r>
          </w:p>
          <w:p w:rsidR="00821490" w:rsidRPr="00821490" w:rsidRDefault="00821490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821490">
              <w:rPr>
                <w:rFonts w:ascii="Arial" w:eastAsia="Calibri" w:hAnsi="Arial" w:cs="Arial"/>
                <w:sz w:val="20"/>
                <w:szCs w:val="21"/>
              </w:rPr>
              <w:t>Kolor kasku: czarny;</w:t>
            </w:r>
          </w:p>
          <w:p w:rsidR="00821490" w:rsidRPr="00821490" w:rsidRDefault="00821490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821490">
              <w:rPr>
                <w:rFonts w:ascii="Arial" w:eastAsia="Calibri" w:hAnsi="Arial" w:cs="Arial"/>
                <w:sz w:val="20"/>
                <w:szCs w:val="21"/>
              </w:rPr>
              <w:t>Norma:</w:t>
            </w:r>
            <w:r w:rsidRPr="00821490">
              <w:rPr>
                <w:rFonts w:ascii="Arial" w:eastAsia="Calibri" w:hAnsi="Arial" w:cs="Arial"/>
                <w:b/>
                <w:bCs/>
                <w:sz w:val="20"/>
                <w:szCs w:val="21"/>
              </w:rPr>
              <w:t xml:space="preserve"> </w:t>
            </w:r>
            <w:r w:rsidRPr="00821490">
              <w:rPr>
                <w:rFonts w:ascii="Arial" w:eastAsia="Calibri" w:hAnsi="Arial" w:cs="Arial"/>
                <w:bCs/>
                <w:sz w:val="20"/>
                <w:szCs w:val="21"/>
              </w:rPr>
              <w:t xml:space="preserve">certyfikat </w:t>
            </w:r>
            <w:r w:rsidRPr="00821490">
              <w:rPr>
                <w:rFonts w:ascii="Arial" w:eastAsia="Calibri" w:hAnsi="Arial" w:cs="Arial"/>
                <w:sz w:val="20"/>
                <w:szCs w:val="21"/>
              </w:rPr>
              <w:t>CE EN 1077;</w:t>
            </w:r>
          </w:p>
          <w:p w:rsidR="00821490" w:rsidRPr="00821490" w:rsidRDefault="00821490" w:rsidP="00D06B5E">
            <w:pPr>
              <w:spacing w:before="80" w:after="80"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821490">
              <w:rPr>
                <w:rFonts w:ascii="Arial" w:eastAsia="Calibri" w:hAnsi="Arial" w:cs="Arial"/>
                <w:szCs w:val="21"/>
              </w:rPr>
              <w:t xml:space="preserve">Rozmiar:  </w:t>
            </w:r>
            <w:r w:rsidRPr="00821490">
              <w:rPr>
                <w:rFonts w:ascii="Arial" w:eastAsia="Calibri" w:hAnsi="Arial" w:cs="Arial"/>
                <w:b/>
                <w:szCs w:val="21"/>
              </w:rPr>
              <w:t>M/L</w:t>
            </w:r>
            <w:r w:rsidRPr="00821490">
              <w:rPr>
                <w:rFonts w:ascii="Arial" w:eastAsia="Calibri" w:hAnsi="Arial" w:cs="Arial"/>
                <w:szCs w:val="21"/>
              </w:rPr>
              <w:t xml:space="preserve"> przy obwodzie głowy </w:t>
            </w:r>
            <w:r w:rsidRPr="00821490">
              <w:rPr>
                <w:rFonts w:ascii="Arial" w:eastAsia="Calibri" w:hAnsi="Arial" w:cs="Arial"/>
                <w:b/>
                <w:szCs w:val="21"/>
              </w:rPr>
              <w:t xml:space="preserve">56 </w:t>
            </w:r>
            <w:r w:rsidRPr="00821490">
              <w:rPr>
                <w:rFonts w:ascii="Arial" w:eastAsia="Calibri" w:hAnsi="Arial" w:cs="Arial"/>
                <w:b/>
                <w:szCs w:val="21"/>
              </w:rPr>
              <w:sym w:font="Symbol" w:char="F02D"/>
            </w:r>
            <w:r w:rsidRPr="00821490">
              <w:rPr>
                <w:rFonts w:ascii="Arial" w:eastAsia="Calibri" w:hAnsi="Arial" w:cs="Arial"/>
                <w:b/>
                <w:szCs w:val="21"/>
              </w:rPr>
              <w:t xml:space="preserve"> 59</w:t>
            </w:r>
            <w:r w:rsidRPr="00821490">
              <w:rPr>
                <w:rFonts w:ascii="Arial" w:eastAsia="Calibri" w:hAnsi="Arial" w:cs="Arial"/>
                <w:szCs w:val="21"/>
              </w:rPr>
              <w:t xml:space="preserve"> cm </w:t>
            </w:r>
            <w:r w:rsidRPr="00821490">
              <w:rPr>
                <w:rFonts w:ascii="Arial" w:eastAsia="Calibri" w:hAnsi="Arial" w:cs="Arial"/>
                <w:szCs w:val="21"/>
              </w:rPr>
              <w:sym w:font="Symbol" w:char="F02D"/>
            </w:r>
            <w:r w:rsidRPr="00821490">
              <w:rPr>
                <w:rFonts w:ascii="Arial" w:eastAsia="Calibri" w:hAnsi="Arial" w:cs="Arial"/>
                <w:szCs w:val="21"/>
              </w:rPr>
              <w:t xml:space="preserve"> </w:t>
            </w:r>
            <w:r w:rsidRPr="00821490">
              <w:rPr>
                <w:rFonts w:ascii="Arial" w:eastAsia="Calibri" w:hAnsi="Arial" w:cs="Arial"/>
                <w:b/>
                <w:szCs w:val="21"/>
              </w:rPr>
              <w:t>10</w:t>
            </w:r>
            <w:r w:rsidRPr="00821490">
              <w:rPr>
                <w:rFonts w:ascii="Arial" w:eastAsia="Calibri" w:hAnsi="Arial" w:cs="Arial"/>
                <w:szCs w:val="21"/>
              </w:rPr>
              <w:t xml:space="preserve"> szt</w:t>
            </w:r>
            <w:r>
              <w:rPr>
                <w:rFonts w:ascii="Arial" w:eastAsia="Calibri" w:hAnsi="Arial" w:cs="Arial"/>
                <w:szCs w:val="21"/>
              </w:rPr>
              <w:t>.</w:t>
            </w:r>
            <w:r w:rsidRPr="00821490">
              <w:rPr>
                <w:rFonts w:ascii="Arial" w:eastAsia="Calibri" w:hAnsi="Arial" w:cs="Arial"/>
                <w:szCs w:val="21"/>
              </w:rPr>
              <w:t>;</w:t>
            </w:r>
            <w:r>
              <w:rPr>
                <w:rFonts w:ascii="Arial" w:eastAsia="Calibri" w:hAnsi="Arial" w:cs="Arial"/>
                <w:szCs w:val="21"/>
              </w:rPr>
              <w:t xml:space="preserve"> </w:t>
            </w:r>
            <w:r w:rsidRPr="00821490">
              <w:rPr>
                <w:rFonts w:ascii="Arial" w:eastAsia="Calibri" w:hAnsi="Arial" w:cs="Arial"/>
                <w:b/>
                <w:szCs w:val="21"/>
              </w:rPr>
              <w:t>XL/XXL</w:t>
            </w:r>
            <w:r w:rsidRPr="00821490">
              <w:rPr>
                <w:rFonts w:ascii="Arial" w:eastAsia="Calibri" w:hAnsi="Arial" w:cs="Arial"/>
                <w:szCs w:val="21"/>
              </w:rPr>
              <w:t xml:space="preserve"> przy obwodzie głowy </w:t>
            </w:r>
            <w:r w:rsidRPr="00821490">
              <w:rPr>
                <w:rFonts w:ascii="Arial" w:eastAsia="Calibri" w:hAnsi="Arial" w:cs="Arial"/>
                <w:b/>
                <w:szCs w:val="21"/>
              </w:rPr>
              <w:t xml:space="preserve">60 </w:t>
            </w:r>
            <w:r w:rsidRPr="00821490">
              <w:rPr>
                <w:rFonts w:ascii="Arial" w:eastAsia="Calibri" w:hAnsi="Arial" w:cs="Arial"/>
                <w:b/>
                <w:szCs w:val="21"/>
              </w:rPr>
              <w:sym w:font="Symbol" w:char="F02D"/>
            </w:r>
            <w:r w:rsidRPr="00821490">
              <w:rPr>
                <w:rFonts w:ascii="Arial" w:eastAsia="Calibri" w:hAnsi="Arial" w:cs="Arial"/>
                <w:b/>
                <w:szCs w:val="21"/>
              </w:rPr>
              <w:t xml:space="preserve"> 63</w:t>
            </w:r>
            <w:r w:rsidRPr="00821490">
              <w:rPr>
                <w:rFonts w:ascii="Arial" w:eastAsia="Calibri" w:hAnsi="Arial" w:cs="Arial"/>
                <w:szCs w:val="21"/>
              </w:rPr>
              <w:t xml:space="preserve"> cm </w:t>
            </w:r>
            <w:r w:rsidRPr="00821490">
              <w:rPr>
                <w:rFonts w:ascii="Arial" w:eastAsia="Calibri" w:hAnsi="Arial" w:cs="Arial"/>
                <w:szCs w:val="21"/>
              </w:rPr>
              <w:sym w:font="Symbol" w:char="F02D"/>
            </w:r>
            <w:r w:rsidRPr="00821490">
              <w:rPr>
                <w:rFonts w:ascii="Arial" w:eastAsia="Calibri" w:hAnsi="Arial" w:cs="Arial"/>
                <w:szCs w:val="21"/>
              </w:rPr>
              <w:t xml:space="preserve"> </w:t>
            </w:r>
            <w:r w:rsidRPr="00821490">
              <w:rPr>
                <w:rFonts w:ascii="Arial" w:eastAsia="Calibri" w:hAnsi="Arial" w:cs="Arial"/>
                <w:b/>
                <w:szCs w:val="21"/>
              </w:rPr>
              <w:t>10</w:t>
            </w:r>
            <w:r w:rsidRPr="00821490">
              <w:rPr>
                <w:rFonts w:ascii="Arial" w:eastAsia="Calibri" w:hAnsi="Arial" w:cs="Arial"/>
                <w:szCs w:val="21"/>
              </w:rPr>
              <w:t xml:space="preserve"> szt</w:t>
            </w:r>
            <w:r>
              <w:rPr>
                <w:rFonts w:ascii="Arial" w:eastAsia="Calibri" w:hAnsi="Arial" w:cs="Arial"/>
                <w:szCs w:val="21"/>
              </w:rPr>
              <w:t>.</w:t>
            </w:r>
          </w:p>
        </w:tc>
        <w:tc>
          <w:tcPr>
            <w:tcW w:w="992" w:type="dxa"/>
            <w:vAlign w:val="center"/>
          </w:tcPr>
          <w:p w:rsidR="00821490" w:rsidRPr="00185D8A" w:rsidRDefault="00821490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821490" w:rsidRPr="00185D8A" w:rsidRDefault="00821490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20</w:t>
            </w:r>
          </w:p>
        </w:tc>
      </w:tr>
      <w:tr w:rsidR="002B2E68" w:rsidTr="004D444E">
        <w:trPr>
          <w:cantSplit/>
        </w:trPr>
        <w:tc>
          <w:tcPr>
            <w:tcW w:w="704" w:type="dxa"/>
            <w:vAlign w:val="center"/>
          </w:tcPr>
          <w:p w:rsidR="002B2E68" w:rsidRPr="00185D8A" w:rsidRDefault="002B2E68" w:rsidP="00D06B5E">
            <w:pPr>
              <w:pStyle w:val="Akapitzlist"/>
              <w:numPr>
                <w:ilvl w:val="0"/>
                <w:numId w:val="58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B2E68" w:rsidRPr="00185D8A" w:rsidRDefault="002B2E68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 xml:space="preserve">Kijki narciarskie zjazdowe </w:t>
            </w:r>
          </w:p>
        </w:tc>
        <w:tc>
          <w:tcPr>
            <w:tcW w:w="10348" w:type="dxa"/>
            <w:vAlign w:val="center"/>
          </w:tcPr>
          <w:p w:rsidR="002B2E68" w:rsidRPr="002B2E68" w:rsidRDefault="002B2E68" w:rsidP="00D06B5E">
            <w:pPr>
              <w:spacing w:before="80"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2B2E68">
              <w:rPr>
                <w:rFonts w:ascii="Arial" w:eastAsia="Calibri" w:hAnsi="Arial" w:cs="Arial"/>
                <w:szCs w:val="21"/>
              </w:rPr>
              <w:t>Kijki narciarskie zjazdowe uniwersalne przeznaczone dla narciarzy, którzy spędzają dużo czasu na nartach.</w:t>
            </w:r>
          </w:p>
          <w:p w:rsidR="002B2E68" w:rsidRPr="002B2E68" w:rsidRDefault="002B2E68" w:rsidP="00D06B5E">
            <w:pPr>
              <w:spacing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2B2E68">
              <w:rPr>
                <w:rFonts w:ascii="Arial" w:eastAsia="Calibri" w:hAnsi="Arial" w:cs="Arial"/>
                <w:szCs w:val="21"/>
              </w:rPr>
              <w:t>Parametry kijów:</w:t>
            </w:r>
          </w:p>
          <w:p w:rsidR="002B2E68" w:rsidRPr="002B2E68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2B2E68">
              <w:rPr>
                <w:rFonts w:ascii="Arial" w:eastAsia="Calibri" w:hAnsi="Arial" w:cs="Arial"/>
                <w:sz w:val="20"/>
                <w:szCs w:val="21"/>
              </w:rPr>
              <w:t>Rodzaj: unisex,</w:t>
            </w:r>
          </w:p>
          <w:p w:rsidR="002B2E68" w:rsidRPr="002B2E68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2B2E68">
              <w:rPr>
                <w:rFonts w:ascii="Arial" w:eastAsia="Calibri" w:hAnsi="Arial" w:cs="Arial"/>
                <w:sz w:val="20"/>
                <w:szCs w:val="21"/>
              </w:rPr>
              <w:t>Materiał: kompozyt węglowy (carbon);</w:t>
            </w:r>
          </w:p>
          <w:p w:rsidR="002B2E68" w:rsidRPr="002B2E68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2B2E68">
              <w:rPr>
                <w:rFonts w:ascii="Arial" w:eastAsia="Calibri" w:hAnsi="Arial" w:cs="Arial"/>
                <w:sz w:val="20"/>
                <w:szCs w:val="21"/>
              </w:rPr>
              <w:t xml:space="preserve">Grot: stalowy wykonany w technologii Tungsten lub Steel Tip (dopuszcza się również technologie Flex Tip) </w:t>
            </w:r>
          </w:p>
          <w:p w:rsidR="002B2E68" w:rsidRPr="002B2E68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>
              <w:rPr>
                <w:rFonts w:ascii="Arial" w:eastAsia="Calibri" w:hAnsi="Arial" w:cs="Arial"/>
                <w:sz w:val="20"/>
                <w:szCs w:val="21"/>
              </w:rPr>
              <w:t>Średnica: 16 mm</w:t>
            </w:r>
            <w:r w:rsidRPr="002B2E68">
              <w:rPr>
                <w:rFonts w:ascii="Arial" w:eastAsia="Calibri" w:hAnsi="Arial" w:cs="Arial"/>
                <w:sz w:val="20"/>
                <w:szCs w:val="21"/>
              </w:rPr>
              <w:t>;</w:t>
            </w:r>
          </w:p>
          <w:p w:rsidR="002B2E68" w:rsidRPr="002B2E68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2B2E68">
              <w:rPr>
                <w:rFonts w:ascii="Arial" w:eastAsia="Calibri" w:hAnsi="Arial" w:cs="Arial"/>
                <w:sz w:val="20"/>
                <w:szCs w:val="21"/>
              </w:rPr>
              <w:t xml:space="preserve">Rączka: </w:t>
            </w:r>
            <w:r w:rsidRPr="002B2E68">
              <w:rPr>
                <w:rFonts w:ascii="Arial" w:eastAsia="Calibri" w:hAnsi="Arial" w:cs="Arial"/>
                <w:sz w:val="19"/>
                <w:szCs w:val="19"/>
              </w:rPr>
              <w:t>wykonana w technologii</w:t>
            </w:r>
            <w:r w:rsidRPr="002B2E68">
              <w:rPr>
                <w:rFonts w:ascii="Arial" w:eastAsia="Calibri" w:hAnsi="Arial" w:cs="Arial"/>
                <w:sz w:val="18"/>
                <w:szCs w:val="21"/>
              </w:rPr>
              <w:t xml:space="preserve"> </w:t>
            </w:r>
            <w:r w:rsidRPr="002B2E68">
              <w:rPr>
                <w:rFonts w:ascii="Arial" w:eastAsia="Calibri" w:hAnsi="Arial" w:cs="Arial"/>
                <w:sz w:val="20"/>
                <w:szCs w:val="21"/>
              </w:rPr>
              <w:t>Race (</w:t>
            </w:r>
            <w:r w:rsidRPr="002B2E68">
              <w:rPr>
                <w:rFonts w:ascii="Arial" w:eastAsia="Calibri" w:hAnsi="Arial" w:cs="Arial"/>
                <w:sz w:val="19"/>
                <w:szCs w:val="19"/>
              </w:rPr>
              <w:t>dopuszcza się również technologie</w:t>
            </w:r>
            <w:r w:rsidRPr="002B2E68">
              <w:rPr>
                <w:rFonts w:ascii="Arial" w:eastAsia="Calibri" w:hAnsi="Arial" w:cs="Arial"/>
                <w:sz w:val="20"/>
                <w:szCs w:val="21"/>
              </w:rPr>
              <w:t xml:space="preserve"> Ergonomic AMT Grip</w:t>
            </w:r>
            <w:r>
              <w:rPr>
                <w:rFonts w:ascii="Arial" w:eastAsia="Calibri" w:hAnsi="Arial" w:cs="Arial"/>
                <w:sz w:val="20"/>
                <w:szCs w:val="21"/>
              </w:rPr>
              <w:t xml:space="preserve"> 2K </w:t>
            </w:r>
            <w:r w:rsidRPr="002B2E68">
              <w:rPr>
                <w:rFonts w:ascii="Arial" w:eastAsia="Calibri" w:hAnsi="Arial" w:cs="Arial"/>
                <w:sz w:val="19"/>
                <w:szCs w:val="19"/>
              </w:rPr>
              <w:t>lub</w:t>
            </w:r>
            <w:r>
              <w:rPr>
                <w:rFonts w:ascii="Arial" w:eastAsia="Calibri" w:hAnsi="Arial" w:cs="Arial"/>
                <w:sz w:val="20"/>
                <w:szCs w:val="21"/>
              </w:rPr>
              <w:t xml:space="preserve"> Evo-Pas);</w:t>
            </w:r>
          </w:p>
          <w:p w:rsidR="002B2E68" w:rsidRPr="002B2E68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2B2E68">
              <w:rPr>
                <w:rFonts w:ascii="Arial" w:eastAsia="Calibri" w:hAnsi="Arial" w:cs="Arial"/>
                <w:sz w:val="20"/>
                <w:szCs w:val="21"/>
              </w:rPr>
              <w:t xml:space="preserve">System mocowania: klasyczna pętla </w:t>
            </w:r>
            <w:r w:rsidRPr="002B2E68">
              <w:rPr>
                <w:rFonts w:ascii="Arial" w:eastAsia="Calibri" w:hAnsi="Arial" w:cs="Arial"/>
                <w:sz w:val="19"/>
                <w:szCs w:val="19"/>
              </w:rPr>
              <w:t>wykonana w technologii</w:t>
            </w:r>
            <w:r w:rsidRPr="002B2E68">
              <w:rPr>
                <w:rFonts w:ascii="Arial" w:eastAsia="Calibri" w:hAnsi="Arial" w:cs="Arial"/>
                <w:sz w:val="20"/>
                <w:szCs w:val="21"/>
              </w:rPr>
              <w:t xml:space="preserve"> with buckle (</w:t>
            </w:r>
            <w:r w:rsidRPr="002B2E68">
              <w:rPr>
                <w:rFonts w:ascii="Arial" w:eastAsia="Calibri" w:hAnsi="Arial" w:cs="Arial"/>
                <w:sz w:val="19"/>
                <w:szCs w:val="19"/>
              </w:rPr>
              <w:t>dopuszcza się również technologie</w:t>
            </w:r>
            <w:r w:rsidRPr="002B2E68">
              <w:rPr>
                <w:rFonts w:ascii="Arial" w:eastAsia="Calibri" w:hAnsi="Arial" w:cs="Arial"/>
                <w:sz w:val="20"/>
                <w:szCs w:val="21"/>
              </w:rPr>
              <w:t xml:space="preserve"> Padded Strap lub lock security strap) </w:t>
            </w:r>
          </w:p>
          <w:p w:rsidR="002B2E68" w:rsidRDefault="002B2E68" w:rsidP="00D06B5E">
            <w:pPr>
              <w:spacing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2B2E68">
              <w:rPr>
                <w:rFonts w:ascii="Arial" w:eastAsia="Calibri" w:hAnsi="Arial" w:cs="Arial"/>
                <w:szCs w:val="21"/>
              </w:rPr>
              <w:t>Kolor: czarny/biały lub dopasowany do koloru nart.</w:t>
            </w:r>
          </w:p>
          <w:p w:rsidR="002B2E68" w:rsidRDefault="002B2E68" w:rsidP="00D06B5E">
            <w:pPr>
              <w:spacing w:before="80"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2B2E68">
              <w:rPr>
                <w:rFonts w:ascii="Arial" w:eastAsia="Calibri" w:hAnsi="Arial" w:cs="Arial"/>
                <w:szCs w:val="21"/>
              </w:rPr>
              <w:t xml:space="preserve">Rozmiar: </w:t>
            </w:r>
            <w:r w:rsidRPr="002B2E68">
              <w:rPr>
                <w:rFonts w:ascii="Arial" w:eastAsia="Calibri" w:hAnsi="Arial" w:cs="Arial"/>
                <w:b/>
                <w:szCs w:val="21"/>
              </w:rPr>
              <w:t>115 cm</w:t>
            </w:r>
            <w:r w:rsidRPr="002B2E68">
              <w:rPr>
                <w:rFonts w:ascii="Arial" w:eastAsia="Calibri" w:hAnsi="Arial" w:cs="Arial"/>
                <w:szCs w:val="21"/>
              </w:rPr>
              <w:t xml:space="preserve"> przy wzroście 166 </w:t>
            </w:r>
            <w:r w:rsidRPr="002B2E68">
              <w:rPr>
                <w:rFonts w:ascii="Arial" w:eastAsia="Calibri" w:hAnsi="Arial" w:cs="Arial"/>
                <w:szCs w:val="21"/>
              </w:rPr>
              <w:sym w:font="Symbol" w:char="F02D"/>
            </w:r>
            <w:r w:rsidRPr="002B2E68">
              <w:rPr>
                <w:rFonts w:ascii="Arial" w:eastAsia="Calibri" w:hAnsi="Arial" w:cs="Arial"/>
                <w:szCs w:val="21"/>
              </w:rPr>
              <w:t xml:space="preserve"> 171 cm </w:t>
            </w:r>
            <w:r w:rsidRPr="002B2E68">
              <w:rPr>
                <w:rFonts w:ascii="Arial" w:eastAsia="Calibri" w:hAnsi="Arial" w:cs="Arial"/>
                <w:szCs w:val="21"/>
              </w:rPr>
              <w:sym w:font="Symbol" w:char="F02D"/>
            </w:r>
            <w:r w:rsidRPr="002B2E68">
              <w:rPr>
                <w:rFonts w:ascii="Arial" w:eastAsia="Calibri" w:hAnsi="Arial" w:cs="Arial"/>
                <w:szCs w:val="21"/>
              </w:rPr>
              <w:t xml:space="preserve"> </w:t>
            </w:r>
            <w:r w:rsidRPr="002B2E68">
              <w:rPr>
                <w:rFonts w:ascii="Arial" w:eastAsia="Calibri" w:hAnsi="Arial" w:cs="Arial"/>
                <w:b/>
                <w:szCs w:val="21"/>
              </w:rPr>
              <w:t>5 par</w:t>
            </w:r>
            <w:r w:rsidRPr="002B2E68">
              <w:rPr>
                <w:rFonts w:ascii="Arial" w:eastAsia="Calibri" w:hAnsi="Arial" w:cs="Arial"/>
                <w:szCs w:val="21"/>
              </w:rPr>
              <w:t>;</w:t>
            </w:r>
            <w:r>
              <w:rPr>
                <w:rFonts w:ascii="Arial" w:eastAsia="Calibri" w:hAnsi="Arial" w:cs="Arial"/>
                <w:szCs w:val="21"/>
              </w:rPr>
              <w:t xml:space="preserve"> </w:t>
            </w:r>
            <w:r w:rsidRPr="002B2E68">
              <w:rPr>
                <w:rFonts w:ascii="Arial" w:eastAsia="Calibri" w:hAnsi="Arial" w:cs="Arial"/>
                <w:b/>
                <w:szCs w:val="21"/>
              </w:rPr>
              <w:t>120 cm</w:t>
            </w:r>
            <w:r w:rsidRPr="002B2E68">
              <w:rPr>
                <w:rFonts w:ascii="Arial" w:eastAsia="Calibri" w:hAnsi="Arial" w:cs="Arial"/>
                <w:szCs w:val="21"/>
              </w:rPr>
              <w:t xml:space="preserve"> przy wzroście 172 </w:t>
            </w:r>
            <w:r w:rsidRPr="002B2E68">
              <w:rPr>
                <w:rFonts w:ascii="Arial" w:eastAsia="Calibri" w:hAnsi="Arial" w:cs="Arial"/>
                <w:szCs w:val="21"/>
              </w:rPr>
              <w:sym w:font="Symbol" w:char="F02D"/>
            </w:r>
            <w:r w:rsidRPr="002B2E68">
              <w:rPr>
                <w:rFonts w:ascii="Arial" w:eastAsia="Calibri" w:hAnsi="Arial" w:cs="Arial"/>
                <w:szCs w:val="21"/>
              </w:rPr>
              <w:t xml:space="preserve"> 180 cm </w:t>
            </w:r>
            <w:r w:rsidRPr="002B2E68">
              <w:rPr>
                <w:rFonts w:ascii="Arial" w:eastAsia="Calibri" w:hAnsi="Arial" w:cs="Arial"/>
                <w:szCs w:val="21"/>
              </w:rPr>
              <w:sym w:font="Symbol" w:char="F02D"/>
            </w:r>
            <w:r w:rsidRPr="002B2E68">
              <w:rPr>
                <w:rFonts w:ascii="Arial" w:eastAsia="Calibri" w:hAnsi="Arial" w:cs="Arial"/>
                <w:szCs w:val="21"/>
              </w:rPr>
              <w:t xml:space="preserve"> </w:t>
            </w:r>
            <w:r w:rsidRPr="002B2E68">
              <w:rPr>
                <w:rFonts w:ascii="Arial" w:eastAsia="Calibri" w:hAnsi="Arial" w:cs="Arial"/>
                <w:b/>
                <w:szCs w:val="21"/>
              </w:rPr>
              <w:t>10 par</w:t>
            </w:r>
            <w:r w:rsidRPr="002B2E68">
              <w:rPr>
                <w:rFonts w:ascii="Arial" w:eastAsia="Calibri" w:hAnsi="Arial" w:cs="Arial"/>
                <w:szCs w:val="21"/>
              </w:rPr>
              <w:t>;</w:t>
            </w:r>
            <w:r>
              <w:rPr>
                <w:rFonts w:ascii="Arial" w:eastAsia="Calibri" w:hAnsi="Arial" w:cs="Arial"/>
                <w:szCs w:val="21"/>
              </w:rPr>
              <w:t xml:space="preserve"> </w:t>
            </w:r>
          </w:p>
          <w:p w:rsidR="002B2E68" w:rsidRPr="002B2E68" w:rsidRDefault="002B2E68" w:rsidP="00D06B5E">
            <w:pPr>
              <w:spacing w:after="80"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2B2E68">
              <w:rPr>
                <w:rFonts w:ascii="Arial" w:eastAsia="Calibri" w:hAnsi="Arial" w:cs="Arial"/>
                <w:b/>
                <w:szCs w:val="21"/>
              </w:rPr>
              <w:t>125 cm</w:t>
            </w:r>
            <w:r w:rsidRPr="002B2E68">
              <w:rPr>
                <w:rFonts w:ascii="Arial" w:eastAsia="Calibri" w:hAnsi="Arial" w:cs="Arial"/>
                <w:szCs w:val="21"/>
              </w:rPr>
              <w:t xml:space="preserve"> przy wzroście 181 </w:t>
            </w:r>
            <w:r w:rsidRPr="002B2E68">
              <w:rPr>
                <w:rFonts w:ascii="Arial" w:eastAsia="Calibri" w:hAnsi="Arial" w:cs="Arial"/>
                <w:szCs w:val="21"/>
              </w:rPr>
              <w:sym w:font="Symbol" w:char="F02D"/>
            </w:r>
            <w:r w:rsidRPr="002B2E68">
              <w:rPr>
                <w:rFonts w:ascii="Arial" w:eastAsia="Calibri" w:hAnsi="Arial" w:cs="Arial"/>
                <w:szCs w:val="21"/>
              </w:rPr>
              <w:t xml:space="preserve"> 186 cm </w:t>
            </w:r>
            <w:r w:rsidRPr="002B2E68">
              <w:rPr>
                <w:rFonts w:ascii="Arial" w:eastAsia="Calibri" w:hAnsi="Arial" w:cs="Arial"/>
                <w:szCs w:val="21"/>
              </w:rPr>
              <w:sym w:font="Symbol" w:char="F02D"/>
            </w:r>
            <w:r w:rsidRPr="002B2E68">
              <w:rPr>
                <w:rFonts w:ascii="Arial" w:eastAsia="Calibri" w:hAnsi="Arial" w:cs="Arial"/>
                <w:szCs w:val="21"/>
              </w:rPr>
              <w:t xml:space="preserve"> </w:t>
            </w:r>
            <w:r w:rsidRPr="002B2E68">
              <w:rPr>
                <w:rFonts w:ascii="Arial" w:eastAsia="Calibri" w:hAnsi="Arial" w:cs="Arial"/>
                <w:b/>
                <w:szCs w:val="21"/>
              </w:rPr>
              <w:t>10 par</w:t>
            </w:r>
            <w:r w:rsidRPr="002B2E68">
              <w:rPr>
                <w:rFonts w:ascii="Arial" w:eastAsia="Calibri" w:hAnsi="Arial" w:cs="Arial"/>
                <w:szCs w:val="21"/>
              </w:rPr>
              <w:t>;</w:t>
            </w:r>
            <w:r>
              <w:rPr>
                <w:rFonts w:ascii="Arial" w:eastAsia="Calibri" w:hAnsi="Arial" w:cs="Arial"/>
                <w:szCs w:val="21"/>
              </w:rPr>
              <w:t xml:space="preserve"> </w:t>
            </w:r>
            <w:r w:rsidRPr="002B2E68">
              <w:rPr>
                <w:rFonts w:ascii="Arial" w:eastAsia="Calibri" w:hAnsi="Arial" w:cs="Arial"/>
                <w:b/>
                <w:szCs w:val="21"/>
              </w:rPr>
              <w:t>130 cm</w:t>
            </w:r>
            <w:r w:rsidRPr="002B2E68">
              <w:rPr>
                <w:rFonts w:ascii="Arial" w:eastAsia="Calibri" w:hAnsi="Arial" w:cs="Arial"/>
                <w:szCs w:val="21"/>
              </w:rPr>
              <w:t xml:space="preserve"> przy wzroście 187 </w:t>
            </w:r>
            <w:r w:rsidRPr="002B2E68">
              <w:rPr>
                <w:rFonts w:ascii="Arial" w:eastAsia="Calibri" w:hAnsi="Arial" w:cs="Arial"/>
                <w:szCs w:val="21"/>
              </w:rPr>
              <w:sym w:font="Symbol" w:char="F02D"/>
            </w:r>
            <w:r w:rsidRPr="002B2E68">
              <w:rPr>
                <w:rFonts w:ascii="Arial" w:eastAsia="Calibri" w:hAnsi="Arial" w:cs="Arial"/>
                <w:szCs w:val="21"/>
              </w:rPr>
              <w:t xml:space="preserve"> 195 cm </w:t>
            </w:r>
            <w:r w:rsidRPr="002B2E68">
              <w:rPr>
                <w:rFonts w:ascii="Arial" w:eastAsia="Calibri" w:hAnsi="Arial" w:cs="Arial"/>
                <w:szCs w:val="21"/>
              </w:rPr>
              <w:sym w:font="Symbol" w:char="F02D"/>
            </w:r>
            <w:r>
              <w:rPr>
                <w:rFonts w:ascii="Arial" w:eastAsia="Calibri" w:hAnsi="Arial" w:cs="Arial"/>
                <w:szCs w:val="21"/>
              </w:rPr>
              <w:t xml:space="preserve"> </w:t>
            </w:r>
            <w:r w:rsidRPr="002B2E68">
              <w:rPr>
                <w:rFonts w:ascii="Arial" w:eastAsia="Calibri" w:hAnsi="Arial" w:cs="Arial"/>
                <w:b/>
                <w:szCs w:val="21"/>
              </w:rPr>
              <w:t>5 par</w:t>
            </w:r>
            <w:r>
              <w:rPr>
                <w:rFonts w:ascii="Arial" w:eastAsia="Calibri" w:hAnsi="Arial" w:cs="Arial"/>
                <w:szCs w:val="21"/>
              </w:rPr>
              <w:t>.</w:t>
            </w:r>
          </w:p>
        </w:tc>
        <w:tc>
          <w:tcPr>
            <w:tcW w:w="992" w:type="dxa"/>
            <w:vAlign w:val="center"/>
          </w:tcPr>
          <w:p w:rsidR="002B2E68" w:rsidRPr="00185D8A" w:rsidRDefault="002B2E68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2B2E68" w:rsidRPr="00185D8A" w:rsidRDefault="002B2E68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30</w:t>
            </w:r>
          </w:p>
        </w:tc>
      </w:tr>
      <w:tr w:rsidR="002B2E68" w:rsidTr="004D444E">
        <w:trPr>
          <w:cantSplit/>
        </w:trPr>
        <w:tc>
          <w:tcPr>
            <w:tcW w:w="704" w:type="dxa"/>
            <w:vAlign w:val="center"/>
          </w:tcPr>
          <w:p w:rsidR="002B2E68" w:rsidRPr="00185D8A" w:rsidRDefault="002B2E68" w:rsidP="00D06B5E">
            <w:pPr>
              <w:pStyle w:val="Akapitzlist"/>
              <w:numPr>
                <w:ilvl w:val="0"/>
                <w:numId w:val="58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B2E68" w:rsidRDefault="002B2E68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 xml:space="preserve">Narty zjazdowe </w:t>
            </w:r>
          </w:p>
          <w:p w:rsidR="002B2E68" w:rsidRPr="00185D8A" w:rsidRDefault="002B2E68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>(z wiązaniami)</w:t>
            </w:r>
          </w:p>
          <w:p w:rsidR="002B2E68" w:rsidRPr="00185D8A" w:rsidRDefault="002B2E68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185D8A">
              <w:rPr>
                <w:rFonts w:ascii="Arial" w:eastAsia="Arial" w:hAnsi="Arial" w:cs="Arial"/>
                <w:sz w:val="21"/>
                <w:szCs w:val="21"/>
              </w:rPr>
              <w:t>I wariant długości</w:t>
            </w:r>
          </w:p>
        </w:tc>
        <w:tc>
          <w:tcPr>
            <w:tcW w:w="10348" w:type="dxa"/>
            <w:vAlign w:val="center"/>
          </w:tcPr>
          <w:p w:rsidR="002B2E68" w:rsidRPr="002B2E68" w:rsidRDefault="002B2E68" w:rsidP="00D06B5E">
            <w:pPr>
              <w:spacing w:before="80"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2B2E68">
              <w:rPr>
                <w:rFonts w:ascii="Arial" w:eastAsia="Calibri" w:hAnsi="Arial" w:cs="Arial"/>
                <w:szCs w:val="21"/>
              </w:rPr>
              <w:t xml:space="preserve">Narty zjazdowe z zamontowanymi wiązaniami taliowanie przeznaczone dla narciarzy z grupy race, sportowe przede wszystkim na trasy przygotowane (dopuszcza się również typ trasy przygotowane i puch). </w:t>
            </w:r>
          </w:p>
          <w:p w:rsidR="002B2E68" w:rsidRPr="002B2E68" w:rsidRDefault="002B2E68" w:rsidP="00D06B5E">
            <w:pPr>
              <w:spacing w:before="20"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2B2E68">
              <w:rPr>
                <w:rFonts w:ascii="Arial" w:eastAsia="Calibri" w:hAnsi="Arial" w:cs="Arial"/>
                <w:szCs w:val="21"/>
              </w:rPr>
              <w:t>Parametry nart:</w:t>
            </w:r>
          </w:p>
          <w:p w:rsidR="002B2E68" w:rsidRPr="004D444E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2B2E68">
              <w:rPr>
                <w:rFonts w:ascii="Arial" w:eastAsia="Calibri" w:hAnsi="Arial" w:cs="Arial"/>
                <w:sz w:val="20"/>
                <w:szCs w:val="21"/>
              </w:rPr>
              <w:t xml:space="preserve">Długość: </w:t>
            </w:r>
            <w:r w:rsidR="004D444E" w:rsidRPr="004D444E">
              <w:rPr>
                <w:rFonts w:ascii="Arial" w:eastAsia="Calibri" w:hAnsi="Arial" w:cs="Arial"/>
                <w:sz w:val="20"/>
                <w:szCs w:val="21"/>
              </w:rPr>
              <w:t xml:space="preserve">160 ±1 </w:t>
            </w:r>
            <w:r w:rsidRPr="004D444E">
              <w:rPr>
                <w:rFonts w:ascii="Arial" w:eastAsia="Calibri" w:hAnsi="Arial" w:cs="Arial"/>
                <w:sz w:val="20"/>
                <w:szCs w:val="21"/>
              </w:rPr>
              <w:t>cm;</w:t>
            </w:r>
          </w:p>
          <w:p w:rsidR="002B2E68" w:rsidRPr="004D444E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4D444E">
              <w:rPr>
                <w:rFonts w:ascii="Arial" w:eastAsia="Calibri" w:hAnsi="Arial" w:cs="Arial"/>
                <w:sz w:val="20"/>
                <w:szCs w:val="21"/>
              </w:rPr>
              <w:t>Rodzaj: unisex,</w:t>
            </w:r>
          </w:p>
          <w:p w:rsidR="002B2E68" w:rsidRPr="004D444E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4D444E">
              <w:rPr>
                <w:rFonts w:ascii="Arial" w:eastAsia="Calibri" w:hAnsi="Arial" w:cs="Arial"/>
                <w:sz w:val="20"/>
                <w:szCs w:val="21"/>
              </w:rPr>
              <w:t>Typ nart: All Mountain/All Round, który zapewnia idealne dopasowanie stopy</w:t>
            </w:r>
          </w:p>
          <w:p w:rsidR="002B2E68" w:rsidRPr="004D444E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4D444E">
              <w:rPr>
                <w:rFonts w:ascii="Arial" w:eastAsia="Calibri" w:hAnsi="Arial" w:cs="Arial"/>
                <w:sz w:val="20"/>
                <w:szCs w:val="21"/>
              </w:rPr>
              <w:t xml:space="preserve">Rodzaj rdzenia: drewniany wykorzystujący technologie Laminted woodcore (dopuszcza się również Full Woodcore lub Beech Poplar Woocore) </w:t>
            </w:r>
            <w:r w:rsidR="008235AC">
              <w:rPr>
                <w:rFonts w:ascii="Arial" w:eastAsia="Calibri" w:hAnsi="Arial" w:cs="Arial"/>
                <w:sz w:val="20"/>
                <w:szCs w:val="21"/>
              </w:rPr>
              <w:t>lub równoważne</w:t>
            </w:r>
            <w:r w:rsidRPr="004D444E">
              <w:rPr>
                <w:rFonts w:ascii="Arial" w:eastAsia="Calibri" w:hAnsi="Arial" w:cs="Arial"/>
                <w:sz w:val="20"/>
                <w:szCs w:val="21"/>
              </w:rPr>
              <w:t>, które rozciągają się na całej długości narty, od dziobu do stopy. Przygotowany i kształtowany osobno w zależności od modelu nart i ich długości. Czuły i wrażliwy na bodźce przekazywane przez narciarza, jednocześnie trwały i wytrzymały. Zapewnia bezpośredni przekaz energii na krawędzie</w:t>
            </w:r>
          </w:p>
          <w:p w:rsidR="002B2E68" w:rsidRPr="004D444E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4D444E">
              <w:rPr>
                <w:rFonts w:ascii="Arial" w:eastAsia="Calibri" w:hAnsi="Arial" w:cs="Arial"/>
                <w:sz w:val="20"/>
                <w:szCs w:val="21"/>
              </w:rPr>
              <w:t>Podkładka: Fusion X (dopuszcza się również Race Plate P79 lub AllRide), które zapewniają szybkie i dynamiczne przejścia z jednego szybkiego łuku do drugiego</w:t>
            </w:r>
          </w:p>
          <w:p w:rsidR="002B2E68" w:rsidRPr="004D444E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4D444E">
              <w:rPr>
                <w:rFonts w:ascii="Arial" w:eastAsia="Calibri" w:hAnsi="Arial" w:cs="Arial"/>
                <w:sz w:val="20"/>
                <w:szCs w:val="21"/>
              </w:rPr>
              <w:t xml:space="preserve">Taliowanie: 120±10 </w:t>
            </w:r>
            <w:r w:rsidRPr="004D444E">
              <w:rPr>
                <w:rFonts w:ascii="Arial" w:eastAsia="Calibri" w:hAnsi="Arial" w:cs="Arial"/>
                <w:sz w:val="20"/>
                <w:szCs w:val="21"/>
              </w:rPr>
              <w:sym w:font="Symbol" w:char="F02D"/>
            </w:r>
            <w:r w:rsidRPr="004D444E">
              <w:rPr>
                <w:rFonts w:ascii="Arial" w:eastAsia="Calibri" w:hAnsi="Arial" w:cs="Arial"/>
                <w:sz w:val="20"/>
                <w:szCs w:val="21"/>
              </w:rPr>
              <w:t xml:space="preserve"> 77±9</w:t>
            </w:r>
            <w:r w:rsidR="008235AC">
              <w:rPr>
                <w:rFonts w:ascii="Arial" w:eastAsia="Calibri" w:hAnsi="Arial" w:cs="Arial"/>
                <w:sz w:val="20"/>
                <w:szCs w:val="21"/>
              </w:rPr>
              <w:t xml:space="preserve"> </w:t>
            </w:r>
            <w:r w:rsidRPr="004D444E">
              <w:rPr>
                <w:rFonts w:ascii="Arial" w:eastAsia="Calibri" w:hAnsi="Arial" w:cs="Arial"/>
                <w:sz w:val="20"/>
                <w:szCs w:val="21"/>
              </w:rPr>
              <w:sym w:font="Symbol" w:char="F02D"/>
            </w:r>
            <w:r w:rsidRPr="004D444E">
              <w:rPr>
                <w:rFonts w:ascii="Arial" w:eastAsia="Calibri" w:hAnsi="Arial" w:cs="Arial"/>
                <w:sz w:val="20"/>
                <w:szCs w:val="21"/>
              </w:rPr>
              <w:t xml:space="preserve"> 107±8 mm przy długości nart </w:t>
            </w:r>
            <w:r w:rsidR="004D444E" w:rsidRPr="004D444E">
              <w:rPr>
                <w:rFonts w:ascii="Arial" w:eastAsia="Calibri" w:hAnsi="Arial" w:cs="Arial"/>
                <w:sz w:val="20"/>
                <w:szCs w:val="21"/>
              </w:rPr>
              <w:t>16</w:t>
            </w:r>
            <w:r w:rsidR="000128CB">
              <w:rPr>
                <w:rFonts w:ascii="Arial" w:eastAsia="Calibri" w:hAnsi="Arial" w:cs="Arial"/>
                <w:sz w:val="20"/>
                <w:szCs w:val="21"/>
              </w:rPr>
              <w:t>5</w:t>
            </w:r>
            <w:r w:rsidR="004D444E" w:rsidRPr="004D444E">
              <w:rPr>
                <w:rFonts w:ascii="Arial" w:eastAsia="Calibri" w:hAnsi="Arial" w:cs="Arial"/>
                <w:sz w:val="20"/>
                <w:szCs w:val="21"/>
              </w:rPr>
              <w:t xml:space="preserve"> ±1 </w:t>
            </w:r>
            <w:r w:rsidRPr="004D444E">
              <w:rPr>
                <w:rFonts w:ascii="Arial" w:eastAsia="Calibri" w:hAnsi="Arial" w:cs="Arial"/>
                <w:sz w:val="20"/>
                <w:szCs w:val="21"/>
              </w:rPr>
              <w:t xml:space="preserve"> cm;</w:t>
            </w:r>
          </w:p>
          <w:p w:rsidR="002B2E68" w:rsidRPr="004D444E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4D444E">
              <w:rPr>
                <w:rFonts w:ascii="Arial" w:eastAsia="Calibri" w:hAnsi="Arial" w:cs="Arial"/>
                <w:sz w:val="20"/>
                <w:szCs w:val="21"/>
              </w:rPr>
              <w:t>Promień skrętu: 14,5-15 m przy długości nart 16</w:t>
            </w:r>
            <w:r w:rsidR="000128CB">
              <w:rPr>
                <w:rFonts w:ascii="Arial" w:eastAsia="Calibri" w:hAnsi="Arial" w:cs="Arial"/>
                <w:sz w:val="20"/>
                <w:szCs w:val="21"/>
              </w:rPr>
              <w:t>5</w:t>
            </w:r>
            <w:r w:rsidRPr="004D444E">
              <w:rPr>
                <w:rFonts w:ascii="Arial" w:eastAsia="Calibri" w:hAnsi="Arial" w:cs="Arial"/>
                <w:sz w:val="20"/>
                <w:szCs w:val="21"/>
              </w:rPr>
              <w:t xml:space="preserve"> ±1 cm;</w:t>
            </w:r>
          </w:p>
          <w:p w:rsidR="002B2E68" w:rsidRPr="004D444E" w:rsidRDefault="00D918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>
              <w:rPr>
                <w:rFonts w:ascii="Arial" w:eastAsia="Calibri" w:hAnsi="Arial" w:cs="Arial"/>
                <w:sz w:val="20"/>
                <w:szCs w:val="21"/>
              </w:rPr>
              <w:t>Kolor: niebieski/</w:t>
            </w:r>
            <w:r w:rsidR="002B2E68" w:rsidRPr="004D444E">
              <w:rPr>
                <w:rFonts w:ascii="Arial" w:eastAsia="Calibri" w:hAnsi="Arial" w:cs="Arial"/>
                <w:sz w:val="20"/>
                <w:szCs w:val="21"/>
              </w:rPr>
              <w:t>pomarańczow</w:t>
            </w:r>
            <w:r>
              <w:rPr>
                <w:rFonts w:ascii="Arial" w:eastAsia="Calibri" w:hAnsi="Arial" w:cs="Arial"/>
                <w:sz w:val="20"/>
                <w:szCs w:val="21"/>
              </w:rPr>
              <w:t>y (dopuszcza się również czarny/żółty lub czarny/</w:t>
            </w:r>
            <w:r w:rsidR="002B2E68" w:rsidRPr="004D444E">
              <w:rPr>
                <w:rFonts w:ascii="Arial" w:eastAsia="Calibri" w:hAnsi="Arial" w:cs="Arial"/>
                <w:sz w:val="20"/>
                <w:szCs w:val="21"/>
              </w:rPr>
              <w:t>niebieski).</w:t>
            </w:r>
          </w:p>
          <w:p w:rsidR="002B2E68" w:rsidRPr="002B2E68" w:rsidRDefault="002B2E68" w:rsidP="00D06B5E">
            <w:pPr>
              <w:pStyle w:val="Akapitzlist"/>
              <w:numPr>
                <w:ilvl w:val="0"/>
                <w:numId w:val="22"/>
              </w:numPr>
              <w:spacing w:after="80"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4D444E">
              <w:rPr>
                <w:rFonts w:ascii="Arial" w:eastAsia="Calibri" w:hAnsi="Arial" w:cs="Arial"/>
                <w:sz w:val="20"/>
                <w:szCs w:val="21"/>
              </w:rPr>
              <w:t xml:space="preserve">Wiązania dobrane do w/w parametrów nart zjazdowych o charakterze sportowym.  Wykorzystany system: zwiększający komfort chodzenia i zapewniający lepszą przyczepność </w:t>
            </w:r>
            <w:r w:rsidRPr="002B2E68">
              <w:rPr>
                <w:rFonts w:ascii="Arial" w:eastAsia="Calibri" w:hAnsi="Arial" w:cs="Arial"/>
                <w:sz w:val="20"/>
                <w:szCs w:val="21"/>
              </w:rPr>
              <w:t>do podłoża, typu Grip Walk lub równoważny</w:t>
            </w:r>
          </w:p>
        </w:tc>
        <w:tc>
          <w:tcPr>
            <w:tcW w:w="992" w:type="dxa"/>
            <w:vAlign w:val="center"/>
          </w:tcPr>
          <w:p w:rsidR="002B2E68" w:rsidRPr="00185D8A" w:rsidRDefault="002B2E68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2B2E68" w:rsidRPr="00185D8A" w:rsidRDefault="002B2E68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4</w:t>
            </w:r>
          </w:p>
        </w:tc>
      </w:tr>
      <w:tr w:rsidR="002B2E68" w:rsidTr="00855F6E">
        <w:trPr>
          <w:cantSplit/>
        </w:trPr>
        <w:tc>
          <w:tcPr>
            <w:tcW w:w="704" w:type="dxa"/>
            <w:vAlign w:val="center"/>
          </w:tcPr>
          <w:p w:rsidR="002B2E68" w:rsidRPr="00185D8A" w:rsidRDefault="002B2E68" w:rsidP="00D06B5E">
            <w:pPr>
              <w:pStyle w:val="Akapitzlist"/>
              <w:numPr>
                <w:ilvl w:val="0"/>
                <w:numId w:val="58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B2E68" w:rsidRDefault="002B2E68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 xml:space="preserve">Narty zjazdowe </w:t>
            </w:r>
          </w:p>
          <w:p w:rsidR="002B2E68" w:rsidRPr="00185D8A" w:rsidRDefault="002B2E68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>(z wiązaniami)</w:t>
            </w:r>
          </w:p>
          <w:p w:rsidR="002B2E68" w:rsidRPr="00185D8A" w:rsidRDefault="002B2E68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185D8A">
              <w:rPr>
                <w:rFonts w:ascii="Arial" w:eastAsia="Arial" w:hAnsi="Arial" w:cs="Arial"/>
                <w:sz w:val="21"/>
                <w:szCs w:val="21"/>
              </w:rPr>
              <w:t>II wariant długości</w:t>
            </w:r>
          </w:p>
        </w:tc>
        <w:tc>
          <w:tcPr>
            <w:tcW w:w="10348" w:type="dxa"/>
            <w:vAlign w:val="center"/>
          </w:tcPr>
          <w:p w:rsidR="002B2E68" w:rsidRPr="002B2E68" w:rsidRDefault="002B2E68" w:rsidP="00D06B5E">
            <w:pPr>
              <w:spacing w:before="80"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2B2E68">
              <w:rPr>
                <w:rFonts w:ascii="Arial" w:eastAsia="Calibri" w:hAnsi="Arial" w:cs="Arial"/>
                <w:szCs w:val="21"/>
              </w:rPr>
              <w:t xml:space="preserve">Narty zjazdowe z zamontowanymi wiązaniami taliowanie przeznaczone dla narciarzy z grupy race, sportowe przede wszystkim na trasy przygotowane (dopuszcza się również typ trasy przygotowane i puch). </w:t>
            </w:r>
          </w:p>
          <w:p w:rsidR="002B2E68" w:rsidRPr="002B2E68" w:rsidRDefault="002B2E68" w:rsidP="00D06B5E">
            <w:pPr>
              <w:spacing w:before="20"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2B2E68">
              <w:rPr>
                <w:rFonts w:ascii="Arial" w:eastAsia="Calibri" w:hAnsi="Arial" w:cs="Arial"/>
                <w:szCs w:val="21"/>
              </w:rPr>
              <w:t>Parametry nart:</w:t>
            </w:r>
          </w:p>
          <w:p w:rsidR="002B2E68" w:rsidRPr="002B2E68" w:rsidRDefault="00E03E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>
              <w:rPr>
                <w:rFonts w:ascii="Arial" w:eastAsia="Calibri" w:hAnsi="Arial" w:cs="Arial"/>
                <w:sz w:val="20"/>
                <w:szCs w:val="21"/>
              </w:rPr>
              <w:t>Długość: 165</w:t>
            </w:r>
            <w:r w:rsidR="004D444E">
              <w:rPr>
                <w:rFonts w:ascii="Arial" w:eastAsia="Calibri" w:hAnsi="Arial" w:cs="Arial"/>
                <w:sz w:val="20"/>
                <w:szCs w:val="21"/>
              </w:rPr>
              <w:t xml:space="preserve"> </w:t>
            </w:r>
            <w:r w:rsidR="002B2E68" w:rsidRPr="002B2E68">
              <w:rPr>
                <w:rFonts w:ascii="Arial" w:eastAsia="Calibri" w:hAnsi="Arial" w:cs="Arial"/>
                <w:sz w:val="20"/>
                <w:szCs w:val="21"/>
              </w:rPr>
              <w:t>±1 cm;</w:t>
            </w:r>
          </w:p>
          <w:p w:rsidR="002B2E68" w:rsidRPr="002B2E68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2B2E68">
              <w:rPr>
                <w:rFonts w:ascii="Arial" w:eastAsia="Calibri" w:hAnsi="Arial" w:cs="Arial"/>
                <w:sz w:val="20"/>
                <w:szCs w:val="21"/>
              </w:rPr>
              <w:t>Rodzaj: unisex,</w:t>
            </w:r>
          </w:p>
          <w:p w:rsidR="002B2E68" w:rsidRPr="002B2E68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2B2E68">
              <w:rPr>
                <w:rFonts w:ascii="Arial" w:eastAsia="Calibri" w:hAnsi="Arial" w:cs="Arial"/>
                <w:sz w:val="20"/>
                <w:szCs w:val="21"/>
              </w:rPr>
              <w:t>Typ nart: All Mountain/All Round,  który zapewnia idealne dopasowanie stopy</w:t>
            </w:r>
          </w:p>
          <w:p w:rsidR="002B2E68" w:rsidRPr="002B2E68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2B2E68">
              <w:rPr>
                <w:rFonts w:ascii="Arial" w:eastAsia="Calibri" w:hAnsi="Arial" w:cs="Arial"/>
                <w:sz w:val="20"/>
                <w:szCs w:val="21"/>
              </w:rPr>
              <w:t>Rodzaj rdzenia: drewniany wykorzystujący technologie Laminted woodcore (dopuszcza się również Full Woodcore lub Beech Poplar Woocore) lub równoważne,  które rozciągają się na całej długości narty, od dziobu do stopy. Przygotowany i kształtowany osobno w zależności od motelu nart i ich długości. Czuły i wrażliwy na bodźce przekazywane przez narciarza, jednocześnie trwały i wytrzymały. Zapewnia bezpośredni przekaz energii na krawędzie</w:t>
            </w:r>
          </w:p>
          <w:p w:rsidR="002B2E68" w:rsidRPr="002B2E68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2B2E68">
              <w:rPr>
                <w:rFonts w:ascii="Arial" w:eastAsia="Calibri" w:hAnsi="Arial" w:cs="Arial"/>
                <w:sz w:val="20"/>
                <w:szCs w:val="21"/>
              </w:rPr>
              <w:t>Podkładka: Fusion X (dopuszcza się również Race Plate P79 lub AllRide) lub równoważne, , które zapewniają szybkie i dynamiczne przejścia z jednego szybkiego łuku do drugiego</w:t>
            </w:r>
          </w:p>
          <w:p w:rsidR="002B2E68" w:rsidRPr="002B2E68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2B2E68">
              <w:rPr>
                <w:rFonts w:ascii="Arial" w:eastAsia="Calibri" w:hAnsi="Arial" w:cs="Arial"/>
                <w:sz w:val="20"/>
                <w:szCs w:val="21"/>
              </w:rPr>
              <w:t xml:space="preserve">Taliowanie: 120±10 </w:t>
            </w:r>
            <w:r w:rsidRPr="002B2E68">
              <w:rPr>
                <w:rFonts w:ascii="Arial" w:eastAsia="Calibri" w:hAnsi="Arial" w:cs="Arial"/>
                <w:sz w:val="20"/>
                <w:szCs w:val="21"/>
              </w:rPr>
              <w:sym w:font="Symbol" w:char="F02D"/>
            </w:r>
            <w:r w:rsidRPr="002B2E68">
              <w:rPr>
                <w:rFonts w:ascii="Arial" w:eastAsia="Calibri" w:hAnsi="Arial" w:cs="Arial"/>
                <w:sz w:val="20"/>
                <w:szCs w:val="21"/>
              </w:rPr>
              <w:t xml:space="preserve"> 77±9</w:t>
            </w:r>
            <w:r w:rsidR="008235AC">
              <w:rPr>
                <w:rFonts w:ascii="Arial" w:eastAsia="Calibri" w:hAnsi="Arial" w:cs="Arial"/>
                <w:sz w:val="20"/>
                <w:szCs w:val="21"/>
              </w:rPr>
              <w:t xml:space="preserve"> </w:t>
            </w:r>
            <w:r w:rsidRPr="002B2E68">
              <w:rPr>
                <w:rFonts w:ascii="Arial" w:eastAsia="Calibri" w:hAnsi="Arial" w:cs="Arial"/>
                <w:sz w:val="20"/>
                <w:szCs w:val="21"/>
              </w:rPr>
              <w:sym w:font="Symbol" w:char="F02D"/>
            </w:r>
            <w:r w:rsidRPr="002B2E68">
              <w:rPr>
                <w:rFonts w:ascii="Arial" w:eastAsia="Calibri" w:hAnsi="Arial" w:cs="Arial"/>
                <w:sz w:val="20"/>
                <w:szCs w:val="21"/>
              </w:rPr>
              <w:t xml:space="preserve"> 107±8 mm przy długości nart 165</w:t>
            </w:r>
            <w:r w:rsidR="004D444E">
              <w:rPr>
                <w:rFonts w:ascii="Arial" w:eastAsia="Calibri" w:hAnsi="Arial" w:cs="Arial"/>
                <w:sz w:val="20"/>
                <w:szCs w:val="21"/>
              </w:rPr>
              <w:t xml:space="preserve"> </w:t>
            </w:r>
            <w:r w:rsidRPr="002B2E68">
              <w:rPr>
                <w:rFonts w:ascii="Arial" w:eastAsia="Calibri" w:hAnsi="Arial" w:cs="Arial"/>
                <w:sz w:val="20"/>
                <w:szCs w:val="21"/>
              </w:rPr>
              <w:t>±1 cm;</w:t>
            </w:r>
          </w:p>
          <w:p w:rsidR="002B2E68" w:rsidRPr="002B2E68" w:rsidRDefault="002B2E68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2B2E68">
              <w:rPr>
                <w:rFonts w:ascii="Arial" w:eastAsia="Calibri" w:hAnsi="Arial" w:cs="Arial"/>
                <w:sz w:val="20"/>
                <w:szCs w:val="21"/>
              </w:rPr>
              <w:t>Promień skrętu: 14,5-15 m przy długości nart 165 ±1 cm;</w:t>
            </w:r>
          </w:p>
          <w:p w:rsidR="002B2E68" w:rsidRDefault="00D918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>
              <w:rPr>
                <w:rFonts w:ascii="Arial" w:eastAsia="Calibri" w:hAnsi="Arial" w:cs="Arial"/>
                <w:sz w:val="20"/>
                <w:szCs w:val="21"/>
              </w:rPr>
              <w:t>Kolor: niebieski/</w:t>
            </w:r>
            <w:r w:rsidR="002B2E68" w:rsidRPr="002B2E68">
              <w:rPr>
                <w:rFonts w:ascii="Arial" w:eastAsia="Calibri" w:hAnsi="Arial" w:cs="Arial"/>
                <w:sz w:val="20"/>
                <w:szCs w:val="21"/>
              </w:rPr>
              <w:t>pomarańczowy</w:t>
            </w:r>
            <w:r>
              <w:rPr>
                <w:rFonts w:ascii="Arial" w:eastAsia="Calibri" w:hAnsi="Arial" w:cs="Arial"/>
                <w:sz w:val="20"/>
                <w:szCs w:val="21"/>
              </w:rPr>
              <w:t xml:space="preserve"> (dopuszcza się również czarny/żółty lub czarny/</w:t>
            </w:r>
            <w:r w:rsidR="002B2E68" w:rsidRPr="002B2E68">
              <w:rPr>
                <w:rFonts w:ascii="Arial" w:eastAsia="Calibri" w:hAnsi="Arial" w:cs="Arial"/>
                <w:sz w:val="20"/>
                <w:szCs w:val="21"/>
              </w:rPr>
              <w:t>niebieski)</w:t>
            </w:r>
            <w:r w:rsidR="00E03E04">
              <w:rPr>
                <w:rFonts w:ascii="Arial" w:eastAsia="Calibri" w:hAnsi="Arial" w:cs="Arial"/>
                <w:sz w:val="20"/>
                <w:szCs w:val="21"/>
              </w:rPr>
              <w:t>;</w:t>
            </w:r>
          </w:p>
          <w:p w:rsidR="002B2E68" w:rsidRPr="00E03E04" w:rsidRDefault="002B2E68" w:rsidP="00D06B5E">
            <w:pPr>
              <w:pStyle w:val="Akapitzlist"/>
              <w:numPr>
                <w:ilvl w:val="0"/>
                <w:numId w:val="22"/>
              </w:numPr>
              <w:spacing w:after="80"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E03E04">
              <w:rPr>
                <w:rFonts w:ascii="Arial" w:eastAsia="Calibri" w:hAnsi="Arial" w:cs="Arial"/>
                <w:sz w:val="20"/>
                <w:szCs w:val="21"/>
              </w:rPr>
              <w:t>Wiązania dobrane do w/w parametrów nart zjazdowych o charakterze sportowym. Wiązania wyposażone w system Grip Walk</w:t>
            </w:r>
            <w:r w:rsidR="004D444E">
              <w:rPr>
                <w:rFonts w:ascii="Arial" w:eastAsia="Calibri" w:hAnsi="Arial" w:cs="Arial"/>
                <w:sz w:val="20"/>
                <w:szCs w:val="21"/>
              </w:rPr>
              <w:t xml:space="preserve"> lub równoważny</w:t>
            </w:r>
            <w:r w:rsidRPr="00E03E04">
              <w:rPr>
                <w:rFonts w:ascii="Arial" w:eastAsia="Calibri" w:hAnsi="Arial" w:cs="Arial"/>
                <w:sz w:val="20"/>
                <w:szCs w:val="21"/>
              </w:rPr>
              <w:t xml:space="preserve"> do 115 ± 5 kg.</w:t>
            </w:r>
          </w:p>
        </w:tc>
        <w:tc>
          <w:tcPr>
            <w:tcW w:w="992" w:type="dxa"/>
            <w:vAlign w:val="center"/>
          </w:tcPr>
          <w:p w:rsidR="002B2E68" w:rsidRPr="00185D8A" w:rsidRDefault="002B2E68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2B2E68" w:rsidRPr="00185D8A" w:rsidRDefault="002B2E68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4</w:t>
            </w:r>
          </w:p>
        </w:tc>
      </w:tr>
      <w:tr w:rsidR="00E03E04" w:rsidTr="00855F6E">
        <w:trPr>
          <w:cantSplit/>
        </w:trPr>
        <w:tc>
          <w:tcPr>
            <w:tcW w:w="704" w:type="dxa"/>
            <w:vAlign w:val="center"/>
          </w:tcPr>
          <w:p w:rsidR="00E03E04" w:rsidRPr="00185D8A" w:rsidRDefault="00E03E04" w:rsidP="00D06B5E">
            <w:pPr>
              <w:pStyle w:val="Akapitzlist"/>
              <w:numPr>
                <w:ilvl w:val="0"/>
                <w:numId w:val="58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03E04" w:rsidRDefault="00E03E04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 xml:space="preserve">Narty zjazdowe </w:t>
            </w:r>
          </w:p>
          <w:p w:rsidR="00E03E04" w:rsidRPr="00185D8A" w:rsidRDefault="00E03E04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>(z wiązaniami)</w:t>
            </w:r>
          </w:p>
          <w:p w:rsidR="00E03E04" w:rsidRPr="00185D8A" w:rsidRDefault="00E03E04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185D8A">
              <w:rPr>
                <w:rFonts w:ascii="Arial" w:eastAsia="Arial" w:hAnsi="Arial" w:cs="Arial"/>
                <w:sz w:val="21"/>
                <w:szCs w:val="21"/>
              </w:rPr>
              <w:t>III wariant długości</w:t>
            </w:r>
          </w:p>
        </w:tc>
        <w:tc>
          <w:tcPr>
            <w:tcW w:w="10348" w:type="dxa"/>
            <w:vAlign w:val="center"/>
          </w:tcPr>
          <w:p w:rsidR="00E03E04" w:rsidRPr="00E03E04" w:rsidRDefault="00E03E04" w:rsidP="00D06B5E">
            <w:pPr>
              <w:spacing w:before="80" w:line="230" w:lineRule="exact"/>
              <w:jc w:val="both"/>
              <w:rPr>
                <w:rFonts w:ascii="Arial" w:eastAsia="Calibri" w:hAnsi="Arial" w:cs="Arial"/>
              </w:rPr>
            </w:pPr>
            <w:r w:rsidRPr="00E03E04">
              <w:rPr>
                <w:rFonts w:ascii="Arial" w:eastAsia="Calibri" w:hAnsi="Arial" w:cs="Arial"/>
              </w:rPr>
              <w:t xml:space="preserve">Narty zjazdowe z zamontowanymi wiązaniami taliowanie przeznaczone dla narciarzy z grupy race, sportowe przede wszystkim na trasy przygotowane (dopuszcza się również typ trasy przygotowane i puch). </w:t>
            </w:r>
          </w:p>
          <w:p w:rsidR="00E03E04" w:rsidRPr="00E03E04" w:rsidRDefault="00E03E04" w:rsidP="00D06B5E">
            <w:pPr>
              <w:spacing w:before="20" w:line="230" w:lineRule="exact"/>
              <w:jc w:val="both"/>
              <w:rPr>
                <w:rFonts w:ascii="Arial" w:eastAsia="Calibri" w:hAnsi="Arial" w:cs="Arial"/>
              </w:rPr>
            </w:pPr>
            <w:r w:rsidRPr="00E03E04">
              <w:rPr>
                <w:rFonts w:ascii="Arial" w:eastAsia="Calibri" w:hAnsi="Arial" w:cs="Arial"/>
              </w:rPr>
              <w:t>Parametry nart:</w:t>
            </w:r>
          </w:p>
          <w:p w:rsidR="00E03E04" w:rsidRPr="004D444E" w:rsidRDefault="00E03E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E03E04">
              <w:rPr>
                <w:rFonts w:ascii="Arial" w:eastAsia="Calibri" w:hAnsi="Arial" w:cs="Arial"/>
                <w:sz w:val="20"/>
                <w:szCs w:val="21"/>
              </w:rPr>
              <w:t>Długość</w:t>
            </w:r>
            <w:r w:rsidRPr="004D444E">
              <w:rPr>
                <w:rFonts w:ascii="Arial" w:eastAsia="Calibri" w:hAnsi="Arial" w:cs="Arial"/>
                <w:sz w:val="20"/>
                <w:szCs w:val="21"/>
              </w:rPr>
              <w:t>: 171±1 cm;</w:t>
            </w:r>
          </w:p>
          <w:p w:rsidR="00E03E04" w:rsidRPr="004D444E" w:rsidRDefault="00E03E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4D444E">
              <w:rPr>
                <w:rFonts w:ascii="Arial" w:eastAsia="Calibri" w:hAnsi="Arial" w:cs="Arial"/>
                <w:sz w:val="20"/>
                <w:szCs w:val="21"/>
              </w:rPr>
              <w:t>Rodzaj: unisex,</w:t>
            </w:r>
          </w:p>
          <w:p w:rsidR="00E03E04" w:rsidRPr="004D444E" w:rsidRDefault="00E03E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4D444E">
              <w:rPr>
                <w:rFonts w:ascii="Arial" w:eastAsia="Calibri" w:hAnsi="Arial" w:cs="Arial"/>
                <w:sz w:val="20"/>
                <w:szCs w:val="21"/>
              </w:rPr>
              <w:t>Typ nart: All Mountain/All Round;</w:t>
            </w:r>
          </w:p>
          <w:p w:rsidR="00E03E04" w:rsidRPr="004D444E" w:rsidRDefault="00E03E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4D444E">
              <w:rPr>
                <w:rFonts w:ascii="Arial" w:eastAsia="Calibri" w:hAnsi="Arial" w:cs="Arial"/>
                <w:sz w:val="20"/>
                <w:szCs w:val="21"/>
              </w:rPr>
              <w:t>Rodzaj rdzenia: drewniany wykorzystujący technologie Laminted woodcore (dopuszcza się również Full Woodcore lub Beech Poplar Woocore) lub równoważne;</w:t>
            </w:r>
          </w:p>
          <w:p w:rsidR="00E03E04" w:rsidRPr="004D444E" w:rsidRDefault="00E03E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4D444E">
              <w:rPr>
                <w:rFonts w:ascii="Arial" w:eastAsia="Calibri" w:hAnsi="Arial" w:cs="Arial"/>
                <w:sz w:val="20"/>
                <w:szCs w:val="21"/>
              </w:rPr>
              <w:t>Podkładka: Fusion X (dopuszcza się również Race Plate P79 lub AllRide) lub równoważne;</w:t>
            </w:r>
          </w:p>
          <w:p w:rsidR="00E03E04" w:rsidRPr="004D444E" w:rsidRDefault="00E03E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4D444E">
              <w:rPr>
                <w:rFonts w:ascii="Arial" w:eastAsia="Calibri" w:hAnsi="Arial" w:cs="Arial"/>
                <w:sz w:val="20"/>
                <w:szCs w:val="21"/>
              </w:rPr>
              <w:t xml:space="preserve">Taliowanie: 118±3 </w:t>
            </w:r>
            <w:r w:rsidRPr="004D444E">
              <w:rPr>
                <w:rFonts w:ascii="Arial" w:eastAsia="Calibri" w:hAnsi="Arial" w:cs="Arial"/>
                <w:sz w:val="20"/>
                <w:szCs w:val="21"/>
              </w:rPr>
              <w:sym w:font="Symbol" w:char="F02D"/>
            </w:r>
            <w:r w:rsidRPr="004D444E">
              <w:rPr>
                <w:rFonts w:ascii="Arial" w:eastAsia="Calibri" w:hAnsi="Arial" w:cs="Arial"/>
                <w:sz w:val="20"/>
                <w:szCs w:val="21"/>
              </w:rPr>
              <w:t xml:space="preserve"> 70±3</w:t>
            </w:r>
            <w:r w:rsidR="008235AC">
              <w:rPr>
                <w:rFonts w:ascii="Arial" w:eastAsia="Calibri" w:hAnsi="Arial" w:cs="Arial"/>
                <w:sz w:val="20"/>
                <w:szCs w:val="21"/>
              </w:rPr>
              <w:t xml:space="preserve"> </w:t>
            </w:r>
            <w:r w:rsidRPr="004D444E">
              <w:rPr>
                <w:rFonts w:ascii="Arial" w:eastAsia="Calibri" w:hAnsi="Arial" w:cs="Arial"/>
                <w:sz w:val="20"/>
                <w:szCs w:val="21"/>
              </w:rPr>
              <w:sym w:font="Symbol" w:char="F02D"/>
            </w:r>
            <w:r w:rsidRPr="004D444E">
              <w:rPr>
                <w:rFonts w:ascii="Arial" w:eastAsia="Calibri" w:hAnsi="Arial" w:cs="Arial"/>
                <w:sz w:val="20"/>
                <w:szCs w:val="21"/>
              </w:rPr>
              <w:t xml:space="preserve"> 103±3 mm przy długości nart </w:t>
            </w:r>
            <w:r w:rsidR="000128CB">
              <w:rPr>
                <w:rFonts w:ascii="Arial" w:eastAsia="Calibri" w:hAnsi="Arial" w:cs="Arial"/>
                <w:sz w:val="20"/>
                <w:szCs w:val="21"/>
              </w:rPr>
              <w:t>165</w:t>
            </w:r>
            <w:r w:rsidR="004D444E" w:rsidRPr="004D444E">
              <w:rPr>
                <w:rFonts w:ascii="Arial" w:eastAsia="Calibri" w:hAnsi="Arial" w:cs="Arial"/>
                <w:sz w:val="20"/>
                <w:szCs w:val="21"/>
              </w:rPr>
              <w:t xml:space="preserve"> </w:t>
            </w:r>
            <w:r w:rsidRPr="004D444E">
              <w:rPr>
                <w:rFonts w:ascii="Arial" w:eastAsia="Calibri" w:hAnsi="Arial" w:cs="Arial"/>
                <w:sz w:val="20"/>
                <w:szCs w:val="21"/>
              </w:rPr>
              <w:t>±1 cm;</w:t>
            </w:r>
          </w:p>
          <w:p w:rsidR="00E03E04" w:rsidRPr="00E03E04" w:rsidRDefault="00E03E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4D444E">
              <w:rPr>
                <w:rFonts w:ascii="Arial" w:eastAsia="Calibri" w:hAnsi="Arial" w:cs="Arial"/>
                <w:sz w:val="20"/>
                <w:szCs w:val="21"/>
              </w:rPr>
              <w:t xml:space="preserve">Promień </w:t>
            </w:r>
            <w:r w:rsidR="00E8127F" w:rsidRPr="004D444E">
              <w:rPr>
                <w:rFonts w:ascii="Arial" w:eastAsia="Calibri" w:hAnsi="Arial" w:cs="Arial"/>
                <w:sz w:val="20"/>
                <w:szCs w:val="21"/>
              </w:rPr>
              <w:t>skrętu</w:t>
            </w:r>
            <w:r w:rsidRPr="004D444E">
              <w:rPr>
                <w:rFonts w:ascii="Arial" w:eastAsia="Calibri" w:hAnsi="Arial" w:cs="Arial"/>
                <w:sz w:val="20"/>
                <w:szCs w:val="21"/>
              </w:rPr>
              <w:t xml:space="preserve">: 14,5-15 m przy długości nart </w:t>
            </w:r>
            <w:r w:rsidR="000128CB">
              <w:rPr>
                <w:rFonts w:ascii="Arial" w:eastAsia="Calibri" w:hAnsi="Arial" w:cs="Arial"/>
                <w:sz w:val="20"/>
                <w:szCs w:val="21"/>
              </w:rPr>
              <w:t>165</w:t>
            </w:r>
            <w:r w:rsidR="004D444E" w:rsidRPr="004D444E">
              <w:rPr>
                <w:rFonts w:ascii="Arial" w:eastAsia="Calibri" w:hAnsi="Arial" w:cs="Arial"/>
                <w:sz w:val="20"/>
                <w:szCs w:val="21"/>
              </w:rPr>
              <w:t xml:space="preserve"> </w:t>
            </w:r>
            <w:r w:rsidRPr="004D444E">
              <w:rPr>
                <w:rFonts w:ascii="Arial" w:eastAsia="Calibri" w:hAnsi="Arial" w:cs="Arial"/>
                <w:sz w:val="20"/>
                <w:szCs w:val="21"/>
              </w:rPr>
              <w:t>±1 cm</w:t>
            </w:r>
            <w:r w:rsidRPr="00E03E04">
              <w:rPr>
                <w:rFonts w:ascii="Arial" w:eastAsia="Calibri" w:hAnsi="Arial" w:cs="Arial"/>
                <w:sz w:val="20"/>
                <w:szCs w:val="21"/>
              </w:rPr>
              <w:t>;</w:t>
            </w:r>
          </w:p>
          <w:p w:rsidR="00E03E04" w:rsidRPr="00E03E04" w:rsidRDefault="00D918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>
              <w:rPr>
                <w:rFonts w:ascii="Arial" w:eastAsia="Calibri" w:hAnsi="Arial" w:cs="Arial"/>
                <w:sz w:val="20"/>
                <w:szCs w:val="21"/>
              </w:rPr>
              <w:t>Kolor: czarny/</w:t>
            </w:r>
            <w:r w:rsidR="00E03E04" w:rsidRPr="00E03E04">
              <w:rPr>
                <w:rFonts w:ascii="Arial" w:eastAsia="Calibri" w:hAnsi="Arial" w:cs="Arial"/>
                <w:sz w:val="20"/>
                <w:szCs w:val="21"/>
              </w:rPr>
              <w:t>zielony</w:t>
            </w:r>
            <w:r>
              <w:rPr>
                <w:rFonts w:ascii="Arial" w:eastAsia="Calibri" w:hAnsi="Arial" w:cs="Arial"/>
                <w:sz w:val="20"/>
                <w:szCs w:val="21"/>
              </w:rPr>
              <w:t xml:space="preserve"> (dopuszcza się również czarny/niebieski lub czarny/</w:t>
            </w:r>
            <w:r w:rsidR="00E03E04" w:rsidRPr="00E03E04">
              <w:rPr>
                <w:rFonts w:ascii="Arial" w:eastAsia="Calibri" w:hAnsi="Arial" w:cs="Arial"/>
                <w:sz w:val="20"/>
                <w:szCs w:val="21"/>
              </w:rPr>
              <w:t>żółty).</w:t>
            </w:r>
          </w:p>
          <w:p w:rsidR="00E03E04" w:rsidRPr="00E03E04" w:rsidRDefault="00E03E04" w:rsidP="00D06B5E">
            <w:pPr>
              <w:pStyle w:val="Akapitzlist"/>
              <w:numPr>
                <w:ilvl w:val="0"/>
                <w:numId w:val="22"/>
              </w:numPr>
              <w:spacing w:after="80"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03E04">
              <w:rPr>
                <w:rFonts w:ascii="Arial" w:eastAsia="Calibri" w:hAnsi="Arial" w:cs="Arial"/>
                <w:sz w:val="20"/>
                <w:szCs w:val="21"/>
              </w:rPr>
              <w:t>Wiązania dobrane do w/w parametrów nart zjazdowych o charakterze ra</w:t>
            </w:r>
            <w:r w:rsidRPr="00E03E04">
              <w:rPr>
                <w:rFonts w:ascii="Arial" w:eastAsia="Calibri" w:hAnsi="Arial" w:cs="Arial"/>
                <w:sz w:val="20"/>
                <w:szCs w:val="20"/>
              </w:rPr>
              <w:t xml:space="preserve">ce, sportowym. Wiązania wyposażone w system Grip Walk </w:t>
            </w:r>
            <w:r w:rsidR="004D444E">
              <w:rPr>
                <w:rFonts w:ascii="Arial" w:eastAsia="Calibri" w:hAnsi="Arial" w:cs="Arial"/>
                <w:sz w:val="20"/>
                <w:szCs w:val="21"/>
              </w:rPr>
              <w:t>lub równoważny</w:t>
            </w:r>
            <w:r w:rsidR="004D444E" w:rsidRPr="00E03E04">
              <w:rPr>
                <w:rFonts w:ascii="Arial" w:eastAsia="Calibri" w:hAnsi="Arial" w:cs="Arial"/>
                <w:sz w:val="20"/>
                <w:szCs w:val="21"/>
              </w:rPr>
              <w:t xml:space="preserve"> </w:t>
            </w:r>
            <w:r w:rsidRPr="00E03E04">
              <w:rPr>
                <w:rFonts w:ascii="Arial" w:eastAsia="Calibri" w:hAnsi="Arial" w:cs="Arial"/>
                <w:sz w:val="20"/>
                <w:szCs w:val="20"/>
              </w:rPr>
              <w:t>do 115 ± 5 kg.</w:t>
            </w:r>
          </w:p>
        </w:tc>
        <w:tc>
          <w:tcPr>
            <w:tcW w:w="992" w:type="dxa"/>
            <w:vAlign w:val="center"/>
          </w:tcPr>
          <w:p w:rsidR="00E03E04" w:rsidRPr="00185D8A" w:rsidRDefault="00E03E04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E03E04" w:rsidRPr="00185D8A" w:rsidRDefault="00E03E04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4</w:t>
            </w:r>
          </w:p>
        </w:tc>
      </w:tr>
      <w:tr w:rsidR="00E03E04" w:rsidTr="00855F6E">
        <w:trPr>
          <w:cantSplit/>
        </w:trPr>
        <w:tc>
          <w:tcPr>
            <w:tcW w:w="704" w:type="dxa"/>
            <w:vAlign w:val="center"/>
          </w:tcPr>
          <w:p w:rsidR="00E03E04" w:rsidRPr="00185D8A" w:rsidRDefault="00E03E04" w:rsidP="00D06B5E">
            <w:pPr>
              <w:pStyle w:val="Akapitzlist"/>
              <w:numPr>
                <w:ilvl w:val="0"/>
                <w:numId w:val="58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03E04" w:rsidRPr="00185D8A" w:rsidRDefault="00E03E04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>Okulary narciarskie gogle</w:t>
            </w:r>
          </w:p>
        </w:tc>
        <w:tc>
          <w:tcPr>
            <w:tcW w:w="10348" w:type="dxa"/>
            <w:vAlign w:val="center"/>
          </w:tcPr>
          <w:p w:rsidR="00E03E04" w:rsidRPr="00E03E04" w:rsidRDefault="00E03E04" w:rsidP="00D06B5E">
            <w:pPr>
              <w:spacing w:before="80"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E03E04">
              <w:rPr>
                <w:rFonts w:ascii="Arial" w:eastAsia="Calibri" w:hAnsi="Arial" w:cs="Arial"/>
                <w:szCs w:val="21"/>
              </w:rPr>
              <w:t>Gogle narciarskie o szerokim polu widzenia posiadające wentylację przed zamgleniem oraz z ochroną szkła przed zaparowaniem i promieniowaniem słonecznym. Rama gogli od strony wewnętrznej musi posiadać piankę lub materiał o równoważnych właściwościach która optymalnie dostosowuję się do kształtu twarzy.</w:t>
            </w:r>
          </w:p>
          <w:p w:rsidR="00E03E04" w:rsidRPr="00E03E04" w:rsidRDefault="00E03E04" w:rsidP="00D06B5E">
            <w:pPr>
              <w:spacing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E03E04">
              <w:rPr>
                <w:rFonts w:ascii="Arial" w:eastAsia="Calibri" w:hAnsi="Arial" w:cs="Arial"/>
                <w:szCs w:val="21"/>
              </w:rPr>
              <w:t>Parametry gogli:</w:t>
            </w:r>
          </w:p>
          <w:p w:rsidR="00E03E04" w:rsidRPr="00E03E04" w:rsidRDefault="00E03E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E03E04">
              <w:rPr>
                <w:rFonts w:ascii="Arial" w:eastAsia="Calibri" w:hAnsi="Arial" w:cs="Arial"/>
                <w:sz w:val="20"/>
                <w:szCs w:val="21"/>
              </w:rPr>
              <w:t>Rodzaj: unisex;</w:t>
            </w:r>
          </w:p>
          <w:p w:rsidR="00E03E04" w:rsidRPr="00E03E04" w:rsidRDefault="00E03E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E03E04">
              <w:rPr>
                <w:rFonts w:ascii="Arial" w:eastAsia="Calibri" w:hAnsi="Arial" w:cs="Arial"/>
                <w:sz w:val="20"/>
                <w:szCs w:val="21"/>
              </w:rPr>
              <w:t>Rodzaj ramy: w pełni ramowy;</w:t>
            </w:r>
          </w:p>
          <w:p w:rsidR="00E03E04" w:rsidRPr="00E03E04" w:rsidRDefault="00E03E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E03E04">
              <w:rPr>
                <w:rFonts w:ascii="Arial" w:eastAsia="Calibri" w:hAnsi="Arial" w:cs="Arial"/>
                <w:sz w:val="20"/>
                <w:szCs w:val="21"/>
              </w:rPr>
              <w:t>Kolor taśmy nagłowia: czarny lub czarno/szary;</w:t>
            </w:r>
          </w:p>
          <w:p w:rsidR="00E03E04" w:rsidRPr="00E03E04" w:rsidRDefault="00E03E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E03E04">
              <w:rPr>
                <w:rFonts w:ascii="Arial" w:eastAsia="Calibri" w:hAnsi="Arial" w:cs="Arial"/>
                <w:sz w:val="20"/>
                <w:szCs w:val="21"/>
              </w:rPr>
              <w:t>Kolor ramki: czarny lub czarno/szary</w:t>
            </w:r>
          </w:p>
          <w:p w:rsidR="00E03E04" w:rsidRPr="00E03E04" w:rsidRDefault="00E03E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E03E04">
              <w:rPr>
                <w:rFonts w:ascii="Arial" w:eastAsia="Calibri" w:hAnsi="Arial" w:cs="Arial"/>
                <w:sz w:val="20"/>
                <w:szCs w:val="21"/>
              </w:rPr>
              <w:t>Kolor soczewki: brązowy lub pomarańczowy lub żółto czerwony;</w:t>
            </w:r>
          </w:p>
          <w:p w:rsidR="00E03E04" w:rsidRPr="00E03E04" w:rsidRDefault="00E03E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E03E04">
              <w:rPr>
                <w:rFonts w:ascii="Arial" w:eastAsia="Calibri" w:hAnsi="Arial" w:cs="Arial"/>
                <w:sz w:val="20"/>
                <w:szCs w:val="21"/>
              </w:rPr>
              <w:t>Przepustowość soczewki: 18% - 43%;</w:t>
            </w:r>
          </w:p>
          <w:p w:rsidR="00E03E04" w:rsidRPr="00E03E04" w:rsidRDefault="00E03E04" w:rsidP="00D06B5E">
            <w:pPr>
              <w:pStyle w:val="Akapitzlist"/>
              <w:numPr>
                <w:ilvl w:val="0"/>
                <w:numId w:val="22"/>
              </w:numPr>
              <w:spacing w:line="230" w:lineRule="exact"/>
              <w:ind w:left="460" w:hanging="284"/>
              <w:contextualSpacing w:val="0"/>
              <w:jc w:val="both"/>
              <w:rPr>
                <w:rFonts w:ascii="Arial" w:eastAsia="Calibri" w:hAnsi="Arial" w:cs="Arial"/>
                <w:sz w:val="20"/>
                <w:szCs w:val="21"/>
              </w:rPr>
            </w:pPr>
            <w:r w:rsidRPr="00E03E04">
              <w:rPr>
                <w:rFonts w:ascii="Arial" w:eastAsia="Calibri" w:hAnsi="Arial" w:cs="Arial"/>
                <w:sz w:val="20"/>
                <w:szCs w:val="21"/>
              </w:rPr>
              <w:t>Rozmiar: uniwersalny;</w:t>
            </w:r>
          </w:p>
          <w:p w:rsidR="00E03E04" w:rsidRPr="00E03E04" w:rsidRDefault="00E03E04" w:rsidP="00D06B5E">
            <w:pPr>
              <w:spacing w:after="80" w:line="230" w:lineRule="exact"/>
              <w:jc w:val="both"/>
              <w:rPr>
                <w:rFonts w:ascii="Arial" w:eastAsia="Calibri" w:hAnsi="Arial" w:cs="Arial"/>
                <w:b/>
                <w:szCs w:val="21"/>
              </w:rPr>
            </w:pPr>
            <w:r w:rsidRPr="00E03E04">
              <w:rPr>
                <w:rFonts w:ascii="Arial" w:eastAsia="Calibri" w:hAnsi="Arial" w:cs="Arial"/>
                <w:szCs w:val="21"/>
              </w:rPr>
              <w:t>Gogle narciarskie</w:t>
            </w:r>
            <w:r w:rsidRPr="00E03E04">
              <w:rPr>
                <w:rFonts w:ascii="Arial" w:eastAsia="Calibri" w:hAnsi="Arial" w:cs="Arial"/>
                <w:b/>
                <w:szCs w:val="21"/>
              </w:rPr>
              <w:t xml:space="preserve"> </w:t>
            </w:r>
            <w:r w:rsidRPr="00E03E04">
              <w:rPr>
                <w:rFonts w:ascii="Arial" w:eastAsia="Calibri" w:hAnsi="Arial" w:cs="Arial"/>
                <w:szCs w:val="21"/>
              </w:rPr>
              <w:t>muszą być kompatybilne z kaskami narciarskimi.</w:t>
            </w:r>
          </w:p>
        </w:tc>
        <w:tc>
          <w:tcPr>
            <w:tcW w:w="992" w:type="dxa"/>
            <w:vAlign w:val="center"/>
          </w:tcPr>
          <w:p w:rsidR="00E03E04" w:rsidRPr="00185D8A" w:rsidRDefault="00E03E04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E03E04" w:rsidRPr="00185D8A" w:rsidRDefault="00E03E04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15</w:t>
            </w:r>
          </w:p>
        </w:tc>
      </w:tr>
      <w:tr w:rsidR="00C444ED" w:rsidTr="00D06B5E">
        <w:trPr>
          <w:cantSplit/>
          <w:trHeight w:val="284"/>
        </w:trPr>
        <w:tc>
          <w:tcPr>
            <w:tcW w:w="704" w:type="dxa"/>
            <w:tcBorders>
              <w:right w:val="nil"/>
            </w:tcBorders>
            <w:vAlign w:val="center"/>
          </w:tcPr>
          <w:p w:rsidR="00C444ED" w:rsidRPr="00855F6E" w:rsidRDefault="00C444E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:rsidR="00C444ED" w:rsidRPr="00855F6E" w:rsidRDefault="00C444E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Gwarancja: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vAlign w:val="center"/>
          </w:tcPr>
          <w:p w:rsidR="00C444ED" w:rsidRPr="00855F6E" w:rsidRDefault="00C444E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24 mies.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C444ED" w:rsidRPr="00855F6E" w:rsidRDefault="00C444E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C444ED" w:rsidRPr="00855F6E" w:rsidRDefault="00C444E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444ED" w:rsidRPr="006014E2" w:rsidTr="00D06B5E">
        <w:trPr>
          <w:cantSplit/>
          <w:trHeight w:val="283"/>
        </w:trPr>
        <w:tc>
          <w:tcPr>
            <w:tcW w:w="704" w:type="dxa"/>
            <w:tcBorders>
              <w:right w:val="nil"/>
            </w:tcBorders>
            <w:shd w:val="clear" w:color="auto" w:fill="92D050"/>
          </w:tcPr>
          <w:p w:rsidR="00C444ED" w:rsidRPr="006014E2" w:rsidRDefault="00C444ED" w:rsidP="00D06B5E">
            <w:pPr>
              <w:spacing w:before="40" w:after="40" w:line="230" w:lineRule="exact"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92D050"/>
            <w:vAlign w:val="center"/>
          </w:tcPr>
          <w:p w:rsidR="00C444ED" w:rsidRPr="006014E2" w:rsidRDefault="00C444ED" w:rsidP="00D06B5E">
            <w:pPr>
              <w:spacing w:before="40" w:after="40" w:line="230" w:lineRule="exact"/>
              <w:jc w:val="righ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Zadanie nr </w:t>
            </w:r>
            <w:r>
              <w:rPr>
                <w:rFonts w:ascii="Arial" w:hAnsi="Arial" w:cs="Arial"/>
                <w:b/>
                <w:i/>
                <w:sz w:val="21"/>
                <w:szCs w:val="21"/>
              </w:rPr>
              <w:t>6</w:t>
            </w: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 -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shd w:val="clear" w:color="auto" w:fill="92D050"/>
          </w:tcPr>
          <w:p w:rsidR="00C444ED" w:rsidRPr="006014E2" w:rsidRDefault="00C444E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C444ED">
              <w:rPr>
                <w:rFonts w:ascii="Arial" w:hAnsi="Arial" w:cs="Arial"/>
                <w:b/>
                <w:i/>
                <w:sz w:val="21"/>
                <w:szCs w:val="21"/>
              </w:rPr>
              <w:t>Sprzęt do sportów siłowych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92D050"/>
          </w:tcPr>
          <w:p w:rsidR="00C444ED" w:rsidRPr="006014E2" w:rsidRDefault="00C444E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2D050"/>
          </w:tcPr>
          <w:p w:rsidR="00C444ED" w:rsidRPr="006014E2" w:rsidRDefault="00C444E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</w:tr>
      <w:tr w:rsidR="00E03E04" w:rsidTr="004D444E">
        <w:trPr>
          <w:cantSplit/>
        </w:trPr>
        <w:tc>
          <w:tcPr>
            <w:tcW w:w="704" w:type="dxa"/>
            <w:vAlign w:val="center"/>
          </w:tcPr>
          <w:p w:rsidR="00E03E04" w:rsidRPr="00185D8A" w:rsidRDefault="00E03E04" w:rsidP="00D06B5E">
            <w:pPr>
              <w:pStyle w:val="Akapitzlist"/>
              <w:numPr>
                <w:ilvl w:val="0"/>
                <w:numId w:val="59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03E04" w:rsidRPr="00185D8A" w:rsidRDefault="00E03E04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Ochraniacz na stopy</w:t>
            </w:r>
          </w:p>
        </w:tc>
        <w:tc>
          <w:tcPr>
            <w:tcW w:w="10348" w:type="dxa"/>
            <w:vAlign w:val="center"/>
          </w:tcPr>
          <w:p w:rsidR="00E03E04" w:rsidRPr="00E03E04" w:rsidRDefault="00E03E04" w:rsidP="00D06B5E">
            <w:pPr>
              <w:spacing w:before="80"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E03E04">
              <w:rPr>
                <w:rFonts w:ascii="Arial" w:hAnsi="Arial" w:cs="Arial"/>
                <w:color w:val="000000" w:themeColor="text1"/>
                <w:szCs w:val="21"/>
              </w:rPr>
              <w:t>Zaprojektowane z najwyższej trwałości, funkcjonalności i przewiewności materiałów, aby zmaksymalizować wydajność, nie krępować ruchów. Zaawansowanie technologii, która odprowadza wilgoć i reguluje optymalną temperaturę ciała, materiał musi być wytrzymały na rozciągnie i odkształcenia. Działanie antybakteryjne, ochronne dla skóry, idealnie dopasowujący się do stopy.</w:t>
            </w:r>
          </w:p>
          <w:p w:rsidR="00E03E04" w:rsidRPr="00E03E04" w:rsidRDefault="00E03E04" w:rsidP="00D06B5E">
            <w:pPr>
              <w:spacing w:before="40" w:after="80" w:line="230" w:lineRule="exact"/>
              <w:rPr>
                <w:rFonts w:ascii="Arial" w:hAnsi="Arial" w:cs="Arial"/>
                <w:color w:val="000000" w:themeColor="text1"/>
                <w:szCs w:val="21"/>
              </w:rPr>
            </w:pPr>
            <w:r w:rsidRPr="00E03E04">
              <w:rPr>
                <w:rFonts w:ascii="Arial" w:hAnsi="Arial" w:cs="Arial"/>
                <w:color w:val="000000" w:themeColor="text1"/>
                <w:szCs w:val="21"/>
              </w:rPr>
              <w:t>Kolor : Czarny</w:t>
            </w:r>
          </w:p>
        </w:tc>
        <w:tc>
          <w:tcPr>
            <w:tcW w:w="992" w:type="dxa"/>
            <w:vAlign w:val="center"/>
          </w:tcPr>
          <w:p w:rsidR="00E03E04" w:rsidRPr="00185D8A" w:rsidRDefault="00E03E04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E03E04" w:rsidRPr="00185D8A" w:rsidRDefault="00E03E04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15</w:t>
            </w:r>
          </w:p>
        </w:tc>
      </w:tr>
      <w:tr w:rsidR="00E03E04" w:rsidTr="004D444E">
        <w:trPr>
          <w:cantSplit/>
        </w:trPr>
        <w:tc>
          <w:tcPr>
            <w:tcW w:w="704" w:type="dxa"/>
            <w:vAlign w:val="center"/>
          </w:tcPr>
          <w:p w:rsidR="00E03E04" w:rsidRPr="00185D8A" w:rsidRDefault="00E03E04" w:rsidP="00D06B5E">
            <w:pPr>
              <w:pStyle w:val="Akapitzlist"/>
              <w:numPr>
                <w:ilvl w:val="0"/>
                <w:numId w:val="59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03E04" w:rsidRPr="00185D8A" w:rsidRDefault="00E03E04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Łapa trenerska</w:t>
            </w:r>
          </w:p>
        </w:tc>
        <w:tc>
          <w:tcPr>
            <w:tcW w:w="10348" w:type="dxa"/>
            <w:vAlign w:val="center"/>
          </w:tcPr>
          <w:p w:rsidR="00E03E04" w:rsidRPr="00E03E04" w:rsidRDefault="00E03E04" w:rsidP="00D06B5E">
            <w:pPr>
              <w:spacing w:before="80" w:line="230" w:lineRule="exact"/>
              <w:jc w:val="both"/>
              <w:rPr>
                <w:rFonts w:ascii="Arial" w:hAnsi="Arial" w:cs="Arial"/>
                <w:color w:val="000000" w:themeColor="text1"/>
                <w:szCs w:val="21"/>
              </w:rPr>
            </w:pPr>
            <w:r w:rsidRPr="00E03E04">
              <w:rPr>
                <w:rFonts w:ascii="Arial" w:hAnsi="Arial" w:cs="Arial"/>
                <w:color w:val="000000" w:themeColor="text1"/>
                <w:szCs w:val="21"/>
              </w:rPr>
              <w:t>Wymiary: 19 x 26,5 cm;</w:t>
            </w:r>
          </w:p>
          <w:p w:rsidR="00E03E04" w:rsidRPr="00E03E04" w:rsidRDefault="00E03E04" w:rsidP="00D06B5E">
            <w:pPr>
              <w:spacing w:line="230" w:lineRule="exact"/>
              <w:jc w:val="both"/>
              <w:rPr>
                <w:rFonts w:ascii="Arial" w:hAnsi="Arial" w:cs="Arial"/>
                <w:color w:val="000000" w:themeColor="text1"/>
                <w:szCs w:val="21"/>
              </w:rPr>
            </w:pPr>
            <w:r w:rsidRPr="00E03E04">
              <w:rPr>
                <w:rFonts w:ascii="Arial" w:hAnsi="Arial" w:cs="Arial"/>
                <w:color w:val="000000" w:themeColor="text1"/>
                <w:szCs w:val="21"/>
              </w:rPr>
              <w:t>Materiał: wzmocniona skóra syntetyczna;</w:t>
            </w:r>
          </w:p>
          <w:p w:rsidR="00E03E04" w:rsidRPr="00E03E04" w:rsidRDefault="00E03E04" w:rsidP="00D06B5E">
            <w:pPr>
              <w:spacing w:line="230" w:lineRule="exact"/>
              <w:jc w:val="both"/>
              <w:rPr>
                <w:rFonts w:ascii="Arial" w:hAnsi="Arial" w:cs="Arial"/>
                <w:color w:val="000000" w:themeColor="text1"/>
                <w:szCs w:val="21"/>
              </w:rPr>
            </w:pPr>
            <w:r w:rsidRPr="00E03E04">
              <w:rPr>
                <w:rFonts w:ascii="Arial" w:hAnsi="Arial" w:cs="Arial"/>
                <w:color w:val="000000" w:themeColor="text1"/>
                <w:szCs w:val="21"/>
              </w:rPr>
              <w:t>Wypełnienie: EVA+ żel lub równoważne;</w:t>
            </w:r>
          </w:p>
          <w:p w:rsidR="00E03E04" w:rsidRPr="00E03E04" w:rsidRDefault="00E03E04" w:rsidP="00D06B5E">
            <w:pPr>
              <w:spacing w:after="80" w:line="230" w:lineRule="exact"/>
              <w:jc w:val="both"/>
              <w:rPr>
                <w:rFonts w:ascii="Arial" w:hAnsi="Arial" w:cs="Arial"/>
                <w:color w:val="000000" w:themeColor="text1"/>
                <w:szCs w:val="21"/>
              </w:rPr>
            </w:pPr>
            <w:r w:rsidRPr="00E03E04">
              <w:rPr>
                <w:rFonts w:ascii="Arial" w:hAnsi="Arial" w:cs="Arial"/>
                <w:color w:val="000000" w:themeColor="text1"/>
                <w:szCs w:val="21"/>
              </w:rPr>
              <w:t>Po obu stronach tarczy wszywki wentylacyjne zwiększające przewiewność tarczy i zmniejszające pocenie się dłoni podczas treningu. Przednie powierzchnie tarcz muszą być wyprofilowane w celu zapobiegania ześlizgiwania się ciosów podczas uderzeń. Wewnątrz tarczy musi znajdować się odpowiednio uformowana żelowa wkładka ułatwiająca trzymanie tarczy oraz właściwe ułożenie dłoni.</w:t>
            </w:r>
          </w:p>
        </w:tc>
        <w:tc>
          <w:tcPr>
            <w:tcW w:w="992" w:type="dxa"/>
            <w:vAlign w:val="center"/>
          </w:tcPr>
          <w:p w:rsidR="00E03E04" w:rsidRPr="00185D8A" w:rsidRDefault="00E03E04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E03E04" w:rsidRPr="00185D8A" w:rsidRDefault="00E03E04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5</w:t>
            </w:r>
          </w:p>
        </w:tc>
      </w:tr>
      <w:tr w:rsidR="00E03E04" w:rsidTr="004D444E">
        <w:trPr>
          <w:cantSplit/>
        </w:trPr>
        <w:tc>
          <w:tcPr>
            <w:tcW w:w="704" w:type="dxa"/>
            <w:vAlign w:val="center"/>
          </w:tcPr>
          <w:p w:rsidR="00E03E04" w:rsidRPr="00185D8A" w:rsidRDefault="00E03E04" w:rsidP="00D06B5E">
            <w:pPr>
              <w:pStyle w:val="Akapitzlist"/>
              <w:numPr>
                <w:ilvl w:val="0"/>
                <w:numId w:val="59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03E04" w:rsidRPr="00185D8A" w:rsidRDefault="001B52F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>Ochraniacz szczęki</w:t>
            </w:r>
          </w:p>
        </w:tc>
        <w:tc>
          <w:tcPr>
            <w:tcW w:w="10348" w:type="dxa"/>
            <w:vAlign w:val="center"/>
          </w:tcPr>
          <w:p w:rsidR="00E03E04" w:rsidRPr="001B52F1" w:rsidRDefault="00E03E04" w:rsidP="00D06B5E">
            <w:pPr>
              <w:spacing w:line="230" w:lineRule="exact"/>
              <w:ind w:left="562" w:hanging="567"/>
              <w:rPr>
                <w:rFonts w:ascii="Arial" w:hAnsi="Arial" w:cs="Arial"/>
                <w:color w:val="000000" w:themeColor="text1"/>
              </w:rPr>
            </w:pPr>
            <w:r w:rsidRPr="001B52F1">
              <w:rPr>
                <w:rFonts w:ascii="Arial" w:hAnsi="Arial" w:cs="Arial"/>
                <w:color w:val="000000" w:themeColor="text1"/>
              </w:rPr>
              <w:t>Dwuwarstwowy ochraniacz szczęki  do wszelkiego rodzaju sportów walki.</w:t>
            </w:r>
          </w:p>
          <w:p w:rsidR="00E03E04" w:rsidRPr="001B52F1" w:rsidRDefault="00E03E04" w:rsidP="00D06B5E">
            <w:pPr>
              <w:pStyle w:val="Akapitzlist"/>
              <w:numPr>
                <w:ilvl w:val="0"/>
                <w:numId w:val="67"/>
              </w:numPr>
              <w:spacing w:line="230" w:lineRule="exact"/>
              <w:ind w:left="461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1B52F1">
              <w:rPr>
                <w:rFonts w:ascii="Arial" w:eastAsia="Calibri" w:hAnsi="Arial" w:cs="Arial"/>
                <w:sz w:val="20"/>
                <w:szCs w:val="20"/>
              </w:rPr>
              <w:t>Dwuwarstwowa konstrukcja</w:t>
            </w:r>
          </w:p>
          <w:p w:rsidR="00E03E04" w:rsidRPr="001B52F1" w:rsidRDefault="00E03E04" w:rsidP="00D06B5E">
            <w:pPr>
              <w:pStyle w:val="Akapitzlist"/>
              <w:numPr>
                <w:ilvl w:val="0"/>
                <w:numId w:val="67"/>
              </w:numPr>
              <w:spacing w:line="230" w:lineRule="exact"/>
              <w:ind w:left="461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1B52F1">
              <w:rPr>
                <w:rFonts w:ascii="Arial" w:eastAsia="Calibri" w:hAnsi="Arial" w:cs="Arial"/>
                <w:sz w:val="20"/>
                <w:szCs w:val="20"/>
              </w:rPr>
              <w:t xml:space="preserve">Twarda zewnętrzną warstwa </w:t>
            </w:r>
          </w:p>
          <w:p w:rsidR="00E03E04" w:rsidRPr="001B52F1" w:rsidRDefault="00E03E04" w:rsidP="00D06B5E">
            <w:pPr>
              <w:pStyle w:val="Akapitzlist"/>
              <w:numPr>
                <w:ilvl w:val="0"/>
                <w:numId w:val="67"/>
              </w:numPr>
              <w:spacing w:line="230" w:lineRule="exact"/>
              <w:ind w:left="461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1B52F1">
              <w:rPr>
                <w:rFonts w:ascii="Arial" w:eastAsia="Calibri" w:hAnsi="Arial" w:cs="Arial"/>
                <w:sz w:val="20"/>
                <w:szCs w:val="20"/>
              </w:rPr>
              <w:t>Wewnętrzna warstwa ściśle dopasowuje się do kształtu szczęki</w:t>
            </w:r>
          </w:p>
          <w:p w:rsidR="00E03E04" w:rsidRPr="001B52F1" w:rsidRDefault="00E03E04" w:rsidP="00D06B5E">
            <w:pPr>
              <w:pStyle w:val="Akapitzlist"/>
              <w:numPr>
                <w:ilvl w:val="0"/>
                <w:numId w:val="67"/>
              </w:numPr>
              <w:spacing w:line="230" w:lineRule="exact"/>
              <w:ind w:left="461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1B52F1">
              <w:rPr>
                <w:rFonts w:ascii="Arial" w:eastAsia="Calibri" w:hAnsi="Arial" w:cs="Arial"/>
                <w:sz w:val="20"/>
                <w:szCs w:val="20"/>
              </w:rPr>
              <w:t>Specjalne kanaliki ułatwiają oddychanie</w:t>
            </w:r>
          </w:p>
          <w:p w:rsidR="00E03E04" w:rsidRPr="001B52F1" w:rsidRDefault="00E03E04" w:rsidP="00D06B5E">
            <w:pPr>
              <w:pStyle w:val="Akapitzlist"/>
              <w:numPr>
                <w:ilvl w:val="0"/>
                <w:numId w:val="67"/>
              </w:numPr>
              <w:spacing w:line="230" w:lineRule="exact"/>
              <w:ind w:left="461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1B52F1">
              <w:rPr>
                <w:rFonts w:ascii="Arial" w:eastAsia="Calibri" w:hAnsi="Arial" w:cs="Arial"/>
                <w:sz w:val="20"/>
                <w:szCs w:val="20"/>
              </w:rPr>
              <w:t>Do każdego rodzaju sportów kontaktowych</w:t>
            </w:r>
          </w:p>
          <w:p w:rsidR="00E03E04" w:rsidRPr="001B52F1" w:rsidRDefault="00E03E04" w:rsidP="00D06B5E">
            <w:pPr>
              <w:pStyle w:val="Akapitzlist"/>
              <w:numPr>
                <w:ilvl w:val="0"/>
                <w:numId w:val="67"/>
              </w:numPr>
              <w:spacing w:line="230" w:lineRule="exact"/>
              <w:ind w:left="461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1B52F1">
              <w:rPr>
                <w:rFonts w:ascii="Arial" w:eastAsia="Calibri" w:hAnsi="Arial" w:cs="Arial"/>
                <w:sz w:val="20"/>
                <w:szCs w:val="20"/>
              </w:rPr>
              <w:t>Pojedynczy ochraniacz na górne zęby</w:t>
            </w:r>
          </w:p>
          <w:p w:rsidR="00E03E04" w:rsidRPr="001B52F1" w:rsidRDefault="00E03E04" w:rsidP="00D06B5E">
            <w:pPr>
              <w:pStyle w:val="Akapitzlist"/>
              <w:numPr>
                <w:ilvl w:val="0"/>
                <w:numId w:val="67"/>
              </w:numPr>
              <w:spacing w:after="80" w:line="230" w:lineRule="exact"/>
              <w:ind w:left="460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52F1">
              <w:rPr>
                <w:rFonts w:ascii="Arial" w:eastAsia="Calibri" w:hAnsi="Arial" w:cs="Arial"/>
                <w:sz w:val="20"/>
                <w:szCs w:val="20"/>
              </w:rPr>
              <w:t>Pudełko antybakteryjne w komplecie</w:t>
            </w:r>
          </w:p>
        </w:tc>
        <w:tc>
          <w:tcPr>
            <w:tcW w:w="992" w:type="dxa"/>
            <w:vAlign w:val="center"/>
          </w:tcPr>
          <w:p w:rsidR="00E03E04" w:rsidRPr="00185D8A" w:rsidRDefault="00E03E04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E03E04" w:rsidRPr="00185D8A" w:rsidRDefault="00E03E04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30</w:t>
            </w:r>
          </w:p>
        </w:tc>
      </w:tr>
      <w:tr w:rsidR="001B52F1" w:rsidTr="00855F6E">
        <w:trPr>
          <w:cantSplit/>
        </w:trPr>
        <w:tc>
          <w:tcPr>
            <w:tcW w:w="704" w:type="dxa"/>
            <w:vAlign w:val="center"/>
          </w:tcPr>
          <w:p w:rsidR="001B52F1" w:rsidRPr="00185D8A" w:rsidRDefault="001B52F1" w:rsidP="00D06B5E">
            <w:pPr>
              <w:pStyle w:val="Akapitzlist"/>
              <w:numPr>
                <w:ilvl w:val="0"/>
                <w:numId w:val="59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B52F1" w:rsidRPr="00185D8A" w:rsidRDefault="001B52F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>Kask ochronny do sportów walki</w:t>
            </w:r>
          </w:p>
        </w:tc>
        <w:tc>
          <w:tcPr>
            <w:tcW w:w="10348" w:type="dxa"/>
            <w:vAlign w:val="center"/>
          </w:tcPr>
          <w:p w:rsidR="001B52F1" w:rsidRPr="001B52F1" w:rsidRDefault="00A62EC4" w:rsidP="00D06B5E">
            <w:pPr>
              <w:spacing w:before="80" w:line="230" w:lineRule="exac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Kask </w:t>
            </w:r>
            <w:r w:rsidRPr="00A62EC4">
              <w:rPr>
                <w:rFonts w:ascii="Arial" w:hAnsi="Arial" w:cs="Arial"/>
                <w:sz w:val="19"/>
                <w:szCs w:val="19"/>
              </w:rPr>
              <w:t>używany na turniejach</w:t>
            </w:r>
            <w:r>
              <w:rPr>
                <w:rFonts w:ascii="Arial" w:hAnsi="Arial" w:cs="Arial"/>
                <w:szCs w:val="21"/>
              </w:rPr>
              <w:t>,</w:t>
            </w:r>
            <w:r w:rsidR="001B52F1" w:rsidRPr="001B52F1">
              <w:rPr>
                <w:rFonts w:ascii="Arial" w:hAnsi="Arial" w:cs="Arial"/>
                <w:szCs w:val="21"/>
              </w:rPr>
              <w:t xml:space="preserve"> </w:t>
            </w:r>
            <w:r>
              <w:rPr>
                <w:rFonts w:ascii="Arial" w:hAnsi="Arial" w:cs="Arial"/>
                <w:szCs w:val="21"/>
              </w:rPr>
              <w:t>m</w:t>
            </w:r>
            <w:r w:rsidR="001B52F1" w:rsidRPr="001B52F1">
              <w:rPr>
                <w:rFonts w:ascii="Arial" w:hAnsi="Arial" w:cs="Arial"/>
                <w:szCs w:val="21"/>
              </w:rPr>
              <w:t xml:space="preserve">usi być wykonany ze skintex’u </w:t>
            </w:r>
            <w:r w:rsidR="001B52F1" w:rsidRPr="00A62EC4">
              <w:rPr>
                <w:rFonts w:ascii="Arial" w:hAnsi="Arial" w:cs="Arial"/>
                <w:spacing w:val="-10"/>
                <w:sz w:val="19"/>
                <w:szCs w:val="19"/>
              </w:rPr>
              <w:t>lub tworzywa równoważnego</w:t>
            </w:r>
            <w:r w:rsidR="001B52F1" w:rsidRPr="001B52F1">
              <w:rPr>
                <w:rFonts w:ascii="Arial" w:hAnsi="Arial" w:cs="Arial"/>
                <w:szCs w:val="21"/>
              </w:rPr>
              <w:t xml:space="preserve"> z wielowarstwową pianką.</w:t>
            </w:r>
          </w:p>
          <w:p w:rsidR="001B52F1" w:rsidRPr="001B52F1" w:rsidRDefault="001B52F1" w:rsidP="00B6519B">
            <w:pPr>
              <w:pStyle w:val="Akapitzlist"/>
              <w:numPr>
                <w:ilvl w:val="0"/>
                <w:numId w:val="28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B52F1">
              <w:rPr>
                <w:rFonts w:ascii="Arial" w:hAnsi="Arial" w:cs="Arial"/>
                <w:sz w:val="20"/>
                <w:szCs w:val="21"/>
              </w:rPr>
              <w:t>Kask turniejowy</w:t>
            </w:r>
          </w:p>
          <w:p w:rsidR="001B52F1" w:rsidRPr="001B52F1" w:rsidRDefault="001B52F1" w:rsidP="00B6519B">
            <w:pPr>
              <w:pStyle w:val="Akapitzlist"/>
              <w:numPr>
                <w:ilvl w:val="0"/>
                <w:numId w:val="28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B52F1">
              <w:rPr>
                <w:rFonts w:ascii="Arial" w:hAnsi="Arial" w:cs="Arial"/>
                <w:sz w:val="20"/>
                <w:szCs w:val="21"/>
              </w:rPr>
              <w:t>Konstrukcja pozwalająca zachować pełne pole widzenia</w:t>
            </w:r>
          </w:p>
          <w:p w:rsidR="001B52F1" w:rsidRPr="001B52F1" w:rsidRDefault="001B52F1" w:rsidP="00B6519B">
            <w:pPr>
              <w:pStyle w:val="Akapitzlist"/>
              <w:numPr>
                <w:ilvl w:val="0"/>
                <w:numId w:val="28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B52F1">
              <w:rPr>
                <w:rFonts w:ascii="Arial" w:hAnsi="Arial" w:cs="Arial"/>
                <w:sz w:val="20"/>
                <w:szCs w:val="21"/>
              </w:rPr>
              <w:t>Zapięcie na podbródku i na potylicy</w:t>
            </w:r>
          </w:p>
          <w:p w:rsidR="001B52F1" w:rsidRPr="001B52F1" w:rsidRDefault="001B52F1" w:rsidP="00B6519B">
            <w:pPr>
              <w:pStyle w:val="Akapitzlist"/>
              <w:numPr>
                <w:ilvl w:val="0"/>
                <w:numId w:val="28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B52F1">
              <w:rPr>
                <w:rFonts w:ascii="Arial" w:hAnsi="Arial" w:cs="Arial"/>
                <w:sz w:val="20"/>
                <w:szCs w:val="21"/>
              </w:rPr>
              <w:t>Zabudowany top dla ochrony głowy</w:t>
            </w:r>
          </w:p>
          <w:p w:rsidR="001B52F1" w:rsidRPr="00185D8A" w:rsidRDefault="001B52F1" w:rsidP="00D06B5E">
            <w:pPr>
              <w:spacing w:before="40" w:after="80" w:line="230" w:lineRule="exact"/>
              <w:rPr>
                <w:rFonts w:ascii="Arial" w:hAnsi="Arial" w:cs="Arial"/>
                <w:sz w:val="21"/>
                <w:szCs w:val="21"/>
              </w:rPr>
            </w:pPr>
            <w:r w:rsidRPr="001B52F1">
              <w:rPr>
                <w:rFonts w:ascii="Arial" w:hAnsi="Arial" w:cs="Arial"/>
                <w:szCs w:val="21"/>
              </w:rPr>
              <w:t>Kolor i rozmiar</w:t>
            </w:r>
            <w:r w:rsidRPr="00185D8A">
              <w:rPr>
                <w:rFonts w:ascii="Arial" w:hAnsi="Arial" w:cs="Arial"/>
                <w:sz w:val="21"/>
                <w:szCs w:val="21"/>
              </w:rPr>
              <w:t>: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1B52F1">
              <w:rPr>
                <w:rFonts w:ascii="Arial" w:hAnsi="Arial" w:cs="Arial"/>
                <w:b/>
                <w:sz w:val="21"/>
                <w:szCs w:val="21"/>
              </w:rPr>
              <w:t>niebieski</w:t>
            </w:r>
            <w:r>
              <w:rPr>
                <w:rFonts w:ascii="Arial" w:hAnsi="Arial" w:cs="Arial"/>
                <w:sz w:val="21"/>
                <w:szCs w:val="21"/>
              </w:rPr>
              <w:t xml:space="preserve"> – rozmiar </w:t>
            </w:r>
            <w:r w:rsidRPr="001B52F1">
              <w:rPr>
                <w:rFonts w:ascii="Arial" w:hAnsi="Arial" w:cs="Arial"/>
                <w:b/>
                <w:sz w:val="21"/>
                <w:szCs w:val="21"/>
              </w:rPr>
              <w:t>L</w:t>
            </w:r>
            <w:r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Pr="001B52F1">
              <w:rPr>
                <w:rFonts w:ascii="Arial" w:hAnsi="Arial" w:cs="Arial"/>
                <w:b/>
                <w:sz w:val="21"/>
                <w:szCs w:val="21"/>
              </w:rPr>
              <w:t>2</w:t>
            </w:r>
            <w:r>
              <w:rPr>
                <w:rFonts w:ascii="Arial" w:hAnsi="Arial" w:cs="Arial"/>
                <w:sz w:val="21"/>
                <w:szCs w:val="21"/>
              </w:rPr>
              <w:t xml:space="preserve"> szt.; </w:t>
            </w:r>
            <w:r w:rsidRPr="001B52F1">
              <w:rPr>
                <w:rFonts w:ascii="Arial" w:hAnsi="Arial" w:cs="Arial"/>
                <w:b/>
                <w:sz w:val="21"/>
                <w:szCs w:val="21"/>
              </w:rPr>
              <w:t>czerwony</w:t>
            </w:r>
            <w:r w:rsidRPr="00185D8A">
              <w:rPr>
                <w:rFonts w:ascii="Arial" w:hAnsi="Arial" w:cs="Arial"/>
                <w:sz w:val="21"/>
                <w:szCs w:val="21"/>
              </w:rPr>
              <w:t xml:space="preserve"> – rozmiar </w:t>
            </w:r>
            <w:r w:rsidRPr="001B52F1">
              <w:rPr>
                <w:rFonts w:ascii="Arial" w:hAnsi="Arial" w:cs="Arial"/>
                <w:b/>
                <w:sz w:val="21"/>
                <w:szCs w:val="21"/>
              </w:rPr>
              <w:t>L</w:t>
            </w:r>
            <w:r w:rsidRPr="00185D8A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Pr="001B52F1">
              <w:rPr>
                <w:rFonts w:ascii="Arial" w:hAnsi="Arial" w:cs="Arial"/>
                <w:b/>
                <w:sz w:val="21"/>
                <w:szCs w:val="21"/>
              </w:rPr>
              <w:t>2</w:t>
            </w:r>
            <w:r w:rsidRPr="00185D8A">
              <w:rPr>
                <w:rFonts w:ascii="Arial" w:hAnsi="Arial" w:cs="Arial"/>
                <w:sz w:val="21"/>
                <w:szCs w:val="21"/>
              </w:rPr>
              <w:t xml:space="preserve"> szt.</w:t>
            </w:r>
          </w:p>
        </w:tc>
        <w:tc>
          <w:tcPr>
            <w:tcW w:w="992" w:type="dxa"/>
            <w:vAlign w:val="center"/>
          </w:tcPr>
          <w:p w:rsidR="001B52F1" w:rsidRPr="00185D8A" w:rsidRDefault="001B52F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1B52F1" w:rsidRPr="00185D8A" w:rsidRDefault="001B52F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4</w:t>
            </w:r>
          </w:p>
        </w:tc>
      </w:tr>
      <w:tr w:rsidR="001B52F1" w:rsidTr="00855F6E">
        <w:trPr>
          <w:cantSplit/>
        </w:trPr>
        <w:tc>
          <w:tcPr>
            <w:tcW w:w="704" w:type="dxa"/>
            <w:vAlign w:val="center"/>
          </w:tcPr>
          <w:p w:rsidR="001B52F1" w:rsidRPr="00185D8A" w:rsidRDefault="001B52F1" w:rsidP="00D06B5E">
            <w:pPr>
              <w:pStyle w:val="Akapitzlist"/>
              <w:numPr>
                <w:ilvl w:val="0"/>
                <w:numId w:val="59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B52F1" w:rsidRPr="00185D8A" w:rsidRDefault="001B52F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Ochraniacz krocza</w:t>
            </w:r>
          </w:p>
        </w:tc>
        <w:tc>
          <w:tcPr>
            <w:tcW w:w="10348" w:type="dxa"/>
            <w:vAlign w:val="center"/>
          </w:tcPr>
          <w:p w:rsidR="001B52F1" w:rsidRPr="001B52F1" w:rsidRDefault="001B52F1" w:rsidP="00D06B5E">
            <w:pPr>
              <w:shd w:val="clear" w:color="auto" w:fill="FFFFFF"/>
              <w:spacing w:before="80" w:line="230" w:lineRule="exact"/>
              <w:textAlignment w:val="baseline"/>
              <w:rPr>
                <w:rFonts w:ascii="Arial" w:hAnsi="Arial" w:cs="Arial"/>
                <w:color w:val="000000" w:themeColor="text1"/>
                <w:szCs w:val="21"/>
              </w:rPr>
            </w:pPr>
            <w:r w:rsidRPr="001B52F1">
              <w:rPr>
                <w:rFonts w:ascii="Arial" w:hAnsi="Arial" w:cs="Arial"/>
                <w:color w:val="000000" w:themeColor="text1"/>
                <w:szCs w:val="21"/>
              </w:rPr>
              <w:t>Ochraniacz musi być wykonany z oddychającej, rozciągliwej siatki zapewniając idealne dopasowanie, wygodny pas, wentylowana wkładka.</w:t>
            </w:r>
          </w:p>
          <w:p w:rsidR="001B52F1" w:rsidRPr="001B52F1" w:rsidRDefault="001B52F1" w:rsidP="00B6519B">
            <w:pPr>
              <w:pStyle w:val="Akapitzlist"/>
              <w:numPr>
                <w:ilvl w:val="0"/>
                <w:numId w:val="28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B52F1">
              <w:rPr>
                <w:rFonts w:ascii="Arial" w:hAnsi="Arial" w:cs="Arial"/>
                <w:sz w:val="20"/>
                <w:szCs w:val="21"/>
              </w:rPr>
              <w:t>bezpieczne, wygodne dopasowanie</w:t>
            </w:r>
            <w:r>
              <w:rPr>
                <w:rFonts w:ascii="Arial" w:hAnsi="Arial" w:cs="Arial"/>
                <w:sz w:val="20"/>
                <w:szCs w:val="21"/>
              </w:rPr>
              <w:t>;</w:t>
            </w:r>
          </w:p>
          <w:p w:rsidR="001B52F1" w:rsidRPr="001B52F1" w:rsidRDefault="001B52F1" w:rsidP="00B6519B">
            <w:pPr>
              <w:pStyle w:val="Akapitzlist"/>
              <w:numPr>
                <w:ilvl w:val="0"/>
                <w:numId w:val="28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B52F1">
              <w:rPr>
                <w:rFonts w:ascii="Arial" w:hAnsi="Arial" w:cs="Arial"/>
                <w:sz w:val="20"/>
                <w:szCs w:val="21"/>
              </w:rPr>
              <w:t>siatkowany panel na suspensor dla maksymalnego komfortu i wentylacji</w:t>
            </w:r>
            <w:r>
              <w:rPr>
                <w:rFonts w:ascii="Arial" w:hAnsi="Arial" w:cs="Arial"/>
                <w:sz w:val="20"/>
                <w:szCs w:val="21"/>
              </w:rPr>
              <w:t>.</w:t>
            </w:r>
          </w:p>
          <w:p w:rsidR="001B52F1" w:rsidRPr="001B52F1" w:rsidRDefault="001B52F1" w:rsidP="00D06B5E">
            <w:pPr>
              <w:numPr>
                <w:ilvl w:val="0"/>
                <w:numId w:val="12"/>
              </w:numPr>
              <w:shd w:val="clear" w:color="auto" w:fill="FFFFFF"/>
              <w:suppressAutoHyphens/>
              <w:spacing w:before="40" w:after="80" w:line="230" w:lineRule="exact"/>
              <w:ind w:left="0" w:hanging="357"/>
              <w:textAlignment w:val="baseline"/>
              <w:rPr>
                <w:rFonts w:ascii="Arial" w:hAnsi="Arial" w:cs="Arial"/>
                <w:color w:val="000000" w:themeColor="text1"/>
                <w:szCs w:val="21"/>
              </w:rPr>
            </w:pPr>
            <w:r w:rsidRPr="001B52F1">
              <w:rPr>
                <w:rFonts w:ascii="Arial" w:hAnsi="Arial" w:cs="Arial"/>
                <w:color w:val="000000" w:themeColor="text1"/>
                <w:szCs w:val="21"/>
              </w:rPr>
              <w:t xml:space="preserve">Rozmiar: </w:t>
            </w:r>
            <w:r w:rsidRPr="001B52F1">
              <w:rPr>
                <w:rFonts w:ascii="Arial" w:hAnsi="Arial" w:cs="Arial"/>
                <w:b/>
                <w:color w:val="000000" w:themeColor="text1"/>
                <w:szCs w:val="21"/>
              </w:rPr>
              <w:t>L</w:t>
            </w:r>
            <w:r w:rsidRPr="001B52F1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1B52F1">
              <w:rPr>
                <w:rFonts w:ascii="Arial" w:hAnsi="Arial" w:cs="Arial"/>
                <w:b/>
                <w:color w:val="000000" w:themeColor="text1"/>
                <w:szCs w:val="21"/>
              </w:rPr>
              <w:t>2</w:t>
            </w:r>
            <w:r w:rsidRPr="001B52F1">
              <w:rPr>
                <w:rFonts w:ascii="Arial" w:hAnsi="Arial" w:cs="Arial"/>
                <w:color w:val="000000" w:themeColor="text1"/>
                <w:szCs w:val="21"/>
              </w:rPr>
              <w:t xml:space="preserve"> szt,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>;</w:t>
            </w:r>
            <w:r w:rsidRPr="001B52F1">
              <w:rPr>
                <w:rFonts w:ascii="Arial" w:hAnsi="Arial" w:cs="Arial"/>
                <w:color w:val="000000" w:themeColor="text1"/>
                <w:szCs w:val="21"/>
              </w:rPr>
              <w:t xml:space="preserve"> </w:t>
            </w:r>
            <w:r w:rsidRPr="001B52F1">
              <w:rPr>
                <w:rFonts w:ascii="Arial" w:hAnsi="Arial" w:cs="Arial"/>
                <w:b/>
                <w:color w:val="000000" w:themeColor="text1"/>
                <w:szCs w:val="21"/>
              </w:rPr>
              <w:t>XL</w:t>
            </w:r>
            <w:r w:rsidRPr="001B52F1">
              <w:rPr>
                <w:rFonts w:ascii="Arial" w:hAnsi="Arial" w:cs="Arial"/>
                <w:color w:val="000000" w:themeColor="text1"/>
                <w:szCs w:val="21"/>
              </w:rPr>
              <w:t xml:space="preserve"> – </w:t>
            </w:r>
            <w:r w:rsidRPr="001B52F1">
              <w:rPr>
                <w:rFonts w:ascii="Arial" w:hAnsi="Arial" w:cs="Arial"/>
                <w:b/>
                <w:color w:val="000000" w:themeColor="text1"/>
                <w:szCs w:val="21"/>
              </w:rPr>
              <w:t>4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 xml:space="preserve"> </w:t>
            </w:r>
            <w:r w:rsidRPr="001B52F1">
              <w:rPr>
                <w:rFonts w:ascii="Arial" w:hAnsi="Arial" w:cs="Arial"/>
                <w:color w:val="000000" w:themeColor="text1"/>
                <w:szCs w:val="21"/>
              </w:rPr>
              <w:t>szt.</w:t>
            </w:r>
          </w:p>
        </w:tc>
        <w:tc>
          <w:tcPr>
            <w:tcW w:w="992" w:type="dxa"/>
            <w:vAlign w:val="center"/>
          </w:tcPr>
          <w:p w:rsidR="001B52F1" w:rsidRPr="00185D8A" w:rsidRDefault="001B52F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1B52F1" w:rsidRPr="00185D8A" w:rsidRDefault="001B52F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6</w:t>
            </w:r>
          </w:p>
        </w:tc>
      </w:tr>
      <w:tr w:rsidR="001B52F1" w:rsidTr="00855F6E">
        <w:trPr>
          <w:cantSplit/>
        </w:trPr>
        <w:tc>
          <w:tcPr>
            <w:tcW w:w="704" w:type="dxa"/>
            <w:vAlign w:val="center"/>
          </w:tcPr>
          <w:p w:rsidR="001B52F1" w:rsidRPr="00185D8A" w:rsidRDefault="001B52F1" w:rsidP="00D06B5E">
            <w:pPr>
              <w:pStyle w:val="Akapitzlist"/>
              <w:numPr>
                <w:ilvl w:val="0"/>
                <w:numId w:val="59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B52F1" w:rsidRPr="00185D8A" w:rsidRDefault="001B52F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Kamizelka obciążeniowa</w:t>
            </w:r>
          </w:p>
        </w:tc>
        <w:tc>
          <w:tcPr>
            <w:tcW w:w="10348" w:type="dxa"/>
            <w:vAlign w:val="center"/>
          </w:tcPr>
          <w:p w:rsidR="001B52F1" w:rsidRPr="001B52F1" w:rsidRDefault="001B52F1" w:rsidP="00D06B5E">
            <w:pPr>
              <w:spacing w:before="80" w:line="230" w:lineRule="exact"/>
              <w:jc w:val="both"/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</w:pPr>
            <w:r w:rsidRPr="001B52F1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Regulacja długości kamizelki pozwala ją dostosować do wzrostu trenującego zapewniając wysoki komfort treningu. </w:t>
            </w:r>
            <w:r w:rsidR="00A62EC4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Wykonana z m</w:t>
            </w:r>
            <w:r w:rsidRPr="001B52F1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ateriału Cordur</w:t>
            </w:r>
            <w:r w:rsidR="00A62EC4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a</w:t>
            </w:r>
            <w:r w:rsidRPr="001B52F1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. Od wewnątrz obszyta miękką pianką oraz termo przepuszczalnym materiałem. Wszystkie wkłady muszą być zabezpieczone mocnymi rzepami. Każdy wkład wypełniony specjalnym granulatem w kształcie kulek dzięki czemu wkłady są miękkie i dopasowują się do kształtu ciała. </w:t>
            </w:r>
            <w:r w:rsidR="00A62EC4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M</w:t>
            </w:r>
            <w:r w:rsidRPr="001B52F1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usi posiadać komplet taśm wyposażonych w rzepy dzięki czemu można swobodnie regulować jej rozmiar oraz dopasowanie ciała.</w:t>
            </w:r>
          </w:p>
          <w:p w:rsidR="001B52F1" w:rsidRPr="001B52F1" w:rsidRDefault="001B52F1" w:rsidP="00D06B5E">
            <w:pPr>
              <w:spacing w:line="230" w:lineRule="exact"/>
              <w:jc w:val="both"/>
              <w:rPr>
                <w:rStyle w:val="Pogrubienie"/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</w:pPr>
            <w:r w:rsidRPr="001B52F1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>1</w:t>
            </w:r>
            <w:r w:rsidRPr="001B52F1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szt - </w:t>
            </w:r>
            <w:r w:rsidRPr="001B52F1">
              <w:rPr>
                <w:rStyle w:val="Pogrubienie"/>
                <w:rFonts w:ascii="Arial" w:hAnsi="Arial" w:cs="Arial"/>
                <w:b w:val="0"/>
                <w:color w:val="000000" w:themeColor="text1"/>
                <w:szCs w:val="21"/>
                <w:shd w:val="clear" w:color="auto" w:fill="FFFFFF"/>
              </w:rPr>
              <w:t>6 wkładów</w:t>
            </w:r>
            <w:r w:rsidRPr="001B52F1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 – każdy z nich o wadze ok</w:t>
            </w:r>
            <w:r w:rsidRPr="001B52F1">
              <w:rPr>
                <w:rStyle w:val="Pogrubienie"/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 </w:t>
            </w:r>
            <w:r w:rsidRPr="001B52F1">
              <w:rPr>
                <w:rStyle w:val="Pogrubienie"/>
                <w:rFonts w:ascii="Arial" w:hAnsi="Arial" w:cs="Arial"/>
                <w:b w:val="0"/>
                <w:color w:val="000000" w:themeColor="text1"/>
                <w:szCs w:val="21"/>
                <w:shd w:val="clear" w:color="auto" w:fill="FFFFFF"/>
              </w:rPr>
              <w:t>3 kg</w:t>
            </w:r>
            <w:r w:rsidRPr="001B52F1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 z możliwością regulacji wagi w zakresie </w:t>
            </w:r>
            <w:r w:rsidRPr="001B52F1">
              <w:rPr>
                <w:rStyle w:val="Pogrubienie"/>
                <w:rFonts w:ascii="Arial" w:hAnsi="Arial" w:cs="Arial"/>
                <w:b w:val="0"/>
                <w:color w:val="000000" w:themeColor="text1"/>
                <w:szCs w:val="21"/>
                <w:shd w:val="clear" w:color="auto" w:fill="FFFFFF"/>
              </w:rPr>
              <w:t>do 18 kg</w:t>
            </w:r>
          </w:p>
          <w:p w:rsidR="001B52F1" w:rsidRPr="001B52F1" w:rsidRDefault="001B52F1" w:rsidP="00D06B5E">
            <w:pPr>
              <w:spacing w:after="80" w:line="230" w:lineRule="exact"/>
              <w:jc w:val="both"/>
              <w:rPr>
                <w:rFonts w:ascii="Arial" w:eastAsia="Calibri" w:hAnsi="Arial" w:cs="Arial"/>
                <w:color w:val="000000" w:themeColor="text1"/>
                <w:szCs w:val="21"/>
                <w:lang w:eastAsia="en-US"/>
              </w:rPr>
            </w:pPr>
            <w:r w:rsidRPr="001B52F1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>1</w:t>
            </w:r>
            <w:r w:rsidRPr="001B52F1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 xml:space="preserve"> szt - </w:t>
            </w:r>
            <w:r w:rsidRPr="001B52F1">
              <w:rPr>
                <w:rStyle w:val="Pogrubienie"/>
                <w:rFonts w:ascii="Arial" w:hAnsi="Arial" w:cs="Arial"/>
                <w:b w:val="0"/>
                <w:color w:val="000000" w:themeColor="text1"/>
                <w:szCs w:val="21"/>
                <w:shd w:val="clear" w:color="auto" w:fill="FFFFFF"/>
              </w:rPr>
              <w:t>12 wkładów</w:t>
            </w:r>
            <w:r w:rsidRPr="001B52F1">
              <w:rPr>
                <w:rFonts w:ascii="Arial" w:hAnsi="Arial" w:cs="Arial"/>
                <w:b/>
                <w:color w:val="000000" w:themeColor="text1"/>
                <w:szCs w:val="21"/>
                <w:shd w:val="clear" w:color="auto" w:fill="FFFFFF"/>
              </w:rPr>
              <w:t> </w:t>
            </w:r>
            <w:r w:rsidRPr="001B52F1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– każdy z nich o wadze ok</w:t>
            </w:r>
            <w:r w:rsidRPr="001B52F1">
              <w:rPr>
                <w:rStyle w:val="Pogrubienie"/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 </w:t>
            </w:r>
            <w:r w:rsidRPr="001B52F1">
              <w:rPr>
                <w:rStyle w:val="Pogrubienie"/>
                <w:rFonts w:ascii="Arial" w:hAnsi="Arial" w:cs="Arial"/>
                <w:b w:val="0"/>
                <w:color w:val="000000" w:themeColor="text1"/>
                <w:szCs w:val="21"/>
                <w:shd w:val="clear" w:color="auto" w:fill="FFFFFF"/>
              </w:rPr>
              <w:t>2,5 kg</w:t>
            </w:r>
            <w:r w:rsidRPr="001B52F1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 z możliwością regulacji wagi w zakresie </w:t>
            </w:r>
            <w:r w:rsidRPr="001B52F1">
              <w:rPr>
                <w:rStyle w:val="Pogrubienie"/>
                <w:rFonts w:ascii="Arial" w:hAnsi="Arial" w:cs="Arial"/>
                <w:b w:val="0"/>
                <w:color w:val="000000" w:themeColor="text1"/>
                <w:szCs w:val="21"/>
                <w:shd w:val="clear" w:color="auto" w:fill="FFFFFF"/>
              </w:rPr>
              <w:t>do 30 kg</w:t>
            </w:r>
          </w:p>
        </w:tc>
        <w:tc>
          <w:tcPr>
            <w:tcW w:w="992" w:type="dxa"/>
            <w:vAlign w:val="center"/>
          </w:tcPr>
          <w:p w:rsidR="001B52F1" w:rsidRPr="00185D8A" w:rsidRDefault="001B52F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1B52F1" w:rsidRPr="00185D8A" w:rsidRDefault="001B52F1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2</w:t>
            </w:r>
          </w:p>
        </w:tc>
      </w:tr>
      <w:tr w:rsidR="00C444ED" w:rsidTr="00D06B5E">
        <w:trPr>
          <w:cantSplit/>
          <w:trHeight w:val="284"/>
        </w:trPr>
        <w:tc>
          <w:tcPr>
            <w:tcW w:w="704" w:type="dxa"/>
            <w:tcBorders>
              <w:right w:val="nil"/>
            </w:tcBorders>
            <w:vAlign w:val="center"/>
          </w:tcPr>
          <w:p w:rsidR="00C444ED" w:rsidRPr="00855F6E" w:rsidRDefault="00C444E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:rsidR="00C444ED" w:rsidRPr="00855F6E" w:rsidRDefault="00C444E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Gwarancja: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vAlign w:val="center"/>
          </w:tcPr>
          <w:p w:rsidR="00C444ED" w:rsidRPr="00855F6E" w:rsidRDefault="00C444E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24 mies.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C444ED" w:rsidRPr="00855F6E" w:rsidRDefault="00C444E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C444ED" w:rsidRPr="00855F6E" w:rsidRDefault="00C444E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444ED" w:rsidRPr="006014E2" w:rsidTr="00D06B5E">
        <w:trPr>
          <w:cantSplit/>
          <w:trHeight w:val="283"/>
        </w:trPr>
        <w:tc>
          <w:tcPr>
            <w:tcW w:w="704" w:type="dxa"/>
            <w:tcBorders>
              <w:right w:val="nil"/>
            </w:tcBorders>
            <w:shd w:val="clear" w:color="auto" w:fill="92D050"/>
          </w:tcPr>
          <w:p w:rsidR="00C444ED" w:rsidRPr="006014E2" w:rsidRDefault="00C444ED" w:rsidP="00D06B5E">
            <w:pPr>
              <w:spacing w:before="40" w:after="40" w:line="230" w:lineRule="exact"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92D050"/>
            <w:vAlign w:val="center"/>
          </w:tcPr>
          <w:p w:rsidR="00C444ED" w:rsidRPr="006014E2" w:rsidRDefault="00C444ED" w:rsidP="00D06B5E">
            <w:pPr>
              <w:spacing w:before="40" w:after="40" w:line="230" w:lineRule="exact"/>
              <w:jc w:val="righ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Zadanie nr </w:t>
            </w:r>
            <w:r>
              <w:rPr>
                <w:rFonts w:ascii="Arial" w:hAnsi="Arial" w:cs="Arial"/>
                <w:b/>
                <w:i/>
                <w:sz w:val="21"/>
                <w:szCs w:val="21"/>
              </w:rPr>
              <w:t>7</w:t>
            </w: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 -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shd w:val="clear" w:color="auto" w:fill="92D050"/>
          </w:tcPr>
          <w:p w:rsidR="00C444ED" w:rsidRPr="006014E2" w:rsidRDefault="00C444E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C444ED">
              <w:rPr>
                <w:rFonts w:ascii="Arial" w:hAnsi="Arial" w:cs="Arial"/>
                <w:b/>
                <w:i/>
                <w:sz w:val="21"/>
                <w:szCs w:val="21"/>
              </w:rPr>
              <w:t>Sprzęt wspinaczkowy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92D050"/>
          </w:tcPr>
          <w:p w:rsidR="00C444ED" w:rsidRPr="006014E2" w:rsidRDefault="00C444E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2D050"/>
          </w:tcPr>
          <w:p w:rsidR="00C444ED" w:rsidRPr="006014E2" w:rsidRDefault="00C444E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</w:tr>
      <w:tr w:rsidR="001B52F1" w:rsidTr="004D444E">
        <w:trPr>
          <w:cantSplit/>
        </w:trPr>
        <w:tc>
          <w:tcPr>
            <w:tcW w:w="704" w:type="dxa"/>
            <w:vAlign w:val="center"/>
          </w:tcPr>
          <w:p w:rsidR="001B52F1" w:rsidRPr="00185D8A" w:rsidRDefault="001B52F1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B52F1" w:rsidRPr="00185D8A" w:rsidRDefault="001B52F1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Uprząż wspinaczkowa</w:t>
            </w:r>
          </w:p>
        </w:tc>
        <w:tc>
          <w:tcPr>
            <w:tcW w:w="10348" w:type="dxa"/>
            <w:vAlign w:val="center"/>
          </w:tcPr>
          <w:p w:rsidR="00CB540D" w:rsidRDefault="001B52F1" w:rsidP="00D06B5E">
            <w:pPr>
              <w:pStyle w:val="Bezodstpw2"/>
              <w:spacing w:before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1B52F1">
              <w:rPr>
                <w:rFonts w:ascii="Arial" w:hAnsi="Arial" w:cs="Arial"/>
                <w:szCs w:val="21"/>
              </w:rPr>
              <w:t xml:space="preserve">Uprząż wspinaczkowa </w:t>
            </w:r>
            <w:r w:rsidR="00CB540D">
              <w:rPr>
                <w:rFonts w:ascii="Arial" w:hAnsi="Arial" w:cs="Arial"/>
                <w:szCs w:val="21"/>
              </w:rPr>
              <w:t>pełna (szelki i uprząż biodrowa</w:t>
            </w:r>
            <w:r w:rsidR="004D444E">
              <w:rPr>
                <w:rFonts w:ascii="Arial" w:hAnsi="Arial" w:cs="Arial"/>
                <w:szCs w:val="21"/>
              </w:rPr>
              <w:t>)</w:t>
            </w:r>
            <w:r w:rsidR="00CB540D">
              <w:rPr>
                <w:rFonts w:ascii="Arial" w:hAnsi="Arial" w:cs="Arial"/>
                <w:szCs w:val="21"/>
              </w:rPr>
              <w:t xml:space="preserve">, </w:t>
            </w:r>
            <w:r w:rsidR="00A62EC4">
              <w:rPr>
                <w:rFonts w:ascii="Arial" w:hAnsi="Arial" w:cs="Arial"/>
                <w:szCs w:val="21"/>
              </w:rPr>
              <w:t>złożona z taśmy biodrowej,</w:t>
            </w:r>
            <w:r w:rsidRPr="001B52F1">
              <w:rPr>
                <w:rFonts w:ascii="Arial" w:hAnsi="Arial" w:cs="Arial"/>
                <w:szCs w:val="21"/>
              </w:rPr>
              <w:t xml:space="preserve"> okalającej oraz </w:t>
            </w:r>
            <w:r w:rsidR="00A62EC4">
              <w:rPr>
                <w:rFonts w:ascii="Arial" w:hAnsi="Arial" w:cs="Arial"/>
                <w:szCs w:val="21"/>
              </w:rPr>
              <w:t>2</w:t>
            </w:r>
            <w:r w:rsidRPr="001B52F1">
              <w:rPr>
                <w:rFonts w:ascii="Arial" w:hAnsi="Arial" w:cs="Arial"/>
                <w:szCs w:val="21"/>
              </w:rPr>
              <w:t xml:space="preserve"> taśm udow</w:t>
            </w:r>
            <w:r w:rsidR="00CB540D">
              <w:rPr>
                <w:rFonts w:ascii="Arial" w:hAnsi="Arial" w:cs="Arial"/>
                <w:szCs w:val="21"/>
              </w:rPr>
              <w:t>ych.</w:t>
            </w:r>
          </w:p>
          <w:p w:rsidR="004D444E" w:rsidRDefault="004D444E" w:rsidP="00B6519B">
            <w:pPr>
              <w:pStyle w:val="Bezodstpw2"/>
              <w:numPr>
                <w:ilvl w:val="0"/>
                <w:numId w:val="30"/>
              </w:numPr>
              <w:spacing w:line="21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</w:t>
            </w:r>
            <w:r w:rsidR="001B52F1" w:rsidRPr="001B52F1">
              <w:rPr>
                <w:rFonts w:ascii="Arial" w:hAnsi="Arial" w:cs="Arial"/>
                <w:szCs w:val="21"/>
              </w:rPr>
              <w:t xml:space="preserve">usi być wyposażona w regulację czteropunktową – </w:t>
            </w:r>
            <w:r w:rsidR="00A62EC4">
              <w:rPr>
                <w:rFonts w:ascii="Arial" w:hAnsi="Arial" w:cs="Arial"/>
                <w:szCs w:val="21"/>
              </w:rPr>
              <w:t>2</w:t>
            </w:r>
            <w:r w:rsidR="001B52F1" w:rsidRPr="001B52F1">
              <w:rPr>
                <w:rFonts w:ascii="Arial" w:hAnsi="Arial" w:cs="Arial"/>
                <w:szCs w:val="21"/>
              </w:rPr>
              <w:t xml:space="preserve"> punkty regulacji na taśmie biodrowej, umieszczone po obu stronach centralnego punktu mocującego oraz po </w:t>
            </w:r>
            <w:r w:rsidR="00A62EC4">
              <w:rPr>
                <w:rFonts w:ascii="Arial" w:hAnsi="Arial" w:cs="Arial"/>
                <w:szCs w:val="21"/>
              </w:rPr>
              <w:t>1</w:t>
            </w:r>
            <w:r w:rsidR="001B52F1" w:rsidRPr="001B52F1">
              <w:rPr>
                <w:rFonts w:ascii="Arial" w:hAnsi="Arial" w:cs="Arial"/>
                <w:szCs w:val="21"/>
              </w:rPr>
              <w:t xml:space="preserve"> punkcie regulacji </w:t>
            </w:r>
            <w:r>
              <w:rPr>
                <w:rFonts w:ascii="Arial" w:hAnsi="Arial" w:cs="Arial"/>
                <w:szCs w:val="21"/>
              </w:rPr>
              <w:t>umieszczonym na taśmach udowych;</w:t>
            </w:r>
            <w:r w:rsidR="001B52F1" w:rsidRPr="001B52F1">
              <w:rPr>
                <w:rFonts w:ascii="Arial" w:hAnsi="Arial" w:cs="Arial"/>
                <w:szCs w:val="21"/>
              </w:rPr>
              <w:t xml:space="preserve"> </w:t>
            </w:r>
          </w:p>
          <w:p w:rsidR="004D444E" w:rsidRDefault="004D444E" w:rsidP="00B6519B">
            <w:pPr>
              <w:pStyle w:val="Bezodstpw2"/>
              <w:numPr>
                <w:ilvl w:val="0"/>
                <w:numId w:val="30"/>
              </w:numPr>
              <w:spacing w:line="21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</w:t>
            </w:r>
            <w:r w:rsidR="001B52F1" w:rsidRPr="001B52F1">
              <w:rPr>
                <w:rFonts w:ascii="Arial" w:hAnsi="Arial" w:cs="Arial"/>
                <w:szCs w:val="21"/>
              </w:rPr>
              <w:t xml:space="preserve">asy i taśmy udowe wyłożone muszą być oddychającą pianką, dla </w:t>
            </w:r>
            <w:r>
              <w:rPr>
                <w:rFonts w:ascii="Arial" w:hAnsi="Arial" w:cs="Arial"/>
                <w:szCs w:val="21"/>
              </w:rPr>
              <w:t>maksymalnego komfortu w zwisie;</w:t>
            </w:r>
          </w:p>
          <w:p w:rsidR="00CB540D" w:rsidRDefault="004D444E" w:rsidP="00B6519B">
            <w:pPr>
              <w:pStyle w:val="Bezodstpw2"/>
              <w:numPr>
                <w:ilvl w:val="0"/>
                <w:numId w:val="30"/>
              </w:numPr>
              <w:spacing w:line="21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</w:t>
            </w:r>
            <w:r w:rsidR="001B52F1" w:rsidRPr="001B52F1">
              <w:rPr>
                <w:rFonts w:ascii="Arial" w:hAnsi="Arial" w:cs="Arial"/>
                <w:szCs w:val="21"/>
              </w:rPr>
              <w:t xml:space="preserve">unkty regulacji zabezpieczone klamrami, </w:t>
            </w:r>
            <w:r>
              <w:rPr>
                <w:rFonts w:ascii="Arial" w:hAnsi="Arial" w:cs="Arial"/>
                <w:szCs w:val="21"/>
              </w:rPr>
              <w:t>uprząż możliwością kontrowania;</w:t>
            </w:r>
            <w:r w:rsidR="001B52F1" w:rsidRPr="001B52F1">
              <w:rPr>
                <w:rFonts w:ascii="Arial" w:hAnsi="Arial" w:cs="Arial"/>
                <w:szCs w:val="21"/>
              </w:rPr>
              <w:t xml:space="preserve"> </w:t>
            </w:r>
          </w:p>
          <w:p w:rsidR="004D444E" w:rsidRDefault="001B52F1" w:rsidP="00B6519B">
            <w:pPr>
              <w:pStyle w:val="Bezodstpw2"/>
              <w:numPr>
                <w:ilvl w:val="0"/>
                <w:numId w:val="30"/>
              </w:numPr>
              <w:spacing w:line="21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 w:rsidRPr="004D444E">
              <w:rPr>
                <w:rFonts w:ascii="Arial" w:hAnsi="Arial" w:cs="Arial"/>
                <w:szCs w:val="21"/>
              </w:rPr>
              <w:t xml:space="preserve">musi </w:t>
            </w:r>
            <w:r w:rsidR="004D444E">
              <w:rPr>
                <w:rFonts w:ascii="Arial" w:hAnsi="Arial" w:cs="Arial"/>
                <w:szCs w:val="21"/>
              </w:rPr>
              <w:t>być</w:t>
            </w:r>
            <w:r w:rsidRPr="004D444E">
              <w:rPr>
                <w:rFonts w:ascii="Arial" w:hAnsi="Arial" w:cs="Arial"/>
                <w:szCs w:val="21"/>
              </w:rPr>
              <w:t xml:space="preserve"> wyposażona w </w:t>
            </w:r>
            <w:r w:rsidR="00333AB2">
              <w:rPr>
                <w:rFonts w:ascii="Arial" w:hAnsi="Arial" w:cs="Arial"/>
                <w:szCs w:val="21"/>
              </w:rPr>
              <w:t>1</w:t>
            </w:r>
            <w:r w:rsidRPr="004D444E">
              <w:rPr>
                <w:rFonts w:ascii="Arial" w:hAnsi="Arial" w:cs="Arial"/>
                <w:szCs w:val="21"/>
              </w:rPr>
              <w:t xml:space="preserve"> centralnie umieszczony punkt mocujący (</w:t>
            </w:r>
            <w:r w:rsidRPr="00333AB2">
              <w:rPr>
                <w:rFonts w:ascii="Arial" w:hAnsi="Arial" w:cs="Arial"/>
                <w:sz w:val="19"/>
                <w:szCs w:val="19"/>
              </w:rPr>
              <w:t>przeznaczony do przyjmowania obciążeń</w:t>
            </w:r>
            <w:r w:rsidRPr="004D444E">
              <w:rPr>
                <w:rFonts w:ascii="Arial" w:hAnsi="Arial" w:cs="Arial"/>
                <w:szCs w:val="21"/>
              </w:rPr>
              <w:t xml:space="preserve">) </w:t>
            </w:r>
            <w:r w:rsidR="00CB540D" w:rsidRPr="004D444E">
              <w:rPr>
                <w:rFonts w:ascii="Arial" w:hAnsi="Arial" w:cs="Arial"/>
                <w:szCs w:val="21"/>
              </w:rPr>
              <w:t>w postaci łącznika stalowego (</w:t>
            </w:r>
            <w:r w:rsidR="00CB540D" w:rsidRPr="00333AB2">
              <w:rPr>
                <w:rFonts w:ascii="Arial" w:hAnsi="Arial" w:cs="Arial"/>
                <w:sz w:val="19"/>
                <w:szCs w:val="19"/>
              </w:rPr>
              <w:t>D kształtnego</w:t>
            </w:r>
            <w:r w:rsidRPr="004D444E">
              <w:rPr>
                <w:rFonts w:ascii="Arial" w:hAnsi="Arial" w:cs="Arial"/>
                <w:szCs w:val="21"/>
              </w:rPr>
              <w:t>)</w:t>
            </w:r>
            <w:r w:rsidR="00CB540D" w:rsidRPr="004D444E">
              <w:rPr>
                <w:rFonts w:ascii="Arial" w:hAnsi="Arial" w:cs="Arial"/>
                <w:szCs w:val="21"/>
              </w:rPr>
              <w:t xml:space="preserve"> </w:t>
            </w:r>
            <w:r w:rsidRPr="004D444E">
              <w:rPr>
                <w:rFonts w:ascii="Arial" w:hAnsi="Arial" w:cs="Arial"/>
                <w:szCs w:val="21"/>
              </w:rPr>
              <w:t xml:space="preserve">zespalającego taśmę biodrową z taśmami udowymi oraz </w:t>
            </w:r>
            <w:r w:rsidR="00A62EC4">
              <w:rPr>
                <w:rFonts w:ascii="Arial" w:hAnsi="Arial" w:cs="Arial"/>
                <w:szCs w:val="21"/>
              </w:rPr>
              <w:t>2</w:t>
            </w:r>
            <w:r w:rsidRPr="004D444E">
              <w:rPr>
                <w:rFonts w:ascii="Arial" w:hAnsi="Arial" w:cs="Arial"/>
                <w:szCs w:val="21"/>
              </w:rPr>
              <w:t xml:space="preserve"> symetrycznie umieszczone na taśmie biodrowej punkty stabilizujące</w:t>
            </w:r>
            <w:r w:rsidR="004D444E">
              <w:rPr>
                <w:rFonts w:ascii="Arial" w:hAnsi="Arial" w:cs="Arial"/>
                <w:szCs w:val="21"/>
              </w:rPr>
              <w:t xml:space="preserve"> w postaci łączników stalowych;</w:t>
            </w:r>
          </w:p>
          <w:p w:rsidR="001B52F1" w:rsidRDefault="001B52F1" w:rsidP="00B6519B">
            <w:pPr>
              <w:pStyle w:val="Bezodstpw2"/>
              <w:numPr>
                <w:ilvl w:val="0"/>
                <w:numId w:val="30"/>
              </w:numPr>
              <w:spacing w:line="21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 w:rsidRPr="004D444E">
              <w:rPr>
                <w:rFonts w:ascii="Arial" w:hAnsi="Arial" w:cs="Arial"/>
                <w:szCs w:val="21"/>
              </w:rPr>
              <w:t xml:space="preserve">musi posiadać </w:t>
            </w:r>
            <w:r w:rsidRPr="00333AB2">
              <w:rPr>
                <w:rFonts w:ascii="Arial" w:hAnsi="Arial" w:cs="Arial"/>
                <w:spacing w:val="-6"/>
                <w:szCs w:val="21"/>
              </w:rPr>
              <w:t>łącznik do mocowania uprzęży piersiowej, umieszczony z tyłu, w ce</w:t>
            </w:r>
            <w:r w:rsidR="00CB540D" w:rsidRPr="00333AB2">
              <w:rPr>
                <w:rFonts w:ascii="Arial" w:hAnsi="Arial" w:cs="Arial"/>
                <w:spacing w:val="-6"/>
                <w:szCs w:val="21"/>
              </w:rPr>
              <w:t>ntralnej części taśmy biodrowej oraz</w:t>
            </w:r>
            <w:r w:rsidR="00CB540D" w:rsidRPr="004D444E">
              <w:rPr>
                <w:rFonts w:ascii="Arial" w:hAnsi="Arial" w:cs="Arial"/>
                <w:szCs w:val="21"/>
              </w:rPr>
              <w:t xml:space="preserve"> </w:t>
            </w:r>
            <w:r w:rsidRPr="004D444E">
              <w:rPr>
                <w:rFonts w:ascii="Arial" w:hAnsi="Arial" w:cs="Arial"/>
                <w:szCs w:val="21"/>
              </w:rPr>
              <w:t xml:space="preserve">musi być wyposażona w </w:t>
            </w:r>
            <w:r w:rsidR="00A62EC4">
              <w:rPr>
                <w:rFonts w:ascii="Arial" w:hAnsi="Arial" w:cs="Arial"/>
                <w:szCs w:val="21"/>
              </w:rPr>
              <w:t>min.</w:t>
            </w:r>
            <w:r w:rsidRPr="004D444E">
              <w:rPr>
                <w:rFonts w:ascii="Arial" w:hAnsi="Arial" w:cs="Arial"/>
                <w:szCs w:val="21"/>
              </w:rPr>
              <w:t xml:space="preserve"> </w:t>
            </w:r>
            <w:r w:rsidR="00A62EC4">
              <w:rPr>
                <w:rFonts w:ascii="Arial" w:hAnsi="Arial" w:cs="Arial"/>
                <w:szCs w:val="21"/>
              </w:rPr>
              <w:t>3</w:t>
            </w:r>
            <w:r w:rsidRPr="004D444E">
              <w:rPr>
                <w:rFonts w:ascii="Arial" w:hAnsi="Arial" w:cs="Arial"/>
                <w:szCs w:val="21"/>
              </w:rPr>
              <w:t xml:space="preserve"> </w:t>
            </w:r>
            <w:r w:rsidRPr="00333AB2">
              <w:rPr>
                <w:rFonts w:ascii="Arial" w:hAnsi="Arial" w:cs="Arial"/>
                <w:spacing w:val="-6"/>
                <w:szCs w:val="21"/>
              </w:rPr>
              <w:t>symetrycznie rozmieszczone na taś</w:t>
            </w:r>
            <w:r w:rsidR="004D444E" w:rsidRPr="00333AB2">
              <w:rPr>
                <w:rFonts w:ascii="Arial" w:hAnsi="Arial" w:cs="Arial"/>
                <w:spacing w:val="-6"/>
                <w:szCs w:val="21"/>
              </w:rPr>
              <w:t>mie biodrowej uchwyty sprzętowe</w:t>
            </w:r>
            <w:r w:rsidR="004D444E">
              <w:rPr>
                <w:rFonts w:ascii="Arial" w:hAnsi="Arial" w:cs="Arial"/>
                <w:szCs w:val="21"/>
              </w:rPr>
              <w:t>;</w:t>
            </w:r>
          </w:p>
          <w:p w:rsidR="001B52F1" w:rsidRPr="00A62EC4" w:rsidRDefault="001B52F1" w:rsidP="00B6519B">
            <w:pPr>
              <w:pStyle w:val="Bezodstpw2"/>
              <w:numPr>
                <w:ilvl w:val="0"/>
                <w:numId w:val="30"/>
              </w:numPr>
              <w:spacing w:line="21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 w:rsidRPr="00A62EC4">
              <w:rPr>
                <w:rFonts w:ascii="Arial" w:hAnsi="Arial" w:cs="Arial"/>
                <w:szCs w:val="21"/>
              </w:rPr>
              <w:t>3 punkty wpięcia:</w:t>
            </w:r>
            <w:r w:rsidR="00A62EC4" w:rsidRPr="00A62EC4">
              <w:rPr>
                <w:rFonts w:ascii="Arial" w:hAnsi="Arial" w:cs="Arial"/>
                <w:szCs w:val="21"/>
              </w:rPr>
              <w:t xml:space="preserve"> </w:t>
            </w:r>
            <w:r w:rsidRPr="00A62EC4">
              <w:rPr>
                <w:rFonts w:ascii="Arial" w:hAnsi="Arial" w:cs="Arial"/>
                <w:szCs w:val="21"/>
              </w:rPr>
              <w:t>2 z przodu, główny - zjazdowy oraz piersiowy</w:t>
            </w:r>
            <w:r w:rsidR="00A62EC4" w:rsidRPr="00A62EC4">
              <w:rPr>
                <w:rFonts w:ascii="Arial" w:hAnsi="Arial" w:cs="Arial"/>
                <w:szCs w:val="21"/>
              </w:rPr>
              <w:t xml:space="preserve">; 1 z tyłu do asekuracji; </w:t>
            </w:r>
            <w:r w:rsidRPr="00A62EC4">
              <w:rPr>
                <w:rFonts w:ascii="Arial" w:hAnsi="Arial" w:cs="Arial"/>
                <w:szCs w:val="21"/>
              </w:rPr>
              <w:t>boczne punkty wpięcia stabilizujące zamontowane na pasie biodrowym</w:t>
            </w:r>
          </w:p>
          <w:p w:rsidR="001B52F1" w:rsidRPr="001B52F1" w:rsidRDefault="001B52F1" w:rsidP="00B6519B">
            <w:pPr>
              <w:pStyle w:val="Bezodstpw2"/>
              <w:numPr>
                <w:ilvl w:val="0"/>
                <w:numId w:val="30"/>
              </w:numPr>
              <w:spacing w:line="21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 w:rsidRPr="001B52F1">
              <w:rPr>
                <w:rFonts w:ascii="Arial" w:hAnsi="Arial" w:cs="Arial"/>
                <w:szCs w:val="21"/>
              </w:rPr>
              <w:t>w pełni regulowana uprząż z wyściełanym pasem biodro</w:t>
            </w:r>
            <w:r w:rsidR="004D444E">
              <w:rPr>
                <w:rFonts w:ascii="Arial" w:hAnsi="Arial" w:cs="Arial"/>
                <w:szCs w:val="21"/>
              </w:rPr>
              <w:t>wym, taśmami udowymi i szelkami;</w:t>
            </w:r>
          </w:p>
          <w:p w:rsidR="001B52F1" w:rsidRPr="001B52F1" w:rsidRDefault="001B52F1" w:rsidP="00B6519B">
            <w:pPr>
              <w:pStyle w:val="Bezodstpw2"/>
              <w:numPr>
                <w:ilvl w:val="0"/>
                <w:numId w:val="30"/>
              </w:numPr>
              <w:spacing w:line="21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 w:rsidRPr="001B52F1">
              <w:rPr>
                <w:rFonts w:ascii="Arial" w:hAnsi="Arial" w:cs="Arial"/>
                <w:szCs w:val="21"/>
              </w:rPr>
              <w:t>zwężone szelki w okolicy szyi zwiększające wygodę pracy</w:t>
            </w:r>
            <w:r w:rsidR="004D444E">
              <w:rPr>
                <w:rFonts w:ascii="Arial" w:hAnsi="Arial" w:cs="Arial"/>
                <w:szCs w:val="21"/>
              </w:rPr>
              <w:t>;</w:t>
            </w:r>
          </w:p>
          <w:p w:rsidR="001B52F1" w:rsidRPr="001B52F1" w:rsidRDefault="001B52F1" w:rsidP="00B6519B">
            <w:pPr>
              <w:pStyle w:val="Bezodstpw2"/>
              <w:numPr>
                <w:ilvl w:val="0"/>
                <w:numId w:val="30"/>
              </w:numPr>
              <w:spacing w:line="21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 w:rsidRPr="001B52F1">
              <w:rPr>
                <w:rFonts w:ascii="Arial" w:hAnsi="Arial" w:cs="Arial"/>
                <w:szCs w:val="21"/>
              </w:rPr>
              <w:t>wyposażona w szybkie klamry pozwalające szybkie zakładanie oraz ułatwia regulację</w:t>
            </w:r>
            <w:r w:rsidR="004D444E">
              <w:rPr>
                <w:rFonts w:ascii="Arial" w:hAnsi="Arial" w:cs="Arial"/>
                <w:szCs w:val="21"/>
              </w:rPr>
              <w:t>;</w:t>
            </w:r>
          </w:p>
          <w:p w:rsidR="001B52F1" w:rsidRDefault="001B52F1" w:rsidP="00B6519B">
            <w:pPr>
              <w:pStyle w:val="Bezodstpw2"/>
              <w:numPr>
                <w:ilvl w:val="0"/>
                <w:numId w:val="30"/>
              </w:numPr>
              <w:spacing w:line="21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 w:rsidRPr="001B52F1">
              <w:rPr>
                <w:rFonts w:ascii="Arial" w:hAnsi="Arial" w:cs="Arial"/>
                <w:szCs w:val="21"/>
              </w:rPr>
              <w:t>możliwość regulacji klamrami odległości miedzy punktami na linii kręgosłupa a także dodatkowa możliwość regulacji pasów łączących pas główny z pasami udowymi</w:t>
            </w:r>
            <w:r w:rsidR="004D444E">
              <w:rPr>
                <w:rFonts w:ascii="Arial" w:hAnsi="Arial" w:cs="Arial"/>
                <w:szCs w:val="21"/>
              </w:rPr>
              <w:t>;</w:t>
            </w:r>
          </w:p>
          <w:p w:rsidR="004D444E" w:rsidRDefault="001B52F1" w:rsidP="00B6519B">
            <w:pPr>
              <w:pStyle w:val="Bezodstpw2"/>
              <w:numPr>
                <w:ilvl w:val="0"/>
                <w:numId w:val="30"/>
              </w:numPr>
              <w:spacing w:line="21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 w:rsidRPr="004D444E">
              <w:rPr>
                <w:rFonts w:ascii="Arial" w:hAnsi="Arial" w:cs="Arial"/>
                <w:szCs w:val="21"/>
              </w:rPr>
              <w:t>musi posiadać system odpinania pasa piersiowego za pomocą karabinka w c</w:t>
            </w:r>
            <w:r w:rsidR="004D444E">
              <w:rPr>
                <w:rFonts w:ascii="Arial" w:hAnsi="Arial" w:cs="Arial"/>
                <w:szCs w:val="21"/>
              </w:rPr>
              <w:t>elu ułatwienia wkładania szelek;</w:t>
            </w:r>
          </w:p>
          <w:p w:rsidR="001B52F1" w:rsidRDefault="004D444E" w:rsidP="00B6519B">
            <w:pPr>
              <w:pStyle w:val="Bezodstpw2"/>
              <w:numPr>
                <w:ilvl w:val="0"/>
                <w:numId w:val="30"/>
              </w:numPr>
              <w:spacing w:line="21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mu</w:t>
            </w:r>
            <w:r w:rsidR="001B52F1" w:rsidRPr="004D444E">
              <w:rPr>
                <w:rFonts w:ascii="Arial" w:hAnsi="Arial" w:cs="Arial"/>
                <w:szCs w:val="21"/>
              </w:rPr>
              <w:t>si także istnieć możliwość całkowitego</w:t>
            </w:r>
            <w:r>
              <w:rPr>
                <w:rFonts w:ascii="Arial" w:hAnsi="Arial" w:cs="Arial"/>
                <w:szCs w:val="21"/>
              </w:rPr>
              <w:t xml:space="preserve"> zdemontowania pasa piersiowego;</w:t>
            </w:r>
          </w:p>
          <w:p w:rsidR="001B52F1" w:rsidRDefault="00334238" w:rsidP="00B6519B">
            <w:pPr>
              <w:pStyle w:val="Bezodstpw2"/>
              <w:numPr>
                <w:ilvl w:val="0"/>
                <w:numId w:val="30"/>
              </w:numPr>
              <w:spacing w:line="21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Kolor: </w:t>
            </w:r>
            <w:r w:rsidR="001B52F1" w:rsidRPr="004D444E">
              <w:rPr>
                <w:rFonts w:ascii="Arial" w:hAnsi="Arial" w:cs="Arial"/>
                <w:szCs w:val="21"/>
              </w:rPr>
              <w:t>czarny</w:t>
            </w:r>
          </w:p>
          <w:p w:rsidR="001B52F1" w:rsidRPr="004D444E" w:rsidRDefault="001B52F1" w:rsidP="00B6519B">
            <w:pPr>
              <w:pStyle w:val="Bezodstpw2"/>
              <w:numPr>
                <w:ilvl w:val="0"/>
                <w:numId w:val="30"/>
              </w:numPr>
              <w:spacing w:after="60" w:line="21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 w:rsidRPr="004D444E">
              <w:rPr>
                <w:rFonts w:ascii="Arial" w:hAnsi="Arial" w:cs="Arial"/>
                <w:szCs w:val="21"/>
              </w:rPr>
              <w:t>Zgodn</w:t>
            </w:r>
            <w:r w:rsidR="00CB540D" w:rsidRPr="004D444E">
              <w:rPr>
                <w:rFonts w:ascii="Arial" w:hAnsi="Arial" w:cs="Arial"/>
                <w:szCs w:val="21"/>
              </w:rPr>
              <w:t>ość</w:t>
            </w:r>
            <w:r w:rsidRPr="004D444E">
              <w:rPr>
                <w:rFonts w:ascii="Arial" w:hAnsi="Arial" w:cs="Arial"/>
                <w:szCs w:val="21"/>
              </w:rPr>
              <w:t xml:space="preserve"> z normą: CE EN 358, CE EN 361, CE EN 813</w:t>
            </w:r>
          </w:p>
        </w:tc>
        <w:tc>
          <w:tcPr>
            <w:tcW w:w="992" w:type="dxa"/>
            <w:vAlign w:val="center"/>
          </w:tcPr>
          <w:p w:rsidR="001B52F1" w:rsidRPr="00185D8A" w:rsidRDefault="001B52F1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kpl.</w:t>
            </w:r>
          </w:p>
        </w:tc>
        <w:tc>
          <w:tcPr>
            <w:tcW w:w="1134" w:type="dxa"/>
            <w:vAlign w:val="center"/>
          </w:tcPr>
          <w:p w:rsidR="001B52F1" w:rsidRPr="00185D8A" w:rsidRDefault="001B52F1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10</w:t>
            </w:r>
          </w:p>
        </w:tc>
      </w:tr>
      <w:tr w:rsidR="004D444E" w:rsidTr="004D444E">
        <w:trPr>
          <w:cantSplit/>
        </w:trPr>
        <w:tc>
          <w:tcPr>
            <w:tcW w:w="704" w:type="dxa"/>
            <w:vAlign w:val="center"/>
          </w:tcPr>
          <w:p w:rsidR="004D444E" w:rsidRPr="00185D8A" w:rsidRDefault="004D444E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D444E" w:rsidRPr="00185D8A" w:rsidRDefault="004D444E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Lina półstatyczna </w:t>
            </w:r>
          </w:p>
        </w:tc>
        <w:tc>
          <w:tcPr>
            <w:tcW w:w="10348" w:type="dxa"/>
            <w:vAlign w:val="center"/>
          </w:tcPr>
          <w:p w:rsidR="004D444E" w:rsidRPr="00A62EC4" w:rsidRDefault="004D444E" w:rsidP="00D06B5E">
            <w:pPr>
              <w:spacing w:before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A62EC4">
              <w:rPr>
                <w:rFonts w:ascii="Arial" w:hAnsi="Arial" w:cs="Arial"/>
                <w:szCs w:val="21"/>
              </w:rPr>
              <w:t>Indywidualna lina półstatyczna do działań taktycznych.</w:t>
            </w:r>
          </w:p>
          <w:p w:rsidR="004D444E" w:rsidRPr="00D8218C" w:rsidRDefault="00334238" w:rsidP="00D06B5E">
            <w:pPr>
              <w:pStyle w:val="Akapitzlist"/>
              <w:numPr>
                <w:ilvl w:val="0"/>
                <w:numId w:val="70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 w:val="20"/>
                <w:szCs w:val="21"/>
              </w:rPr>
            </w:pPr>
            <w:r w:rsidRPr="00D8218C">
              <w:rPr>
                <w:rFonts w:ascii="Arial" w:hAnsi="Arial" w:cs="Arial"/>
                <w:sz w:val="20"/>
                <w:szCs w:val="21"/>
              </w:rPr>
              <w:t xml:space="preserve">Materiał: </w:t>
            </w:r>
            <w:r w:rsidR="004D444E" w:rsidRPr="00D8218C">
              <w:rPr>
                <w:rFonts w:ascii="Arial" w:hAnsi="Arial" w:cs="Arial"/>
                <w:sz w:val="20"/>
                <w:szCs w:val="21"/>
              </w:rPr>
              <w:t>Poliamid.</w:t>
            </w:r>
          </w:p>
          <w:p w:rsidR="004D444E" w:rsidRPr="00D8218C" w:rsidRDefault="004D444E" w:rsidP="00D06B5E">
            <w:pPr>
              <w:pStyle w:val="Akapitzlist"/>
              <w:numPr>
                <w:ilvl w:val="0"/>
                <w:numId w:val="70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 w:val="20"/>
                <w:szCs w:val="21"/>
              </w:rPr>
            </w:pPr>
            <w:r w:rsidRPr="00D8218C">
              <w:rPr>
                <w:rFonts w:ascii="Arial" w:hAnsi="Arial" w:cs="Arial"/>
                <w:sz w:val="20"/>
                <w:szCs w:val="21"/>
              </w:rPr>
              <w:t>Oplot w kolorze czarnym.</w:t>
            </w:r>
          </w:p>
          <w:p w:rsidR="004D444E" w:rsidRPr="00D8218C" w:rsidRDefault="00334238" w:rsidP="00D06B5E">
            <w:pPr>
              <w:pStyle w:val="Akapitzlist"/>
              <w:numPr>
                <w:ilvl w:val="0"/>
                <w:numId w:val="70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 w:val="20"/>
                <w:szCs w:val="21"/>
              </w:rPr>
            </w:pPr>
            <w:r w:rsidRPr="00D8218C">
              <w:rPr>
                <w:rFonts w:ascii="Arial" w:hAnsi="Arial" w:cs="Arial"/>
                <w:sz w:val="20"/>
                <w:szCs w:val="21"/>
              </w:rPr>
              <w:t xml:space="preserve">Średnica liny: </w:t>
            </w:r>
            <w:r w:rsidR="004D444E" w:rsidRPr="00D8218C">
              <w:rPr>
                <w:rFonts w:ascii="Arial" w:hAnsi="Arial" w:cs="Arial"/>
                <w:sz w:val="20"/>
                <w:szCs w:val="21"/>
              </w:rPr>
              <w:t>11 mm.</w:t>
            </w:r>
          </w:p>
          <w:p w:rsidR="004D444E" w:rsidRPr="00D8218C" w:rsidRDefault="004D444E" w:rsidP="00D06B5E">
            <w:pPr>
              <w:pStyle w:val="Akapitzlist"/>
              <w:numPr>
                <w:ilvl w:val="0"/>
                <w:numId w:val="70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 w:val="20"/>
                <w:szCs w:val="21"/>
              </w:rPr>
            </w:pPr>
            <w:r w:rsidRPr="00D8218C">
              <w:rPr>
                <w:rFonts w:ascii="Arial" w:hAnsi="Arial" w:cs="Arial"/>
                <w:sz w:val="20"/>
                <w:szCs w:val="21"/>
              </w:rPr>
              <w:t>Wyt</w:t>
            </w:r>
            <w:r w:rsidR="00334238" w:rsidRPr="00D8218C">
              <w:rPr>
                <w:rFonts w:ascii="Arial" w:hAnsi="Arial" w:cs="Arial"/>
                <w:sz w:val="20"/>
                <w:szCs w:val="21"/>
              </w:rPr>
              <w:t xml:space="preserve">rzymałość statyczna: </w:t>
            </w:r>
            <w:r w:rsidRPr="00D8218C">
              <w:rPr>
                <w:rFonts w:ascii="Arial" w:hAnsi="Arial" w:cs="Arial"/>
                <w:sz w:val="20"/>
                <w:szCs w:val="21"/>
              </w:rPr>
              <w:t>min 2300 kg.</w:t>
            </w:r>
          </w:p>
          <w:p w:rsidR="004D444E" w:rsidRPr="00D8218C" w:rsidRDefault="004D444E" w:rsidP="00D06B5E">
            <w:pPr>
              <w:pStyle w:val="Akapitzlist"/>
              <w:numPr>
                <w:ilvl w:val="0"/>
                <w:numId w:val="70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218C">
              <w:rPr>
                <w:rFonts w:ascii="Arial" w:hAnsi="Arial" w:cs="Arial"/>
                <w:sz w:val="20"/>
                <w:szCs w:val="20"/>
              </w:rPr>
              <w:t>Jedno zakończenie liny zszywane.</w:t>
            </w:r>
          </w:p>
          <w:p w:rsidR="004D444E" w:rsidRPr="00D8218C" w:rsidRDefault="004D444E" w:rsidP="00D06B5E">
            <w:pPr>
              <w:pStyle w:val="Akapitzlist"/>
              <w:numPr>
                <w:ilvl w:val="0"/>
                <w:numId w:val="70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218C">
              <w:rPr>
                <w:rFonts w:ascii="Arial" w:hAnsi="Arial" w:cs="Arial"/>
                <w:sz w:val="20"/>
                <w:szCs w:val="20"/>
              </w:rPr>
              <w:t>Nie starsza niż rok od daty produkcji.</w:t>
            </w:r>
          </w:p>
          <w:p w:rsidR="004D444E" w:rsidRPr="00D8218C" w:rsidRDefault="005108C6" w:rsidP="00D06B5E">
            <w:pPr>
              <w:pStyle w:val="Akapitzlist"/>
              <w:numPr>
                <w:ilvl w:val="0"/>
                <w:numId w:val="70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 w:val="20"/>
                <w:szCs w:val="21"/>
              </w:rPr>
            </w:pPr>
            <w:r w:rsidRPr="00D8218C">
              <w:rPr>
                <w:rFonts w:ascii="Arial" w:hAnsi="Arial" w:cs="Arial"/>
                <w:sz w:val="20"/>
                <w:szCs w:val="20"/>
              </w:rPr>
              <w:t>Zgodność</w:t>
            </w:r>
            <w:r w:rsidR="004D444E" w:rsidRPr="00D8218C">
              <w:rPr>
                <w:rFonts w:ascii="Arial" w:hAnsi="Arial" w:cs="Arial"/>
                <w:sz w:val="20"/>
                <w:szCs w:val="20"/>
              </w:rPr>
              <w:t xml:space="preserve"> z normą</w:t>
            </w:r>
            <w:r w:rsidR="004D444E" w:rsidRPr="00D8218C">
              <w:rPr>
                <w:rFonts w:ascii="Arial" w:hAnsi="Arial" w:cs="Arial"/>
                <w:sz w:val="20"/>
                <w:szCs w:val="21"/>
              </w:rPr>
              <w:t xml:space="preserve"> CE EN 1891.</w:t>
            </w:r>
          </w:p>
          <w:p w:rsidR="004D444E" w:rsidRPr="00A62EC4" w:rsidRDefault="004D444E" w:rsidP="00D06B5E">
            <w:pPr>
              <w:spacing w:before="40" w:after="80" w:line="230" w:lineRule="exact"/>
              <w:jc w:val="both"/>
              <w:rPr>
                <w:rFonts w:ascii="Arial" w:hAnsi="Arial" w:cs="Arial"/>
                <w:b/>
                <w:szCs w:val="21"/>
              </w:rPr>
            </w:pPr>
            <w:r w:rsidRPr="00A62EC4">
              <w:rPr>
                <w:rFonts w:ascii="Arial" w:hAnsi="Arial" w:cs="Arial"/>
                <w:b/>
                <w:szCs w:val="21"/>
              </w:rPr>
              <w:t>10 szt. w odcinkach 30m</w:t>
            </w:r>
          </w:p>
        </w:tc>
        <w:tc>
          <w:tcPr>
            <w:tcW w:w="992" w:type="dxa"/>
            <w:vAlign w:val="center"/>
          </w:tcPr>
          <w:p w:rsidR="004D444E" w:rsidRPr="00185D8A" w:rsidRDefault="004D444E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</w:t>
            </w:r>
            <w:r w:rsidRPr="00185D8A">
              <w:rPr>
                <w:rFonts w:ascii="Arial" w:hAnsi="Arial" w:cs="Arial"/>
                <w:sz w:val="21"/>
                <w:szCs w:val="21"/>
              </w:rPr>
              <w:t>zt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134" w:type="dxa"/>
            <w:vAlign w:val="center"/>
          </w:tcPr>
          <w:p w:rsidR="004D444E" w:rsidRPr="00185D8A" w:rsidRDefault="004D444E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10</w:t>
            </w:r>
          </w:p>
        </w:tc>
      </w:tr>
      <w:tr w:rsidR="0034335B" w:rsidTr="004D444E">
        <w:trPr>
          <w:cantSplit/>
        </w:trPr>
        <w:tc>
          <w:tcPr>
            <w:tcW w:w="704" w:type="dxa"/>
            <w:vAlign w:val="center"/>
          </w:tcPr>
          <w:p w:rsidR="0034335B" w:rsidRPr="00185D8A" w:rsidRDefault="0034335B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34335B" w:rsidRPr="00185D8A" w:rsidRDefault="0034335B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 xml:space="preserve">Repsznur </w:t>
            </w:r>
          </w:p>
          <w:p w:rsidR="0034335B" w:rsidRPr="00185D8A" w:rsidRDefault="0034335B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0348" w:type="dxa"/>
            <w:vAlign w:val="center"/>
          </w:tcPr>
          <w:p w:rsidR="0034335B" w:rsidRPr="0034335B" w:rsidRDefault="0034335B" w:rsidP="00D06B5E">
            <w:pPr>
              <w:spacing w:before="80" w:line="230" w:lineRule="exact"/>
              <w:rPr>
                <w:rFonts w:ascii="Arial" w:hAnsi="Arial" w:cs="Arial"/>
                <w:szCs w:val="21"/>
              </w:rPr>
            </w:pPr>
            <w:r w:rsidRPr="0034335B">
              <w:rPr>
                <w:rFonts w:ascii="Arial" w:hAnsi="Arial" w:cs="Arial"/>
                <w:szCs w:val="21"/>
              </w:rPr>
              <w:t xml:space="preserve">Linka do indywidualnego wykorzystania. </w:t>
            </w:r>
          </w:p>
          <w:p w:rsidR="0034335B" w:rsidRPr="00D8218C" w:rsidRDefault="0034335B" w:rsidP="00D06B5E">
            <w:pPr>
              <w:pStyle w:val="Akapitzlist"/>
              <w:numPr>
                <w:ilvl w:val="0"/>
                <w:numId w:val="71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 w:val="20"/>
                <w:szCs w:val="21"/>
              </w:rPr>
            </w:pPr>
            <w:r w:rsidRPr="00D8218C">
              <w:rPr>
                <w:rFonts w:ascii="Arial" w:hAnsi="Arial" w:cs="Arial"/>
                <w:sz w:val="20"/>
                <w:szCs w:val="21"/>
              </w:rPr>
              <w:t>Średnica liny</w:t>
            </w:r>
            <w:r w:rsidR="00334238" w:rsidRPr="00D8218C">
              <w:rPr>
                <w:rFonts w:ascii="Arial" w:hAnsi="Arial" w:cs="Arial"/>
                <w:sz w:val="20"/>
                <w:szCs w:val="21"/>
              </w:rPr>
              <w:t>:</w:t>
            </w:r>
            <w:r w:rsidRPr="00D8218C">
              <w:rPr>
                <w:rFonts w:ascii="Arial" w:hAnsi="Arial" w:cs="Arial"/>
                <w:sz w:val="20"/>
                <w:szCs w:val="21"/>
              </w:rPr>
              <w:t xml:space="preserve"> 5 mm</w:t>
            </w:r>
          </w:p>
          <w:p w:rsidR="0034335B" w:rsidRPr="00D8218C" w:rsidRDefault="0034335B" w:rsidP="00D06B5E">
            <w:pPr>
              <w:pStyle w:val="Akapitzlist"/>
              <w:numPr>
                <w:ilvl w:val="0"/>
                <w:numId w:val="71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 w:val="20"/>
                <w:szCs w:val="21"/>
              </w:rPr>
            </w:pPr>
            <w:r w:rsidRPr="00D8218C">
              <w:rPr>
                <w:rFonts w:ascii="Arial" w:hAnsi="Arial" w:cs="Arial"/>
                <w:sz w:val="20"/>
                <w:szCs w:val="21"/>
              </w:rPr>
              <w:t>Kolor</w:t>
            </w:r>
            <w:r w:rsidR="00334238" w:rsidRPr="00D8218C">
              <w:rPr>
                <w:rFonts w:ascii="Arial" w:hAnsi="Arial" w:cs="Arial"/>
                <w:sz w:val="20"/>
                <w:szCs w:val="21"/>
              </w:rPr>
              <w:t>:</w:t>
            </w:r>
            <w:r w:rsidRPr="00D8218C">
              <w:rPr>
                <w:rFonts w:ascii="Arial" w:hAnsi="Arial" w:cs="Arial"/>
                <w:sz w:val="20"/>
                <w:szCs w:val="21"/>
              </w:rPr>
              <w:t xml:space="preserve"> czarny</w:t>
            </w:r>
          </w:p>
          <w:p w:rsidR="0034335B" w:rsidRPr="00D8218C" w:rsidRDefault="0034335B" w:rsidP="00D06B5E">
            <w:pPr>
              <w:pStyle w:val="Akapitzlist"/>
              <w:numPr>
                <w:ilvl w:val="0"/>
                <w:numId w:val="71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 w:val="20"/>
                <w:szCs w:val="21"/>
              </w:rPr>
            </w:pPr>
            <w:r w:rsidRPr="00D8218C">
              <w:rPr>
                <w:rFonts w:ascii="Arial" w:hAnsi="Arial" w:cs="Arial"/>
                <w:sz w:val="20"/>
                <w:szCs w:val="21"/>
              </w:rPr>
              <w:t>Nie starsze niż rok od daty produkcji</w:t>
            </w:r>
          </w:p>
          <w:p w:rsidR="0034335B" w:rsidRPr="00D8218C" w:rsidRDefault="0034335B" w:rsidP="00D06B5E">
            <w:pPr>
              <w:pStyle w:val="Akapitzlist"/>
              <w:numPr>
                <w:ilvl w:val="0"/>
                <w:numId w:val="71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 w:val="20"/>
                <w:szCs w:val="21"/>
              </w:rPr>
            </w:pPr>
            <w:r w:rsidRPr="00D8218C">
              <w:rPr>
                <w:rFonts w:ascii="Arial" w:hAnsi="Arial" w:cs="Arial"/>
                <w:sz w:val="20"/>
                <w:szCs w:val="21"/>
              </w:rPr>
              <w:t>Zgodn</w:t>
            </w:r>
            <w:r w:rsidR="005108C6" w:rsidRPr="00D8218C">
              <w:rPr>
                <w:rFonts w:ascii="Arial" w:hAnsi="Arial" w:cs="Arial"/>
                <w:sz w:val="20"/>
                <w:szCs w:val="21"/>
              </w:rPr>
              <w:t>ość</w:t>
            </w:r>
            <w:r w:rsidRPr="00D8218C">
              <w:rPr>
                <w:rFonts w:ascii="Arial" w:hAnsi="Arial" w:cs="Arial"/>
                <w:sz w:val="20"/>
                <w:szCs w:val="21"/>
              </w:rPr>
              <w:t xml:space="preserve"> z normą: CE EN 564</w:t>
            </w:r>
          </w:p>
          <w:p w:rsidR="0034335B" w:rsidRPr="0034335B" w:rsidRDefault="0034335B" w:rsidP="00D06B5E">
            <w:pPr>
              <w:spacing w:before="40" w:after="80" w:line="230" w:lineRule="exact"/>
              <w:jc w:val="both"/>
              <w:rPr>
                <w:rFonts w:ascii="Arial" w:hAnsi="Arial" w:cs="Arial"/>
                <w:b/>
                <w:szCs w:val="21"/>
              </w:rPr>
            </w:pPr>
            <w:r w:rsidRPr="0034335B">
              <w:rPr>
                <w:rFonts w:ascii="Arial" w:hAnsi="Arial" w:cs="Arial"/>
                <w:b/>
                <w:szCs w:val="21"/>
              </w:rPr>
              <w:t>10 szt. w odcinkach 10m</w:t>
            </w:r>
          </w:p>
        </w:tc>
        <w:tc>
          <w:tcPr>
            <w:tcW w:w="992" w:type="dxa"/>
            <w:vAlign w:val="center"/>
          </w:tcPr>
          <w:p w:rsidR="0034335B" w:rsidRPr="00185D8A" w:rsidRDefault="0034335B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</w:t>
            </w:r>
            <w:r w:rsidRPr="00185D8A">
              <w:rPr>
                <w:rFonts w:ascii="Arial" w:hAnsi="Arial" w:cs="Arial"/>
                <w:sz w:val="21"/>
                <w:szCs w:val="21"/>
              </w:rPr>
              <w:t>zt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134" w:type="dxa"/>
            <w:vAlign w:val="center"/>
          </w:tcPr>
          <w:p w:rsidR="0034335B" w:rsidRPr="00185D8A" w:rsidRDefault="0034335B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10</w:t>
            </w:r>
          </w:p>
        </w:tc>
      </w:tr>
      <w:tr w:rsidR="0034335B" w:rsidTr="004D444E">
        <w:trPr>
          <w:cantSplit/>
        </w:trPr>
        <w:tc>
          <w:tcPr>
            <w:tcW w:w="704" w:type="dxa"/>
            <w:vAlign w:val="center"/>
          </w:tcPr>
          <w:p w:rsidR="0034335B" w:rsidRPr="00185D8A" w:rsidRDefault="0034335B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34335B" w:rsidRPr="00185D8A" w:rsidRDefault="0034335B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Karabinek stalowy różny</w:t>
            </w:r>
          </w:p>
        </w:tc>
        <w:tc>
          <w:tcPr>
            <w:tcW w:w="10348" w:type="dxa"/>
            <w:vAlign w:val="center"/>
          </w:tcPr>
          <w:p w:rsidR="0034335B" w:rsidRPr="0034335B" w:rsidRDefault="0034335B" w:rsidP="00D06B5E">
            <w:pPr>
              <w:spacing w:before="80" w:line="230" w:lineRule="exact"/>
              <w:rPr>
                <w:rFonts w:ascii="Arial" w:hAnsi="Arial" w:cs="Arial"/>
                <w:szCs w:val="21"/>
              </w:rPr>
            </w:pPr>
            <w:r w:rsidRPr="0034335B">
              <w:rPr>
                <w:rFonts w:ascii="Arial" w:hAnsi="Arial" w:cs="Arial"/>
                <w:szCs w:val="21"/>
              </w:rPr>
              <w:t>Karabinek stalowy HMS.</w:t>
            </w:r>
          </w:p>
          <w:p w:rsidR="0034335B" w:rsidRPr="00D8218C" w:rsidRDefault="0034335B" w:rsidP="00D06B5E">
            <w:pPr>
              <w:pStyle w:val="Akapitzlist"/>
              <w:numPr>
                <w:ilvl w:val="0"/>
                <w:numId w:val="71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 w:val="20"/>
                <w:szCs w:val="21"/>
              </w:rPr>
            </w:pPr>
            <w:r w:rsidRPr="00D8218C">
              <w:rPr>
                <w:rFonts w:ascii="Arial" w:hAnsi="Arial" w:cs="Arial"/>
                <w:sz w:val="20"/>
                <w:szCs w:val="21"/>
              </w:rPr>
              <w:t>System blokowania: zakręcany lub automatyczny</w:t>
            </w:r>
          </w:p>
          <w:p w:rsidR="0034335B" w:rsidRPr="00D8218C" w:rsidRDefault="0034335B" w:rsidP="00D06B5E">
            <w:pPr>
              <w:pStyle w:val="Akapitzlist"/>
              <w:numPr>
                <w:ilvl w:val="0"/>
                <w:numId w:val="71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 w:val="20"/>
                <w:szCs w:val="21"/>
              </w:rPr>
            </w:pPr>
            <w:r w:rsidRPr="00D8218C">
              <w:rPr>
                <w:rFonts w:ascii="Arial" w:hAnsi="Arial" w:cs="Arial"/>
                <w:sz w:val="20"/>
                <w:szCs w:val="21"/>
              </w:rPr>
              <w:t>Wytrzymałość: min. 25KN</w:t>
            </w:r>
          </w:p>
          <w:p w:rsidR="0034335B" w:rsidRPr="00D8218C" w:rsidRDefault="0034335B" w:rsidP="00D06B5E">
            <w:pPr>
              <w:pStyle w:val="Akapitzlist"/>
              <w:numPr>
                <w:ilvl w:val="0"/>
                <w:numId w:val="71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 w:val="20"/>
                <w:szCs w:val="21"/>
              </w:rPr>
            </w:pPr>
            <w:r w:rsidRPr="00D8218C">
              <w:rPr>
                <w:rFonts w:ascii="Arial" w:hAnsi="Arial" w:cs="Arial"/>
                <w:sz w:val="20"/>
                <w:szCs w:val="21"/>
              </w:rPr>
              <w:t>Prześwit nie mniejszym niż 20mm</w:t>
            </w:r>
          </w:p>
          <w:p w:rsidR="0034335B" w:rsidRPr="00185D8A" w:rsidRDefault="0034335B" w:rsidP="00D06B5E">
            <w:pPr>
              <w:pStyle w:val="Akapitzlist"/>
              <w:numPr>
                <w:ilvl w:val="0"/>
                <w:numId w:val="71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8218C">
              <w:rPr>
                <w:rFonts w:ascii="Arial" w:hAnsi="Arial" w:cs="Arial"/>
                <w:sz w:val="20"/>
                <w:szCs w:val="21"/>
              </w:rPr>
              <w:t>Kolor</w:t>
            </w:r>
            <w:r w:rsidRPr="0034335B">
              <w:rPr>
                <w:rFonts w:ascii="Arial" w:hAnsi="Arial" w:cs="Arial"/>
                <w:szCs w:val="21"/>
              </w:rPr>
              <w:t>: czarny</w:t>
            </w:r>
          </w:p>
          <w:p w:rsidR="0034335B" w:rsidRPr="0034335B" w:rsidRDefault="005108C6" w:rsidP="00D06B5E">
            <w:pPr>
              <w:spacing w:before="40" w:after="80" w:line="230" w:lineRule="exac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Cs w:val="21"/>
              </w:rPr>
              <w:t>Zgodność</w:t>
            </w:r>
            <w:r w:rsidR="0034335B" w:rsidRPr="0034335B">
              <w:rPr>
                <w:rFonts w:ascii="Arial" w:hAnsi="Arial" w:cs="Arial"/>
                <w:szCs w:val="21"/>
              </w:rPr>
              <w:t xml:space="preserve"> z normą CE EN 362</w:t>
            </w:r>
          </w:p>
        </w:tc>
        <w:tc>
          <w:tcPr>
            <w:tcW w:w="992" w:type="dxa"/>
            <w:vAlign w:val="center"/>
          </w:tcPr>
          <w:p w:rsidR="0034335B" w:rsidRPr="00185D8A" w:rsidRDefault="0034335B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34335B" w:rsidRPr="00185D8A" w:rsidRDefault="0034335B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36</w:t>
            </w:r>
          </w:p>
        </w:tc>
      </w:tr>
      <w:tr w:rsidR="00A71F5B" w:rsidTr="004D444E">
        <w:trPr>
          <w:cantSplit/>
        </w:trPr>
        <w:tc>
          <w:tcPr>
            <w:tcW w:w="704" w:type="dxa"/>
            <w:vAlign w:val="center"/>
          </w:tcPr>
          <w:p w:rsidR="00A71F5B" w:rsidRPr="00185D8A" w:rsidRDefault="00A71F5B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71F5B" w:rsidRPr="00185D8A" w:rsidRDefault="00A71F5B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Przyrząd asekuracyjny różny</w:t>
            </w:r>
          </w:p>
        </w:tc>
        <w:tc>
          <w:tcPr>
            <w:tcW w:w="10348" w:type="dxa"/>
            <w:vAlign w:val="center"/>
          </w:tcPr>
          <w:p w:rsidR="00A71F5B" w:rsidRPr="00A71F5B" w:rsidRDefault="00A71F5B" w:rsidP="00D06B5E">
            <w:pPr>
              <w:spacing w:before="80" w:line="230" w:lineRule="exact"/>
              <w:outlineLvl w:val="2"/>
              <w:rPr>
                <w:rFonts w:ascii="Arial" w:hAnsi="Arial" w:cs="Arial"/>
                <w:bCs/>
                <w:noProof/>
                <w:szCs w:val="21"/>
              </w:rPr>
            </w:pPr>
            <w:r w:rsidRPr="00A71F5B">
              <w:rPr>
                <w:rFonts w:ascii="Arial" w:hAnsi="Arial" w:cs="Arial"/>
                <w:bCs/>
                <w:noProof/>
                <w:szCs w:val="21"/>
              </w:rPr>
              <w:t>Przyrząd asekuracyjny chroniący przed upadkiem z wysokości.</w:t>
            </w:r>
          </w:p>
          <w:p w:rsidR="00A71F5B" w:rsidRPr="00A71F5B" w:rsidRDefault="00A71F5B" w:rsidP="00D06B5E">
            <w:pPr>
              <w:spacing w:line="230" w:lineRule="exact"/>
              <w:outlineLvl w:val="2"/>
              <w:rPr>
                <w:rFonts w:ascii="Arial" w:hAnsi="Arial" w:cs="Arial"/>
                <w:bCs/>
                <w:noProof/>
                <w:szCs w:val="21"/>
              </w:rPr>
            </w:pPr>
            <w:r>
              <w:rPr>
                <w:rFonts w:ascii="Arial" w:hAnsi="Arial" w:cs="Arial"/>
                <w:bCs/>
                <w:noProof/>
                <w:szCs w:val="21"/>
              </w:rPr>
              <w:t>M</w:t>
            </w:r>
            <w:r w:rsidRPr="00A71F5B">
              <w:rPr>
                <w:rFonts w:ascii="Arial" w:hAnsi="Arial" w:cs="Arial"/>
                <w:bCs/>
                <w:noProof/>
                <w:szCs w:val="21"/>
              </w:rPr>
              <w:t>usi być wyposażony w zapadkę do blokowania w określonej pozycji. Bardzo łatwy montaż na linie (nie wymaga przeplatania końcówki). Wykorzystywany także w lonżach z możliwością ustalania pozycji podczas pracy.</w:t>
            </w:r>
          </w:p>
          <w:p w:rsidR="00A71F5B" w:rsidRPr="00A71F5B" w:rsidRDefault="00A71F5B" w:rsidP="00D06B5E">
            <w:pPr>
              <w:spacing w:line="230" w:lineRule="exact"/>
              <w:outlineLvl w:val="2"/>
              <w:rPr>
                <w:rFonts w:ascii="Arial" w:hAnsi="Arial" w:cs="Arial"/>
                <w:bCs/>
                <w:noProof/>
                <w:szCs w:val="21"/>
              </w:rPr>
            </w:pPr>
            <w:r w:rsidRPr="00A71F5B">
              <w:rPr>
                <w:rFonts w:ascii="Arial" w:hAnsi="Arial" w:cs="Arial"/>
                <w:bCs/>
                <w:noProof/>
                <w:szCs w:val="21"/>
              </w:rPr>
              <w:t>Przeznaczony do lin o średnicy 10,5</w:t>
            </w:r>
            <w:r>
              <w:rPr>
                <w:rFonts w:ascii="Arial" w:hAnsi="Arial" w:cs="Arial"/>
                <w:bCs/>
                <w:noProof/>
                <w:szCs w:val="21"/>
              </w:rPr>
              <w:t xml:space="preserve"> </w:t>
            </w:r>
            <w:r w:rsidRPr="00A71F5B">
              <w:rPr>
                <w:rFonts w:ascii="Arial" w:hAnsi="Arial" w:cs="Arial"/>
                <w:bCs/>
                <w:noProof/>
                <w:szCs w:val="21"/>
              </w:rPr>
              <w:t>-</w:t>
            </w:r>
            <w:r>
              <w:rPr>
                <w:rFonts w:ascii="Arial" w:hAnsi="Arial" w:cs="Arial"/>
                <w:bCs/>
                <w:noProof/>
                <w:szCs w:val="21"/>
              </w:rPr>
              <w:t xml:space="preserve"> </w:t>
            </w:r>
            <w:r w:rsidRPr="00A71F5B">
              <w:rPr>
                <w:rFonts w:ascii="Arial" w:hAnsi="Arial" w:cs="Arial"/>
                <w:bCs/>
                <w:noProof/>
                <w:szCs w:val="21"/>
              </w:rPr>
              <w:t>11</w:t>
            </w:r>
            <w:r>
              <w:rPr>
                <w:rFonts w:ascii="Arial" w:hAnsi="Arial" w:cs="Arial"/>
                <w:bCs/>
                <w:noProof/>
                <w:szCs w:val="21"/>
              </w:rPr>
              <w:t xml:space="preserve"> </w:t>
            </w:r>
            <w:r w:rsidRPr="00A71F5B">
              <w:rPr>
                <w:rFonts w:ascii="Arial" w:hAnsi="Arial" w:cs="Arial"/>
                <w:bCs/>
                <w:noProof/>
                <w:szCs w:val="21"/>
              </w:rPr>
              <w:t>mm</w:t>
            </w:r>
          </w:p>
          <w:p w:rsidR="00A71F5B" w:rsidRPr="00A71F5B" w:rsidRDefault="00A71F5B" w:rsidP="00D06B5E">
            <w:pPr>
              <w:spacing w:line="230" w:lineRule="exact"/>
              <w:outlineLvl w:val="2"/>
              <w:rPr>
                <w:rFonts w:ascii="Arial" w:hAnsi="Arial" w:cs="Arial"/>
                <w:bCs/>
                <w:noProof/>
                <w:szCs w:val="21"/>
              </w:rPr>
            </w:pPr>
            <w:r w:rsidRPr="00A71F5B">
              <w:rPr>
                <w:rFonts w:ascii="Arial" w:hAnsi="Arial" w:cs="Arial"/>
                <w:bCs/>
                <w:noProof/>
                <w:szCs w:val="21"/>
              </w:rPr>
              <w:t>Waga: 188</w:t>
            </w:r>
            <w:r>
              <w:rPr>
                <w:rFonts w:ascii="Arial" w:hAnsi="Arial" w:cs="Arial"/>
                <w:bCs/>
                <w:noProof/>
                <w:szCs w:val="21"/>
              </w:rPr>
              <w:t xml:space="preserve"> </w:t>
            </w:r>
            <w:r w:rsidRPr="00A71F5B">
              <w:rPr>
                <w:rFonts w:ascii="Arial" w:hAnsi="Arial" w:cs="Arial"/>
                <w:bCs/>
                <w:noProof/>
                <w:szCs w:val="21"/>
              </w:rPr>
              <w:t>g</w:t>
            </w:r>
          </w:p>
          <w:p w:rsidR="00A71F5B" w:rsidRPr="00A71F5B" w:rsidRDefault="00A71F5B" w:rsidP="00D06B5E">
            <w:pPr>
              <w:spacing w:after="80" w:line="230" w:lineRule="exact"/>
              <w:outlineLvl w:val="2"/>
              <w:rPr>
                <w:rFonts w:ascii="Arial" w:hAnsi="Arial" w:cs="Arial"/>
                <w:bCs/>
                <w:noProof/>
                <w:szCs w:val="21"/>
              </w:rPr>
            </w:pPr>
            <w:r w:rsidRPr="00A71F5B">
              <w:rPr>
                <w:rFonts w:ascii="Arial" w:hAnsi="Arial" w:cs="Arial"/>
                <w:bCs/>
                <w:noProof/>
                <w:szCs w:val="21"/>
              </w:rPr>
              <w:t>Kolor: czarny</w:t>
            </w:r>
          </w:p>
        </w:tc>
        <w:tc>
          <w:tcPr>
            <w:tcW w:w="992" w:type="dxa"/>
            <w:vAlign w:val="center"/>
          </w:tcPr>
          <w:p w:rsidR="00A71F5B" w:rsidRPr="00185D8A" w:rsidRDefault="00A71F5B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A71F5B" w:rsidRPr="00185D8A" w:rsidRDefault="00A71F5B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10</w:t>
            </w:r>
          </w:p>
        </w:tc>
      </w:tr>
      <w:tr w:rsidR="006B4379" w:rsidTr="004D444E">
        <w:trPr>
          <w:cantSplit/>
        </w:trPr>
        <w:tc>
          <w:tcPr>
            <w:tcW w:w="704" w:type="dxa"/>
            <w:vAlign w:val="center"/>
          </w:tcPr>
          <w:p w:rsidR="006B4379" w:rsidRPr="00185D8A" w:rsidRDefault="006B4379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B4379" w:rsidRPr="00185D8A" w:rsidRDefault="006B437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Rolka PETZL STOP</w:t>
            </w:r>
          </w:p>
        </w:tc>
        <w:tc>
          <w:tcPr>
            <w:tcW w:w="10348" w:type="dxa"/>
            <w:vAlign w:val="center"/>
          </w:tcPr>
          <w:p w:rsidR="006B4379" w:rsidRPr="006B4379" w:rsidRDefault="006B4379" w:rsidP="00D06B5E">
            <w:pPr>
              <w:spacing w:before="80"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>
              <w:rPr>
                <w:rFonts w:ascii="Arial" w:hAnsi="Arial" w:cs="Arial"/>
                <w:bCs/>
                <w:kern w:val="36"/>
                <w:szCs w:val="21"/>
              </w:rPr>
              <w:t>Przyrząd umożliwiający kontrolę</w:t>
            </w:r>
            <w:r w:rsidRPr="006B4379">
              <w:rPr>
                <w:rFonts w:ascii="Arial" w:hAnsi="Arial" w:cs="Arial"/>
                <w:bCs/>
                <w:kern w:val="36"/>
                <w:szCs w:val="21"/>
              </w:rPr>
              <w:t xml:space="preserve"> prędkości zjazdu oraz całkowite zatrzymanie się.</w:t>
            </w:r>
          </w:p>
          <w:p w:rsidR="006B4379" w:rsidRPr="006B4379" w:rsidRDefault="006B4379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6B4379">
              <w:rPr>
                <w:rFonts w:ascii="Arial" w:hAnsi="Arial" w:cs="Arial"/>
                <w:bCs/>
                <w:kern w:val="36"/>
                <w:szCs w:val="21"/>
              </w:rPr>
              <w:t>Ruchoma rolka blokująca linę,</w:t>
            </w:r>
            <w:r>
              <w:rPr>
                <w:rFonts w:ascii="Arial" w:hAnsi="Arial" w:cs="Arial"/>
                <w:bCs/>
                <w:kern w:val="36"/>
                <w:szCs w:val="21"/>
              </w:rPr>
              <w:t xml:space="preserve"> s</w:t>
            </w:r>
            <w:r w:rsidRPr="006B4379">
              <w:rPr>
                <w:rFonts w:ascii="Arial" w:hAnsi="Arial" w:cs="Arial"/>
                <w:bCs/>
                <w:kern w:val="36"/>
                <w:szCs w:val="21"/>
              </w:rPr>
              <w:t xml:space="preserve">prężynowa zapadka z tworzywa sztucznego umożliwiająca wpinanie i wypinanie liny bez zdejmowania z karabinka. </w:t>
            </w:r>
          </w:p>
          <w:p w:rsidR="006B4379" w:rsidRPr="006B4379" w:rsidRDefault="006B4379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6B4379">
              <w:rPr>
                <w:rFonts w:ascii="Arial" w:hAnsi="Arial" w:cs="Arial"/>
                <w:bCs/>
                <w:kern w:val="36"/>
                <w:szCs w:val="21"/>
              </w:rPr>
              <w:t>Ruchoma okładka górna</w:t>
            </w:r>
            <w:r>
              <w:rPr>
                <w:rFonts w:ascii="Arial" w:hAnsi="Arial" w:cs="Arial"/>
                <w:bCs/>
                <w:kern w:val="36"/>
                <w:szCs w:val="21"/>
              </w:rPr>
              <w:t>.</w:t>
            </w:r>
          </w:p>
          <w:p w:rsidR="006B4379" w:rsidRPr="006B4379" w:rsidRDefault="006B4379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6B4379">
              <w:rPr>
                <w:rFonts w:ascii="Arial" w:hAnsi="Arial" w:cs="Arial"/>
                <w:bCs/>
                <w:kern w:val="36"/>
                <w:szCs w:val="21"/>
              </w:rPr>
              <w:t>Rolka do lin pojedynczych o średnicy 9 – 12 mm,</w:t>
            </w:r>
          </w:p>
          <w:p w:rsidR="006B4379" w:rsidRPr="006B4379" w:rsidRDefault="006B4379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6B4379">
              <w:rPr>
                <w:rFonts w:ascii="Arial" w:hAnsi="Arial" w:cs="Arial"/>
                <w:bCs/>
                <w:kern w:val="36"/>
                <w:szCs w:val="21"/>
              </w:rPr>
              <w:t>Kolor: czarny.</w:t>
            </w:r>
          </w:p>
          <w:p w:rsidR="006B4379" w:rsidRPr="006B4379" w:rsidRDefault="005108C6" w:rsidP="00D06B5E">
            <w:pPr>
              <w:spacing w:after="80"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>
              <w:rPr>
                <w:rFonts w:ascii="Arial" w:hAnsi="Arial" w:cs="Arial"/>
                <w:bCs/>
                <w:kern w:val="36"/>
                <w:szCs w:val="21"/>
              </w:rPr>
              <w:t>Zgodność</w:t>
            </w:r>
            <w:r w:rsidR="006B4379" w:rsidRPr="006B4379">
              <w:rPr>
                <w:rFonts w:ascii="Arial" w:hAnsi="Arial" w:cs="Arial"/>
                <w:bCs/>
                <w:kern w:val="36"/>
                <w:szCs w:val="21"/>
              </w:rPr>
              <w:t xml:space="preserve"> z normą: CE EN 341, EN 12841 C</w:t>
            </w:r>
          </w:p>
        </w:tc>
        <w:tc>
          <w:tcPr>
            <w:tcW w:w="992" w:type="dxa"/>
            <w:vAlign w:val="center"/>
          </w:tcPr>
          <w:p w:rsidR="006B4379" w:rsidRPr="00185D8A" w:rsidRDefault="006B437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6B4379" w:rsidRPr="00185D8A" w:rsidRDefault="006B437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18</w:t>
            </w:r>
          </w:p>
        </w:tc>
      </w:tr>
      <w:tr w:rsidR="006B4379" w:rsidTr="004D444E">
        <w:trPr>
          <w:cantSplit/>
        </w:trPr>
        <w:tc>
          <w:tcPr>
            <w:tcW w:w="704" w:type="dxa"/>
            <w:vAlign w:val="center"/>
          </w:tcPr>
          <w:p w:rsidR="006B4379" w:rsidRPr="00185D8A" w:rsidRDefault="006B4379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B4379" w:rsidRPr="00185D8A" w:rsidRDefault="006B437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Pętla różna</w:t>
            </w:r>
          </w:p>
        </w:tc>
        <w:tc>
          <w:tcPr>
            <w:tcW w:w="10348" w:type="dxa"/>
            <w:vAlign w:val="center"/>
          </w:tcPr>
          <w:p w:rsidR="006B4379" w:rsidRPr="006B4379" w:rsidRDefault="006B4379" w:rsidP="00D06B5E">
            <w:pPr>
              <w:spacing w:before="80"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6B4379">
              <w:rPr>
                <w:rFonts w:ascii="Arial" w:hAnsi="Arial" w:cs="Arial"/>
                <w:bCs/>
                <w:kern w:val="36"/>
                <w:szCs w:val="21"/>
              </w:rPr>
              <w:t xml:space="preserve">Taśma zszywana </w:t>
            </w:r>
            <w:r>
              <w:rPr>
                <w:rFonts w:ascii="Arial" w:hAnsi="Arial" w:cs="Arial"/>
                <w:bCs/>
                <w:kern w:val="36"/>
                <w:szCs w:val="21"/>
              </w:rPr>
              <w:t xml:space="preserve">do indywidualnego wykorzystania, </w:t>
            </w:r>
            <w:r w:rsidRPr="006B4379">
              <w:rPr>
                <w:rFonts w:ascii="Arial" w:hAnsi="Arial" w:cs="Arial"/>
                <w:bCs/>
                <w:kern w:val="36"/>
                <w:szCs w:val="21"/>
              </w:rPr>
              <w:t>płaska szyta o wytrzymałości statycznej min 20kN.</w:t>
            </w:r>
          </w:p>
          <w:p w:rsidR="006B4379" w:rsidRPr="006B4379" w:rsidRDefault="006B4379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6B4379">
              <w:rPr>
                <w:rFonts w:ascii="Arial" w:hAnsi="Arial" w:cs="Arial"/>
                <w:bCs/>
                <w:kern w:val="36"/>
                <w:szCs w:val="21"/>
              </w:rPr>
              <w:t>Wykonanie z materiału Poliamid</w:t>
            </w:r>
            <w:r>
              <w:rPr>
                <w:rFonts w:ascii="Arial" w:hAnsi="Arial" w:cs="Arial"/>
                <w:bCs/>
                <w:kern w:val="36"/>
                <w:szCs w:val="21"/>
              </w:rPr>
              <w:t>.</w:t>
            </w:r>
            <w:r w:rsidRPr="006B4379">
              <w:rPr>
                <w:rFonts w:ascii="Arial" w:hAnsi="Arial" w:cs="Arial"/>
                <w:bCs/>
                <w:kern w:val="36"/>
                <w:szCs w:val="21"/>
              </w:rPr>
              <w:t xml:space="preserve"> </w:t>
            </w:r>
          </w:p>
          <w:p w:rsidR="006B4379" w:rsidRDefault="006B4379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>
              <w:rPr>
                <w:rFonts w:ascii="Arial" w:hAnsi="Arial" w:cs="Arial"/>
                <w:bCs/>
                <w:kern w:val="36"/>
                <w:szCs w:val="21"/>
              </w:rPr>
              <w:t>Szerokość:</w:t>
            </w:r>
            <w:r w:rsidRPr="006B4379">
              <w:rPr>
                <w:rFonts w:ascii="Arial" w:hAnsi="Arial" w:cs="Arial"/>
                <w:bCs/>
                <w:kern w:val="36"/>
                <w:szCs w:val="21"/>
              </w:rPr>
              <w:t xml:space="preserve"> 16 – 20 mm,</w:t>
            </w:r>
            <w:r>
              <w:rPr>
                <w:rFonts w:ascii="Arial" w:hAnsi="Arial" w:cs="Arial"/>
                <w:bCs/>
                <w:kern w:val="36"/>
                <w:szCs w:val="21"/>
              </w:rPr>
              <w:t xml:space="preserve"> długość: </w:t>
            </w:r>
            <w:r w:rsidRPr="006B4379">
              <w:rPr>
                <w:rFonts w:ascii="Arial" w:hAnsi="Arial" w:cs="Arial"/>
                <w:b/>
                <w:bCs/>
                <w:kern w:val="36"/>
                <w:szCs w:val="21"/>
              </w:rPr>
              <w:t>60 cm</w:t>
            </w:r>
          </w:p>
          <w:p w:rsidR="006B4379" w:rsidRPr="006B4379" w:rsidRDefault="005108C6" w:rsidP="00D06B5E">
            <w:pPr>
              <w:spacing w:after="80"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>
              <w:rPr>
                <w:rFonts w:ascii="Arial" w:hAnsi="Arial" w:cs="Arial"/>
                <w:bCs/>
                <w:kern w:val="36"/>
                <w:szCs w:val="21"/>
              </w:rPr>
              <w:t>Taśmy muszą</w:t>
            </w:r>
            <w:r w:rsidR="006B4379" w:rsidRPr="006B4379">
              <w:rPr>
                <w:rFonts w:ascii="Arial" w:hAnsi="Arial" w:cs="Arial"/>
                <w:bCs/>
                <w:kern w:val="36"/>
                <w:szCs w:val="21"/>
              </w:rPr>
              <w:t xml:space="preserve"> spełniać </w:t>
            </w:r>
            <w:r>
              <w:rPr>
                <w:rFonts w:ascii="Arial" w:hAnsi="Arial" w:cs="Arial"/>
                <w:bCs/>
                <w:kern w:val="36"/>
                <w:szCs w:val="21"/>
              </w:rPr>
              <w:t>zgodność z normą:</w:t>
            </w:r>
            <w:r w:rsidR="006B4379" w:rsidRPr="006B4379">
              <w:rPr>
                <w:rFonts w:ascii="Arial" w:hAnsi="Arial" w:cs="Arial"/>
                <w:bCs/>
                <w:kern w:val="36"/>
                <w:szCs w:val="21"/>
              </w:rPr>
              <w:t xml:space="preserve"> CE EN 1566, EN 795B, EN 354, EN 566, UIAA</w:t>
            </w:r>
          </w:p>
        </w:tc>
        <w:tc>
          <w:tcPr>
            <w:tcW w:w="992" w:type="dxa"/>
            <w:vAlign w:val="center"/>
          </w:tcPr>
          <w:p w:rsidR="006B4379" w:rsidRPr="00185D8A" w:rsidRDefault="006B437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6B4379" w:rsidRPr="00185D8A" w:rsidRDefault="006B437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10</w:t>
            </w:r>
          </w:p>
        </w:tc>
      </w:tr>
      <w:tr w:rsidR="006B4379" w:rsidTr="004D444E">
        <w:trPr>
          <w:cantSplit/>
        </w:trPr>
        <w:tc>
          <w:tcPr>
            <w:tcW w:w="704" w:type="dxa"/>
            <w:vAlign w:val="center"/>
          </w:tcPr>
          <w:p w:rsidR="006B4379" w:rsidRPr="00185D8A" w:rsidRDefault="006B4379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B4379" w:rsidRPr="00185D8A" w:rsidRDefault="006B437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Pętla różna</w:t>
            </w:r>
          </w:p>
        </w:tc>
        <w:tc>
          <w:tcPr>
            <w:tcW w:w="10348" w:type="dxa"/>
            <w:vAlign w:val="center"/>
          </w:tcPr>
          <w:p w:rsidR="006B4379" w:rsidRPr="006B4379" w:rsidRDefault="006B4379" w:rsidP="00D06B5E">
            <w:pPr>
              <w:spacing w:before="80"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6B4379">
              <w:rPr>
                <w:rFonts w:ascii="Arial" w:hAnsi="Arial" w:cs="Arial"/>
                <w:bCs/>
                <w:kern w:val="36"/>
                <w:szCs w:val="21"/>
              </w:rPr>
              <w:t xml:space="preserve">Taśma zszywana </w:t>
            </w:r>
            <w:r>
              <w:rPr>
                <w:rFonts w:ascii="Arial" w:hAnsi="Arial" w:cs="Arial"/>
                <w:bCs/>
                <w:kern w:val="36"/>
                <w:szCs w:val="21"/>
              </w:rPr>
              <w:t xml:space="preserve">do indywidualnego wykorzystania, </w:t>
            </w:r>
            <w:r w:rsidRPr="006B4379">
              <w:rPr>
                <w:rFonts w:ascii="Arial" w:hAnsi="Arial" w:cs="Arial"/>
                <w:bCs/>
                <w:kern w:val="36"/>
                <w:szCs w:val="21"/>
              </w:rPr>
              <w:t>płaska szyta o wytrzymałości statycznej min 20kN.</w:t>
            </w:r>
          </w:p>
          <w:p w:rsidR="006B4379" w:rsidRPr="006B4379" w:rsidRDefault="006B4379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6B4379">
              <w:rPr>
                <w:rFonts w:ascii="Arial" w:hAnsi="Arial" w:cs="Arial"/>
                <w:bCs/>
                <w:kern w:val="36"/>
                <w:szCs w:val="21"/>
              </w:rPr>
              <w:t>Wykonanie</w:t>
            </w:r>
            <w:r>
              <w:rPr>
                <w:rFonts w:ascii="Arial" w:hAnsi="Arial" w:cs="Arial"/>
                <w:bCs/>
                <w:kern w:val="36"/>
                <w:szCs w:val="21"/>
              </w:rPr>
              <w:t xml:space="preserve"> z materiału Poliamid.</w:t>
            </w:r>
          </w:p>
          <w:p w:rsidR="006B4379" w:rsidRPr="006B4379" w:rsidRDefault="006B4379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6B4379">
              <w:rPr>
                <w:rFonts w:ascii="Arial" w:hAnsi="Arial" w:cs="Arial"/>
                <w:bCs/>
                <w:kern w:val="36"/>
                <w:szCs w:val="21"/>
              </w:rPr>
              <w:t>Szerokość</w:t>
            </w:r>
            <w:r>
              <w:rPr>
                <w:rFonts w:ascii="Arial" w:hAnsi="Arial" w:cs="Arial"/>
                <w:bCs/>
                <w:kern w:val="36"/>
                <w:szCs w:val="21"/>
              </w:rPr>
              <w:t>:</w:t>
            </w:r>
            <w:r w:rsidRPr="006B4379">
              <w:rPr>
                <w:rFonts w:ascii="Arial" w:hAnsi="Arial" w:cs="Arial"/>
                <w:bCs/>
                <w:kern w:val="36"/>
                <w:szCs w:val="21"/>
              </w:rPr>
              <w:t xml:space="preserve"> 16 – 20 mm,</w:t>
            </w:r>
            <w:r>
              <w:rPr>
                <w:rFonts w:ascii="Arial" w:hAnsi="Arial" w:cs="Arial"/>
                <w:bCs/>
                <w:kern w:val="36"/>
                <w:szCs w:val="21"/>
              </w:rPr>
              <w:t xml:space="preserve"> d</w:t>
            </w:r>
            <w:r w:rsidRPr="006B4379">
              <w:rPr>
                <w:rFonts w:ascii="Arial" w:hAnsi="Arial" w:cs="Arial"/>
                <w:bCs/>
                <w:kern w:val="36"/>
                <w:szCs w:val="21"/>
              </w:rPr>
              <w:t>ługość</w:t>
            </w:r>
            <w:r>
              <w:rPr>
                <w:rFonts w:ascii="Arial" w:hAnsi="Arial" w:cs="Arial"/>
                <w:bCs/>
                <w:kern w:val="36"/>
                <w:szCs w:val="21"/>
              </w:rPr>
              <w:t>:</w:t>
            </w:r>
            <w:r w:rsidRPr="006B4379">
              <w:rPr>
                <w:rFonts w:ascii="Arial" w:hAnsi="Arial" w:cs="Arial"/>
                <w:bCs/>
                <w:kern w:val="36"/>
                <w:szCs w:val="21"/>
              </w:rPr>
              <w:t xml:space="preserve"> </w:t>
            </w:r>
            <w:r w:rsidRPr="006B4379">
              <w:rPr>
                <w:rFonts w:ascii="Arial" w:hAnsi="Arial" w:cs="Arial"/>
                <w:b/>
                <w:bCs/>
                <w:kern w:val="36"/>
                <w:szCs w:val="21"/>
              </w:rPr>
              <w:t>80 cm</w:t>
            </w:r>
          </w:p>
          <w:p w:rsidR="006B4379" w:rsidRPr="006B4379" w:rsidRDefault="005108C6" w:rsidP="00D06B5E">
            <w:pPr>
              <w:spacing w:after="80"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>
              <w:rPr>
                <w:rFonts w:ascii="Arial" w:hAnsi="Arial" w:cs="Arial"/>
                <w:bCs/>
                <w:kern w:val="36"/>
                <w:szCs w:val="21"/>
              </w:rPr>
              <w:t>Taśmy muszą</w:t>
            </w:r>
            <w:r w:rsidR="006B4379" w:rsidRPr="006B4379">
              <w:rPr>
                <w:rFonts w:ascii="Arial" w:hAnsi="Arial" w:cs="Arial"/>
                <w:bCs/>
                <w:kern w:val="36"/>
                <w:szCs w:val="21"/>
              </w:rPr>
              <w:t xml:space="preserve"> </w:t>
            </w:r>
            <w:r w:rsidRPr="006B4379">
              <w:rPr>
                <w:rFonts w:ascii="Arial" w:hAnsi="Arial" w:cs="Arial"/>
                <w:bCs/>
                <w:kern w:val="36"/>
                <w:szCs w:val="21"/>
              </w:rPr>
              <w:t xml:space="preserve">spełniać </w:t>
            </w:r>
            <w:r>
              <w:rPr>
                <w:rFonts w:ascii="Arial" w:hAnsi="Arial" w:cs="Arial"/>
                <w:bCs/>
                <w:kern w:val="36"/>
                <w:szCs w:val="21"/>
              </w:rPr>
              <w:t>zgodność z normą:</w:t>
            </w:r>
            <w:r w:rsidRPr="006B4379">
              <w:rPr>
                <w:rFonts w:ascii="Arial" w:hAnsi="Arial" w:cs="Arial"/>
                <w:bCs/>
                <w:kern w:val="36"/>
                <w:szCs w:val="21"/>
              </w:rPr>
              <w:t xml:space="preserve"> </w:t>
            </w:r>
            <w:r w:rsidR="006B4379" w:rsidRPr="006B4379">
              <w:rPr>
                <w:rFonts w:ascii="Arial" w:hAnsi="Arial" w:cs="Arial"/>
                <w:bCs/>
                <w:kern w:val="36"/>
                <w:szCs w:val="21"/>
              </w:rPr>
              <w:t>CE EN 1566, EN 795B, EN 354, EN 566, UIAA</w:t>
            </w:r>
          </w:p>
        </w:tc>
        <w:tc>
          <w:tcPr>
            <w:tcW w:w="992" w:type="dxa"/>
            <w:vAlign w:val="center"/>
          </w:tcPr>
          <w:p w:rsidR="006B4379" w:rsidRPr="00185D8A" w:rsidRDefault="006B437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6B4379" w:rsidRPr="00185D8A" w:rsidRDefault="006B437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10</w:t>
            </w:r>
          </w:p>
        </w:tc>
      </w:tr>
      <w:tr w:rsidR="00D8218C" w:rsidTr="00F620E3">
        <w:trPr>
          <w:cantSplit/>
        </w:trPr>
        <w:tc>
          <w:tcPr>
            <w:tcW w:w="704" w:type="dxa"/>
            <w:vAlign w:val="center"/>
          </w:tcPr>
          <w:p w:rsidR="00D8218C" w:rsidRPr="00185D8A" w:rsidRDefault="00D8218C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8218C" w:rsidRPr="00185D8A" w:rsidRDefault="00D8218C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Plecak / worek transportowy</w:t>
            </w:r>
          </w:p>
        </w:tc>
        <w:tc>
          <w:tcPr>
            <w:tcW w:w="10348" w:type="dxa"/>
            <w:vAlign w:val="center"/>
          </w:tcPr>
          <w:p w:rsidR="00D8218C" w:rsidRPr="0034335B" w:rsidRDefault="00D8218C" w:rsidP="00D06B5E">
            <w:pPr>
              <w:pStyle w:val="Bezodstpw2"/>
              <w:spacing w:before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34335B">
              <w:rPr>
                <w:rFonts w:ascii="Arial" w:hAnsi="Arial" w:cs="Arial"/>
                <w:szCs w:val="21"/>
              </w:rPr>
              <w:t xml:space="preserve">Plecak </w:t>
            </w:r>
            <w:r w:rsidR="00F36564">
              <w:rPr>
                <w:rFonts w:ascii="Arial" w:hAnsi="Arial" w:cs="Arial"/>
                <w:szCs w:val="21"/>
              </w:rPr>
              <w:t>o pojemności 11-13 L (</w:t>
            </w:r>
            <w:r w:rsidRPr="0034335B">
              <w:rPr>
                <w:rFonts w:ascii="Arial" w:hAnsi="Arial" w:cs="Arial"/>
                <w:szCs w:val="21"/>
              </w:rPr>
              <w:t>musi mieścić 50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335B">
              <w:rPr>
                <w:rFonts w:ascii="Arial" w:hAnsi="Arial" w:cs="Arial"/>
                <w:szCs w:val="21"/>
              </w:rPr>
              <w:t>m liny o średnicy 11 mm</w:t>
            </w:r>
            <w:r w:rsidR="00F36564">
              <w:rPr>
                <w:rFonts w:ascii="Arial" w:hAnsi="Arial" w:cs="Arial"/>
                <w:szCs w:val="21"/>
              </w:rPr>
              <w:t>)</w:t>
            </w:r>
            <w:r w:rsidRPr="0034335B">
              <w:rPr>
                <w:rFonts w:ascii="Arial" w:hAnsi="Arial" w:cs="Arial"/>
                <w:szCs w:val="21"/>
              </w:rPr>
              <w:t>. Musi mieć budowę pudełkową</w:t>
            </w:r>
            <w:r w:rsidRPr="008D6368">
              <w:rPr>
                <w:rFonts w:ascii="Arial" w:hAnsi="Arial" w:cs="Arial"/>
                <w:szCs w:val="21"/>
              </w:rPr>
              <w:t xml:space="preserve">, zapinany </w:t>
            </w:r>
            <w:r w:rsidRPr="0034335B">
              <w:rPr>
                <w:rFonts w:ascii="Arial" w:hAnsi="Arial" w:cs="Arial"/>
                <w:szCs w:val="21"/>
              </w:rPr>
              <w:t>od góry za pomocą klapki z rzepem. Na bocznych ścianach dwie płaskie kieszenie mieszczące przyrządy zjazdowe. Wewnątrz na dnie musi  znajdować się pętla z taśmy do podpinania liny. Na klapie, od wewnętrznej strony muszą być naszyte po dwie taśmy 40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335B">
              <w:rPr>
                <w:rFonts w:ascii="Arial" w:hAnsi="Arial" w:cs="Arial"/>
                <w:szCs w:val="21"/>
              </w:rPr>
              <w:t xml:space="preserve">mm, które tworzą otwór porządkujący linę podczas wydobywania się z torby. </w:t>
            </w:r>
            <w:r w:rsidR="00F36564" w:rsidRPr="008F3870">
              <w:rPr>
                <w:rFonts w:ascii="Arial" w:hAnsi="Arial" w:cs="Arial"/>
                <w:szCs w:val="21"/>
              </w:rPr>
              <w:t>Mocowanie n</w:t>
            </w:r>
            <w:r w:rsidRPr="008F3870">
              <w:rPr>
                <w:rFonts w:ascii="Arial" w:hAnsi="Arial" w:cs="Arial"/>
                <w:szCs w:val="21"/>
              </w:rPr>
              <w:t xml:space="preserve">a części przylegającej do łydki znajdują się dwie taśmy zapinane na klamrę 40 </w:t>
            </w:r>
            <w:r w:rsidR="00F36564" w:rsidRPr="008F3870">
              <w:rPr>
                <w:rFonts w:ascii="Arial" w:hAnsi="Arial" w:cs="Arial"/>
                <w:szCs w:val="21"/>
              </w:rPr>
              <w:t>mm</w:t>
            </w:r>
            <w:r w:rsidRPr="008F3870">
              <w:rPr>
                <w:rFonts w:ascii="Arial" w:hAnsi="Arial" w:cs="Arial"/>
                <w:szCs w:val="21"/>
              </w:rPr>
              <w:t xml:space="preserve">. </w:t>
            </w:r>
            <w:r w:rsidRPr="0034335B">
              <w:rPr>
                <w:rFonts w:ascii="Arial" w:hAnsi="Arial" w:cs="Arial"/>
                <w:szCs w:val="21"/>
              </w:rPr>
              <w:t>W górnej części regulator potrzebny do montażu pionowej taśmy, którą zapina się do pasa.</w:t>
            </w:r>
          </w:p>
        </w:tc>
        <w:tc>
          <w:tcPr>
            <w:tcW w:w="992" w:type="dxa"/>
            <w:vAlign w:val="center"/>
          </w:tcPr>
          <w:p w:rsidR="00D8218C" w:rsidRPr="00185D8A" w:rsidRDefault="00D8218C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D8218C" w:rsidRPr="00185D8A" w:rsidRDefault="00D8218C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10</w:t>
            </w:r>
          </w:p>
        </w:tc>
      </w:tr>
      <w:tr w:rsidR="006B4379" w:rsidTr="004D444E">
        <w:trPr>
          <w:cantSplit/>
        </w:trPr>
        <w:tc>
          <w:tcPr>
            <w:tcW w:w="704" w:type="dxa"/>
            <w:vAlign w:val="center"/>
          </w:tcPr>
          <w:p w:rsidR="006B4379" w:rsidRPr="00185D8A" w:rsidRDefault="006B4379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B4379" w:rsidRPr="00185D8A" w:rsidRDefault="006B437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Plecak / worek transportowy</w:t>
            </w:r>
          </w:p>
        </w:tc>
        <w:tc>
          <w:tcPr>
            <w:tcW w:w="10348" w:type="dxa"/>
            <w:vAlign w:val="center"/>
          </w:tcPr>
          <w:p w:rsidR="006B4379" w:rsidRPr="00D8218C" w:rsidRDefault="006B4379" w:rsidP="00D06B5E">
            <w:pPr>
              <w:spacing w:before="80"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 w:val="21"/>
                <w:szCs w:val="21"/>
              </w:rPr>
            </w:pPr>
            <w:r w:rsidRPr="00185D8A">
              <w:rPr>
                <w:rFonts w:ascii="Arial" w:hAnsi="Arial" w:cs="Arial"/>
                <w:bCs/>
                <w:kern w:val="36"/>
                <w:sz w:val="21"/>
                <w:szCs w:val="21"/>
              </w:rPr>
              <w:t>Worek transportowy</w:t>
            </w:r>
            <w:r>
              <w:rPr>
                <w:rFonts w:ascii="Arial" w:hAnsi="Arial" w:cs="Arial"/>
                <w:bCs/>
                <w:kern w:val="36"/>
                <w:sz w:val="21"/>
                <w:szCs w:val="21"/>
              </w:rPr>
              <w:t xml:space="preserve"> o pojemności 60</w:t>
            </w:r>
            <w:r w:rsidRPr="00185D8A">
              <w:rPr>
                <w:rFonts w:ascii="Arial" w:hAnsi="Arial" w:cs="Arial"/>
                <w:bCs/>
                <w:kern w:val="36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kern w:val="36"/>
                <w:sz w:val="21"/>
                <w:szCs w:val="21"/>
              </w:rPr>
              <w:t>–</w:t>
            </w:r>
            <w:r w:rsidRPr="00185D8A">
              <w:rPr>
                <w:rFonts w:ascii="Arial" w:hAnsi="Arial" w:cs="Arial"/>
                <w:bCs/>
                <w:kern w:val="36"/>
                <w:sz w:val="21"/>
                <w:szCs w:val="21"/>
              </w:rPr>
              <w:t xml:space="preserve"> 80</w:t>
            </w:r>
            <w:r>
              <w:rPr>
                <w:rFonts w:ascii="Arial" w:hAnsi="Arial" w:cs="Arial"/>
                <w:bCs/>
                <w:kern w:val="36"/>
                <w:sz w:val="21"/>
                <w:szCs w:val="21"/>
              </w:rPr>
              <w:t xml:space="preserve"> L,</w:t>
            </w:r>
            <w:r w:rsidRPr="00185D8A">
              <w:rPr>
                <w:rFonts w:ascii="Arial" w:hAnsi="Arial" w:cs="Arial"/>
                <w:bCs/>
                <w:kern w:val="36"/>
                <w:sz w:val="21"/>
                <w:szCs w:val="21"/>
              </w:rPr>
              <w:t xml:space="preserve"> </w:t>
            </w:r>
            <w:r w:rsidRPr="00D8218C">
              <w:rPr>
                <w:rFonts w:ascii="Arial" w:hAnsi="Arial" w:cs="Arial"/>
                <w:bCs/>
                <w:kern w:val="36"/>
                <w:sz w:val="21"/>
                <w:szCs w:val="21"/>
              </w:rPr>
              <w:t xml:space="preserve">wykonany z odpornego na przetarcia i inne uszkodzenia materiału laminowanego o gęstości min. 600 D. Zapinany na suwak / zamek błyskawiczny. Musi być wyposażony w kieszenie sprzętowe wewnątrz i na zewnątrz worka, posiadający pasy naramienne umożliwiające przenoszenie worka na plecach. </w:t>
            </w:r>
          </w:p>
          <w:p w:rsidR="006B4379" w:rsidRPr="00185D8A" w:rsidRDefault="006B4379" w:rsidP="00D06B5E">
            <w:pPr>
              <w:spacing w:after="80"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 w:val="21"/>
                <w:szCs w:val="21"/>
              </w:rPr>
            </w:pPr>
            <w:r w:rsidRPr="006B4379">
              <w:rPr>
                <w:rFonts w:ascii="Arial" w:hAnsi="Arial" w:cs="Arial"/>
                <w:bCs/>
                <w:kern w:val="36"/>
                <w:sz w:val="21"/>
                <w:szCs w:val="21"/>
              </w:rPr>
              <w:t xml:space="preserve">Kolor </w:t>
            </w:r>
            <w:r w:rsidRPr="00114F2A">
              <w:rPr>
                <w:rFonts w:ascii="Arial" w:hAnsi="Arial" w:cs="Arial"/>
                <w:bCs/>
                <w:kern w:val="36"/>
                <w:sz w:val="21"/>
                <w:szCs w:val="21"/>
              </w:rPr>
              <w:t>czarny.</w:t>
            </w:r>
          </w:p>
        </w:tc>
        <w:tc>
          <w:tcPr>
            <w:tcW w:w="992" w:type="dxa"/>
            <w:vAlign w:val="center"/>
          </w:tcPr>
          <w:p w:rsidR="006B4379" w:rsidRPr="00185D8A" w:rsidRDefault="006B437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6B4379" w:rsidRPr="00185D8A" w:rsidRDefault="006B437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10</w:t>
            </w:r>
          </w:p>
        </w:tc>
      </w:tr>
      <w:tr w:rsidR="006B4379" w:rsidTr="004D444E">
        <w:trPr>
          <w:cantSplit/>
        </w:trPr>
        <w:tc>
          <w:tcPr>
            <w:tcW w:w="704" w:type="dxa"/>
            <w:vAlign w:val="center"/>
          </w:tcPr>
          <w:p w:rsidR="006B4379" w:rsidRPr="00185D8A" w:rsidRDefault="006B4379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B4379" w:rsidRPr="00185D8A" w:rsidRDefault="006B437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Lonża wspinaczkowa</w:t>
            </w:r>
          </w:p>
        </w:tc>
        <w:tc>
          <w:tcPr>
            <w:tcW w:w="10348" w:type="dxa"/>
            <w:vAlign w:val="center"/>
          </w:tcPr>
          <w:p w:rsidR="006B4379" w:rsidRPr="006B4379" w:rsidRDefault="006B4379" w:rsidP="00D06B5E">
            <w:pPr>
              <w:spacing w:before="80" w:line="230" w:lineRule="exact"/>
              <w:rPr>
                <w:rFonts w:ascii="Arial" w:hAnsi="Arial" w:cs="Arial"/>
                <w:szCs w:val="21"/>
              </w:rPr>
            </w:pPr>
            <w:r w:rsidRPr="006B4379">
              <w:rPr>
                <w:rFonts w:ascii="Arial" w:hAnsi="Arial" w:cs="Arial"/>
                <w:szCs w:val="21"/>
              </w:rPr>
              <w:t>Lonża nieregulowana z liny dynamicznej.</w:t>
            </w:r>
          </w:p>
          <w:p w:rsidR="006B4379" w:rsidRPr="006B4379" w:rsidRDefault="006B4379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6B4379">
              <w:rPr>
                <w:rFonts w:ascii="Arial" w:hAnsi="Arial" w:cs="Arial"/>
                <w:szCs w:val="21"/>
              </w:rPr>
              <w:t xml:space="preserve">Zszywane zakończenia w plastikowej osłonie, która pozwoli na ustawienie łącznika we właściwej pozycji oraz zabezpiecza linę przed przetarciem. </w:t>
            </w:r>
          </w:p>
          <w:p w:rsidR="006B4379" w:rsidRDefault="006B4379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6B4379">
              <w:rPr>
                <w:rFonts w:ascii="Arial" w:hAnsi="Arial" w:cs="Arial"/>
                <w:szCs w:val="21"/>
              </w:rPr>
              <w:t>Ciężar 1,5</w:t>
            </w:r>
            <w:r w:rsidR="00EC69E4">
              <w:rPr>
                <w:rFonts w:ascii="Arial" w:hAnsi="Arial" w:cs="Arial"/>
                <w:szCs w:val="21"/>
              </w:rPr>
              <w:t xml:space="preserve"> m: </w:t>
            </w:r>
            <w:r w:rsidRPr="006B4379">
              <w:rPr>
                <w:rFonts w:ascii="Arial" w:hAnsi="Arial" w:cs="Arial"/>
                <w:szCs w:val="21"/>
              </w:rPr>
              <w:t>max 187</w:t>
            </w:r>
            <w:r w:rsidR="00EC69E4">
              <w:rPr>
                <w:rFonts w:ascii="Arial" w:hAnsi="Arial" w:cs="Arial"/>
                <w:szCs w:val="21"/>
              </w:rPr>
              <w:t xml:space="preserve"> </w:t>
            </w:r>
            <w:r w:rsidRPr="006B4379">
              <w:rPr>
                <w:rFonts w:ascii="Arial" w:hAnsi="Arial" w:cs="Arial"/>
                <w:szCs w:val="21"/>
              </w:rPr>
              <w:t>g</w:t>
            </w:r>
            <w:r w:rsidR="00EC69E4">
              <w:rPr>
                <w:rFonts w:ascii="Arial" w:hAnsi="Arial" w:cs="Arial"/>
                <w:szCs w:val="21"/>
              </w:rPr>
              <w:t>.</w:t>
            </w:r>
          </w:p>
          <w:p w:rsidR="006B4379" w:rsidRPr="006B4379" w:rsidRDefault="00EC69E4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Kolor: czarny, szary. </w:t>
            </w:r>
          </w:p>
          <w:p w:rsidR="00EC69E4" w:rsidRPr="00D8218C" w:rsidRDefault="00D8218C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D8218C">
              <w:rPr>
                <w:rFonts w:ascii="Arial" w:hAnsi="Arial" w:cs="Arial"/>
                <w:szCs w:val="21"/>
              </w:rPr>
              <w:t>Nie starsza niż rok od daty produkcji</w:t>
            </w:r>
          </w:p>
          <w:p w:rsidR="006B4379" w:rsidRPr="006B4379" w:rsidRDefault="0090787B" w:rsidP="00D06B5E">
            <w:pPr>
              <w:spacing w:after="80" w:line="230" w:lineRule="exac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Z</w:t>
            </w:r>
            <w:r w:rsidR="005108C6">
              <w:rPr>
                <w:rFonts w:ascii="Arial" w:hAnsi="Arial" w:cs="Arial"/>
                <w:szCs w:val="21"/>
              </w:rPr>
              <w:t>godność</w:t>
            </w:r>
            <w:r>
              <w:rPr>
                <w:rFonts w:ascii="Arial" w:hAnsi="Arial" w:cs="Arial"/>
                <w:szCs w:val="21"/>
              </w:rPr>
              <w:t xml:space="preserve"> z normą (</w:t>
            </w:r>
            <w:r w:rsidR="00EC69E4">
              <w:rPr>
                <w:rFonts w:ascii="Arial" w:hAnsi="Arial" w:cs="Arial"/>
                <w:szCs w:val="21"/>
              </w:rPr>
              <w:t>Certyfikat</w:t>
            </w:r>
            <w:r>
              <w:rPr>
                <w:rFonts w:ascii="Arial" w:hAnsi="Arial" w:cs="Arial"/>
                <w:szCs w:val="21"/>
              </w:rPr>
              <w:t>)</w:t>
            </w:r>
            <w:r w:rsidR="00EC69E4">
              <w:rPr>
                <w:rFonts w:ascii="Arial" w:hAnsi="Arial" w:cs="Arial"/>
                <w:szCs w:val="21"/>
              </w:rPr>
              <w:t xml:space="preserve"> CE EN 354</w:t>
            </w:r>
          </w:p>
        </w:tc>
        <w:tc>
          <w:tcPr>
            <w:tcW w:w="992" w:type="dxa"/>
            <w:vAlign w:val="center"/>
          </w:tcPr>
          <w:p w:rsidR="006B4379" w:rsidRPr="00185D8A" w:rsidRDefault="006B437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6B4379" w:rsidRPr="00185D8A" w:rsidRDefault="006B437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14</w:t>
            </w:r>
          </w:p>
        </w:tc>
      </w:tr>
      <w:tr w:rsidR="00EC69E4" w:rsidTr="004D444E">
        <w:trPr>
          <w:cantSplit/>
        </w:trPr>
        <w:tc>
          <w:tcPr>
            <w:tcW w:w="704" w:type="dxa"/>
            <w:vAlign w:val="center"/>
          </w:tcPr>
          <w:p w:rsidR="00EC69E4" w:rsidRPr="00185D8A" w:rsidRDefault="00EC69E4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C69E4" w:rsidRPr="00185D8A" w:rsidRDefault="00EC69E4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Lonża wspinaczkowa</w:t>
            </w:r>
          </w:p>
        </w:tc>
        <w:tc>
          <w:tcPr>
            <w:tcW w:w="10348" w:type="dxa"/>
            <w:vAlign w:val="center"/>
          </w:tcPr>
          <w:p w:rsidR="00EC69E4" w:rsidRPr="00EC69E4" w:rsidRDefault="00EC69E4" w:rsidP="00D06B5E">
            <w:pPr>
              <w:spacing w:before="80" w:line="230" w:lineRule="exact"/>
              <w:rPr>
                <w:rFonts w:ascii="Arial" w:hAnsi="Arial" w:cs="Arial"/>
                <w:szCs w:val="21"/>
              </w:rPr>
            </w:pPr>
            <w:r w:rsidRPr="00EC69E4">
              <w:rPr>
                <w:rFonts w:ascii="Arial" w:hAnsi="Arial" w:cs="Arial"/>
                <w:szCs w:val="21"/>
              </w:rPr>
              <w:t>Lonża regulowana używana do auto asekuracji. Wpinana do bocznych punków pasa, system regulacji pozwala na precyzyjne stabilizowanie pozycji. Przystosowana do auto asekuracji na pokładzie śmigłowca.</w:t>
            </w:r>
          </w:p>
          <w:p w:rsidR="00EC69E4" w:rsidRPr="00EC69E4" w:rsidRDefault="00EC69E4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Długość:</w:t>
            </w:r>
            <w:r w:rsidRPr="00EC69E4">
              <w:rPr>
                <w:rFonts w:ascii="Arial" w:hAnsi="Arial" w:cs="Arial"/>
                <w:szCs w:val="21"/>
              </w:rPr>
              <w:t xml:space="preserve"> 3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EC69E4">
              <w:rPr>
                <w:rFonts w:ascii="Arial" w:hAnsi="Arial" w:cs="Arial"/>
                <w:szCs w:val="21"/>
              </w:rPr>
              <w:t>m</w:t>
            </w:r>
          </w:p>
          <w:p w:rsidR="00EC69E4" w:rsidRPr="00EC69E4" w:rsidRDefault="00EC69E4" w:rsidP="00D06B5E">
            <w:pPr>
              <w:spacing w:after="80" w:line="230" w:lineRule="exact"/>
              <w:rPr>
                <w:rFonts w:ascii="Arial" w:hAnsi="Arial" w:cs="Arial"/>
                <w:szCs w:val="21"/>
              </w:rPr>
            </w:pPr>
            <w:r w:rsidRPr="00EC69E4">
              <w:rPr>
                <w:rFonts w:ascii="Arial" w:hAnsi="Arial" w:cs="Arial"/>
                <w:szCs w:val="21"/>
              </w:rPr>
              <w:t>Ciężar</w:t>
            </w:r>
            <w:r>
              <w:rPr>
                <w:rFonts w:ascii="Arial" w:hAnsi="Arial" w:cs="Arial"/>
                <w:szCs w:val="21"/>
              </w:rPr>
              <w:t>:</w:t>
            </w:r>
            <w:r w:rsidRPr="00EC69E4">
              <w:rPr>
                <w:rFonts w:ascii="Arial" w:hAnsi="Arial" w:cs="Arial"/>
                <w:szCs w:val="21"/>
              </w:rPr>
              <w:t xml:space="preserve">  ok. 560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EC69E4">
              <w:rPr>
                <w:rFonts w:ascii="Arial" w:hAnsi="Arial" w:cs="Arial"/>
                <w:szCs w:val="21"/>
              </w:rPr>
              <w:t>g</w:t>
            </w:r>
          </w:p>
        </w:tc>
        <w:tc>
          <w:tcPr>
            <w:tcW w:w="992" w:type="dxa"/>
            <w:vAlign w:val="center"/>
          </w:tcPr>
          <w:p w:rsidR="00EC69E4" w:rsidRPr="00185D8A" w:rsidRDefault="00EC69E4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EC69E4" w:rsidRPr="00185D8A" w:rsidRDefault="00EC69E4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6</w:t>
            </w:r>
          </w:p>
        </w:tc>
      </w:tr>
      <w:tr w:rsidR="00EC69E4" w:rsidTr="004D444E">
        <w:trPr>
          <w:cantSplit/>
        </w:trPr>
        <w:tc>
          <w:tcPr>
            <w:tcW w:w="704" w:type="dxa"/>
            <w:vAlign w:val="center"/>
          </w:tcPr>
          <w:p w:rsidR="00EC69E4" w:rsidRPr="00185D8A" w:rsidRDefault="00EC69E4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C69E4" w:rsidRPr="00185D8A" w:rsidRDefault="00CD2E76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Lina statyczna</w:t>
            </w:r>
          </w:p>
        </w:tc>
        <w:tc>
          <w:tcPr>
            <w:tcW w:w="10348" w:type="dxa"/>
            <w:vAlign w:val="center"/>
          </w:tcPr>
          <w:p w:rsidR="0090787B" w:rsidRPr="00EC69E4" w:rsidRDefault="00EC69E4" w:rsidP="00D06B5E">
            <w:pPr>
              <w:spacing w:before="80"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EC69E4">
              <w:rPr>
                <w:rFonts w:ascii="Arial" w:hAnsi="Arial" w:cs="Arial"/>
                <w:bCs/>
                <w:kern w:val="36"/>
                <w:szCs w:val="21"/>
              </w:rPr>
              <w:t>Lina pojedyncza typu A wykonana z poliamidu.</w:t>
            </w:r>
            <w:r w:rsidR="0090787B" w:rsidRPr="00EC69E4">
              <w:rPr>
                <w:rFonts w:ascii="Arial" w:hAnsi="Arial" w:cs="Arial"/>
                <w:bCs/>
                <w:kern w:val="36"/>
                <w:szCs w:val="21"/>
              </w:rPr>
              <w:t xml:space="preserve"> Wytrzymałość statyczna nie mniejsza niż 25</w:t>
            </w:r>
            <w:r w:rsidR="00CD2E76">
              <w:rPr>
                <w:rFonts w:ascii="Arial" w:hAnsi="Arial" w:cs="Arial"/>
                <w:bCs/>
                <w:kern w:val="36"/>
                <w:szCs w:val="21"/>
              </w:rPr>
              <w:t>k</w:t>
            </w:r>
            <w:r w:rsidR="0090787B" w:rsidRPr="00EC69E4">
              <w:rPr>
                <w:rFonts w:ascii="Arial" w:hAnsi="Arial" w:cs="Arial"/>
                <w:bCs/>
                <w:kern w:val="36"/>
                <w:szCs w:val="21"/>
              </w:rPr>
              <w:t>N</w:t>
            </w:r>
          </w:p>
          <w:p w:rsidR="00EC69E4" w:rsidRPr="00EC69E4" w:rsidRDefault="00CD2E76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EC69E4">
              <w:rPr>
                <w:rFonts w:ascii="Arial" w:hAnsi="Arial" w:cs="Arial"/>
                <w:bCs/>
                <w:kern w:val="36"/>
                <w:szCs w:val="21"/>
              </w:rPr>
              <w:t>Średnica liny</w:t>
            </w:r>
            <w:r>
              <w:rPr>
                <w:rFonts w:ascii="Arial" w:hAnsi="Arial" w:cs="Arial"/>
                <w:bCs/>
                <w:kern w:val="36"/>
                <w:szCs w:val="21"/>
              </w:rPr>
              <w:t>:</w:t>
            </w:r>
            <w:r w:rsidRPr="00EC69E4">
              <w:rPr>
                <w:rFonts w:ascii="Arial" w:hAnsi="Arial" w:cs="Arial"/>
                <w:bCs/>
                <w:kern w:val="36"/>
                <w:szCs w:val="21"/>
              </w:rPr>
              <w:t xml:space="preserve"> 11</w:t>
            </w:r>
            <w:r>
              <w:rPr>
                <w:rFonts w:ascii="Arial" w:hAnsi="Arial" w:cs="Arial"/>
                <w:bCs/>
                <w:kern w:val="36"/>
                <w:szCs w:val="21"/>
              </w:rPr>
              <w:t xml:space="preserve"> </w:t>
            </w:r>
            <w:r w:rsidRPr="00EC69E4">
              <w:rPr>
                <w:rFonts w:ascii="Arial" w:hAnsi="Arial" w:cs="Arial"/>
                <w:bCs/>
                <w:kern w:val="36"/>
                <w:szCs w:val="21"/>
              </w:rPr>
              <w:t xml:space="preserve">mm </w:t>
            </w:r>
          </w:p>
          <w:p w:rsidR="00EC69E4" w:rsidRPr="00CD2E76" w:rsidRDefault="00CD2E76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b/>
                <w:bCs/>
                <w:kern w:val="36"/>
                <w:szCs w:val="21"/>
              </w:rPr>
            </w:pPr>
            <w:r w:rsidRPr="00D8218C">
              <w:rPr>
                <w:rFonts w:ascii="Arial" w:hAnsi="Arial" w:cs="Arial"/>
                <w:bCs/>
                <w:kern w:val="36"/>
                <w:szCs w:val="21"/>
              </w:rPr>
              <w:t>Długość:</w:t>
            </w:r>
            <w:r w:rsidRPr="0090787B">
              <w:rPr>
                <w:rFonts w:ascii="Arial" w:hAnsi="Arial" w:cs="Arial"/>
                <w:bCs/>
                <w:color w:val="FF0000"/>
                <w:kern w:val="36"/>
                <w:szCs w:val="21"/>
              </w:rPr>
              <w:t xml:space="preserve"> </w:t>
            </w:r>
            <w:r w:rsidRPr="00CD2E76">
              <w:rPr>
                <w:rFonts w:ascii="Arial" w:hAnsi="Arial" w:cs="Arial"/>
                <w:b/>
                <w:bCs/>
                <w:kern w:val="36"/>
                <w:szCs w:val="21"/>
              </w:rPr>
              <w:t>100</w:t>
            </w:r>
            <w:r>
              <w:rPr>
                <w:rFonts w:ascii="Arial" w:hAnsi="Arial" w:cs="Arial"/>
                <w:bCs/>
                <w:kern w:val="36"/>
                <w:szCs w:val="21"/>
              </w:rPr>
              <w:t xml:space="preserve"> </w:t>
            </w:r>
            <w:r w:rsidRPr="00CD2E76">
              <w:rPr>
                <w:rFonts w:ascii="Arial" w:hAnsi="Arial" w:cs="Arial"/>
                <w:b/>
                <w:bCs/>
                <w:kern w:val="36"/>
                <w:szCs w:val="21"/>
              </w:rPr>
              <w:t>m</w:t>
            </w:r>
          </w:p>
          <w:p w:rsidR="00EC69E4" w:rsidRPr="0090787B" w:rsidRDefault="0090787B" w:rsidP="00D06B5E">
            <w:pPr>
              <w:spacing w:line="230" w:lineRule="exact"/>
              <w:jc w:val="both"/>
              <w:rPr>
                <w:rFonts w:ascii="Arial" w:hAnsi="Arial" w:cs="Arial"/>
                <w:color w:val="FF0000"/>
                <w:szCs w:val="21"/>
              </w:rPr>
            </w:pPr>
            <w:r w:rsidRPr="00EC69E4">
              <w:rPr>
                <w:rFonts w:ascii="Arial" w:hAnsi="Arial" w:cs="Arial"/>
                <w:szCs w:val="21"/>
              </w:rPr>
              <w:t>Kolor: czarna</w:t>
            </w:r>
            <w:r w:rsidRPr="0090787B">
              <w:rPr>
                <w:rFonts w:ascii="Arial" w:hAnsi="Arial" w:cs="Arial"/>
                <w:color w:val="FF0000"/>
                <w:szCs w:val="21"/>
              </w:rPr>
              <w:t xml:space="preserve"> </w:t>
            </w:r>
          </w:p>
          <w:p w:rsidR="0090787B" w:rsidRPr="00D8218C" w:rsidRDefault="0090787B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D8218C">
              <w:rPr>
                <w:rFonts w:ascii="Arial" w:hAnsi="Arial" w:cs="Arial"/>
                <w:szCs w:val="21"/>
              </w:rPr>
              <w:t xml:space="preserve">Nie starsza niż rok od daty produkcji </w:t>
            </w:r>
          </w:p>
          <w:p w:rsidR="00EC69E4" w:rsidRPr="00EC69E4" w:rsidRDefault="0090787B" w:rsidP="00D06B5E">
            <w:pPr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D8218C">
              <w:rPr>
                <w:rFonts w:ascii="Arial" w:hAnsi="Arial" w:cs="Arial"/>
                <w:szCs w:val="21"/>
              </w:rPr>
              <w:t>Z</w:t>
            </w:r>
            <w:r w:rsidR="005108C6" w:rsidRPr="00D8218C">
              <w:rPr>
                <w:rFonts w:ascii="Arial" w:hAnsi="Arial" w:cs="Arial"/>
                <w:szCs w:val="21"/>
              </w:rPr>
              <w:t>godność</w:t>
            </w:r>
            <w:r w:rsidRPr="00D8218C">
              <w:rPr>
                <w:rFonts w:ascii="Arial" w:hAnsi="Arial" w:cs="Arial"/>
                <w:szCs w:val="21"/>
              </w:rPr>
              <w:t xml:space="preserve"> z normą CE EN 1891 </w:t>
            </w:r>
          </w:p>
        </w:tc>
        <w:tc>
          <w:tcPr>
            <w:tcW w:w="992" w:type="dxa"/>
            <w:vAlign w:val="center"/>
          </w:tcPr>
          <w:p w:rsidR="00EC69E4" w:rsidRPr="00185D8A" w:rsidRDefault="00EC69E4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EC69E4" w:rsidRPr="00185D8A" w:rsidRDefault="00EC69E4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3</w:t>
            </w:r>
          </w:p>
        </w:tc>
      </w:tr>
      <w:tr w:rsidR="00CD2E76" w:rsidTr="004D444E">
        <w:trPr>
          <w:cantSplit/>
        </w:trPr>
        <w:tc>
          <w:tcPr>
            <w:tcW w:w="704" w:type="dxa"/>
            <w:vAlign w:val="center"/>
          </w:tcPr>
          <w:p w:rsidR="00CD2E76" w:rsidRPr="00185D8A" w:rsidRDefault="00CD2E76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D2E76" w:rsidRPr="00185D8A" w:rsidRDefault="00CD2E76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Lina statyczna</w:t>
            </w:r>
          </w:p>
        </w:tc>
        <w:tc>
          <w:tcPr>
            <w:tcW w:w="10348" w:type="dxa"/>
            <w:vAlign w:val="center"/>
          </w:tcPr>
          <w:p w:rsidR="00CD2E76" w:rsidRPr="00D8218C" w:rsidRDefault="00CD2E76" w:rsidP="00D06B5E">
            <w:pPr>
              <w:spacing w:before="80"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D8218C">
              <w:rPr>
                <w:rFonts w:ascii="Arial" w:hAnsi="Arial" w:cs="Arial"/>
                <w:bCs/>
                <w:kern w:val="36"/>
                <w:szCs w:val="21"/>
              </w:rPr>
              <w:t>Lina pojedyncza typu A wykonana z poliamidu. Wytrzymałość statyczna nie mniejsza niż 25kN</w:t>
            </w:r>
          </w:p>
          <w:p w:rsidR="00CD2E76" w:rsidRPr="00D8218C" w:rsidRDefault="00CD2E76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D8218C">
              <w:rPr>
                <w:rFonts w:ascii="Arial" w:hAnsi="Arial" w:cs="Arial"/>
                <w:bCs/>
                <w:kern w:val="36"/>
                <w:szCs w:val="21"/>
              </w:rPr>
              <w:t xml:space="preserve">Średnica liny: 11 mm </w:t>
            </w:r>
          </w:p>
          <w:p w:rsidR="00CD2E76" w:rsidRPr="00D8218C" w:rsidRDefault="00CD2E76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b/>
                <w:bCs/>
                <w:kern w:val="36"/>
                <w:szCs w:val="21"/>
              </w:rPr>
            </w:pPr>
            <w:r w:rsidRPr="00D8218C">
              <w:rPr>
                <w:rFonts w:ascii="Arial" w:hAnsi="Arial" w:cs="Arial"/>
                <w:bCs/>
                <w:kern w:val="36"/>
                <w:szCs w:val="21"/>
              </w:rPr>
              <w:t xml:space="preserve">Długość: </w:t>
            </w:r>
            <w:r w:rsidRPr="00D8218C">
              <w:rPr>
                <w:rFonts w:ascii="Arial" w:hAnsi="Arial" w:cs="Arial"/>
                <w:b/>
                <w:bCs/>
                <w:kern w:val="36"/>
                <w:szCs w:val="21"/>
              </w:rPr>
              <w:t>50</w:t>
            </w:r>
            <w:r w:rsidRPr="00D8218C">
              <w:rPr>
                <w:rFonts w:ascii="Arial" w:hAnsi="Arial" w:cs="Arial"/>
                <w:bCs/>
                <w:kern w:val="36"/>
                <w:szCs w:val="21"/>
              </w:rPr>
              <w:t xml:space="preserve"> </w:t>
            </w:r>
            <w:r w:rsidRPr="00D8218C">
              <w:rPr>
                <w:rFonts w:ascii="Arial" w:hAnsi="Arial" w:cs="Arial"/>
                <w:b/>
                <w:bCs/>
                <w:kern w:val="36"/>
                <w:szCs w:val="21"/>
              </w:rPr>
              <w:t>m</w:t>
            </w:r>
          </w:p>
          <w:p w:rsidR="00CD2E76" w:rsidRPr="00D8218C" w:rsidRDefault="00CD2E76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D8218C">
              <w:rPr>
                <w:rFonts w:ascii="Arial" w:hAnsi="Arial" w:cs="Arial"/>
                <w:szCs w:val="21"/>
              </w:rPr>
              <w:t xml:space="preserve">Kolor: czarna </w:t>
            </w:r>
          </w:p>
          <w:p w:rsidR="00CD2E76" w:rsidRPr="00D8218C" w:rsidRDefault="00CD2E76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D8218C">
              <w:rPr>
                <w:rFonts w:ascii="Arial" w:hAnsi="Arial" w:cs="Arial"/>
                <w:szCs w:val="21"/>
              </w:rPr>
              <w:t xml:space="preserve">Nie starsza niż rok od daty produkcji </w:t>
            </w:r>
          </w:p>
          <w:p w:rsidR="00CD2E76" w:rsidRPr="00D8218C" w:rsidRDefault="00CD2E76" w:rsidP="00D06B5E">
            <w:pPr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D8218C">
              <w:rPr>
                <w:rFonts w:ascii="Arial" w:hAnsi="Arial" w:cs="Arial"/>
                <w:szCs w:val="21"/>
              </w:rPr>
              <w:t>Z</w:t>
            </w:r>
            <w:r w:rsidR="005108C6" w:rsidRPr="00D8218C">
              <w:rPr>
                <w:rFonts w:ascii="Arial" w:hAnsi="Arial" w:cs="Arial"/>
                <w:szCs w:val="21"/>
              </w:rPr>
              <w:t>godność</w:t>
            </w:r>
            <w:r w:rsidRPr="00D8218C">
              <w:rPr>
                <w:rFonts w:ascii="Arial" w:hAnsi="Arial" w:cs="Arial"/>
                <w:szCs w:val="21"/>
              </w:rPr>
              <w:t xml:space="preserve"> z normą CE EN 1891 </w:t>
            </w:r>
          </w:p>
        </w:tc>
        <w:tc>
          <w:tcPr>
            <w:tcW w:w="992" w:type="dxa"/>
            <w:vAlign w:val="center"/>
          </w:tcPr>
          <w:p w:rsidR="00CD2E76" w:rsidRPr="00185D8A" w:rsidRDefault="00CD2E76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CD2E76" w:rsidRPr="00185D8A" w:rsidRDefault="00CD2E76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3</w:t>
            </w:r>
          </w:p>
        </w:tc>
      </w:tr>
      <w:tr w:rsidR="00CD2E76" w:rsidTr="004D444E">
        <w:trPr>
          <w:cantSplit/>
        </w:trPr>
        <w:tc>
          <w:tcPr>
            <w:tcW w:w="704" w:type="dxa"/>
            <w:vAlign w:val="center"/>
          </w:tcPr>
          <w:p w:rsidR="00CD2E76" w:rsidRPr="00185D8A" w:rsidRDefault="00CD2E76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D2E76" w:rsidRPr="00185D8A" w:rsidRDefault="00CD2E76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Lina dynamiczna</w:t>
            </w:r>
          </w:p>
        </w:tc>
        <w:tc>
          <w:tcPr>
            <w:tcW w:w="10348" w:type="dxa"/>
            <w:vAlign w:val="center"/>
          </w:tcPr>
          <w:p w:rsidR="00CD2E76" w:rsidRPr="00D8218C" w:rsidRDefault="00CD2E76" w:rsidP="00D06B5E">
            <w:pPr>
              <w:spacing w:before="80"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D8218C">
              <w:rPr>
                <w:rFonts w:ascii="Arial" w:hAnsi="Arial" w:cs="Arial"/>
                <w:bCs/>
                <w:kern w:val="36"/>
                <w:szCs w:val="21"/>
              </w:rPr>
              <w:t>Lina pojedyncza o długości 50 m.</w:t>
            </w:r>
          </w:p>
          <w:p w:rsidR="00CD2E76" w:rsidRPr="00D8218C" w:rsidRDefault="00CD2E76" w:rsidP="00D06B5E">
            <w:pPr>
              <w:spacing w:line="230" w:lineRule="exact"/>
              <w:jc w:val="both"/>
              <w:outlineLvl w:val="0"/>
              <w:rPr>
                <w:rFonts w:ascii="Arial" w:hAnsi="Arial" w:cs="Arial"/>
                <w:bCs/>
                <w:kern w:val="36"/>
                <w:szCs w:val="21"/>
              </w:rPr>
            </w:pPr>
            <w:r w:rsidRPr="00D8218C">
              <w:rPr>
                <w:rFonts w:ascii="Arial" w:hAnsi="Arial" w:cs="Arial"/>
                <w:bCs/>
                <w:kern w:val="36"/>
                <w:szCs w:val="21"/>
              </w:rPr>
              <w:t>Średnica liny: 11 mm</w:t>
            </w:r>
          </w:p>
          <w:p w:rsidR="00CD2E76" w:rsidRPr="00D8218C" w:rsidRDefault="00CD2E76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D8218C">
              <w:rPr>
                <w:rFonts w:ascii="Arial" w:hAnsi="Arial" w:cs="Arial"/>
                <w:szCs w:val="21"/>
              </w:rPr>
              <w:t>Nie starsza niż rok od daty produkcji</w:t>
            </w:r>
          </w:p>
          <w:p w:rsidR="00CD2E76" w:rsidRPr="00D8218C" w:rsidRDefault="00CD2E76" w:rsidP="00D06B5E">
            <w:pPr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D8218C">
              <w:rPr>
                <w:rFonts w:ascii="Arial" w:hAnsi="Arial" w:cs="Arial"/>
                <w:szCs w:val="21"/>
              </w:rPr>
              <w:t>Zgodn</w:t>
            </w:r>
            <w:r w:rsidR="005108C6" w:rsidRPr="00D8218C">
              <w:rPr>
                <w:rFonts w:ascii="Arial" w:hAnsi="Arial" w:cs="Arial"/>
                <w:szCs w:val="21"/>
              </w:rPr>
              <w:t>ość</w:t>
            </w:r>
            <w:r w:rsidRPr="00D8218C">
              <w:rPr>
                <w:rFonts w:ascii="Arial" w:hAnsi="Arial" w:cs="Arial"/>
                <w:szCs w:val="21"/>
              </w:rPr>
              <w:t xml:space="preserve"> z normą CE EN 1891</w:t>
            </w:r>
          </w:p>
        </w:tc>
        <w:tc>
          <w:tcPr>
            <w:tcW w:w="992" w:type="dxa"/>
            <w:vAlign w:val="center"/>
          </w:tcPr>
          <w:p w:rsidR="00CD2E76" w:rsidRPr="00185D8A" w:rsidRDefault="00CD2E76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CD2E76" w:rsidRPr="00185D8A" w:rsidRDefault="00CD2E76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4</w:t>
            </w:r>
          </w:p>
        </w:tc>
      </w:tr>
      <w:tr w:rsidR="005108C6" w:rsidTr="004D444E">
        <w:trPr>
          <w:cantSplit/>
        </w:trPr>
        <w:tc>
          <w:tcPr>
            <w:tcW w:w="704" w:type="dxa"/>
            <w:vAlign w:val="center"/>
          </w:tcPr>
          <w:p w:rsidR="005108C6" w:rsidRPr="00185D8A" w:rsidRDefault="005108C6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108C6" w:rsidRPr="00185D8A" w:rsidRDefault="005108C6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Karabinek stalowy różny</w:t>
            </w:r>
          </w:p>
        </w:tc>
        <w:tc>
          <w:tcPr>
            <w:tcW w:w="10348" w:type="dxa"/>
            <w:vAlign w:val="center"/>
          </w:tcPr>
          <w:p w:rsidR="005108C6" w:rsidRPr="00D8218C" w:rsidRDefault="005108C6" w:rsidP="00D06B5E">
            <w:pPr>
              <w:spacing w:before="80" w:line="230" w:lineRule="exact"/>
              <w:rPr>
                <w:rFonts w:ascii="Arial" w:hAnsi="Arial" w:cs="Arial"/>
                <w:szCs w:val="21"/>
              </w:rPr>
            </w:pPr>
            <w:r w:rsidRPr="00D8218C">
              <w:rPr>
                <w:rFonts w:ascii="Arial" w:hAnsi="Arial" w:cs="Arial"/>
                <w:szCs w:val="21"/>
              </w:rPr>
              <w:t>Element łączący – do łączenia uprzęży piersiowej i biodrowej.</w:t>
            </w:r>
          </w:p>
          <w:p w:rsidR="005108C6" w:rsidRPr="00D8218C" w:rsidRDefault="005108C6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D8218C">
              <w:rPr>
                <w:rFonts w:ascii="Arial" w:hAnsi="Arial" w:cs="Arial"/>
                <w:szCs w:val="21"/>
              </w:rPr>
              <w:t>Łącznik musi być wykonany ze stali, w kształcie trójkąta równoramiennego, posiadający ręczny system blokady – zamek zakręcany, umieszczony na jednym z boków trójkąta.</w:t>
            </w:r>
          </w:p>
          <w:p w:rsidR="005108C6" w:rsidRPr="00D8218C" w:rsidRDefault="005108C6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D8218C">
              <w:rPr>
                <w:rFonts w:ascii="Arial" w:hAnsi="Arial" w:cs="Arial"/>
                <w:szCs w:val="21"/>
              </w:rPr>
              <w:t>Kolor czarny.</w:t>
            </w:r>
          </w:p>
          <w:p w:rsidR="005108C6" w:rsidRPr="00D8218C" w:rsidRDefault="005108C6" w:rsidP="00D06B5E">
            <w:pPr>
              <w:spacing w:after="80" w:line="230" w:lineRule="exact"/>
              <w:rPr>
                <w:rFonts w:ascii="Arial" w:hAnsi="Arial" w:cs="Arial"/>
                <w:szCs w:val="21"/>
              </w:rPr>
            </w:pPr>
            <w:r w:rsidRPr="00D8218C">
              <w:rPr>
                <w:rFonts w:ascii="Arial" w:hAnsi="Arial" w:cs="Arial"/>
                <w:szCs w:val="21"/>
              </w:rPr>
              <w:t>Zgodność z normą: EN 362, EN 12275</w:t>
            </w:r>
          </w:p>
        </w:tc>
        <w:tc>
          <w:tcPr>
            <w:tcW w:w="992" w:type="dxa"/>
            <w:vAlign w:val="center"/>
          </w:tcPr>
          <w:p w:rsidR="005108C6" w:rsidRPr="00185D8A" w:rsidRDefault="005108C6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5108C6" w:rsidRPr="00185D8A" w:rsidRDefault="005108C6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10</w:t>
            </w:r>
          </w:p>
        </w:tc>
      </w:tr>
      <w:tr w:rsidR="005108C6" w:rsidTr="004D444E">
        <w:trPr>
          <w:cantSplit/>
        </w:trPr>
        <w:tc>
          <w:tcPr>
            <w:tcW w:w="704" w:type="dxa"/>
            <w:vAlign w:val="center"/>
          </w:tcPr>
          <w:p w:rsidR="005108C6" w:rsidRPr="00185D8A" w:rsidRDefault="005108C6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108C6" w:rsidRPr="00185D8A" w:rsidRDefault="005108C6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Raki alpinistyczne</w:t>
            </w:r>
          </w:p>
        </w:tc>
        <w:tc>
          <w:tcPr>
            <w:tcW w:w="10348" w:type="dxa"/>
            <w:vAlign w:val="center"/>
          </w:tcPr>
          <w:p w:rsidR="005108C6" w:rsidRPr="005108C6" w:rsidRDefault="005108C6" w:rsidP="00D06B5E">
            <w:pPr>
              <w:spacing w:before="80" w:line="230" w:lineRule="exact"/>
              <w:rPr>
                <w:rFonts w:ascii="Arial" w:hAnsi="Arial" w:cs="Arial"/>
                <w:szCs w:val="21"/>
              </w:rPr>
            </w:pPr>
            <w:r w:rsidRPr="005108C6">
              <w:rPr>
                <w:rFonts w:ascii="Arial" w:hAnsi="Arial" w:cs="Arial"/>
                <w:szCs w:val="21"/>
              </w:rPr>
              <w:t>Specjalne nakładki na buty, przystosowane do chodzenia po śniegu i lodzie, muszą być wykonane ze stali hartowanej odpornej na uszkodzenia mechaniczne oraz ekstremalnie niskie temperatury. Raki muszą być  wyposażone w 12 zębów, oraz prosty i szybki w obsłudze system regulacji.</w:t>
            </w:r>
          </w:p>
          <w:p w:rsidR="005108C6" w:rsidRPr="005108C6" w:rsidRDefault="005108C6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5108C6">
              <w:rPr>
                <w:rFonts w:ascii="Arial" w:hAnsi="Arial" w:cs="Arial"/>
                <w:szCs w:val="21"/>
              </w:rPr>
              <w:t>Typ: koszykowe/ paskowe</w:t>
            </w:r>
          </w:p>
          <w:p w:rsidR="005108C6" w:rsidRPr="005108C6" w:rsidRDefault="005108C6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5108C6">
              <w:rPr>
                <w:rFonts w:ascii="Arial" w:hAnsi="Arial" w:cs="Arial"/>
                <w:szCs w:val="21"/>
              </w:rPr>
              <w:t>Materiał: stal hartowana</w:t>
            </w:r>
          </w:p>
          <w:p w:rsidR="005108C6" w:rsidRPr="005108C6" w:rsidRDefault="005108C6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5108C6">
              <w:rPr>
                <w:rFonts w:ascii="Arial" w:hAnsi="Arial" w:cs="Arial"/>
                <w:szCs w:val="21"/>
              </w:rPr>
              <w:t>Waga: nie więcej niż 950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5108C6">
              <w:rPr>
                <w:rFonts w:ascii="Arial" w:hAnsi="Arial" w:cs="Arial"/>
                <w:szCs w:val="21"/>
              </w:rPr>
              <w:t>g</w:t>
            </w:r>
          </w:p>
          <w:p w:rsidR="005108C6" w:rsidRPr="005108C6" w:rsidRDefault="005108C6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5108C6">
              <w:rPr>
                <w:rFonts w:ascii="Arial" w:hAnsi="Arial" w:cs="Arial"/>
                <w:szCs w:val="21"/>
              </w:rPr>
              <w:t xml:space="preserve">Ilość zębów: 12 </w:t>
            </w:r>
          </w:p>
          <w:p w:rsidR="005108C6" w:rsidRPr="005108C6" w:rsidRDefault="005108C6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5108C6">
              <w:rPr>
                <w:rFonts w:ascii="Arial" w:hAnsi="Arial" w:cs="Arial"/>
                <w:szCs w:val="21"/>
              </w:rPr>
              <w:t>Zakres regulacji: min.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5108C6">
              <w:rPr>
                <w:rFonts w:ascii="Arial" w:hAnsi="Arial" w:cs="Arial"/>
                <w:szCs w:val="21"/>
              </w:rPr>
              <w:t>36 -  max.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5108C6">
              <w:rPr>
                <w:rFonts w:ascii="Arial" w:hAnsi="Arial" w:cs="Arial"/>
                <w:szCs w:val="21"/>
              </w:rPr>
              <w:t>48</w:t>
            </w:r>
          </w:p>
          <w:p w:rsidR="005108C6" w:rsidRPr="005108C6" w:rsidRDefault="005108C6" w:rsidP="00D06B5E">
            <w:pPr>
              <w:spacing w:after="80" w:line="230" w:lineRule="exac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Zgodność z normą: </w:t>
            </w:r>
            <w:r w:rsidRPr="005108C6">
              <w:rPr>
                <w:rFonts w:ascii="Arial" w:hAnsi="Arial" w:cs="Arial"/>
                <w:szCs w:val="21"/>
              </w:rPr>
              <w:t>CE EN 893, UIAA</w:t>
            </w:r>
          </w:p>
        </w:tc>
        <w:tc>
          <w:tcPr>
            <w:tcW w:w="992" w:type="dxa"/>
            <w:vAlign w:val="center"/>
          </w:tcPr>
          <w:p w:rsidR="005108C6" w:rsidRPr="00185D8A" w:rsidRDefault="005108C6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5108C6" w:rsidRPr="00185D8A" w:rsidRDefault="005108C6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12</w:t>
            </w:r>
          </w:p>
        </w:tc>
      </w:tr>
      <w:tr w:rsidR="00F24A93" w:rsidTr="004D444E">
        <w:trPr>
          <w:cantSplit/>
        </w:trPr>
        <w:tc>
          <w:tcPr>
            <w:tcW w:w="704" w:type="dxa"/>
            <w:vAlign w:val="center"/>
          </w:tcPr>
          <w:p w:rsidR="00F24A93" w:rsidRPr="00185D8A" w:rsidRDefault="00F24A93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24A93" w:rsidRPr="00185D8A" w:rsidRDefault="00F24A93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Czekan z łopatką</w:t>
            </w:r>
          </w:p>
        </w:tc>
        <w:tc>
          <w:tcPr>
            <w:tcW w:w="10348" w:type="dxa"/>
            <w:vAlign w:val="center"/>
          </w:tcPr>
          <w:p w:rsidR="00F24A93" w:rsidRPr="00F24A93" w:rsidRDefault="00F24A93" w:rsidP="00D06B5E">
            <w:pPr>
              <w:spacing w:before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F24A93">
              <w:rPr>
                <w:rFonts w:ascii="Arial" w:hAnsi="Arial" w:cs="Arial"/>
                <w:szCs w:val="21"/>
              </w:rPr>
              <w:t xml:space="preserve">Sprzęt używany w turystyce zimowej, wykorzystywany w trakcie stromych podejść, umożliwiający skuteczne podpieranie oraz awaryjne hamowanie. Stylisko wykonane z wytrzymałego aluminium. Głowica z grotem wykonana z hartowanej stali. Głowica wyposażona w ostrze oraz łopatkę, dodatkowo czekan wyposażony w pętle nadgarstkową. </w:t>
            </w:r>
          </w:p>
          <w:p w:rsidR="00F24A93" w:rsidRPr="00F24A93" w:rsidRDefault="00F24A93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F24A93">
              <w:rPr>
                <w:rFonts w:ascii="Arial" w:hAnsi="Arial" w:cs="Arial"/>
                <w:szCs w:val="21"/>
              </w:rPr>
              <w:t>Rozmiar</w:t>
            </w:r>
            <w:r>
              <w:rPr>
                <w:rFonts w:ascii="Arial" w:hAnsi="Arial" w:cs="Arial"/>
                <w:szCs w:val="21"/>
              </w:rPr>
              <w:t xml:space="preserve">: </w:t>
            </w:r>
            <w:r w:rsidRPr="00F24A93">
              <w:rPr>
                <w:rFonts w:ascii="Arial" w:hAnsi="Arial" w:cs="Arial"/>
                <w:szCs w:val="21"/>
              </w:rPr>
              <w:t>60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F24A93">
              <w:rPr>
                <w:rFonts w:ascii="Arial" w:hAnsi="Arial" w:cs="Arial"/>
                <w:szCs w:val="21"/>
              </w:rPr>
              <w:t>cm</w:t>
            </w:r>
          </w:p>
          <w:p w:rsidR="00F24A93" w:rsidRPr="00F24A93" w:rsidRDefault="00F24A93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Stylisko oraz ostrze:</w:t>
            </w:r>
            <w:r w:rsidRPr="00F24A93">
              <w:rPr>
                <w:rFonts w:ascii="Arial" w:hAnsi="Arial" w:cs="Arial"/>
                <w:szCs w:val="21"/>
              </w:rPr>
              <w:t xml:space="preserve"> Typ 1 </w:t>
            </w:r>
          </w:p>
          <w:p w:rsidR="00F24A93" w:rsidRPr="00F24A93" w:rsidRDefault="00F24A93" w:rsidP="00D06B5E">
            <w:pPr>
              <w:spacing w:after="80" w:line="230" w:lineRule="exac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Zgodność z normą:</w:t>
            </w:r>
            <w:r w:rsidRPr="00F24A93">
              <w:rPr>
                <w:rFonts w:ascii="Arial" w:hAnsi="Arial" w:cs="Arial"/>
                <w:szCs w:val="21"/>
              </w:rPr>
              <w:t xml:space="preserve"> EN 13089:2015</w:t>
            </w:r>
          </w:p>
        </w:tc>
        <w:tc>
          <w:tcPr>
            <w:tcW w:w="992" w:type="dxa"/>
            <w:vAlign w:val="center"/>
          </w:tcPr>
          <w:p w:rsidR="00F24A93" w:rsidRPr="00185D8A" w:rsidRDefault="00F24A93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F24A93" w:rsidRPr="00185D8A" w:rsidRDefault="00F24A93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12</w:t>
            </w:r>
          </w:p>
        </w:tc>
      </w:tr>
      <w:tr w:rsidR="00F24A93" w:rsidTr="004D444E">
        <w:trPr>
          <w:cantSplit/>
        </w:trPr>
        <w:tc>
          <w:tcPr>
            <w:tcW w:w="704" w:type="dxa"/>
            <w:vAlign w:val="center"/>
          </w:tcPr>
          <w:p w:rsidR="00F24A93" w:rsidRPr="00185D8A" w:rsidRDefault="00F24A93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24A93" w:rsidRPr="00185D8A" w:rsidRDefault="00F24A93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Nosze</w:t>
            </w:r>
          </w:p>
        </w:tc>
        <w:tc>
          <w:tcPr>
            <w:tcW w:w="10348" w:type="dxa"/>
            <w:vAlign w:val="center"/>
          </w:tcPr>
          <w:p w:rsidR="00F24A93" w:rsidRPr="00F24A93" w:rsidRDefault="00F24A93" w:rsidP="00D06B5E">
            <w:pPr>
              <w:spacing w:before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F24A93">
              <w:rPr>
                <w:rFonts w:ascii="Arial" w:hAnsi="Arial" w:cs="Arial"/>
                <w:szCs w:val="21"/>
              </w:rPr>
              <w:t xml:space="preserve">Nosze typu SKED przeznaczone do transportu wysokościowego oraz w ciasnych przestrzeniach na lądzie i w wodzie. </w:t>
            </w:r>
            <w:r>
              <w:rPr>
                <w:rFonts w:ascii="Arial" w:hAnsi="Arial" w:cs="Arial"/>
                <w:szCs w:val="21"/>
              </w:rPr>
              <w:t>M</w:t>
            </w:r>
            <w:r w:rsidRPr="00F24A93">
              <w:rPr>
                <w:rFonts w:ascii="Arial" w:hAnsi="Arial" w:cs="Arial"/>
                <w:szCs w:val="21"/>
              </w:rPr>
              <w:t xml:space="preserve">uszą być wyposażone w pasy umożliwiające transport pod śmigłowcem w pozycji poziomej lub pionowej, w czasie ewakuacji z jaskiń. </w:t>
            </w:r>
            <w:r>
              <w:rPr>
                <w:rFonts w:ascii="Arial" w:hAnsi="Arial" w:cs="Arial"/>
                <w:szCs w:val="21"/>
              </w:rPr>
              <w:t>Konstrukcja elastyczna</w:t>
            </w:r>
            <w:r w:rsidRPr="00F24A93">
              <w:rPr>
                <w:rFonts w:ascii="Arial" w:hAnsi="Arial" w:cs="Arial"/>
                <w:szCs w:val="21"/>
              </w:rPr>
              <w:t xml:space="preserve"> i zwijan</w:t>
            </w:r>
            <w:r>
              <w:rPr>
                <w:rFonts w:ascii="Arial" w:hAnsi="Arial" w:cs="Arial"/>
                <w:szCs w:val="21"/>
              </w:rPr>
              <w:t>a</w:t>
            </w:r>
            <w:r w:rsidRPr="00F24A93">
              <w:rPr>
                <w:rFonts w:ascii="Arial" w:hAnsi="Arial" w:cs="Arial"/>
                <w:szCs w:val="21"/>
              </w:rPr>
              <w:t xml:space="preserve"> (rolowan</w:t>
            </w:r>
            <w:r>
              <w:rPr>
                <w:rFonts w:ascii="Arial" w:hAnsi="Arial" w:cs="Arial"/>
                <w:szCs w:val="21"/>
              </w:rPr>
              <w:t>a</w:t>
            </w:r>
            <w:r w:rsidRPr="00F24A93">
              <w:rPr>
                <w:rFonts w:ascii="Arial" w:hAnsi="Arial" w:cs="Arial"/>
                <w:szCs w:val="21"/>
              </w:rPr>
              <w:t xml:space="preserve">). </w:t>
            </w:r>
            <w:r>
              <w:rPr>
                <w:rFonts w:ascii="Arial" w:hAnsi="Arial" w:cs="Arial"/>
                <w:szCs w:val="21"/>
              </w:rPr>
              <w:t>M</w:t>
            </w:r>
            <w:r w:rsidRPr="00F24A93">
              <w:rPr>
                <w:rFonts w:ascii="Arial" w:hAnsi="Arial" w:cs="Arial"/>
                <w:szCs w:val="21"/>
              </w:rPr>
              <w:t>uszą być wykonane z wytrzymałego tworzywa sztucznego odpornego na ekstremalne warunki atmosferyczne</w:t>
            </w:r>
            <w:r>
              <w:rPr>
                <w:rFonts w:ascii="Arial" w:hAnsi="Arial" w:cs="Arial"/>
                <w:szCs w:val="21"/>
              </w:rPr>
              <w:t xml:space="preserve"> oraz uszkodzenia mechaniczne (</w:t>
            </w:r>
            <w:r w:rsidRPr="00F24A93">
              <w:rPr>
                <w:rFonts w:ascii="Arial" w:hAnsi="Arial" w:cs="Arial"/>
                <w:szCs w:val="21"/>
              </w:rPr>
              <w:t xml:space="preserve">ciągnięcie po szorstkiej powierzchni, asfalcie itp.). </w:t>
            </w:r>
          </w:p>
          <w:p w:rsidR="00F24A93" w:rsidRDefault="00F24A93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F24A93">
              <w:rPr>
                <w:rFonts w:ascii="Arial" w:hAnsi="Arial" w:cs="Arial"/>
                <w:szCs w:val="21"/>
              </w:rPr>
              <w:t>Zestaw pasów nośnych do transportu w pozycji poziomej i pionowej</w:t>
            </w:r>
            <w:r>
              <w:rPr>
                <w:rFonts w:ascii="Arial" w:hAnsi="Arial" w:cs="Arial"/>
                <w:szCs w:val="21"/>
              </w:rPr>
              <w:t>. T</w:t>
            </w:r>
            <w:r w:rsidRPr="00F24A93">
              <w:rPr>
                <w:rFonts w:ascii="Arial" w:hAnsi="Arial" w:cs="Arial"/>
                <w:szCs w:val="21"/>
              </w:rPr>
              <w:t>aśmy naciągowe stabilizujące poszkodowanego</w:t>
            </w:r>
            <w:r>
              <w:rPr>
                <w:rFonts w:ascii="Arial" w:hAnsi="Arial" w:cs="Arial"/>
                <w:szCs w:val="21"/>
              </w:rPr>
              <w:t>. L</w:t>
            </w:r>
            <w:r w:rsidRPr="00F24A93">
              <w:rPr>
                <w:rFonts w:ascii="Arial" w:hAnsi="Arial" w:cs="Arial"/>
                <w:szCs w:val="21"/>
              </w:rPr>
              <w:t>onża taśmowa do holowania</w:t>
            </w:r>
            <w:r>
              <w:rPr>
                <w:rFonts w:ascii="Arial" w:hAnsi="Arial" w:cs="Arial"/>
                <w:szCs w:val="21"/>
              </w:rPr>
              <w:t xml:space="preserve"> / ciągnięcia noszy. </w:t>
            </w:r>
          </w:p>
          <w:p w:rsidR="00F24A93" w:rsidRDefault="00F24A93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F24A93">
              <w:rPr>
                <w:rFonts w:ascii="Arial" w:hAnsi="Arial" w:cs="Arial"/>
                <w:szCs w:val="21"/>
              </w:rPr>
              <w:t>Pokrowiec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F24A93">
              <w:rPr>
                <w:rFonts w:ascii="Arial" w:hAnsi="Arial" w:cs="Arial"/>
                <w:szCs w:val="21"/>
              </w:rPr>
              <w:t>/ plecak na nosze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  <w:p w:rsidR="00F24A93" w:rsidRPr="00F24A93" w:rsidRDefault="00F24A93" w:rsidP="00D06B5E">
            <w:pPr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Kolor:</w:t>
            </w:r>
            <w:r w:rsidRPr="00F24A93">
              <w:rPr>
                <w:rFonts w:ascii="Arial" w:hAnsi="Arial" w:cs="Arial"/>
                <w:szCs w:val="21"/>
              </w:rPr>
              <w:t xml:space="preserve"> zielony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F24A93">
              <w:rPr>
                <w:rFonts w:ascii="Arial" w:hAnsi="Arial" w:cs="Arial"/>
                <w:szCs w:val="21"/>
              </w:rPr>
              <w:t>/ czarny</w:t>
            </w:r>
          </w:p>
        </w:tc>
        <w:tc>
          <w:tcPr>
            <w:tcW w:w="992" w:type="dxa"/>
            <w:vAlign w:val="center"/>
          </w:tcPr>
          <w:p w:rsidR="00F24A93" w:rsidRPr="00185D8A" w:rsidRDefault="00F24A93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F24A93" w:rsidRPr="00185D8A" w:rsidRDefault="00F24A93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2</w:t>
            </w:r>
          </w:p>
        </w:tc>
      </w:tr>
      <w:tr w:rsidR="00F24A93" w:rsidTr="004D444E">
        <w:trPr>
          <w:cantSplit/>
        </w:trPr>
        <w:tc>
          <w:tcPr>
            <w:tcW w:w="704" w:type="dxa"/>
            <w:vAlign w:val="center"/>
          </w:tcPr>
          <w:p w:rsidR="00F24A93" w:rsidRPr="00185D8A" w:rsidRDefault="00F24A93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24A93" w:rsidRPr="00185D8A" w:rsidRDefault="00F24A93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Trójkąt ewakuacyjny</w:t>
            </w:r>
          </w:p>
        </w:tc>
        <w:tc>
          <w:tcPr>
            <w:tcW w:w="10348" w:type="dxa"/>
            <w:vAlign w:val="center"/>
          </w:tcPr>
          <w:p w:rsidR="00F24A93" w:rsidRPr="00F24A93" w:rsidRDefault="00F24A93" w:rsidP="00D06B5E">
            <w:pPr>
              <w:spacing w:before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F24A93">
              <w:rPr>
                <w:rFonts w:ascii="Arial" w:hAnsi="Arial" w:cs="Arial"/>
                <w:szCs w:val="21"/>
              </w:rPr>
              <w:t xml:space="preserve">Trójkąt ewakuacyjny z szelkami stosowany w ratownictwie. Musi być wyposażone w </w:t>
            </w:r>
            <w:r>
              <w:rPr>
                <w:rFonts w:ascii="Arial" w:hAnsi="Arial" w:cs="Arial"/>
                <w:szCs w:val="21"/>
              </w:rPr>
              <w:t>min.</w:t>
            </w:r>
            <w:r w:rsidRPr="00F24A93">
              <w:rPr>
                <w:rFonts w:ascii="Arial" w:hAnsi="Arial" w:cs="Arial"/>
                <w:szCs w:val="21"/>
              </w:rPr>
              <w:t xml:space="preserve"> </w:t>
            </w:r>
            <w:r>
              <w:rPr>
                <w:rFonts w:ascii="Arial" w:hAnsi="Arial" w:cs="Arial"/>
                <w:szCs w:val="21"/>
              </w:rPr>
              <w:t>3</w:t>
            </w:r>
            <w:r w:rsidRPr="00F24A93">
              <w:rPr>
                <w:rFonts w:ascii="Arial" w:hAnsi="Arial" w:cs="Arial"/>
                <w:szCs w:val="21"/>
              </w:rPr>
              <w:t xml:space="preserve"> punkty wpięcia zakończone stalowymi kulochwytami, oraz pasy zabezpieczające przed wysunięciem. Trójkąt w rozmiarze uniwersalnym z możliwością regulacji. </w:t>
            </w:r>
          </w:p>
          <w:p w:rsidR="00F24A93" w:rsidRPr="00F24A93" w:rsidRDefault="00F24A93" w:rsidP="00D06B5E">
            <w:pPr>
              <w:spacing w:after="80" w:line="230" w:lineRule="exac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Zgodność z normą</w:t>
            </w:r>
            <w:r w:rsidRPr="00F24A93">
              <w:rPr>
                <w:rFonts w:ascii="Arial" w:hAnsi="Arial" w:cs="Arial"/>
                <w:szCs w:val="21"/>
              </w:rPr>
              <w:t>: EN 1497, EN 1498</w:t>
            </w:r>
          </w:p>
        </w:tc>
        <w:tc>
          <w:tcPr>
            <w:tcW w:w="992" w:type="dxa"/>
            <w:vAlign w:val="center"/>
          </w:tcPr>
          <w:p w:rsidR="00F24A93" w:rsidRPr="00185D8A" w:rsidRDefault="00F24A93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F24A93" w:rsidRPr="00185D8A" w:rsidRDefault="00F24A93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3</w:t>
            </w:r>
          </w:p>
        </w:tc>
      </w:tr>
      <w:tr w:rsidR="00F24A93" w:rsidTr="004D444E">
        <w:trPr>
          <w:cantSplit/>
        </w:trPr>
        <w:tc>
          <w:tcPr>
            <w:tcW w:w="704" w:type="dxa"/>
            <w:vAlign w:val="center"/>
          </w:tcPr>
          <w:p w:rsidR="00F24A93" w:rsidRPr="00185D8A" w:rsidRDefault="00F24A93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24A93" w:rsidRPr="00185D8A" w:rsidRDefault="00F24A93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Linka pomocnicza wspinaczkowa</w:t>
            </w:r>
          </w:p>
        </w:tc>
        <w:tc>
          <w:tcPr>
            <w:tcW w:w="10348" w:type="dxa"/>
            <w:vAlign w:val="center"/>
          </w:tcPr>
          <w:p w:rsidR="00F24A93" w:rsidRDefault="00F24A93" w:rsidP="00D06B5E">
            <w:pPr>
              <w:spacing w:before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F24A93">
              <w:rPr>
                <w:rFonts w:ascii="Arial" w:hAnsi="Arial" w:cs="Arial"/>
                <w:szCs w:val="21"/>
              </w:rPr>
              <w:t xml:space="preserve">Linka pomocnicza (rep) wykorzystywana do wszelkich zastosowań pomocniczych we wspinaczce. </w:t>
            </w:r>
          </w:p>
          <w:p w:rsidR="00F24A93" w:rsidRPr="00F24A93" w:rsidRDefault="00F24A93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Średnica liny: </w:t>
            </w:r>
            <w:r w:rsidRPr="00F24A93">
              <w:rPr>
                <w:rFonts w:ascii="Arial" w:hAnsi="Arial" w:cs="Arial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F24A93">
              <w:rPr>
                <w:rFonts w:ascii="Arial" w:hAnsi="Arial" w:cs="Arial"/>
                <w:szCs w:val="21"/>
              </w:rPr>
              <w:t>mm</w:t>
            </w:r>
          </w:p>
          <w:p w:rsidR="00F24A93" w:rsidRDefault="00F24A93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Długość: </w:t>
            </w:r>
            <w:r w:rsidRPr="00F24A93">
              <w:rPr>
                <w:rFonts w:ascii="Arial" w:hAnsi="Arial" w:cs="Arial"/>
                <w:szCs w:val="21"/>
              </w:rPr>
              <w:t>50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F24A93">
              <w:rPr>
                <w:rFonts w:ascii="Arial" w:hAnsi="Arial" w:cs="Arial"/>
                <w:szCs w:val="21"/>
              </w:rPr>
              <w:t xml:space="preserve">m </w:t>
            </w:r>
          </w:p>
          <w:p w:rsidR="00F24A93" w:rsidRPr="00F24A93" w:rsidRDefault="00F24A93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F24A93">
              <w:rPr>
                <w:rFonts w:ascii="Arial" w:hAnsi="Arial" w:cs="Arial"/>
                <w:szCs w:val="21"/>
              </w:rPr>
              <w:t>Kolor</w:t>
            </w:r>
            <w:r>
              <w:rPr>
                <w:rFonts w:ascii="Arial" w:hAnsi="Arial" w:cs="Arial"/>
                <w:szCs w:val="21"/>
              </w:rPr>
              <w:t xml:space="preserve">: </w:t>
            </w:r>
            <w:r w:rsidRPr="00F24A93">
              <w:rPr>
                <w:rFonts w:ascii="Arial" w:hAnsi="Arial" w:cs="Arial"/>
                <w:szCs w:val="21"/>
              </w:rPr>
              <w:t>czarny</w:t>
            </w:r>
          </w:p>
          <w:p w:rsidR="00F24A93" w:rsidRPr="00F24A93" w:rsidRDefault="00F24A93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F24A93">
              <w:rPr>
                <w:rFonts w:ascii="Arial" w:hAnsi="Arial" w:cs="Arial"/>
                <w:szCs w:val="21"/>
              </w:rPr>
              <w:t>Nie starsze niż rok od daty produkcji</w:t>
            </w:r>
          </w:p>
          <w:p w:rsidR="00F24A93" w:rsidRPr="00F24A93" w:rsidRDefault="00F24A93" w:rsidP="00D06B5E">
            <w:pPr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Zgodność z normą: CE EN 564</w:t>
            </w:r>
          </w:p>
        </w:tc>
        <w:tc>
          <w:tcPr>
            <w:tcW w:w="992" w:type="dxa"/>
            <w:vAlign w:val="center"/>
          </w:tcPr>
          <w:p w:rsidR="00F24A93" w:rsidRPr="00185D8A" w:rsidRDefault="00F24A93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F24A93" w:rsidRPr="00185D8A" w:rsidRDefault="00F24A93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</w:t>
            </w:r>
          </w:p>
        </w:tc>
      </w:tr>
      <w:tr w:rsidR="0086250D" w:rsidTr="004D444E">
        <w:trPr>
          <w:cantSplit/>
        </w:trPr>
        <w:tc>
          <w:tcPr>
            <w:tcW w:w="704" w:type="dxa"/>
            <w:vAlign w:val="center"/>
          </w:tcPr>
          <w:p w:rsidR="0086250D" w:rsidRPr="00185D8A" w:rsidRDefault="0086250D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6250D" w:rsidRPr="00114F2A" w:rsidRDefault="008625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14F2A">
              <w:rPr>
                <w:rFonts w:ascii="Arial" w:hAnsi="Arial" w:cs="Arial"/>
                <w:sz w:val="21"/>
                <w:szCs w:val="21"/>
              </w:rPr>
              <w:t>Uprząż (szelki bezpieczeństwa)</w:t>
            </w:r>
          </w:p>
        </w:tc>
        <w:tc>
          <w:tcPr>
            <w:tcW w:w="10348" w:type="dxa"/>
            <w:vAlign w:val="center"/>
          </w:tcPr>
          <w:p w:rsidR="00F620E3" w:rsidRPr="00114F2A" w:rsidRDefault="00F620E3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 xml:space="preserve">Szelki </w:t>
            </w:r>
            <w:r w:rsidR="0086250D" w:rsidRPr="00114F2A">
              <w:rPr>
                <w:rFonts w:ascii="Arial" w:hAnsi="Arial" w:cs="Arial"/>
                <w:szCs w:val="21"/>
              </w:rPr>
              <w:t>piersiow</w:t>
            </w:r>
            <w:r w:rsidRPr="00114F2A">
              <w:rPr>
                <w:rFonts w:ascii="Arial" w:hAnsi="Arial" w:cs="Arial"/>
                <w:szCs w:val="21"/>
              </w:rPr>
              <w:t xml:space="preserve">e do mocowania przyrządu zaciskowego, montowane do uprzęży wspinaczkowej posiadające klamry z przodu i z tyłu do szybkiej </w:t>
            </w:r>
            <w:r w:rsidR="00DA765D" w:rsidRPr="00114F2A">
              <w:rPr>
                <w:rFonts w:ascii="Arial" w:hAnsi="Arial" w:cs="Arial"/>
                <w:szCs w:val="21"/>
              </w:rPr>
              <w:t>regulacji</w:t>
            </w:r>
            <w:r w:rsidRPr="00114F2A">
              <w:rPr>
                <w:rFonts w:ascii="Arial" w:hAnsi="Arial" w:cs="Arial"/>
                <w:szCs w:val="21"/>
              </w:rPr>
              <w:t>.</w:t>
            </w:r>
          </w:p>
          <w:p w:rsidR="00F620E3" w:rsidRPr="00114F2A" w:rsidRDefault="00F620E3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 xml:space="preserve">Ciężar: ok </w:t>
            </w:r>
            <w:r w:rsidR="00597A78" w:rsidRPr="00114F2A">
              <w:rPr>
                <w:rFonts w:ascii="Arial" w:hAnsi="Arial" w:cs="Arial"/>
                <w:szCs w:val="21"/>
              </w:rPr>
              <w:t>1</w:t>
            </w:r>
            <w:r w:rsidRPr="00114F2A">
              <w:rPr>
                <w:rFonts w:ascii="Arial" w:hAnsi="Arial" w:cs="Arial"/>
                <w:szCs w:val="21"/>
              </w:rPr>
              <w:t>35 g</w:t>
            </w:r>
          </w:p>
          <w:p w:rsidR="0086250D" w:rsidRPr="00114F2A" w:rsidRDefault="0086250D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Kolor: czarny</w:t>
            </w:r>
          </w:p>
        </w:tc>
        <w:tc>
          <w:tcPr>
            <w:tcW w:w="992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kpl.</w:t>
            </w:r>
          </w:p>
        </w:tc>
        <w:tc>
          <w:tcPr>
            <w:tcW w:w="1134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15</w:t>
            </w:r>
          </w:p>
        </w:tc>
      </w:tr>
      <w:tr w:rsidR="0086250D" w:rsidTr="004D444E">
        <w:trPr>
          <w:cantSplit/>
        </w:trPr>
        <w:tc>
          <w:tcPr>
            <w:tcW w:w="704" w:type="dxa"/>
            <w:vAlign w:val="center"/>
          </w:tcPr>
          <w:p w:rsidR="0086250D" w:rsidRPr="00185D8A" w:rsidRDefault="0086250D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6250D" w:rsidRPr="00114F2A" w:rsidRDefault="008625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14F2A">
              <w:rPr>
                <w:rFonts w:ascii="Arial" w:hAnsi="Arial" w:cs="Arial"/>
                <w:sz w:val="21"/>
                <w:szCs w:val="21"/>
              </w:rPr>
              <w:t>Przyrząd zaciskowy</w:t>
            </w:r>
          </w:p>
        </w:tc>
        <w:tc>
          <w:tcPr>
            <w:tcW w:w="10348" w:type="dxa"/>
            <w:vAlign w:val="center"/>
          </w:tcPr>
          <w:p w:rsidR="0086250D" w:rsidRPr="00114F2A" w:rsidRDefault="0086250D" w:rsidP="00D06B5E">
            <w:pPr>
              <w:spacing w:before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Przyrząd zaciskowy umożliw</w:t>
            </w:r>
            <w:r w:rsidR="00F36564" w:rsidRPr="00114F2A">
              <w:rPr>
                <w:rFonts w:ascii="Arial" w:hAnsi="Arial" w:cs="Arial"/>
                <w:szCs w:val="21"/>
              </w:rPr>
              <w:t xml:space="preserve">iający wychodzenie po linie, użycie w układzie </w:t>
            </w:r>
            <w:r w:rsidRPr="00114F2A">
              <w:rPr>
                <w:rFonts w:ascii="Arial" w:hAnsi="Arial" w:cs="Arial"/>
                <w:szCs w:val="21"/>
              </w:rPr>
              <w:t>do wyciągania</w:t>
            </w:r>
            <w:r w:rsidR="00F36564" w:rsidRPr="00114F2A">
              <w:rPr>
                <w:rFonts w:ascii="Arial" w:hAnsi="Arial" w:cs="Arial"/>
                <w:szCs w:val="21"/>
              </w:rPr>
              <w:t xml:space="preserve"> lub może zastępować węzeł samozaciskowy przy autoratownictwie. Posiada system automatycznego dociskania karabinka zwiększający blokowanie liny, niezależnie od pozycji.</w:t>
            </w:r>
          </w:p>
          <w:p w:rsidR="0086250D" w:rsidRPr="00114F2A" w:rsidRDefault="0086250D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Ciężar: ok 35 g</w:t>
            </w:r>
          </w:p>
          <w:p w:rsidR="0086250D" w:rsidRPr="00114F2A" w:rsidRDefault="0086250D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Kompatybilny z linami 8 – 11 mm</w:t>
            </w:r>
          </w:p>
          <w:p w:rsidR="0086250D" w:rsidRPr="00114F2A" w:rsidRDefault="0086250D" w:rsidP="00D06B5E">
            <w:pPr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Zgodność z normą: CE EN 567, UIAA</w:t>
            </w:r>
          </w:p>
        </w:tc>
        <w:tc>
          <w:tcPr>
            <w:tcW w:w="992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10</w:t>
            </w:r>
          </w:p>
        </w:tc>
      </w:tr>
      <w:tr w:rsidR="0086250D" w:rsidTr="004D444E">
        <w:trPr>
          <w:cantSplit/>
        </w:trPr>
        <w:tc>
          <w:tcPr>
            <w:tcW w:w="704" w:type="dxa"/>
            <w:vAlign w:val="center"/>
          </w:tcPr>
          <w:p w:rsidR="0086250D" w:rsidRPr="00185D8A" w:rsidRDefault="0086250D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B2B76" w:rsidRPr="00114F2A" w:rsidRDefault="008625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14F2A">
              <w:rPr>
                <w:rFonts w:ascii="Arial" w:hAnsi="Arial" w:cs="Arial"/>
                <w:sz w:val="21"/>
                <w:szCs w:val="21"/>
              </w:rPr>
              <w:t>Przyrząd zaciskowy</w:t>
            </w:r>
          </w:p>
          <w:p w:rsidR="0086250D" w:rsidRPr="00114F2A" w:rsidRDefault="00FB2B76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14F2A">
              <w:rPr>
                <w:rFonts w:ascii="Arial" w:hAnsi="Arial" w:cs="Arial"/>
                <w:sz w:val="21"/>
                <w:szCs w:val="21"/>
              </w:rPr>
              <w:t>(piersiowy)</w:t>
            </w:r>
          </w:p>
        </w:tc>
        <w:tc>
          <w:tcPr>
            <w:tcW w:w="10348" w:type="dxa"/>
            <w:vAlign w:val="center"/>
          </w:tcPr>
          <w:p w:rsidR="0086250D" w:rsidRPr="00114F2A" w:rsidRDefault="00FB2B76" w:rsidP="00D06B5E">
            <w:pPr>
              <w:spacing w:before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 xml:space="preserve">Przyrząd zaciskowy </w:t>
            </w:r>
            <w:r w:rsidR="00114F2A">
              <w:rPr>
                <w:rFonts w:ascii="Arial" w:hAnsi="Arial" w:cs="Arial"/>
                <w:szCs w:val="21"/>
              </w:rPr>
              <w:t xml:space="preserve">9piersiowy) </w:t>
            </w:r>
            <w:r w:rsidR="0086250D" w:rsidRPr="00114F2A">
              <w:rPr>
                <w:rFonts w:ascii="Arial" w:hAnsi="Arial" w:cs="Arial"/>
                <w:szCs w:val="21"/>
              </w:rPr>
              <w:t xml:space="preserve">przeznaczony do wychodzenia po linie. </w:t>
            </w:r>
            <w:r w:rsidRPr="00114F2A">
              <w:rPr>
                <w:rFonts w:ascii="Arial" w:hAnsi="Arial" w:cs="Arial"/>
                <w:szCs w:val="21"/>
              </w:rPr>
              <w:t>System otwierania zapadki zintegrowany z korpusem przyrządu chroniący przed przypadkowym zahaczaniem, język blokujący z zębami dla lepszego blokowania liny</w:t>
            </w:r>
          </w:p>
          <w:p w:rsidR="00FB2B76" w:rsidRPr="00114F2A" w:rsidRDefault="00FB2B76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Ciężar: 80-150 g</w:t>
            </w:r>
          </w:p>
          <w:p w:rsidR="00FB2B76" w:rsidRPr="00114F2A" w:rsidRDefault="00FB2B76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Kompatybilny z linami 8 – 13 mm</w:t>
            </w:r>
          </w:p>
          <w:p w:rsidR="0086250D" w:rsidRPr="00114F2A" w:rsidRDefault="0086250D" w:rsidP="00D06B5E">
            <w:pPr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Zgodność z normą: CE EN 12841:2006-B, CE EN 567:2013</w:t>
            </w:r>
          </w:p>
        </w:tc>
        <w:tc>
          <w:tcPr>
            <w:tcW w:w="992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10</w:t>
            </w:r>
          </w:p>
        </w:tc>
      </w:tr>
      <w:tr w:rsidR="0086250D" w:rsidTr="00855F6E">
        <w:trPr>
          <w:cantSplit/>
        </w:trPr>
        <w:tc>
          <w:tcPr>
            <w:tcW w:w="704" w:type="dxa"/>
            <w:vAlign w:val="center"/>
          </w:tcPr>
          <w:p w:rsidR="0086250D" w:rsidRPr="00185D8A" w:rsidRDefault="0086250D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6250D" w:rsidRPr="00114F2A" w:rsidRDefault="008625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14F2A">
              <w:rPr>
                <w:rFonts w:ascii="Arial" w:hAnsi="Arial" w:cs="Arial"/>
                <w:sz w:val="21"/>
                <w:szCs w:val="21"/>
              </w:rPr>
              <w:t>Przyrząd zaciskowy</w:t>
            </w:r>
          </w:p>
        </w:tc>
        <w:tc>
          <w:tcPr>
            <w:tcW w:w="10348" w:type="dxa"/>
            <w:vAlign w:val="center"/>
          </w:tcPr>
          <w:p w:rsidR="0086250D" w:rsidRPr="00114F2A" w:rsidRDefault="0086250D" w:rsidP="00D06B5E">
            <w:pPr>
              <w:spacing w:before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 xml:space="preserve">Przyrząd zaciskowy umożliwiający wychodzenie po linie. </w:t>
            </w:r>
            <w:r w:rsidR="00F620E3" w:rsidRPr="00114F2A">
              <w:rPr>
                <w:rFonts w:ascii="Arial" w:hAnsi="Arial" w:cs="Arial"/>
                <w:szCs w:val="21"/>
              </w:rPr>
              <w:t>Posiada ergonomiczna rączkę, która zapewnia jednocześnie wygodny i mocny uchwyt podczas obciążania jednej ręki lub oburącz. Przyrząd posiada szeroki dolny otwór do wpięcia karabinków lonży i pętli nożnej. Przyrząd wyposażony w język blokujący z zębami.</w:t>
            </w:r>
          </w:p>
          <w:p w:rsidR="00F620E3" w:rsidRPr="00114F2A" w:rsidRDefault="00F620E3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Ciężar: 165-200 g</w:t>
            </w:r>
          </w:p>
          <w:p w:rsidR="00F620E3" w:rsidRPr="00114F2A" w:rsidRDefault="00F620E3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Kompatybilny z linami 8 – 13 mm</w:t>
            </w:r>
          </w:p>
          <w:p w:rsidR="0086250D" w:rsidRPr="00114F2A" w:rsidRDefault="0086250D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8 szt. w wersji prawej</w:t>
            </w:r>
          </w:p>
          <w:p w:rsidR="0086250D" w:rsidRPr="00114F2A" w:rsidRDefault="0086250D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 xml:space="preserve">2 szt. w wersji lewej </w:t>
            </w:r>
          </w:p>
          <w:p w:rsidR="0086250D" w:rsidRPr="00114F2A" w:rsidRDefault="0086250D" w:rsidP="00D06B5E">
            <w:pPr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Zgodność z normą: CE EN 567, CE EN 12841 typ B</w:t>
            </w:r>
          </w:p>
        </w:tc>
        <w:tc>
          <w:tcPr>
            <w:tcW w:w="992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10</w:t>
            </w:r>
          </w:p>
        </w:tc>
      </w:tr>
      <w:tr w:rsidR="0086250D" w:rsidTr="00855F6E">
        <w:trPr>
          <w:cantSplit/>
        </w:trPr>
        <w:tc>
          <w:tcPr>
            <w:tcW w:w="704" w:type="dxa"/>
            <w:vAlign w:val="center"/>
          </w:tcPr>
          <w:p w:rsidR="0086250D" w:rsidRPr="00185D8A" w:rsidRDefault="0086250D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 xml:space="preserve">Lina do wspinania </w:t>
            </w:r>
            <w:r w:rsidRPr="00185D8A">
              <w:rPr>
                <w:rFonts w:ascii="Arial" w:eastAsia="Calibri" w:hAnsi="Arial" w:cs="Arial"/>
                <w:sz w:val="21"/>
                <w:szCs w:val="21"/>
              </w:rPr>
              <w:br/>
              <w:t>L</w:t>
            </w:r>
            <w:r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185D8A">
              <w:rPr>
                <w:rFonts w:ascii="Arial" w:eastAsia="Calibri" w:hAnsi="Arial" w:cs="Arial"/>
                <w:sz w:val="21"/>
                <w:szCs w:val="21"/>
              </w:rPr>
              <w:t>=</w:t>
            </w:r>
            <w:r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185D8A">
              <w:rPr>
                <w:rFonts w:ascii="Arial" w:eastAsia="Calibri" w:hAnsi="Arial" w:cs="Arial"/>
                <w:sz w:val="21"/>
                <w:szCs w:val="21"/>
              </w:rPr>
              <w:t xml:space="preserve">5 m </w:t>
            </w:r>
          </w:p>
        </w:tc>
        <w:tc>
          <w:tcPr>
            <w:tcW w:w="10348" w:type="dxa"/>
            <w:vAlign w:val="center"/>
          </w:tcPr>
          <w:p w:rsidR="0086250D" w:rsidRPr="0086250D" w:rsidRDefault="0086250D" w:rsidP="00D06B5E">
            <w:pPr>
              <w:spacing w:before="80"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86250D">
              <w:rPr>
                <w:rFonts w:ascii="Arial" w:eastAsia="Calibri" w:hAnsi="Arial" w:cs="Arial"/>
                <w:szCs w:val="21"/>
              </w:rPr>
              <w:t>Lina do wspinania niebarwiona przeznaczona do treningu podciągania, wspinania i gimnastyki. Lina z jednej strony musi być zakończona systemem mocowania do uchwytu  (np. zaplecionym oczkiem/karabińczykiem stalowym) lub systemem o równoważnych właściwościach</w:t>
            </w:r>
            <w:r>
              <w:rPr>
                <w:rFonts w:ascii="Arial" w:eastAsia="Calibri" w:hAnsi="Arial" w:cs="Arial"/>
                <w:szCs w:val="21"/>
              </w:rPr>
              <w:t>,</w:t>
            </w:r>
            <w:r w:rsidRPr="0086250D">
              <w:rPr>
                <w:rFonts w:ascii="Arial" w:eastAsia="Calibri" w:hAnsi="Arial" w:cs="Arial"/>
                <w:szCs w:val="21"/>
              </w:rPr>
              <w:t xml:space="preserve"> a z drugiej strony zabezpieczona przed rozplątaniem. </w:t>
            </w:r>
          </w:p>
          <w:p w:rsidR="0086250D" w:rsidRPr="0086250D" w:rsidRDefault="0086250D" w:rsidP="00D06B5E">
            <w:pPr>
              <w:spacing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86250D">
              <w:rPr>
                <w:rFonts w:ascii="Arial" w:eastAsia="Calibri" w:hAnsi="Arial" w:cs="Arial"/>
                <w:szCs w:val="21"/>
              </w:rPr>
              <w:t>Wymiary:</w:t>
            </w:r>
          </w:p>
          <w:p w:rsidR="0086250D" w:rsidRDefault="0086250D" w:rsidP="00B6519B">
            <w:pPr>
              <w:numPr>
                <w:ilvl w:val="0"/>
                <w:numId w:val="31"/>
              </w:numPr>
              <w:spacing w:line="210" w:lineRule="exact"/>
              <w:ind w:left="461" w:hanging="283"/>
              <w:jc w:val="both"/>
              <w:rPr>
                <w:rFonts w:ascii="Arial" w:eastAsia="Calibri" w:hAnsi="Arial" w:cs="Arial"/>
                <w:szCs w:val="21"/>
              </w:rPr>
            </w:pPr>
            <w:r>
              <w:rPr>
                <w:rFonts w:ascii="Arial" w:eastAsia="Calibri" w:hAnsi="Arial" w:cs="Arial"/>
                <w:szCs w:val="21"/>
              </w:rPr>
              <w:t>długość:</w:t>
            </w:r>
            <w:r w:rsidRPr="0086250D">
              <w:rPr>
                <w:rFonts w:ascii="Arial" w:eastAsia="Calibri" w:hAnsi="Arial" w:cs="Arial"/>
                <w:szCs w:val="21"/>
              </w:rPr>
              <w:t xml:space="preserve"> ok. 5 m; </w:t>
            </w:r>
          </w:p>
          <w:p w:rsidR="0086250D" w:rsidRDefault="0086250D" w:rsidP="00B6519B">
            <w:pPr>
              <w:numPr>
                <w:ilvl w:val="0"/>
                <w:numId w:val="31"/>
              </w:numPr>
              <w:spacing w:line="210" w:lineRule="exact"/>
              <w:ind w:left="461" w:hanging="283"/>
              <w:jc w:val="both"/>
              <w:rPr>
                <w:rFonts w:ascii="Arial" w:eastAsia="Calibri" w:hAnsi="Arial" w:cs="Arial"/>
                <w:szCs w:val="21"/>
              </w:rPr>
            </w:pPr>
            <w:r w:rsidRPr="0086250D">
              <w:rPr>
                <w:rFonts w:ascii="Arial" w:eastAsia="Calibri" w:hAnsi="Arial" w:cs="Arial"/>
                <w:szCs w:val="21"/>
              </w:rPr>
              <w:t xml:space="preserve">ciężar </w:t>
            </w:r>
            <w:r>
              <w:rPr>
                <w:rFonts w:ascii="Arial" w:eastAsia="Calibri" w:hAnsi="Arial" w:cs="Arial"/>
                <w:szCs w:val="21"/>
              </w:rPr>
              <w:t>ćwiczącego:</w:t>
            </w:r>
            <w:r w:rsidRPr="0086250D">
              <w:rPr>
                <w:rFonts w:ascii="Arial" w:eastAsia="Calibri" w:hAnsi="Arial" w:cs="Arial"/>
                <w:szCs w:val="21"/>
              </w:rPr>
              <w:t xml:space="preserve"> do 200 kg;</w:t>
            </w:r>
          </w:p>
          <w:p w:rsidR="0086250D" w:rsidRPr="0086250D" w:rsidRDefault="0086250D" w:rsidP="00B6519B">
            <w:pPr>
              <w:numPr>
                <w:ilvl w:val="0"/>
                <w:numId w:val="31"/>
              </w:numPr>
              <w:spacing w:after="80" w:line="21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6250D">
              <w:rPr>
                <w:rFonts w:ascii="Arial" w:eastAsia="Calibri" w:hAnsi="Arial" w:cs="Arial"/>
                <w:szCs w:val="21"/>
              </w:rPr>
              <w:t>grubość</w:t>
            </w:r>
            <w:r>
              <w:rPr>
                <w:rFonts w:ascii="Arial" w:eastAsia="Calibri" w:hAnsi="Arial" w:cs="Arial"/>
                <w:szCs w:val="21"/>
              </w:rPr>
              <w:t>:</w:t>
            </w:r>
            <w:r w:rsidRPr="0086250D">
              <w:rPr>
                <w:rFonts w:ascii="Arial" w:eastAsia="Calibri" w:hAnsi="Arial" w:cs="Arial"/>
                <w:szCs w:val="21"/>
              </w:rPr>
              <w:t xml:space="preserve"> ok. 40 mm. </w:t>
            </w:r>
          </w:p>
        </w:tc>
        <w:tc>
          <w:tcPr>
            <w:tcW w:w="992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</w:t>
            </w:r>
          </w:p>
        </w:tc>
      </w:tr>
      <w:tr w:rsidR="0086250D" w:rsidTr="00855F6E">
        <w:trPr>
          <w:cantSplit/>
        </w:trPr>
        <w:tc>
          <w:tcPr>
            <w:tcW w:w="704" w:type="dxa"/>
            <w:vAlign w:val="center"/>
          </w:tcPr>
          <w:p w:rsidR="0086250D" w:rsidRPr="00185D8A" w:rsidRDefault="0086250D" w:rsidP="00D06B5E">
            <w:pPr>
              <w:pStyle w:val="Akapitzlist"/>
              <w:numPr>
                <w:ilvl w:val="0"/>
                <w:numId w:val="60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185D8A">
              <w:rPr>
                <w:rFonts w:ascii="Arial" w:eastAsia="Calibri" w:hAnsi="Arial" w:cs="Arial"/>
                <w:sz w:val="21"/>
                <w:szCs w:val="21"/>
              </w:rPr>
              <w:t xml:space="preserve">Lina do wspinania </w:t>
            </w:r>
            <w:r w:rsidRPr="00185D8A">
              <w:rPr>
                <w:rFonts w:ascii="Arial" w:eastAsia="Calibri" w:hAnsi="Arial" w:cs="Arial"/>
                <w:sz w:val="21"/>
                <w:szCs w:val="21"/>
              </w:rPr>
              <w:br/>
              <w:t>L</w:t>
            </w:r>
            <w:r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185D8A">
              <w:rPr>
                <w:rFonts w:ascii="Arial" w:eastAsia="Calibri" w:hAnsi="Arial" w:cs="Arial"/>
                <w:sz w:val="21"/>
                <w:szCs w:val="21"/>
              </w:rPr>
              <w:t>=</w:t>
            </w:r>
            <w:r>
              <w:rPr>
                <w:rFonts w:ascii="Arial" w:eastAsia="Calibri" w:hAnsi="Arial" w:cs="Arial"/>
                <w:sz w:val="21"/>
                <w:szCs w:val="21"/>
              </w:rPr>
              <w:t xml:space="preserve"> 7</w:t>
            </w:r>
            <w:r w:rsidRPr="00185D8A">
              <w:rPr>
                <w:rFonts w:ascii="Arial" w:eastAsia="Calibri" w:hAnsi="Arial" w:cs="Arial"/>
                <w:sz w:val="21"/>
                <w:szCs w:val="21"/>
              </w:rPr>
              <w:t xml:space="preserve"> m </w:t>
            </w:r>
          </w:p>
        </w:tc>
        <w:tc>
          <w:tcPr>
            <w:tcW w:w="10348" w:type="dxa"/>
            <w:vAlign w:val="center"/>
          </w:tcPr>
          <w:p w:rsidR="0086250D" w:rsidRPr="0086250D" w:rsidRDefault="0086250D" w:rsidP="00D06B5E">
            <w:pPr>
              <w:spacing w:before="80"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86250D">
              <w:rPr>
                <w:rFonts w:ascii="Arial" w:eastAsia="Calibri" w:hAnsi="Arial" w:cs="Arial"/>
                <w:szCs w:val="21"/>
              </w:rPr>
              <w:t>Lina do wspinania niebarwiona przeznaczona do treningu podciągania, wspinania i gimnastyki. Lina z jednej strony musi być zakończona systemem mocowania do uchwytu  (np. zaplecionym oczkiem/karabińczykiem stalowym) lub systemem o równoważnych właściwościach</w:t>
            </w:r>
            <w:r>
              <w:rPr>
                <w:rFonts w:ascii="Arial" w:eastAsia="Calibri" w:hAnsi="Arial" w:cs="Arial"/>
                <w:szCs w:val="21"/>
              </w:rPr>
              <w:t>,</w:t>
            </w:r>
            <w:r w:rsidRPr="0086250D">
              <w:rPr>
                <w:rFonts w:ascii="Arial" w:eastAsia="Calibri" w:hAnsi="Arial" w:cs="Arial"/>
                <w:szCs w:val="21"/>
              </w:rPr>
              <w:t xml:space="preserve"> a z drugiej strony zabezpieczona przed rozplątaniem. </w:t>
            </w:r>
          </w:p>
          <w:p w:rsidR="0086250D" w:rsidRPr="0086250D" w:rsidRDefault="0086250D" w:rsidP="00D06B5E">
            <w:pPr>
              <w:spacing w:line="230" w:lineRule="exact"/>
              <w:jc w:val="both"/>
              <w:rPr>
                <w:rFonts w:ascii="Arial" w:eastAsia="Calibri" w:hAnsi="Arial" w:cs="Arial"/>
                <w:szCs w:val="21"/>
              </w:rPr>
            </w:pPr>
            <w:r w:rsidRPr="0086250D">
              <w:rPr>
                <w:rFonts w:ascii="Arial" w:eastAsia="Calibri" w:hAnsi="Arial" w:cs="Arial"/>
                <w:szCs w:val="21"/>
              </w:rPr>
              <w:t>Wymiary:</w:t>
            </w:r>
          </w:p>
          <w:p w:rsidR="0086250D" w:rsidRDefault="0086250D" w:rsidP="00D06B5E">
            <w:pPr>
              <w:numPr>
                <w:ilvl w:val="0"/>
                <w:numId w:val="31"/>
              </w:numPr>
              <w:spacing w:line="230" w:lineRule="exact"/>
              <w:ind w:left="461" w:hanging="283"/>
              <w:jc w:val="both"/>
              <w:rPr>
                <w:rFonts w:ascii="Arial" w:eastAsia="Calibri" w:hAnsi="Arial" w:cs="Arial"/>
                <w:szCs w:val="21"/>
              </w:rPr>
            </w:pPr>
            <w:r>
              <w:rPr>
                <w:rFonts w:ascii="Arial" w:eastAsia="Calibri" w:hAnsi="Arial" w:cs="Arial"/>
                <w:szCs w:val="21"/>
              </w:rPr>
              <w:t>długość:</w:t>
            </w:r>
            <w:r w:rsidRPr="0086250D">
              <w:rPr>
                <w:rFonts w:ascii="Arial" w:eastAsia="Calibri" w:hAnsi="Arial" w:cs="Arial"/>
                <w:szCs w:val="21"/>
              </w:rPr>
              <w:t xml:space="preserve"> ok. </w:t>
            </w:r>
            <w:r>
              <w:rPr>
                <w:rFonts w:ascii="Arial" w:eastAsia="Calibri" w:hAnsi="Arial" w:cs="Arial"/>
                <w:szCs w:val="21"/>
              </w:rPr>
              <w:t>7</w:t>
            </w:r>
            <w:r w:rsidRPr="0086250D">
              <w:rPr>
                <w:rFonts w:ascii="Arial" w:eastAsia="Calibri" w:hAnsi="Arial" w:cs="Arial"/>
                <w:szCs w:val="21"/>
              </w:rPr>
              <w:t xml:space="preserve"> m; </w:t>
            </w:r>
          </w:p>
          <w:p w:rsidR="0086250D" w:rsidRDefault="0086250D" w:rsidP="00D06B5E">
            <w:pPr>
              <w:numPr>
                <w:ilvl w:val="0"/>
                <w:numId w:val="31"/>
              </w:numPr>
              <w:spacing w:line="230" w:lineRule="exact"/>
              <w:ind w:left="461" w:hanging="283"/>
              <w:jc w:val="both"/>
              <w:rPr>
                <w:rFonts w:ascii="Arial" w:eastAsia="Calibri" w:hAnsi="Arial" w:cs="Arial"/>
                <w:szCs w:val="21"/>
              </w:rPr>
            </w:pPr>
            <w:r w:rsidRPr="0086250D">
              <w:rPr>
                <w:rFonts w:ascii="Arial" w:eastAsia="Calibri" w:hAnsi="Arial" w:cs="Arial"/>
                <w:szCs w:val="21"/>
              </w:rPr>
              <w:t xml:space="preserve">ciężar </w:t>
            </w:r>
            <w:r>
              <w:rPr>
                <w:rFonts w:ascii="Arial" w:eastAsia="Calibri" w:hAnsi="Arial" w:cs="Arial"/>
                <w:szCs w:val="21"/>
              </w:rPr>
              <w:t>ćwiczącego:</w:t>
            </w:r>
            <w:r w:rsidRPr="0086250D">
              <w:rPr>
                <w:rFonts w:ascii="Arial" w:eastAsia="Calibri" w:hAnsi="Arial" w:cs="Arial"/>
                <w:szCs w:val="21"/>
              </w:rPr>
              <w:t xml:space="preserve"> do 200 kg;</w:t>
            </w:r>
          </w:p>
          <w:p w:rsidR="0086250D" w:rsidRPr="0086250D" w:rsidRDefault="0086250D" w:rsidP="00D06B5E">
            <w:pPr>
              <w:numPr>
                <w:ilvl w:val="0"/>
                <w:numId w:val="31"/>
              </w:numPr>
              <w:spacing w:after="80" w:line="230" w:lineRule="exact"/>
              <w:ind w:left="460" w:hanging="284"/>
              <w:jc w:val="both"/>
              <w:rPr>
                <w:rFonts w:ascii="Arial" w:eastAsia="Calibri" w:hAnsi="Arial" w:cs="Arial"/>
                <w:szCs w:val="21"/>
              </w:rPr>
            </w:pPr>
            <w:r w:rsidRPr="0086250D">
              <w:rPr>
                <w:rFonts w:ascii="Arial" w:eastAsia="Calibri" w:hAnsi="Arial" w:cs="Arial"/>
                <w:szCs w:val="21"/>
              </w:rPr>
              <w:t>grubość</w:t>
            </w:r>
            <w:r>
              <w:rPr>
                <w:rFonts w:ascii="Arial" w:eastAsia="Calibri" w:hAnsi="Arial" w:cs="Arial"/>
                <w:szCs w:val="21"/>
              </w:rPr>
              <w:t>:</w:t>
            </w:r>
            <w:r w:rsidRPr="0086250D">
              <w:rPr>
                <w:rFonts w:ascii="Arial" w:eastAsia="Calibri" w:hAnsi="Arial" w:cs="Arial"/>
                <w:szCs w:val="21"/>
              </w:rPr>
              <w:t xml:space="preserve"> ok. 40 mm. </w:t>
            </w:r>
          </w:p>
        </w:tc>
        <w:tc>
          <w:tcPr>
            <w:tcW w:w="992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</w:t>
            </w:r>
          </w:p>
        </w:tc>
      </w:tr>
      <w:tr w:rsidR="0086250D" w:rsidTr="00D06B5E">
        <w:trPr>
          <w:cantSplit/>
          <w:trHeight w:val="284"/>
        </w:trPr>
        <w:tc>
          <w:tcPr>
            <w:tcW w:w="704" w:type="dxa"/>
            <w:tcBorders>
              <w:righ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Gwarancja: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24 mies.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6250D" w:rsidRPr="006014E2" w:rsidTr="00D06B5E">
        <w:trPr>
          <w:cantSplit/>
          <w:trHeight w:val="283"/>
        </w:trPr>
        <w:tc>
          <w:tcPr>
            <w:tcW w:w="704" w:type="dxa"/>
            <w:tcBorders>
              <w:right w:val="nil"/>
            </w:tcBorders>
            <w:shd w:val="clear" w:color="auto" w:fill="92D050"/>
          </w:tcPr>
          <w:p w:rsidR="0086250D" w:rsidRPr="006014E2" w:rsidRDefault="0086250D" w:rsidP="00D06B5E">
            <w:pPr>
              <w:spacing w:before="40" w:after="40" w:line="230" w:lineRule="exact"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92D050"/>
            <w:vAlign w:val="center"/>
          </w:tcPr>
          <w:p w:rsidR="0086250D" w:rsidRPr="006014E2" w:rsidRDefault="0086250D" w:rsidP="00D06B5E">
            <w:pPr>
              <w:spacing w:before="40" w:after="40" w:line="230" w:lineRule="exact"/>
              <w:jc w:val="righ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Zadanie nr </w:t>
            </w:r>
            <w:r>
              <w:rPr>
                <w:rFonts w:ascii="Arial" w:hAnsi="Arial" w:cs="Arial"/>
                <w:b/>
                <w:i/>
                <w:sz w:val="21"/>
                <w:szCs w:val="21"/>
              </w:rPr>
              <w:t>8</w:t>
            </w: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 -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shd w:val="clear" w:color="auto" w:fill="92D050"/>
          </w:tcPr>
          <w:p w:rsidR="0086250D" w:rsidRPr="006014E2" w:rsidRDefault="0086250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C444ED">
              <w:rPr>
                <w:rFonts w:ascii="Arial" w:hAnsi="Arial" w:cs="Arial"/>
                <w:b/>
                <w:i/>
                <w:sz w:val="21"/>
                <w:szCs w:val="21"/>
              </w:rPr>
              <w:t>Sprzęt do biegów na orientację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92D050"/>
          </w:tcPr>
          <w:p w:rsidR="0086250D" w:rsidRPr="006014E2" w:rsidRDefault="0086250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2D050"/>
          </w:tcPr>
          <w:p w:rsidR="0086250D" w:rsidRPr="006014E2" w:rsidRDefault="0086250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</w:tr>
      <w:tr w:rsidR="0086250D" w:rsidTr="00855F6E">
        <w:trPr>
          <w:cantSplit/>
        </w:trPr>
        <w:tc>
          <w:tcPr>
            <w:tcW w:w="704" w:type="dxa"/>
            <w:vAlign w:val="center"/>
          </w:tcPr>
          <w:p w:rsidR="0086250D" w:rsidRPr="00185D8A" w:rsidRDefault="0086250D" w:rsidP="00D06B5E">
            <w:pPr>
              <w:pStyle w:val="Akapitzlist"/>
              <w:numPr>
                <w:ilvl w:val="0"/>
                <w:numId w:val="61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Zegar do BNO</w:t>
            </w:r>
          </w:p>
        </w:tc>
        <w:tc>
          <w:tcPr>
            <w:tcW w:w="10348" w:type="dxa"/>
            <w:vAlign w:val="center"/>
          </w:tcPr>
          <w:p w:rsidR="0086250D" w:rsidRPr="00C444ED" w:rsidRDefault="0086250D" w:rsidP="00D06B5E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before="80" w:line="230" w:lineRule="exact"/>
              <w:ind w:left="461" w:hanging="283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>Obudowa: 400</w:t>
            </w:r>
            <w:r w:rsidR="00334238">
              <w:rPr>
                <w:rFonts w:ascii="Arial" w:hAnsi="Arial" w:cs="Arial"/>
                <w:color w:val="000000" w:themeColor="text1"/>
                <w:sz w:val="20"/>
                <w:szCs w:val="21"/>
              </w:rPr>
              <w:t xml:space="preserve"> </w:t>
            </w:r>
            <w:r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>mm na 300</w:t>
            </w:r>
            <w:r w:rsidR="00334238">
              <w:rPr>
                <w:rFonts w:ascii="Arial" w:hAnsi="Arial" w:cs="Arial"/>
                <w:color w:val="000000" w:themeColor="text1"/>
                <w:sz w:val="20"/>
                <w:szCs w:val="21"/>
              </w:rPr>
              <w:t xml:space="preserve"> </w:t>
            </w:r>
            <w:r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>mm</w:t>
            </w:r>
            <w:r w:rsidR="00D1404A">
              <w:rPr>
                <w:rFonts w:ascii="Arial" w:hAnsi="Arial" w:cs="Arial"/>
                <w:color w:val="000000" w:themeColor="text1"/>
                <w:sz w:val="20"/>
                <w:szCs w:val="21"/>
              </w:rPr>
              <w:t>; g</w:t>
            </w:r>
            <w:r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>łębokość: 120</w:t>
            </w:r>
            <w:r w:rsidR="00334238">
              <w:rPr>
                <w:rFonts w:ascii="Arial" w:hAnsi="Arial" w:cs="Arial"/>
                <w:color w:val="000000" w:themeColor="text1"/>
                <w:sz w:val="20"/>
                <w:szCs w:val="21"/>
              </w:rPr>
              <w:t xml:space="preserve"> </w:t>
            </w:r>
            <w:r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>mm</w:t>
            </w:r>
            <w:r w:rsidR="00D1404A" w:rsidRPr="005B32F8">
              <w:rPr>
                <w:rFonts w:ascii="Arial" w:hAnsi="Arial" w:cs="Arial"/>
                <w:sz w:val="20"/>
                <w:szCs w:val="21"/>
              </w:rPr>
              <w:t>;</w:t>
            </w:r>
            <w:r w:rsidRPr="005B32F8"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="00334238" w:rsidRPr="005B32F8">
              <w:rPr>
                <w:rFonts w:ascii="Arial" w:eastAsia="Calibri" w:hAnsi="Arial" w:cs="Arial"/>
                <w:sz w:val="20"/>
                <w:szCs w:val="20"/>
              </w:rPr>
              <w:t xml:space="preserve">± </w:t>
            </w:r>
            <w:r w:rsidR="00D1404A" w:rsidRPr="005B32F8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334238" w:rsidRPr="005B32F8">
              <w:rPr>
                <w:rFonts w:ascii="Arial" w:eastAsia="Calibri" w:hAnsi="Arial" w:cs="Arial"/>
                <w:sz w:val="20"/>
                <w:szCs w:val="20"/>
              </w:rPr>
              <w:t>mm</w:t>
            </w:r>
          </w:p>
          <w:p w:rsidR="0086250D" w:rsidRPr="00C444ED" w:rsidRDefault="0086250D" w:rsidP="00D06B5E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line="230" w:lineRule="exact"/>
              <w:ind w:left="461" w:hanging="283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 xml:space="preserve">Obudowa z uchwytem (typu walizka) </w:t>
            </w:r>
          </w:p>
          <w:p w:rsidR="0086250D" w:rsidRPr="00C444ED" w:rsidRDefault="00334238" w:rsidP="00D06B5E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line="230" w:lineRule="exact"/>
              <w:ind w:left="461" w:hanging="283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1"/>
              </w:rPr>
              <w:t>Wyświetlacze</w:t>
            </w:r>
            <w:r w:rsidR="0086250D"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>: kolor czerwony</w:t>
            </w:r>
            <w:r>
              <w:rPr>
                <w:rFonts w:ascii="Arial" w:hAnsi="Arial" w:cs="Arial"/>
                <w:color w:val="000000" w:themeColor="text1"/>
                <w:sz w:val="20"/>
                <w:szCs w:val="21"/>
              </w:rPr>
              <w:t>.</w:t>
            </w:r>
            <w:r w:rsidR="0086250D"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 xml:space="preserve"> Jasność w mikrokandelach: 14</w:t>
            </w:r>
            <w:r w:rsidR="005B32F8">
              <w:rPr>
                <w:rFonts w:ascii="Arial" w:hAnsi="Arial" w:cs="Arial"/>
                <w:color w:val="000000" w:themeColor="text1"/>
                <w:sz w:val="20"/>
                <w:szCs w:val="21"/>
              </w:rPr>
              <w:t xml:space="preserve"> </w:t>
            </w:r>
            <w:r w:rsidR="0086250D"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>000 – 31</w:t>
            </w:r>
            <w:r>
              <w:rPr>
                <w:rFonts w:ascii="Arial" w:hAnsi="Arial" w:cs="Arial"/>
                <w:color w:val="000000" w:themeColor="text1"/>
                <w:sz w:val="20"/>
                <w:szCs w:val="21"/>
              </w:rPr>
              <w:t xml:space="preserve"> </w:t>
            </w:r>
            <w:r w:rsidR="0086250D"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 xml:space="preserve">000 </w:t>
            </w:r>
          </w:p>
          <w:p w:rsidR="0086250D" w:rsidRPr="00C444ED" w:rsidRDefault="0086250D" w:rsidP="00D06B5E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line="230" w:lineRule="exact"/>
              <w:ind w:left="461" w:hanging="283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>Ekran wyświetlacz</w:t>
            </w:r>
            <w:r w:rsidR="00334238">
              <w:rPr>
                <w:rFonts w:ascii="Arial" w:hAnsi="Arial" w:cs="Arial"/>
                <w:color w:val="000000" w:themeColor="text1"/>
                <w:sz w:val="20"/>
                <w:szCs w:val="21"/>
              </w:rPr>
              <w:t>y</w:t>
            </w:r>
            <w:r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>: 360</w:t>
            </w:r>
            <w:r w:rsidR="00334238">
              <w:rPr>
                <w:rFonts w:ascii="Arial" w:hAnsi="Arial" w:cs="Arial"/>
                <w:color w:val="000000" w:themeColor="text1"/>
                <w:sz w:val="20"/>
                <w:szCs w:val="21"/>
              </w:rPr>
              <w:t xml:space="preserve"> </w:t>
            </w:r>
            <w:r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>mm na 192</w:t>
            </w:r>
            <w:r w:rsidR="00334238">
              <w:rPr>
                <w:rFonts w:ascii="Arial" w:hAnsi="Arial" w:cs="Arial"/>
                <w:color w:val="000000" w:themeColor="text1"/>
                <w:sz w:val="20"/>
                <w:szCs w:val="21"/>
              </w:rPr>
              <w:t xml:space="preserve"> </w:t>
            </w:r>
            <w:r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>mm</w:t>
            </w:r>
          </w:p>
          <w:p w:rsidR="0086250D" w:rsidRPr="005B32F8" w:rsidRDefault="0086250D" w:rsidP="00D06B5E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line="23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5B32F8">
              <w:rPr>
                <w:rFonts w:ascii="Arial" w:hAnsi="Arial" w:cs="Arial"/>
                <w:sz w:val="20"/>
                <w:szCs w:val="21"/>
              </w:rPr>
              <w:t>Kształt wyświetlaczy</w:t>
            </w:r>
            <w:r w:rsidR="005B32F8" w:rsidRPr="005B32F8">
              <w:rPr>
                <w:rFonts w:ascii="Arial" w:hAnsi="Arial" w:cs="Arial"/>
                <w:sz w:val="20"/>
                <w:szCs w:val="21"/>
              </w:rPr>
              <w:t xml:space="preserve"> cyfr</w:t>
            </w:r>
            <w:r w:rsidRPr="005B32F8">
              <w:rPr>
                <w:rFonts w:ascii="Arial" w:hAnsi="Arial" w:cs="Arial"/>
                <w:sz w:val="20"/>
                <w:szCs w:val="21"/>
              </w:rPr>
              <w:t>: 8</w:t>
            </w:r>
            <w:r w:rsidR="00995BCC" w:rsidRPr="005B32F8"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5B32F8">
              <w:rPr>
                <w:rFonts w:ascii="Arial" w:hAnsi="Arial" w:cs="Arial"/>
                <w:sz w:val="20"/>
                <w:szCs w:val="21"/>
              </w:rPr>
              <w:t>888 88</w:t>
            </w:r>
          </w:p>
          <w:p w:rsidR="0086250D" w:rsidRPr="00C444ED" w:rsidRDefault="0086250D" w:rsidP="00D06B5E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line="230" w:lineRule="exact"/>
              <w:ind w:left="461" w:hanging="283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 xml:space="preserve">6 wyświetlaczy cyfr - 4 do minut, 2 do sekund </w:t>
            </w:r>
          </w:p>
          <w:p w:rsidR="0086250D" w:rsidRPr="00C444ED" w:rsidRDefault="0086250D" w:rsidP="00D06B5E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line="230" w:lineRule="exact"/>
              <w:ind w:left="461" w:hanging="283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>Naliczania czasu: do 9</w:t>
            </w:r>
            <w:r w:rsidR="00334238">
              <w:rPr>
                <w:rFonts w:ascii="Arial" w:hAnsi="Arial" w:cs="Arial"/>
                <w:color w:val="000000" w:themeColor="text1"/>
                <w:sz w:val="20"/>
                <w:szCs w:val="21"/>
              </w:rPr>
              <w:t xml:space="preserve"> </w:t>
            </w:r>
            <w:r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>999 minuty, 59 sekundy</w:t>
            </w:r>
          </w:p>
          <w:p w:rsidR="0086250D" w:rsidRPr="00C444ED" w:rsidRDefault="0086250D" w:rsidP="00D06B5E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line="230" w:lineRule="exact"/>
              <w:ind w:left="461" w:hanging="283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>Zegar musi posiadać wewnętrzne źródło zasilania, akumulator</w:t>
            </w:r>
          </w:p>
          <w:p w:rsidR="0086250D" w:rsidRPr="00C444ED" w:rsidRDefault="0086250D" w:rsidP="00D06B5E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after="80" w:line="230" w:lineRule="exact"/>
              <w:ind w:left="461" w:hanging="283"/>
              <w:contextualSpacing w:val="0"/>
              <w:rPr>
                <w:rFonts w:ascii="Arial" w:hAnsi="Arial" w:cs="Arial"/>
                <w:color w:val="000000" w:themeColor="text1"/>
                <w:sz w:val="20"/>
                <w:szCs w:val="21"/>
              </w:rPr>
            </w:pPr>
            <w:r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>Ładowarka 12 DCV/1</w:t>
            </w:r>
            <w:r w:rsidR="00334238">
              <w:rPr>
                <w:rFonts w:ascii="Arial" w:hAnsi="Arial" w:cs="Arial"/>
                <w:color w:val="000000" w:themeColor="text1"/>
                <w:sz w:val="20"/>
                <w:szCs w:val="21"/>
              </w:rPr>
              <w:t>,8A (do ładowania akumulatora)</w:t>
            </w:r>
            <w:r w:rsidRPr="00C444ED">
              <w:rPr>
                <w:rFonts w:ascii="Arial" w:hAnsi="Arial" w:cs="Arial"/>
                <w:color w:val="000000" w:themeColor="text1"/>
                <w:sz w:val="20"/>
                <w:szCs w:val="21"/>
              </w:rPr>
              <w:t xml:space="preserve"> w wyposażeniu</w:t>
            </w:r>
          </w:p>
        </w:tc>
        <w:tc>
          <w:tcPr>
            <w:tcW w:w="992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86250D" w:rsidRPr="00185D8A" w:rsidRDefault="0086250D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1</w:t>
            </w:r>
          </w:p>
        </w:tc>
      </w:tr>
      <w:tr w:rsidR="0086250D" w:rsidTr="00D06B5E">
        <w:trPr>
          <w:cantSplit/>
          <w:trHeight w:val="284"/>
        </w:trPr>
        <w:tc>
          <w:tcPr>
            <w:tcW w:w="704" w:type="dxa"/>
            <w:tcBorders>
              <w:righ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Gwarancja: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24 mies.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6250D" w:rsidRPr="00D06B5E" w:rsidTr="00D06B5E">
        <w:trPr>
          <w:cantSplit/>
          <w:trHeight w:val="283"/>
        </w:trPr>
        <w:tc>
          <w:tcPr>
            <w:tcW w:w="704" w:type="dxa"/>
            <w:tcBorders>
              <w:right w:val="nil"/>
            </w:tcBorders>
            <w:shd w:val="clear" w:color="auto" w:fill="92D050"/>
          </w:tcPr>
          <w:p w:rsidR="0086250D" w:rsidRPr="006014E2" w:rsidRDefault="0086250D" w:rsidP="00D06B5E">
            <w:pPr>
              <w:spacing w:before="40" w:after="40" w:line="230" w:lineRule="exact"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92D050"/>
            <w:vAlign w:val="center"/>
          </w:tcPr>
          <w:p w:rsidR="0086250D" w:rsidRPr="006014E2" w:rsidRDefault="0086250D" w:rsidP="00D06B5E">
            <w:pPr>
              <w:spacing w:before="40" w:after="40" w:line="230" w:lineRule="exact"/>
              <w:jc w:val="righ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Zadanie nr </w:t>
            </w:r>
            <w:r>
              <w:rPr>
                <w:rFonts w:ascii="Arial" w:hAnsi="Arial" w:cs="Arial"/>
                <w:b/>
                <w:i/>
                <w:sz w:val="21"/>
                <w:szCs w:val="21"/>
              </w:rPr>
              <w:t>9</w:t>
            </w: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 -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shd w:val="clear" w:color="auto" w:fill="92D050"/>
          </w:tcPr>
          <w:p w:rsidR="0086250D" w:rsidRPr="006014E2" w:rsidRDefault="0086250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C444ED">
              <w:rPr>
                <w:rFonts w:ascii="Arial" w:hAnsi="Arial" w:cs="Arial"/>
                <w:b/>
                <w:i/>
                <w:sz w:val="21"/>
                <w:szCs w:val="21"/>
              </w:rPr>
              <w:t>Sprzęt SERE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92D050"/>
          </w:tcPr>
          <w:p w:rsidR="0086250D" w:rsidRPr="006014E2" w:rsidRDefault="0086250D" w:rsidP="00D06B5E">
            <w:pPr>
              <w:spacing w:before="40" w:after="40" w:line="230" w:lineRule="exact"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2D050"/>
          </w:tcPr>
          <w:p w:rsidR="0086250D" w:rsidRPr="006014E2" w:rsidRDefault="0086250D" w:rsidP="00D06B5E">
            <w:pPr>
              <w:spacing w:before="40" w:after="40" w:line="230" w:lineRule="exact"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</w:tr>
      <w:tr w:rsidR="00334238" w:rsidTr="004D444E">
        <w:trPr>
          <w:cantSplit/>
        </w:trPr>
        <w:tc>
          <w:tcPr>
            <w:tcW w:w="704" w:type="dxa"/>
            <w:vAlign w:val="center"/>
          </w:tcPr>
          <w:p w:rsidR="00334238" w:rsidRPr="00185D8A" w:rsidRDefault="00334238" w:rsidP="00D06B5E">
            <w:pPr>
              <w:pStyle w:val="Akapitzlist"/>
              <w:numPr>
                <w:ilvl w:val="0"/>
                <w:numId w:val="62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334238" w:rsidRPr="00185D8A" w:rsidRDefault="00334238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Odzież ochronna ekstremalna na niskie temperatury</w:t>
            </w:r>
          </w:p>
        </w:tc>
        <w:tc>
          <w:tcPr>
            <w:tcW w:w="10348" w:type="dxa"/>
            <w:vAlign w:val="center"/>
          </w:tcPr>
          <w:p w:rsidR="00334238" w:rsidRPr="00334238" w:rsidRDefault="00334238" w:rsidP="00D06B5E">
            <w:pPr>
              <w:pStyle w:val="Bezodstpw2"/>
              <w:spacing w:before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334238">
              <w:rPr>
                <w:rFonts w:ascii="Arial" w:hAnsi="Arial" w:cs="Arial"/>
                <w:szCs w:val="21"/>
              </w:rPr>
              <w:t>Kaptur kurtki regulowany, bez wyciągania rąk z kieszeni za pomocą ściągaczy ukrytych w kieszeniach na piersi, chowany w kołnierzu, w pełni regulowany i kompatybilny z hełmem lu</w:t>
            </w:r>
            <w:r w:rsidR="00E2296D">
              <w:rPr>
                <w:rFonts w:ascii="Arial" w:hAnsi="Arial" w:cs="Arial"/>
                <w:szCs w:val="21"/>
              </w:rPr>
              <w:t>b innym nakryciem głowy kaptur.</w:t>
            </w:r>
          </w:p>
          <w:p w:rsidR="00334238" w:rsidRPr="00334238" w:rsidRDefault="00334238" w:rsidP="00D06B5E">
            <w:pPr>
              <w:pStyle w:val="Bezodstpw2"/>
              <w:numPr>
                <w:ilvl w:val="0"/>
                <w:numId w:val="34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Cs w:val="21"/>
              </w:rPr>
            </w:pPr>
            <w:r w:rsidRPr="00334238">
              <w:rPr>
                <w:rFonts w:ascii="Arial" w:hAnsi="Arial" w:cs="Arial"/>
                <w:szCs w:val="21"/>
              </w:rPr>
              <w:t>Materiał:</w:t>
            </w:r>
          </w:p>
          <w:p w:rsidR="00334238" w:rsidRPr="00334238" w:rsidRDefault="00E2296D" w:rsidP="00D06B5E">
            <w:pPr>
              <w:pStyle w:val="Bezodstpw2"/>
              <w:spacing w:line="230" w:lineRule="exact"/>
              <w:ind w:left="461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- w</w:t>
            </w:r>
            <w:r w:rsidR="00334238" w:rsidRPr="00334238">
              <w:rPr>
                <w:rFonts w:ascii="Arial" w:hAnsi="Arial" w:cs="Arial"/>
                <w:szCs w:val="21"/>
              </w:rPr>
              <w:t xml:space="preserve">ypełnienie izolacyjne </w:t>
            </w:r>
            <w:r w:rsidR="00D1404A" w:rsidRPr="005B32F8">
              <w:rPr>
                <w:rFonts w:ascii="Arial" w:hAnsi="Arial" w:cs="Arial"/>
                <w:szCs w:val="21"/>
              </w:rPr>
              <w:t xml:space="preserve">min. </w:t>
            </w:r>
            <w:r w:rsidR="00334238" w:rsidRPr="00334238">
              <w:rPr>
                <w:rFonts w:ascii="Arial" w:hAnsi="Arial" w:cs="Arial"/>
                <w:szCs w:val="21"/>
              </w:rPr>
              <w:t xml:space="preserve">Climashield® APEX™ (gramatura 90 – 100 g, 60 – 70 g kaptur) lub równoważne, które zapobiega utracie ciepła </w:t>
            </w:r>
          </w:p>
          <w:p w:rsidR="00334238" w:rsidRPr="00334238" w:rsidRDefault="00E2296D" w:rsidP="00D06B5E">
            <w:pPr>
              <w:pStyle w:val="Bezodstpw2"/>
              <w:spacing w:line="230" w:lineRule="exact"/>
              <w:ind w:left="461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- n</w:t>
            </w:r>
            <w:r w:rsidR="00334238" w:rsidRPr="00334238">
              <w:rPr>
                <w:rFonts w:ascii="Arial" w:hAnsi="Arial" w:cs="Arial"/>
                <w:szCs w:val="21"/>
              </w:rPr>
              <w:t xml:space="preserve">ylonowa powłoka o </w:t>
            </w:r>
            <w:r w:rsidR="00334238" w:rsidRPr="005B32F8">
              <w:rPr>
                <w:rFonts w:ascii="Arial" w:hAnsi="Arial" w:cs="Arial"/>
                <w:szCs w:val="21"/>
              </w:rPr>
              <w:t xml:space="preserve">splocie </w:t>
            </w:r>
            <w:r w:rsidR="00D1404A" w:rsidRPr="005B32F8">
              <w:rPr>
                <w:rFonts w:ascii="Arial" w:hAnsi="Arial" w:cs="Arial"/>
                <w:szCs w:val="21"/>
              </w:rPr>
              <w:t xml:space="preserve">min. </w:t>
            </w:r>
            <w:r w:rsidR="00334238" w:rsidRPr="00334238">
              <w:rPr>
                <w:rFonts w:ascii="Arial" w:hAnsi="Arial" w:cs="Arial"/>
                <w:szCs w:val="21"/>
              </w:rPr>
              <w:t>Ripstop lub równoważnym, która zapobiega rozdzieraniu się materiału</w:t>
            </w:r>
          </w:p>
          <w:p w:rsidR="00334238" w:rsidRPr="00334238" w:rsidRDefault="00334238" w:rsidP="00D06B5E">
            <w:pPr>
              <w:pStyle w:val="Bezodstpw2"/>
              <w:numPr>
                <w:ilvl w:val="0"/>
                <w:numId w:val="34"/>
              </w:numPr>
              <w:spacing w:line="23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 w:rsidRPr="00334238">
              <w:rPr>
                <w:rFonts w:ascii="Arial" w:hAnsi="Arial" w:cs="Arial"/>
                <w:szCs w:val="21"/>
              </w:rPr>
              <w:t>Min</w:t>
            </w:r>
            <w:r w:rsidR="00D1404A">
              <w:rPr>
                <w:rFonts w:ascii="Arial" w:hAnsi="Arial" w:cs="Arial"/>
                <w:szCs w:val="21"/>
              </w:rPr>
              <w:t>.</w:t>
            </w:r>
            <w:r w:rsidRPr="00334238">
              <w:rPr>
                <w:rFonts w:ascii="Arial" w:hAnsi="Arial" w:cs="Arial"/>
                <w:szCs w:val="21"/>
              </w:rPr>
              <w:t xml:space="preserve"> pięć kieszeni:</w:t>
            </w:r>
          </w:p>
          <w:p w:rsidR="00334238" w:rsidRPr="00334238" w:rsidRDefault="00E2296D" w:rsidP="00D06B5E">
            <w:pPr>
              <w:pStyle w:val="Bezodstpw2"/>
              <w:spacing w:line="230" w:lineRule="exact"/>
              <w:ind w:left="461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- d</w:t>
            </w:r>
            <w:r w:rsidR="00334238" w:rsidRPr="00334238">
              <w:rPr>
                <w:rFonts w:ascii="Arial" w:hAnsi="Arial" w:cs="Arial"/>
                <w:szCs w:val="21"/>
              </w:rPr>
              <w:t xml:space="preserve">wie na wysokości klatki piersiowej wyłożone polarem, zapinane na zamek odwrotny, z przegródkami; </w:t>
            </w:r>
          </w:p>
          <w:p w:rsidR="00334238" w:rsidRPr="00334238" w:rsidRDefault="00E2296D" w:rsidP="00D06B5E">
            <w:pPr>
              <w:pStyle w:val="Bezodstpw2"/>
              <w:spacing w:line="230" w:lineRule="exact"/>
              <w:ind w:left="461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- jedna</w:t>
            </w:r>
            <w:r w:rsidR="00334238" w:rsidRPr="00334238">
              <w:rPr>
                <w:rFonts w:ascii="Arial" w:hAnsi="Arial" w:cs="Arial"/>
                <w:szCs w:val="21"/>
              </w:rPr>
              <w:t xml:space="preserve"> wewnętrzna po lewej stronie na wysokości klatki piersiowej zapinana na zamek;</w:t>
            </w:r>
          </w:p>
          <w:p w:rsidR="00334238" w:rsidRPr="00334238" w:rsidRDefault="00E2296D" w:rsidP="00D06B5E">
            <w:pPr>
              <w:pStyle w:val="Bezodstpw2"/>
              <w:spacing w:line="230" w:lineRule="exact"/>
              <w:ind w:left="461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- d</w:t>
            </w:r>
            <w:r w:rsidR="00334238" w:rsidRPr="00334238">
              <w:rPr>
                <w:rFonts w:ascii="Arial" w:hAnsi="Arial" w:cs="Arial"/>
                <w:szCs w:val="21"/>
              </w:rPr>
              <w:t>wie wewnętrzne dolne kieszenie wykonane z siatki ułatwiające wysychanie mokrych przedmiotów;</w:t>
            </w:r>
          </w:p>
          <w:p w:rsidR="00334238" w:rsidRPr="00334238" w:rsidRDefault="00334238" w:rsidP="00D06B5E">
            <w:pPr>
              <w:pStyle w:val="Bezodstpw2"/>
              <w:numPr>
                <w:ilvl w:val="0"/>
                <w:numId w:val="34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Cs w:val="21"/>
              </w:rPr>
            </w:pPr>
            <w:r w:rsidRPr="00334238">
              <w:rPr>
                <w:rFonts w:ascii="Arial" w:hAnsi="Arial" w:cs="Arial"/>
                <w:szCs w:val="21"/>
              </w:rPr>
              <w:t>Wewnętrzna strona kaptura oraz kołnierz podszyte polarem;</w:t>
            </w:r>
          </w:p>
          <w:p w:rsidR="00334238" w:rsidRPr="00334238" w:rsidRDefault="00334238" w:rsidP="00D06B5E">
            <w:pPr>
              <w:pStyle w:val="Bezodstpw2"/>
              <w:numPr>
                <w:ilvl w:val="0"/>
                <w:numId w:val="34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Cs w:val="21"/>
              </w:rPr>
            </w:pPr>
            <w:r w:rsidRPr="00334238">
              <w:rPr>
                <w:rFonts w:ascii="Arial" w:hAnsi="Arial" w:cs="Arial"/>
                <w:szCs w:val="21"/>
              </w:rPr>
              <w:t>Listwa termiczna wzdłuż zamka zapewniająca lepszą izolację od mrozu;</w:t>
            </w:r>
          </w:p>
          <w:p w:rsidR="00334238" w:rsidRPr="00334238" w:rsidRDefault="00334238" w:rsidP="00D06B5E">
            <w:pPr>
              <w:pStyle w:val="Bezodstpw2"/>
              <w:numPr>
                <w:ilvl w:val="0"/>
                <w:numId w:val="34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Cs w:val="21"/>
              </w:rPr>
            </w:pPr>
            <w:r w:rsidRPr="00334238">
              <w:rPr>
                <w:rFonts w:ascii="Arial" w:hAnsi="Arial" w:cs="Arial"/>
                <w:szCs w:val="21"/>
              </w:rPr>
              <w:t>Ściągacz u dołu kurtki;</w:t>
            </w:r>
          </w:p>
          <w:p w:rsidR="00334238" w:rsidRPr="00334238" w:rsidRDefault="00334238" w:rsidP="00D06B5E">
            <w:pPr>
              <w:pStyle w:val="Bezodstpw2"/>
              <w:numPr>
                <w:ilvl w:val="0"/>
                <w:numId w:val="34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Cs w:val="21"/>
              </w:rPr>
            </w:pPr>
            <w:r w:rsidRPr="00334238">
              <w:rPr>
                <w:rFonts w:ascii="Arial" w:hAnsi="Arial" w:cs="Arial"/>
                <w:szCs w:val="21"/>
              </w:rPr>
              <w:t>Mankiety regulowane za pomocą rzepów;</w:t>
            </w:r>
          </w:p>
          <w:p w:rsidR="00334238" w:rsidRPr="00334238" w:rsidRDefault="00334238" w:rsidP="00D06B5E">
            <w:pPr>
              <w:pStyle w:val="Bezodstpw2"/>
              <w:numPr>
                <w:ilvl w:val="0"/>
                <w:numId w:val="34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Cs w:val="21"/>
              </w:rPr>
            </w:pPr>
            <w:r w:rsidRPr="00334238">
              <w:rPr>
                <w:rFonts w:ascii="Arial" w:hAnsi="Arial" w:cs="Arial"/>
                <w:szCs w:val="21"/>
              </w:rPr>
              <w:t>Rzepy na rękawach z zaokrąglonymi rogami;</w:t>
            </w:r>
          </w:p>
          <w:p w:rsidR="00E2296D" w:rsidRPr="00334238" w:rsidRDefault="00E2296D" w:rsidP="00D06B5E">
            <w:pPr>
              <w:pStyle w:val="Bezodstpw2"/>
              <w:numPr>
                <w:ilvl w:val="0"/>
                <w:numId w:val="34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Cs w:val="21"/>
              </w:rPr>
            </w:pPr>
            <w:r w:rsidRPr="00334238">
              <w:rPr>
                <w:rFonts w:ascii="Arial" w:hAnsi="Arial" w:cs="Arial"/>
                <w:szCs w:val="21"/>
              </w:rPr>
              <w:t>Zapinana na dwukierunkowy zamek</w:t>
            </w:r>
          </w:p>
          <w:p w:rsidR="00334238" w:rsidRPr="00334238" w:rsidRDefault="00334238" w:rsidP="00D06B5E">
            <w:pPr>
              <w:pStyle w:val="Bezodstpw2"/>
              <w:numPr>
                <w:ilvl w:val="0"/>
                <w:numId w:val="34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Cs w:val="21"/>
              </w:rPr>
            </w:pPr>
            <w:r w:rsidRPr="00334238">
              <w:rPr>
                <w:rFonts w:ascii="Arial" w:hAnsi="Arial" w:cs="Arial"/>
                <w:szCs w:val="21"/>
              </w:rPr>
              <w:t>Wszystkie zamki powinny być w klasie zamków błyskawicznych YKK® lub równoważne</w:t>
            </w:r>
          </w:p>
          <w:p w:rsidR="00334238" w:rsidRPr="00334238" w:rsidRDefault="00334238" w:rsidP="00D06B5E">
            <w:pPr>
              <w:pStyle w:val="Bezodstpw2"/>
              <w:numPr>
                <w:ilvl w:val="0"/>
                <w:numId w:val="34"/>
              </w:numPr>
              <w:spacing w:line="230" w:lineRule="exact"/>
              <w:ind w:left="461" w:hanging="283"/>
              <w:jc w:val="both"/>
              <w:rPr>
                <w:rFonts w:ascii="Arial" w:hAnsi="Arial" w:cs="Arial"/>
                <w:szCs w:val="21"/>
              </w:rPr>
            </w:pPr>
            <w:r w:rsidRPr="00334238">
              <w:rPr>
                <w:rFonts w:ascii="Arial" w:hAnsi="Arial" w:cs="Arial"/>
                <w:szCs w:val="21"/>
              </w:rPr>
              <w:t>Kolor: Coyote Brown lub Oliwkowy.</w:t>
            </w:r>
          </w:p>
          <w:p w:rsidR="00334238" w:rsidRPr="00334238" w:rsidRDefault="00334238" w:rsidP="00D06B5E">
            <w:pPr>
              <w:pStyle w:val="Bezodstpw2"/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334238">
              <w:rPr>
                <w:rFonts w:ascii="Arial" w:hAnsi="Arial" w:cs="Arial"/>
                <w:szCs w:val="21"/>
              </w:rPr>
              <w:t>Rozmiar: XL</w:t>
            </w:r>
          </w:p>
        </w:tc>
        <w:tc>
          <w:tcPr>
            <w:tcW w:w="992" w:type="dxa"/>
            <w:vAlign w:val="center"/>
          </w:tcPr>
          <w:p w:rsidR="00334238" w:rsidRPr="00185D8A" w:rsidRDefault="00334238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334238" w:rsidRPr="00185D8A" w:rsidRDefault="00334238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</w:t>
            </w:r>
          </w:p>
        </w:tc>
      </w:tr>
      <w:tr w:rsidR="00E2296D" w:rsidTr="004D444E">
        <w:trPr>
          <w:cantSplit/>
        </w:trPr>
        <w:tc>
          <w:tcPr>
            <w:tcW w:w="704" w:type="dxa"/>
            <w:vAlign w:val="center"/>
          </w:tcPr>
          <w:p w:rsidR="00E2296D" w:rsidRPr="00185D8A" w:rsidRDefault="00E2296D" w:rsidP="00D06B5E">
            <w:pPr>
              <w:pStyle w:val="Akapitzlist"/>
              <w:numPr>
                <w:ilvl w:val="0"/>
                <w:numId w:val="62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2296D" w:rsidRPr="00185D8A" w:rsidRDefault="00E2296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 xml:space="preserve">Odzież ochronna </w:t>
            </w:r>
          </w:p>
          <w:p w:rsidR="00E2296D" w:rsidRPr="00185D8A" w:rsidRDefault="00E2296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z dociepl. synt.</w:t>
            </w:r>
          </w:p>
          <w:p w:rsidR="00E2296D" w:rsidRPr="00185D8A" w:rsidRDefault="00E2296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dwustronna</w:t>
            </w:r>
          </w:p>
        </w:tc>
        <w:tc>
          <w:tcPr>
            <w:tcW w:w="10348" w:type="dxa"/>
            <w:vAlign w:val="center"/>
          </w:tcPr>
          <w:p w:rsidR="00E2296D" w:rsidRPr="00E2296D" w:rsidRDefault="00E2296D" w:rsidP="00D06B5E">
            <w:pPr>
              <w:pStyle w:val="Akapitzlist"/>
              <w:numPr>
                <w:ilvl w:val="0"/>
                <w:numId w:val="35"/>
              </w:numPr>
              <w:spacing w:before="80"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E2296D">
              <w:rPr>
                <w:rFonts w:ascii="Arial" w:hAnsi="Arial" w:cs="Arial"/>
                <w:sz w:val="20"/>
                <w:szCs w:val="21"/>
              </w:rPr>
              <w:t xml:space="preserve">W zestawie ochronnym musi być zastosowany naturalny gęsi puch lub syntetyczny o parametrach 90/10 700 CUI, komplet powinien zapewniać izolację i ochronę przed mrozem. </w:t>
            </w:r>
          </w:p>
          <w:p w:rsidR="00E2296D" w:rsidRPr="00E2296D" w:rsidRDefault="00E2296D" w:rsidP="00D06B5E">
            <w:pPr>
              <w:pStyle w:val="Akapitzlist"/>
              <w:numPr>
                <w:ilvl w:val="0"/>
                <w:numId w:val="35"/>
              </w:numPr>
              <w:spacing w:line="23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E2296D">
              <w:rPr>
                <w:rFonts w:ascii="Arial" w:hAnsi="Arial" w:cs="Arial"/>
                <w:sz w:val="20"/>
                <w:szCs w:val="21"/>
              </w:rPr>
              <w:t xml:space="preserve">Zestaw powinien być dwustronny, w kolorach oliwkowym oraz zielono-białym. </w:t>
            </w:r>
          </w:p>
          <w:p w:rsidR="00E2296D" w:rsidRPr="00E2296D" w:rsidRDefault="00E2296D" w:rsidP="00D06B5E">
            <w:pPr>
              <w:pStyle w:val="Akapitzlist"/>
              <w:numPr>
                <w:ilvl w:val="0"/>
                <w:numId w:val="35"/>
              </w:numPr>
              <w:spacing w:line="23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E2296D">
              <w:rPr>
                <w:rFonts w:ascii="Arial" w:hAnsi="Arial" w:cs="Arial"/>
                <w:sz w:val="20"/>
                <w:szCs w:val="21"/>
              </w:rPr>
              <w:t>Kurtka musi być zapinana na dwukierunkowy zamek  błyskawiczny, który przykryty jest klapą izolującą od mrozu, zapinaną na rzep.</w:t>
            </w:r>
          </w:p>
          <w:p w:rsidR="00E2296D" w:rsidRPr="00E2296D" w:rsidRDefault="00E2296D" w:rsidP="00D06B5E">
            <w:pPr>
              <w:pStyle w:val="Akapitzlist"/>
              <w:numPr>
                <w:ilvl w:val="0"/>
                <w:numId w:val="35"/>
              </w:numPr>
              <w:spacing w:line="23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E2296D">
              <w:rPr>
                <w:rFonts w:ascii="Arial" w:hAnsi="Arial" w:cs="Arial"/>
                <w:sz w:val="20"/>
                <w:szCs w:val="21"/>
              </w:rPr>
              <w:t xml:space="preserve">Musi posiadać odpinany, obszerny kaptur z regulowaną gumką ściągającą na obrzeżach.  </w:t>
            </w:r>
          </w:p>
          <w:p w:rsidR="00E2296D" w:rsidRPr="00E2296D" w:rsidRDefault="00E2296D" w:rsidP="00D06B5E">
            <w:pPr>
              <w:pStyle w:val="Akapitzlist"/>
              <w:numPr>
                <w:ilvl w:val="0"/>
                <w:numId w:val="35"/>
              </w:numPr>
              <w:spacing w:line="23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E2296D">
              <w:rPr>
                <w:rFonts w:ascii="Arial" w:hAnsi="Arial" w:cs="Arial"/>
                <w:sz w:val="20"/>
                <w:szCs w:val="21"/>
              </w:rPr>
              <w:t xml:space="preserve">Kołnierz musi być wyposażony w gumkę ściągającą. </w:t>
            </w:r>
          </w:p>
          <w:p w:rsidR="00E2296D" w:rsidRPr="00E2296D" w:rsidRDefault="00E2296D" w:rsidP="00D06B5E">
            <w:pPr>
              <w:pStyle w:val="Akapitzlist"/>
              <w:numPr>
                <w:ilvl w:val="0"/>
                <w:numId w:val="35"/>
              </w:numPr>
              <w:spacing w:line="23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E2296D">
              <w:rPr>
                <w:rFonts w:ascii="Arial" w:hAnsi="Arial" w:cs="Arial"/>
                <w:sz w:val="20"/>
                <w:szCs w:val="21"/>
              </w:rPr>
              <w:t>Kurtka musi posiadać elastyczną regulację w pasie oraz u dołu by łatwiej dopasować ją do sylwetki.</w:t>
            </w:r>
          </w:p>
          <w:p w:rsidR="00E2296D" w:rsidRPr="00E2296D" w:rsidRDefault="00E2296D" w:rsidP="00D06B5E">
            <w:pPr>
              <w:pStyle w:val="Akapitzlist"/>
              <w:numPr>
                <w:ilvl w:val="0"/>
                <w:numId w:val="35"/>
              </w:numPr>
              <w:spacing w:line="23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E2296D">
              <w:rPr>
                <w:rFonts w:ascii="Arial" w:hAnsi="Arial" w:cs="Arial"/>
                <w:sz w:val="20"/>
                <w:szCs w:val="21"/>
              </w:rPr>
              <w:t xml:space="preserve">Kurtka musi posiadać dwie przestronne kieszenie u dołu, zapinane na zamek błyskawiczny, z dodatkową klapą ochronną, zapinaną na rzep. </w:t>
            </w:r>
          </w:p>
          <w:p w:rsidR="00E2296D" w:rsidRPr="00E2296D" w:rsidRDefault="00E2296D" w:rsidP="00D06B5E">
            <w:pPr>
              <w:pStyle w:val="Akapitzlist"/>
              <w:numPr>
                <w:ilvl w:val="0"/>
                <w:numId w:val="35"/>
              </w:numPr>
              <w:spacing w:line="23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E2296D">
              <w:rPr>
                <w:rFonts w:ascii="Arial" w:hAnsi="Arial" w:cs="Arial"/>
                <w:sz w:val="20"/>
                <w:szCs w:val="21"/>
              </w:rPr>
              <w:t xml:space="preserve">Na końcach rękawów muszą być zastosowane regulowane ściągacze. </w:t>
            </w:r>
          </w:p>
          <w:p w:rsidR="00E2296D" w:rsidRPr="00E2296D" w:rsidRDefault="00E2296D" w:rsidP="00D06B5E">
            <w:pPr>
              <w:pStyle w:val="Akapitzlist"/>
              <w:numPr>
                <w:ilvl w:val="0"/>
                <w:numId w:val="35"/>
              </w:numPr>
              <w:spacing w:line="23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E2296D">
              <w:rPr>
                <w:rFonts w:ascii="Arial" w:hAnsi="Arial" w:cs="Arial"/>
                <w:sz w:val="20"/>
                <w:szCs w:val="21"/>
              </w:rPr>
              <w:t>Spodnie od kompletu muszą posiadać szelki umożliwiające regulację ich wysokości.</w:t>
            </w:r>
          </w:p>
          <w:p w:rsidR="00E2296D" w:rsidRDefault="00E2296D" w:rsidP="00D06B5E">
            <w:pPr>
              <w:pStyle w:val="Akapitzlist"/>
              <w:numPr>
                <w:ilvl w:val="0"/>
                <w:numId w:val="35"/>
              </w:numPr>
              <w:spacing w:line="23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E2296D">
              <w:rPr>
                <w:rFonts w:ascii="Arial" w:hAnsi="Arial" w:cs="Arial"/>
                <w:sz w:val="20"/>
                <w:szCs w:val="21"/>
              </w:rPr>
              <w:t>W pasie musi być sznurek ściągający pozwalający na łat</w:t>
            </w:r>
            <w:r>
              <w:rPr>
                <w:rFonts w:ascii="Arial" w:hAnsi="Arial" w:cs="Arial"/>
                <w:sz w:val="20"/>
                <w:szCs w:val="21"/>
              </w:rPr>
              <w:t xml:space="preserve">we dopasowanie do obwodu pasa. </w:t>
            </w:r>
          </w:p>
          <w:p w:rsidR="00E2296D" w:rsidRPr="00E2296D" w:rsidRDefault="00E2296D" w:rsidP="00D06B5E">
            <w:pPr>
              <w:pStyle w:val="Akapitzlist"/>
              <w:numPr>
                <w:ilvl w:val="0"/>
                <w:numId w:val="35"/>
              </w:numPr>
              <w:spacing w:line="23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E2296D">
              <w:rPr>
                <w:rFonts w:ascii="Arial" w:hAnsi="Arial" w:cs="Arial"/>
                <w:sz w:val="20"/>
                <w:szCs w:val="21"/>
              </w:rPr>
              <w:t xml:space="preserve">Spodnie muszą posiadać dwie obszerne kieszenie udowe, zapinane na zamek błyskawiczny z dodatkową klapą ochronną, zapinaną na rzep. </w:t>
            </w:r>
          </w:p>
          <w:p w:rsidR="00E2296D" w:rsidRPr="00E2296D" w:rsidRDefault="00E2296D" w:rsidP="00D06B5E">
            <w:pPr>
              <w:pStyle w:val="Akapitzlist"/>
              <w:numPr>
                <w:ilvl w:val="0"/>
                <w:numId w:val="35"/>
              </w:numPr>
              <w:spacing w:line="23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E2296D">
              <w:rPr>
                <w:rFonts w:ascii="Arial" w:hAnsi="Arial" w:cs="Arial"/>
                <w:sz w:val="20"/>
                <w:szCs w:val="21"/>
              </w:rPr>
              <w:t xml:space="preserve">U dołu nogawek muszą znajdować się zamki błyskawiczne, które umożliwiają poszerzenie nogawek </w:t>
            </w:r>
          </w:p>
          <w:p w:rsidR="00E2296D" w:rsidRPr="00E2296D" w:rsidRDefault="00E2296D" w:rsidP="00D06B5E">
            <w:pPr>
              <w:pStyle w:val="Akapitzlist"/>
              <w:numPr>
                <w:ilvl w:val="0"/>
                <w:numId w:val="35"/>
              </w:numPr>
              <w:spacing w:line="23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E2296D">
              <w:rPr>
                <w:rFonts w:ascii="Arial" w:hAnsi="Arial" w:cs="Arial"/>
                <w:sz w:val="20"/>
                <w:szCs w:val="21"/>
              </w:rPr>
              <w:t xml:space="preserve">Komplet musi być bardzo lekki, dodatkowo wyposażony w worki do łatwej kompresji i transportu. </w:t>
            </w:r>
          </w:p>
          <w:p w:rsidR="00E2296D" w:rsidRPr="00E2296D" w:rsidRDefault="00E2296D" w:rsidP="00D06B5E">
            <w:pPr>
              <w:pStyle w:val="Akapitzlist"/>
              <w:numPr>
                <w:ilvl w:val="0"/>
                <w:numId w:val="35"/>
              </w:numPr>
              <w:spacing w:line="23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E2296D">
              <w:rPr>
                <w:rFonts w:ascii="Arial" w:hAnsi="Arial" w:cs="Arial"/>
                <w:sz w:val="20"/>
                <w:szCs w:val="21"/>
              </w:rPr>
              <w:t xml:space="preserve">Kolor: </w:t>
            </w:r>
            <w:r>
              <w:rPr>
                <w:rFonts w:ascii="Arial" w:hAnsi="Arial" w:cs="Arial"/>
                <w:sz w:val="20"/>
                <w:szCs w:val="21"/>
              </w:rPr>
              <w:t>o</w:t>
            </w:r>
            <w:r w:rsidRPr="00E2296D">
              <w:rPr>
                <w:rFonts w:ascii="Arial" w:hAnsi="Arial" w:cs="Arial"/>
                <w:sz w:val="20"/>
                <w:szCs w:val="21"/>
              </w:rPr>
              <w:t xml:space="preserve">liwkowy </w:t>
            </w:r>
            <w:r>
              <w:rPr>
                <w:rFonts w:ascii="Arial" w:hAnsi="Arial" w:cs="Arial"/>
                <w:sz w:val="20"/>
                <w:szCs w:val="21"/>
              </w:rPr>
              <w:t>i</w:t>
            </w:r>
            <w:r w:rsidR="00657338">
              <w:rPr>
                <w:rFonts w:ascii="Arial" w:hAnsi="Arial" w:cs="Arial"/>
                <w:sz w:val="20"/>
                <w:szCs w:val="21"/>
              </w:rPr>
              <w:t xml:space="preserve"> zielono</w:t>
            </w:r>
            <w:r w:rsidRPr="00E2296D">
              <w:rPr>
                <w:rFonts w:ascii="Arial" w:hAnsi="Arial" w:cs="Arial"/>
                <w:sz w:val="20"/>
                <w:szCs w:val="21"/>
              </w:rPr>
              <w:t>–biały</w:t>
            </w:r>
          </w:p>
          <w:p w:rsidR="00E2296D" w:rsidRPr="00E2296D" w:rsidRDefault="00E2296D" w:rsidP="00D06B5E">
            <w:pPr>
              <w:spacing w:after="80" w:line="230" w:lineRule="exact"/>
              <w:rPr>
                <w:rFonts w:ascii="Arial" w:hAnsi="Arial" w:cs="Arial"/>
                <w:szCs w:val="21"/>
              </w:rPr>
            </w:pPr>
            <w:r w:rsidRPr="00E2296D">
              <w:rPr>
                <w:rFonts w:ascii="Arial" w:hAnsi="Arial" w:cs="Arial"/>
                <w:szCs w:val="21"/>
              </w:rPr>
              <w:t>Rozmiar: XL</w:t>
            </w:r>
          </w:p>
        </w:tc>
        <w:tc>
          <w:tcPr>
            <w:tcW w:w="992" w:type="dxa"/>
            <w:vAlign w:val="center"/>
          </w:tcPr>
          <w:p w:rsidR="00E2296D" w:rsidRPr="00185D8A" w:rsidRDefault="00E2296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kpl.</w:t>
            </w:r>
          </w:p>
        </w:tc>
        <w:tc>
          <w:tcPr>
            <w:tcW w:w="1134" w:type="dxa"/>
            <w:vAlign w:val="center"/>
          </w:tcPr>
          <w:p w:rsidR="00E2296D" w:rsidRPr="00185D8A" w:rsidRDefault="00E2296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</w:t>
            </w:r>
          </w:p>
        </w:tc>
      </w:tr>
      <w:tr w:rsidR="00657338" w:rsidTr="004D444E">
        <w:trPr>
          <w:cantSplit/>
        </w:trPr>
        <w:tc>
          <w:tcPr>
            <w:tcW w:w="704" w:type="dxa"/>
            <w:vAlign w:val="center"/>
          </w:tcPr>
          <w:p w:rsidR="00657338" w:rsidRPr="00185D8A" w:rsidRDefault="00657338" w:rsidP="00D06B5E">
            <w:pPr>
              <w:pStyle w:val="Akapitzlist"/>
              <w:numPr>
                <w:ilvl w:val="0"/>
                <w:numId w:val="62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1404A" w:rsidRDefault="00657338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 xml:space="preserve">Lekka kurtka </w:t>
            </w:r>
          </w:p>
          <w:p w:rsidR="00657338" w:rsidRPr="00185D8A" w:rsidRDefault="00657338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z dociepleniem syntetycznym</w:t>
            </w:r>
          </w:p>
        </w:tc>
        <w:tc>
          <w:tcPr>
            <w:tcW w:w="10348" w:type="dxa"/>
            <w:vAlign w:val="center"/>
          </w:tcPr>
          <w:p w:rsidR="00657338" w:rsidRPr="00657338" w:rsidRDefault="00657338" w:rsidP="00D06B5E">
            <w:pPr>
              <w:pStyle w:val="Akapitzlist"/>
              <w:numPr>
                <w:ilvl w:val="0"/>
                <w:numId w:val="36"/>
              </w:numPr>
              <w:spacing w:before="80"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657338">
              <w:rPr>
                <w:rFonts w:ascii="Arial" w:hAnsi="Arial" w:cs="Arial"/>
                <w:sz w:val="20"/>
                <w:szCs w:val="21"/>
              </w:rPr>
              <w:t xml:space="preserve">Możliwość skompresowania i złożenia kurtki do jednej z </w:t>
            </w:r>
            <w:r w:rsidRPr="005B32F8">
              <w:rPr>
                <w:rFonts w:ascii="Arial" w:hAnsi="Arial" w:cs="Arial"/>
                <w:sz w:val="20"/>
                <w:szCs w:val="21"/>
              </w:rPr>
              <w:t xml:space="preserve">kieszeni, spełniającej funkcję </w:t>
            </w:r>
            <w:r w:rsidRPr="00657338">
              <w:rPr>
                <w:rFonts w:ascii="Arial" w:hAnsi="Arial" w:cs="Arial"/>
                <w:sz w:val="20"/>
                <w:szCs w:val="21"/>
              </w:rPr>
              <w:t>pokrowca;</w:t>
            </w:r>
          </w:p>
          <w:p w:rsidR="00657338" w:rsidRPr="00657338" w:rsidRDefault="00657338" w:rsidP="00D06B5E">
            <w:pPr>
              <w:pStyle w:val="Akapitzlist"/>
              <w:numPr>
                <w:ilvl w:val="0"/>
                <w:numId w:val="36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657338">
              <w:rPr>
                <w:rFonts w:ascii="Arial" w:hAnsi="Arial" w:cs="Arial"/>
                <w:sz w:val="20"/>
                <w:szCs w:val="21"/>
              </w:rPr>
              <w:t xml:space="preserve">Materiał zewnętrzny </w:t>
            </w:r>
            <w:r>
              <w:rPr>
                <w:rFonts w:ascii="Arial" w:hAnsi="Arial" w:cs="Arial"/>
                <w:sz w:val="20"/>
                <w:szCs w:val="21"/>
              </w:rPr>
              <w:t>chroniący przed wiatrem</w:t>
            </w:r>
            <w:r w:rsidRPr="00657338">
              <w:rPr>
                <w:rFonts w:ascii="Arial" w:hAnsi="Arial" w:cs="Arial"/>
                <w:sz w:val="20"/>
                <w:szCs w:val="21"/>
              </w:rPr>
              <w:t xml:space="preserve"> min</w:t>
            </w:r>
            <w:r>
              <w:rPr>
                <w:rFonts w:ascii="Arial" w:hAnsi="Arial" w:cs="Arial"/>
                <w:sz w:val="20"/>
                <w:szCs w:val="21"/>
              </w:rPr>
              <w:t>.</w:t>
            </w:r>
            <w:r w:rsidRPr="00657338">
              <w:rPr>
                <w:rFonts w:ascii="Arial" w:hAnsi="Arial" w:cs="Arial"/>
                <w:sz w:val="20"/>
                <w:szCs w:val="21"/>
              </w:rPr>
              <w:t xml:space="preserve"> klasy Stormlock® lub równoważny charakteryzujący się miękką warstwą zew</w:t>
            </w:r>
            <w:r>
              <w:rPr>
                <w:rFonts w:ascii="Arial" w:hAnsi="Arial" w:cs="Arial"/>
                <w:sz w:val="20"/>
                <w:szCs w:val="21"/>
              </w:rPr>
              <w:t>nętrzną i wysoką oddychalnością;</w:t>
            </w:r>
          </w:p>
          <w:p w:rsidR="00657338" w:rsidRPr="00657338" w:rsidRDefault="00657338" w:rsidP="00D06B5E">
            <w:pPr>
              <w:pStyle w:val="Akapitzlist"/>
              <w:numPr>
                <w:ilvl w:val="0"/>
                <w:numId w:val="36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657338">
              <w:rPr>
                <w:rFonts w:ascii="Arial" w:hAnsi="Arial" w:cs="Arial"/>
                <w:sz w:val="20"/>
                <w:szCs w:val="21"/>
              </w:rPr>
              <w:t>Impregnacja zewnętrznego materiału powinna sprawiać, że kurtka wolniej chłonie wilgoć;</w:t>
            </w:r>
          </w:p>
          <w:p w:rsidR="00657338" w:rsidRPr="00657338" w:rsidRDefault="00657338" w:rsidP="00D06B5E">
            <w:pPr>
              <w:pStyle w:val="Akapitzlist"/>
              <w:numPr>
                <w:ilvl w:val="0"/>
                <w:numId w:val="36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Ocieplony puchem kaptur,</w:t>
            </w:r>
            <w:r w:rsidRPr="00657338">
              <w:rPr>
                <w:rFonts w:ascii="Arial" w:hAnsi="Arial" w:cs="Arial"/>
                <w:sz w:val="20"/>
                <w:szCs w:val="21"/>
              </w:rPr>
              <w:t xml:space="preserve"> mankiety oraz dolna część kurtki obszyte lamówką;</w:t>
            </w:r>
          </w:p>
          <w:p w:rsidR="00657338" w:rsidRPr="00657338" w:rsidRDefault="00657338" w:rsidP="00D06B5E">
            <w:pPr>
              <w:pStyle w:val="Akapitzlist"/>
              <w:numPr>
                <w:ilvl w:val="0"/>
                <w:numId w:val="36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Para kieszenie bocznych,</w:t>
            </w:r>
            <w:r w:rsidRPr="00657338">
              <w:rPr>
                <w:rFonts w:ascii="Arial" w:hAnsi="Arial" w:cs="Arial"/>
                <w:sz w:val="20"/>
                <w:szCs w:val="21"/>
              </w:rPr>
              <w:t xml:space="preserve"> zapinanych na suwaki;</w:t>
            </w:r>
          </w:p>
          <w:p w:rsidR="00657338" w:rsidRPr="00657338" w:rsidRDefault="00657338" w:rsidP="00D06B5E">
            <w:pPr>
              <w:pStyle w:val="Akapitzlist"/>
              <w:numPr>
                <w:ilvl w:val="0"/>
                <w:numId w:val="36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657338">
              <w:rPr>
                <w:rFonts w:ascii="Arial" w:hAnsi="Arial" w:cs="Arial"/>
                <w:sz w:val="20"/>
                <w:szCs w:val="21"/>
              </w:rPr>
              <w:t>Ochraniacz podbródka przy zamku głównym;</w:t>
            </w:r>
          </w:p>
          <w:p w:rsidR="00657338" w:rsidRPr="00657338" w:rsidRDefault="00657338" w:rsidP="00D06B5E">
            <w:pPr>
              <w:pStyle w:val="Akapitzlist"/>
              <w:numPr>
                <w:ilvl w:val="0"/>
                <w:numId w:val="36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657338">
              <w:rPr>
                <w:rFonts w:ascii="Arial" w:hAnsi="Arial" w:cs="Arial"/>
                <w:sz w:val="20"/>
                <w:szCs w:val="21"/>
              </w:rPr>
              <w:t>Wytrzymałe i niezawodne zamki błyskawiczne min</w:t>
            </w:r>
            <w:r>
              <w:rPr>
                <w:rFonts w:ascii="Arial" w:hAnsi="Arial" w:cs="Arial"/>
                <w:sz w:val="20"/>
                <w:szCs w:val="21"/>
              </w:rPr>
              <w:t>.</w:t>
            </w:r>
            <w:r w:rsidRPr="00657338">
              <w:rPr>
                <w:rFonts w:ascii="Arial" w:hAnsi="Arial" w:cs="Arial"/>
                <w:sz w:val="20"/>
                <w:szCs w:val="21"/>
              </w:rPr>
              <w:t xml:space="preserve"> klasy YKK</w:t>
            </w:r>
            <w:r w:rsidRPr="005B32F8">
              <w:rPr>
                <w:rFonts w:ascii="Arial" w:hAnsi="Arial" w:cs="Arial"/>
                <w:sz w:val="20"/>
                <w:szCs w:val="21"/>
              </w:rPr>
              <w:t>® lub równoważne</w:t>
            </w:r>
          </w:p>
          <w:p w:rsidR="00657338" w:rsidRPr="00657338" w:rsidRDefault="00657338" w:rsidP="00D06B5E">
            <w:pPr>
              <w:pStyle w:val="Akapitzlist"/>
              <w:numPr>
                <w:ilvl w:val="0"/>
                <w:numId w:val="36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657338">
              <w:rPr>
                <w:rFonts w:ascii="Arial" w:hAnsi="Arial" w:cs="Arial"/>
                <w:sz w:val="20"/>
                <w:szCs w:val="21"/>
              </w:rPr>
              <w:t>Materiał zewnętrzny: bardzo lekki, wiatroszczelny, nienasiąkający wodą i wytrzymały na rozdarcie, np. Stormlock Double Rip® lub równoważny</w:t>
            </w:r>
          </w:p>
          <w:p w:rsidR="00657338" w:rsidRPr="00657338" w:rsidRDefault="00657338" w:rsidP="00D06B5E">
            <w:pPr>
              <w:pStyle w:val="Akapitzlist"/>
              <w:numPr>
                <w:ilvl w:val="0"/>
                <w:numId w:val="36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657338">
              <w:rPr>
                <w:rFonts w:ascii="Arial" w:hAnsi="Arial" w:cs="Arial"/>
                <w:sz w:val="20"/>
                <w:szCs w:val="21"/>
              </w:rPr>
              <w:t>Wypełnienie: puch kaczy (90%±10% puchu,10%±5% pierza), sprężystość 700 cuin.</w:t>
            </w:r>
          </w:p>
          <w:p w:rsidR="00657338" w:rsidRPr="00657338" w:rsidRDefault="00657338" w:rsidP="00D06B5E">
            <w:pPr>
              <w:pStyle w:val="Akapitzlist"/>
              <w:numPr>
                <w:ilvl w:val="0"/>
                <w:numId w:val="36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657338">
              <w:rPr>
                <w:rFonts w:ascii="Arial" w:hAnsi="Arial" w:cs="Arial"/>
                <w:sz w:val="20"/>
                <w:szCs w:val="21"/>
              </w:rPr>
              <w:t>Waga kurtki 450 - 500 g;</w:t>
            </w:r>
          </w:p>
          <w:p w:rsidR="00657338" w:rsidRPr="00657338" w:rsidRDefault="00657338" w:rsidP="00D06B5E">
            <w:pPr>
              <w:pStyle w:val="Akapitzlist"/>
              <w:numPr>
                <w:ilvl w:val="0"/>
                <w:numId w:val="36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657338">
              <w:rPr>
                <w:rFonts w:ascii="Arial" w:hAnsi="Arial" w:cs="Arial"/>
                <w:sz w:val="20"/>
                <w:szCs w:val="21"/>
              </w:rPr>
              <w:t>Kolor: Black, Coyote Brown, lub Oliwkowy.</w:t>
            </w:r>
          </w:p>
          <w:p w:rsidR="00657338" w:rsidRPr="00657338" w:rsidRDefault="00657338" w:rsidP="00D06B5E">
            <w:pPr>
              <w:spacing w:after="80" w:line="230" w:lineRule="exact"/>
              <w:rPr>
                <w:rFonts w:ascii="Arial" w:hAnsi="Arial" w:cs="Arial"/>
                <w:szCs w:val="21"/>
              </w:rPr>
            </w:pPr>
            <w:r w:rsidRPr="00657338">
              <w:rPr>
                <w:rFonts w:ascii="Arial" w:hAnsi="Arial" w:cs="Arial"/>
                <w:szCs w:val="21"/>
              </w:rPr>
              <w:t>Rozmiar: XL</w:t>
            </w:r>
          </w:p>
        </w:tc>
        <w:tc>
          <w:tcPr>
            <w:tcW w:w="992" w:type="dxa"/>
            <w:vAlign w:val="center"/>
          </w:tcPr>
          <w:p w:rsidR="00657338" w:rsidRPr="00185D8A" w:rsidRDefault="00657338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657338" w:rsidRPr="00185D8A" w:rsidRDefault="00657338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</w:t>
            </w:r>
          </w:p>
        </w:tc>
      </w:tr>
      <w:tr w:rsidR="00D1404A" w:rsidTr="004D444E">
        <w:trPr>
          <w:cantSplit/>
        </w:trPr>
        <w:tc>
          <w:tcPr>
            <w:tcW w:w="704" w:type="dxa"/>
            <w:vAlign w:val="center"/>
          </w:tcPr>
          <w:p w:rsidR="00D1404A" w:rsidRPr="00185D8A" w:rsidRDefault="00D1404A" w:rsidP="00D06B5E">
            <w:pPr>
              <w:pStyle w:val="Akapitzlist"/>
              <w:numPr>
                <w:ilvl w:val="0"/>
                <w:numId w:val="62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1404A" w:rsidRPr="00185D8A" w:rsidRDefault="00D1404A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Bluza z kapturem z zamkiem polartec</w:t>
            </w:r>
          </w:p>
        </w:tc>
        <w:tc>
          <w:tcPr>
            <w:tcW w:w="10348" w:type="dxa"/>
            <w:vAlign w:val="center"/>
          </w:tcPr>
          <w:p w:rsidR="00D1404A" w:rsidRPr="00D1404A" w:rsidRDefault="00D1404A" w:rsidP="00D06B5E">
            <w:pPr>
              <w:pStyle w:val="Akapitzlist"/>
              <w:numPr>
                <w:ilvl w:val="0"/>
                <w:numId w:val="36"/>
              </w:numPr>
              <w:spacing w:before="80"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D1404A">
              <w:rPr>
                <w:rFonts w:ascii="Arial" w:hAnsi="Arial" w:cs="Arial"/>
                <w:sz w:val="20"/>
                <w:szCs w:val="21"/>
              </w:rPr>
              <w:t>Kaptur, dwie kieszenie na biodrach, kieszeń na wyposażenie na piersi oraz kieszeń na ramieniu;</w:t>
            </w:r>
          </w:p>
          <w:p w:rsidR="00D1404A" w:rsidRPr="00D1404A" w:rsidRDefault="00D1404A" w:rsidP="00D06B5E">
            <w:pPr>
              <w:pStyle w:val="Akapitzlist"/>
              <w:numPr>
                <w:ilvl w:val="0"/>
                <w:numId w:val="36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D1404A">
              <w:rPr>
                <w:rFonts w:ascii="Arial" w:hAnsi="Arial" w:cs="Arial"/>
                <w:sz w:val="20"/>
                <w:szCs w:val="21"/>
              </w:rPr>
              <w:t xml:space="preserve">Dodatkowo specjalne otwory w rękawach umożliwiające ogrzanie rąk podczas zimniejszych dni; </w:t>
            </w:r>
          </w:p>
          <w:p w:rsidR="00D1404A" w:rsidRPr="00D1404A" w:rsidRDefault="00D1404A" w:rsidP="00D06B5E">
            <w:pPr>
              <w:pStyle w:val="Akapitzlist"/>
              <w:numPr>
                <w:ilvl w:val="0"/>
                <w:numId w:val="36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D1404A">
              <w:rPr>
                <w:rFonts w:ascii="Arial" w:hAnsi="Arial" w:cs="Arial"/>
                <w:sz w:val="20"/>
                <w:szCs w:val="21"/>
              </w:rPr>
              <w:t>Wykonana z wiatrochłonnej, oddychalnej, elastycznej tkaniny np. Polartec Power Stretch lub równoważnej;</w:t>
            </w:r>
          </w:p>
          <w:p w:rsidR="00D1404A" w:rsidRPr="00D1404A" w:rsidRDefault="00D1404A" w:rsidP="00D06B5E">
            <w:pPr>
              <w:pStyle w:val="Akapitzlist"/>
              <w:numPr>
                <w:ilvl w:val="0"/>
                <w:numId w:val="36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D1404A">
              <w:rPr>
                <w:rFonts w:ascii="Arial" w:hAnsi="Arial" w:cs="Arial"/>
                <w:sz w:val="20"/>
                <w:szCs w:val="21"/>
              </w:rPr>
              <w:t>Zastosowanie wysokiej jakości zamków błyskawicznych YKK® lub równoważnych.</w:t>
            </w:r>
          </w:p>
          <w:p w:rsidR="00D1404A" w:rsidRPr="00185D8A" w:rsidRDefault="00D1404A" w:rsidP="00D06B5E">
            <w:pPr>
              <w:pStyle w:val="Akapitzlist"/>
              <w:numPr>
                <w:ilvl w:val="0"/>
                <w:numId w:val="36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D1404A">
              <w:rPr>
                <w:rFonts w:ascii="Arial" w:hAnsi="Arial" w:cs="Arial"/>
                <w:sz w:val="20"/>
                <w:szCs w:val="21"/>
              </w:rPr>
              <w:t>Kolor</w:t>
            </w:r>
            <w:r w:rsidRPr="00185D8A">
              <w:rPr>
                <w:rFonts w:ascii="Arial" w:hAnsi="Arial" w:cs="Arial"/>
                <w:sz w:val="21"/>
                <w:szCs w:val="21"/>
              </w:rPr>
              <w:t>: Coyote Brown, lub Oliwkowa.</w:t>
            </w:r>
          </w:p>
          <w:p w:rsidR="00D1404A" w:rsidRPr="00185D8A" w:rsidRDefault="00D1404A" w:rsidP="00D06B5E">
            <w:pPr>
              <w:spacing w:after="80" w:line="230" w:lineRule="exact"/>
              <w:rPr>
                <w:rFonts w:ascii="Arial" w:hAnsi="Arial" w:cs="Arial"/>
                <w:sz w:val="21"/>
                <w:szCs w:val="21"/>
              </w:rPr>
            </w:pPr>
            <w:r w:rsidRPr="00D1404A">
              <w:rPr>
                <w:rFonts w:ascii="Arial" w:hAnsi="Arial" w:cs="Arial"/>
                <w:szCs w:val="21"/>
              </w:rPr>
              <w:t>Rozmiar: L</w:t>
            </w:r>
          </w:p>
        </w:tc>
        <w:tc>
          <w:tcPr>
            <w:tcW w:w="992" w:type="dxa"/>
            <w:vAlign w:val="center"/>
          </w:tcPr>
          <w:p w:rsidR="00D1404A" w:rsidRPr="00185D8A" w:rsidRDefault="00D1404A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D1404A" w:rsidRPr="00185D8A" w:rsidRDefault="00D1404A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</w:t>
            </w:r>
          </w:p>
        </w:tc>
      </w:tr>
      <w:tr w:rsidR="00D1404A" w:rsidTr="004D444E">
        <w:trPr>
          <w:cantSplit/>
        </w:trPr>
        <w:tc>
          <w:tcPr>
            <w:tcW w:w="704" w:type="dxa"/>
            <w:vAlign w:val="center"/>
          </w:tcPr>
          <w:p w:rsidR="00D1404A" w:rsidRPr="00185D8A" w:rsidRDefault="00D1404A" w:rsidP="00D06B5E">
            <w:pPr>
              <w:pStyle w:val="Akapitzlist"/>
              <w:numPr>
                <w:ilvl w:val="0"/>
                <w:numId w:val="62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1404A" w:rsidRPr="00185D8A" w:rsidRDefault="00D1404A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Bluza wełniana z zamkiem ¼</w:t>
            </w:r>
          </w:p>
        </w:tc>
        <w:tc>
          <w:tcPr>
            <w:tcW w:w="10348" w:type="dxa"/>
            <w:vAlign w:val="center"/>
          </w:tcPr>
          <w:p w:rsidR="00D1404A" w:rsidRPr="00D1404A" w:rsidRDefault="00D1404A" w:rsidP="00D06B5E">
            <w:pPr>
              <w:pStyle w:val="Akapitzlist"/>
              <w:numPr>
                <w:ilvl w:val="0"/>
                <w:numId w:val="38"/>
              </w:numPr>
              <w:spacing w:before="80"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D1404A">
              <w:rPr>
                <w:rFonts w:ascii="Arial" w:hAnsi="Arial" w:cs="Arial"/>
                <w:sz w:val="20"/>
                <w:szCs w:val="21"/>
              </w:rPr>
              <w:t>Materiał: poliester, elastan/nylon, elastan</w:t>
            </w:r>
          </w:p>
          <w:p w:rsidR="00D1404A" w:rsidRPr="00D1404A" w:rsidRDefault="00D1404A" w:rsidP="00D06B5E">
            <w:pPr>
              <w:pStyle w:val="Akapitzlist"/>
              <w:numPr>
                <w:ilvl w:val="0"/>
                <w:numId w:val="38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D1404A">
              <w:rPr>
                <w:rFonts w:ascii="Arial" w:hAnsi="Arial" w:cs="Arial"/>
                <w:sz w:val="20"/>
                <w:szCs w:val="21"/>
              </w:rPr>
              <w:t>Zamek ekspres pod szyją 1/4</w:t>
            </w:r>
          </w:p>
          <w:p w:rsidR="00D1404A" w:rsidRPr="00D1404A" w:rsidRDefault="00D1404A" w:rsidP="00D06B5E">
            <w:pPr>
              <w:pStyle w:val="Akapitzlist"/>
              <w:numPr>
                <w:ilvl w:val="0"/>
                <w:numId w:val="38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D1404A">
              <w:rPr>
                <w:rFonts w:ascii="Arial" w:hAnsi="Arial" w:cs="Arial"/>
                <w:sz w:val="20"/>
                <w:szCs w:val="21"/>
              </w:rPr>
              <w:t>Wydłużony tył</w:t>
            </w:r>
          </w:p>
          <w:p w:rsidR="00D1404A" w:rsidRPr="00D1404A" w:rsidRDefault="00D1404A" w:rsidP="00D06B5E">
            <w:pPr>
              <w:pStyle w:val="Akapitzlist"/>
              <w:numPr>
                <w:ilvl w:val="0"/>
                <w:numId w:val="38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D1404A">
              <w:rPr>
                <w:rFonts w:ascii="Arial" w:hAnsi="Arial" w:cs="Arial"/>
                <w:sz w:val="20"/>
                <w:szCs w:val="21"/>
              </w:rPr>
              <w:t>Wydłużone rękawy z wyjściami na kciuki</w:t>
            </w:r>
          </w:p>
          <w:p w:rsidR="00D1404A" w:rsidRPr="00D1404A" w:rsidRDefault="00D1404A" w:rsidP="00D06B5E">
            <w:pPr>
              <w:pStyle w:val="Akapitzlist"/>
              <w:numPr>
                <w:ilvl w:val="0"/>
                <w:numId w:val="38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D1404A">
              <w:rPr>
                <w:rFonts w:ascii="Arial" w:hAnsi="Arial" w:cs="Arial"/>
                <w:sz w:val="20"/>
                <w:szCs w:val="21"/>
              </w:rPr>
              <w:t>Kieszeń na piersi</w:t>
            </w:r>
          </w:p>
          <w:p w:rsidR="00D1404A" w:rsidRPr="00D1404A" w:rsidRDefault="00D1404A" w:rsidP="00D06B5E">
            <w:pPr>
              <w:pStyle w:val="Akapitzlist"/>
              <w:numPr>
                <w:ilvl w:val="0"/>
                <w:numId w:val="38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D1404A">
              <w:rPr>
                <w:rFonts w:ascii="Arial" w:hAnsi="Arial" w:cs="Arial"/>
                <w:sz w:val="20"/>
                <w:szCs w:val="21"/>
              </w:rPr>
              <w:t>Ochraniacz brody</w:t>
            </w:r>
          </w:p>
          <w:p w:rsidR="00D1404A" w:rsidRPr="00D1404A" w:rsidRDefault="00D1404A" w:rsidP="00D06B5E">
            <w:pPr>
              <w:pStyle w:val="Akapitzlist"/>
              <w:numPr>
                <w:ilvl w:val="0"/>
                <w:numId w:val="38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D1404A">
              <w:rPr>
                <w:rFonts w:ascii="Arial" w:hAnsi="Arial" w:cs="Arial"/>
                <w:sz w:val="20"/>
                <w:szCs w:val="21"/>
              </w:rPr>
              <w:t>Zamek błyskawiczny w klasie YKK® lub równoważnej.</w:t>
            </w:r>
          </w:p>
          <w:p w:rsidR="00D1404A" w:rsidRPr="00D1404A" w:rsidRDefault="00D1404A" w:rsidP="00D06B5E">
            <w:pPr>
              <w:spacing w:after="80" w:line="230" w:lineRule="exact"/>
              <w:rPr>
                <w:rFonts w:ascii="Arial" w:hAnsi="Arial" w:cs="Arial"/>
                <w:szCs w:val="21"/>
              </w:rPr>
            </w:pPr>
            <w:r w:rsidRPr="00D1404A">
              <w:rPr>
                <w:rFonts w:ascii="Arial" w:hAnsi="Arial" w:cs="Arial"/>
                <w:szCs w:val="21"/>
              </w:rPr>
              <w:t xml:space="preserve"> Rozmiar: L</w:t>
            </w:r>
          </w:p>
        </w:tc>
        <w:tc>
          <w:tcPr>
            <w:tcW w:w="992" w:type="dxa"/>
            <w:vAlign w:val="center"/>
          </w:tcPr>
          <w:p w:rsidR="00D1404A" w:rsidRPr="00185D8A" w:rsidRDefault="00D1404A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D1404A" w:rsidRPr="00185D8A" w:rsidRDefault="00D1404A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</w:t>
            </w:r>
          </w:p>
        </w:tc>
      </w:tr>
      <w:tr w:rsidR="00C0684A" w:rsidTr="004D444E">
        <w:trPr>
          <w:cantSplit/>
        </w:trPr>
        <w:tc>
          <w:tcPr>
            <w:tcW w:w="704" w:type="dxa"/>
            <w:vAlign w:val="center"/>
          </w:tcPr>
          <w:p w:rsidR="00C0684A" w:rsidRPr="00185D8A" w:rsidRDefault="00C0684A" w:rsidP="00D06B5E">
            <w:pPr>
              <w:pStyle w:val="Akapitzlist"/>
              <w:numPr>
                <w:ilvl w:val="0"/>
                <w:numId w:val="62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6308C" w:rsidRDefault="00C0684A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 xml:space="preserve">Mata samopompująca </w:t>
            </w:r>
          </w:p>
          <w:p w:rsidR="00C0684A" w:rsidRPr="00185D8A" w:rsidRDefault="00C0684A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o grubości 3,8 cm</w:t>
            </w:r>
          </w:p>
        </w:tc>
        <w:tc>
          <w:tcPr>
            <w:tcW w:w="10348" w:type="dxa"/>
            <w:vAlign w:val="center"/>
          </w:tcPr>
          <w:p w:rsidR="00C0684A" w:rsidRPr="00C0684A" w:rsidRDefault="00C0684A" w:rsidP="00D06B5E">
            <w:pPr>
              <w:pStyle w:val="Akapitzlist"/>
              <w:numPr>
                <w:ilvl w:val="0"/>
                <w:numId w:val="39"/>
              </w:numPr>
              <w:spacing w:before="80"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C0684A">
              <w:rPr>
                <w:rFonts w:ascii="Arial" w:hAnsi="Arial" w:cs="Arial"/>
                <w:sz w:val="20"/>
                <w:szCs w:val="21"/>
              </w:rPr>
              <w:t>Waga: do 1</w:t>
            </w:r>
            <w:r w:rsidR="00D8218C">
              <w:rPr>
                <w:rFonts w:ascii="Arial" w:hAnsi="Arial" w:cs="Arial"/>
                <w:sz w:val="20"/>
                <w:szCs w:val="21"/>
              </w:rPr>
              <w:t> </w:t>
            </w:r>
            <w:r w:rsidRPr="00C0684A">
              <w:rPr>
                <w:rFonts w:ascii="Arial" w:hAnsi="Arial" w:cs="Arial"/>
                <w:sz w:val="20"/>
                <w:szCs w:val="21"/>
              </w:rPr>
              <w:t>000</w:t>
            </w:r>
            <w:r w:rsidR="00D8218C"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C0684A">
              <w:rPr>
                <w:rFonts w:ascii="Arial" w:hAnsi="Arial" w:cs="Arial"/>
                <w:sz w:val="20"/>
                <w:szCs w:val="21"/>
              </w:rPr>
              <w:t>g;</w:t>
            </w:r>
          </w:p>
          <w:p w:rsidR="00C0684A" w:rsidRPr="00C0684A" w:rsidRDefault="00C0684A" w:rsidP="00D06B5E">
            <w:pPr>
              <w:pStyle w:val="Akapitzlist"/>
              <w:numPr>
                <w:ilvl w:val="0"/>
                <w:numId w:val="39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C0684A">
              <w:rPr>
                <w:rFonts w:ascii="Arial" w:hAnsi="Arial" w:cs="Arial"/>
                <w:sz w:val="20"/>
                <w:szCs w:val="21"/>
              </w:rPr>
              <w:t>Materiał: 210</w:t>
            </w:r>
            <w:r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C0684A">
              <w:rPr>
                <w:rFonts w:ascii="Arial" w:hAnsi="Arial" w:cs="Arial"/>
                <w:sz w:val="20"/>
                <w:szCs w:val="21"/>
              </w:rPr>
              <w:t>T Poliester TPU lub równoważny;</w:t>
            </w:r>
          </w:p>
          <w:p w:rsidR="00C0684A" w:rsidRPr="00C0684A" w:rsidRDefault="00C0684A" w:rsidP="00D06B5E">
            <w:pPr>
              <w:pStyle w:val="Akapitzlist"/>
              <w:numPr>
                <w:ilvl w:val="0"/>
                <w:numId w:val="39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C0684A">
              <w:rPr>
                <w:rFonts w:ascii="Arial" w:hAnsi="Arial" w:cs="Arial"/>
                <w:sz w:val="20"/>
                <w:szCs w:val="21"/>
              </w:rPr>
              <w:t>Wymiary: 181</w:t>
            </w:r>
            <w:r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C0684A">
              <w:rPr>
                <w:rFonts w:ascii="Arial" w:hAnsi="Arial" w:cs="Arial"/>
                <w:sz w:val="20"/>
                <w:szCs w:val="21"/>
              </w:rPr>
              <w:t>cm ± 5</w:t>
            </w:r>
            <w:r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C0684A">
              <w:rPr>
                <w:rFonts w:ascii="Arial" w:hAnsi="Arial" w:cs="Arial"/>
                <w:sz w:val="20"/>
                <w:szCs w:val="21"/>
              </w:rPr>
              <w:t>cm x 51</w:t>
            </w:r>
            <w:r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C0684A">
              <w:rPr>
                <w:rFonts w:ascii="Arial" w:hAnsi="Arial" w:cs="Arial"/>
                <w:sz w:val="20"/>
                <w:szCs w:val="21"/>
              </w:rPr>
              <w:t>cm ± 3</w:t>
            </w:r>
            <w:r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C0684A">
              <w:rPr>
                <w:rFonts w:ascii="Arial" w:hAnsi="Arial" w:cs="Arial"/>
                <w:sz w:val="20"/>
                <w:szCs w:val="21"/>
              </w:rPr>
              <w:t>cm;</w:t>
            </w:r>
          </w:p>
          <w:p w:rsidR="00C0684A" w:rsidRPr="00C0684A" w:rsidRDefault="00C0684A" w:rsidP="00D06B5E">
            <w:pPr>
              <w:pStyle w:val="Akapitzlist"/>
              <w:numPr>
                <w:ilvl w:val="0"/>
                <w:numId w:val="39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C0684A">
              <w:rPr>
                <w:rFonts w:ascii="Arial" w:hAnsi="Arial" w:cs="Arial"/>
                <w:sz w:val="20"/>
                <w:szCs w:val="21"/>
              </w:rPr>
              <w:t>Wymiary po spakowaniu: 18</w:t>
            </w:r>
            <w:r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C0684A">
              <w:rPr>
                <w:rFonts w:ascii="Arial" w:hAnsi="Arial" w:cs="Arial"/>
                <w:sz w:val="20"/>
                <w:szCs w:val="21"/>
              </w:rPr>
              <w:t>cm ± 2</w:t>
            </w:r>
            <w:r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C0684A">
              <w:rPr>
                <w:rFonts w:ascii="Arial" w:hAnsi="Arial" w:cs="Arial"/>
                <w:sz w:val="20"/>
                <w:szCs w:val="21"/>
              </w:rPr>
              <w:t>cm x 26</w:t>
            </w:r>
            <w:r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C0684A">
              <w:rPr>
                <w:rFonts w:ascii="Arial" w:hAnsi="Arial" w:cs="Arial"/>
                <w:sz w:val="20"/>
                <w:szCs w:val="21"/>
              </w:rPr>
              <w:t>cm ± 4</w:t>
            </w:r>
            <w:r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C0684A">
              <w:rPr>
                <w:rFonts w:ascii="Arial" w:hAnsi="Arial" w:cs="Arial"/>
                <w:sz w:val="20"/>
                <w:szCs w:val="21"/>
              </w:rPr>
              <w:t>cm;</w:t>
            </w:r>
          </w:p>
          <w:p w:rsidR="00C0684A" w:rsidRPr="00C0684A" w:rsidRDefault="00C0684A" w:rsidP="00D06B5E">
            <w:pPr>
              <w:pStyle w:val="Akapitzlist"/>
              <w:numPr>
                <w:ilvl w:val="0"/>
                <w:numId w:val="39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C0684A">
              <w:rPr>
                <w:rFonts w:ascii="Arial" w:hAnsi="Arial" w:cs="Arial"/>
                <w:sz w:val="20"/>
                <w:szCs w:val="21"/>
              </w:rPr>
              <w:t>Grubość: 3,8 cm ± 0,5</w:t>
            </w:r>
            <w:r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C0684A">
              <w:rPr>
                <w:rFonts w:ascii="Arial" w:hAnsi="Arial" w:cs="Arial"/>
                <w:sz w:val="20"/>
                <w:szCs w:val="21"/>
              </w:rPr>
              <w:t>cm;</w:t>
            </w:r>
          </w:p>
          <w:p w:rsidR="00C0684A" w:rsidRPr="00C0684A" w:rsidRDefault="00C0684A" w:rsidP="00D06B5E">
            <w:pPr>
              <w:pStyle w:val="Akapitzlist"/>
              <w:numPr>
                <w:ilvl w:val="0"/>
                <w:numId w:val="39"/>
              </w:numPr>
              <w:spacing w:after="80"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Typ: samopompująca</w:t>
            </w:r>
          </w:p>
        </w:tc>
        <w:tc>
          <w:tcPr>
            <w:tcW w:w="992" w:type="dxa"/>
            <w:vAlign w:val="center"/>
          </w:tcPr>
          <w:p w:rsidR="00C0684A" w:rsidRPr="00185D8A" w:rsidRDefault="00C0684A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C0684A" w:rsidRPr="00185D8A" w:rsidRDefault="00C0684A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5</w:t>
            </w:r>
          </w:p>
        </w:tc>
      </w:tr>
      <w:tr w:rsidR="00031A5C" w:rsidTr="004D444E">
        <w:trPr>
          <w:cantSplit/>
        </w:trPr>
        <w:tc>
          <w:tcPr>
            <w:tcW w:w="704" w:type="dxa"/>
            <w:vAlign w:val="center"/>
          </w:tcPr>
          <w:p w:rsidR="00031A5C" w:rsidRPr="00185D8A" w:rsidRDefault="00031A5C" w:rsidP="00D06B5E">
            <w:pPr>
              <w:pStyle w:val="Akapitzlist"/>
              <w:numPr>
                <w:ilvl w:val="0"/>
                <w:numId w:val="62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031A5C" w:rsidRPr="00185D8A" w:rsidRDefault="00031A5C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Pas taktyczny z wyposażeniem do przenoszenia sprzętu survivalowego</w:t>
            </w:r>
          </w:p>
        </w:tc>
        <w:tc>
          <w:tcPr>
            <w:tcW w:w="10348" w:type="dxa"/>
            <w:vAlign w:val="center"/>
          </w:tcPr>
          <w:p w:rsidR="00031A5C" w:rsidRPr="00031A5C" w:rsidRDefault="00031A5C" w:rsidP="00D06B5E">
            <w:pPr>
              <w:pStyle w:val="Akapitzlist"/>
              <w:numPr>
                <w:ilvl w:val="0"/>
                <w:numId w:val="40"/>
              </w:numPr>
              <w:spacing w:before="80"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031A5C">
              <w:rPr>
                <w:rFonts w:ascii="Arial" w:hAnsi="Arial" w:cs="Arial"/>
                <w:sz w:val="20"/>
                <w:szCs w:val="21"/>
              </w:rPr>
              <w:t>Materiał: poliester 600</w:t>
            </w:r>
            <w:r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031A5C">
              <w:rPr>
                <w:rFonts w:ascii="Arial" w:hAnsi="Arial" w:cs="Arial"/>
                <w:sz w:val="20"/>
                <w:szCs w:val="21"/>
              </w:rPr>
              <w:t>D (obszyty materiałem pochłaniającym pot);</w:t>
            </w:r>
          </w:p>
          <w:p w:rsidR="00031A5C" w:rsidRPr="00031A5C" w:rsidRDefault="00031A5C" w:rsidP="00D06B5E">
            <w:pPr>
              <w:pStyle w:val="Akapitzlist"/>
              <w:numPr>
                <w:ilvl w:val="0"/>
                <w:numId w:val="40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031A5C">
              <w:rPr>
                <w:rFonts w:ascii="Arial" w:hAnsi="Arial" w:cs="Arial"/>
                <w:sz w:val="20"/>
                <w:szCs w:val="21"/>
              </w:rPr>
              <w:t>Zapięcie: szeroka klamra,</w:t>
            </w:r>
            <w:r w:rsidRPr="00031A5C">
              <w:rPr>
                <w:rFonts w:ascii="Arial" w:hAnsi="Arial" w:cs="Arial"/>
                <w:color w:val="FF0000"/>
                <w:sz w:val="20"/>
                <w:szCs w:val="21"/>
              </w:rPr>
              <w:t xml:space="preserve"> </w:t>
            </w:r>
            <w:r w:rsidRPr="00031A5C">
              <w:rPr>
                <w:rFonts w:ascii="Arial" w:hAnsi="Arial" w:cs="Arial"/>
                <w:sz w:val="20"/>
                <w:szCs w:val="21"/>
              </w:rPr>
              <w:t xml:space="preserve">zabezpieczająca przed przypadkowym zwolnieniem klamry oraz jednocześnie jest wzmocnieniem konstrukcji, typu DuraFlex UTX lub równoważny, </w:t>
            </w:r>
          </w:p>
          <w:p w:rsidR="00031A5C" w:rsidRPr="00031A5C" w:rsidRDefault="00031A5C" w:rsidP="00D06B5E">
            <w:pPr>
              <w:pStyle w:val="Akapitzlist"/>
              <w:numPr>
                <w:ilvl w:val="0"/>
                <w:numId w:val="40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031A5C">
              <w:rPr>
                <w:rFonts w:ascii="Arial" w:hAnsi="Arial" w:cs="Arial"/>
                <w:sz w:val="20"/>
                <w:szCs w:val="21"/>
              </w:rPr>
              <w:t>Ładownice: na pasie;</w:t>
            </w:r>
          </w:p>
          <w:p w:rsidR="00031A5C" w:rsidRPr="00031A5C" w:rsidRDefault="00031A5C" w:rsidP="00D06B5E">
            <w:pPr>
              <w:pStyle w:val="Akapitzlist"/>
              <w:numPr>
                <w:ilvl w:val="0"/>
                <w:numId w:val="40"/>
              </w:numPr>
              <w:spacing w:after="80"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031A5C">
              <w:rPr>
                <w:rFonts w:ascii="Arial" w:hAnsi="Arial" w:cs="Arial"/>
                <w:sz w:val="20"/>
                <w:szCs w:val="21"/>
              </w:rPr>
              <w:t>Zapięcie ładownic: zamki błyskawiczne SBS oraz rzepy Velcro lub równoważne, które zachowują swoją trwałość po praniu na mokro, sucho, przy tarciu, poceniu.</w:t>
            </w:r>
          </w:p>
        </w:tc>
        <w:tc>
          <w:tcPr>
            <w:tcW w:w="992" w:type="dxa"/>
            <w:vAlign w:val="center"/>
          </w:tcPr>
          <w:p w:rsidR="00031A5C" w:rsidRPr="00185D8A" w:rsidRDefault="00031A5C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031A5C" w:rsidRPr="00185D8A" w:rsidRDefault="00031A5C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5</w:t>
            </w:r>
          </w:p>
        </w:tc>
      </w:tr>
      <w:tr w:rsidR="00031A5C" w:rsidTr="00855F6E">
        <w:trPr>
          <w:cantSplit/>
        </w:trPr>
        <w:tc>
          <w:tcPr>
            <w:tcW w:w="704" w:type="dxa"/>
            <w:vAlign w:val="center"/>
          </w:tcPr>
          <w:p w:rsidR="00031A5C" w:rsidRPr="00185D8A" w:rsidRDefault="00031A5C" w:rsidP="00D06B5E">
            <w:pPr>
              <w:pStyle w:val="Akapitzlist"/>
              <w:numPr>
                <w:ilvl w:val="0"/>
                <w:numId w:val="62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031A5C" w:rsidRPr="00185D8A" w:rsidRDefault="00031A5C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Buty turystyczne zimowe</w:t>
            </w:r>
          </w:p>
        </w:tc>
        <w:tc>
          <w:tcPr>
            <w:tcW w:w="10348" w:type="dxa"/>
            <w:vAlign w:val="center"/>
          </w:tcPr>
          <w:p w:rsidR="00031A5C" w:rsidRPr="00031A5C" w:rsidRDefault="00031A5C" w:rsidP="00D06B5E">
            <w:pPr>
              <w:pStyle w:val="Akapitzlist"/>
              <w:numPr>
                <w:ilvl w:val="0"/>
                <w:numId w:val="41"/>
              </w:numPr>
              <w:spacing w:before="80"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031A5C">
              <w:rPr>
                <w:rFonts w:ascii="Arial" w:hAnsi="Arial" w:cs="Arial"/>
                <w:sz w:val="20"/>
                <w:szCs w:val="21"/>
              </w:rPr>
              <w:t>Skóra naturalna - Zamsz, Tworzywo - Wysokogatunkowe tworzywo</w:t>
            </w:r>
          </w:p>
          <w:p w:rsidR="00031A5C" w:rsidRPr="00031A5C" w:rsidRDefault="00031A5C" w:rsidP="00D06B5E">
            <w:pPr>
              <w:pStyle w:val="Akapitzlist"/>
              <w:numPr>
                <w:ilvl w:val="0"/>
                <w:numId w:val="41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031A5C">
              <w:rPr>
                <w:rFonts w:ascii="Arial" w:hAnsi="Arial" w:cs="Arial"/>
                <w:sz w:val="20"/>
                <w:szCs w:val="21"/>
              </w:rPr>
              <w:t>Sznurówki z materiału, wyciągane wkładki</w:t>
            </w:r>
          </w:p>
          <w:p w:rsidR="00031A5C" w:rsidRPr="00031A5C" w:rsidRDefault="00031A5C" w:rsidP="00D06B5E">
            <w:pPr>
              <w:pStyle w:val="Akapitzlist"/>
              <w:numPr>
                <w:ilvl w:val="0"/>
                <w:numId w:val="41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031A5C">
              <w:rPr>
                <w:rFonts w:ascii="Arial" w:hAnsi="Arial" w:cs="Arial"/>
                <w:sz w:val="20"/>
                <w:szCs w:val="21"/>
              </w:rPr>
              <w:t>Całoroczne</w:t>
            </w:r>
          </w:p>
          <w:p w:rsidR="00031A5C" w:rsidRPr="00031A5C" w:rsidRDefault="00031A5C" w:rsidP="00D06B5E">
            <w:pPr>
              <w:pStyle w:val="Akapitzlist"/>
              <w:numPr>
                <w:ilvl w:val="0"/>
                <w:numId w:val="41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031A5C">
              <w:rPr>
                <w:rFonts w:ascii="Arial" w:hAnsi="Arial" w:cs="Arial"/>
                <w:sz w:val="20"/>
                <w:szCs w:val="21"/>
              </w:rPr>
              <w:t xml:space="preserve">Technologia wykonania buta: </w:t>
            </w:r>
            <w:r w:rsidR="005B32F8">
              <w:rPr>
                <w:rFonts w:ascii="Arial" w:hAnsi="Arial" w:cs="Arial"/>
                <w:sz w:val="20"/>
                <w:szCs w:val="21"/>
              </w:rPr>
              <w:t xml:space="preserve">min. </w:t>
            </w:r>
            <w:r w:rsidRPr="00031A5C">
              <w:rPr>
                <w:rFonts w:ascii="Arial" w:hAnsi="Arial" w:cs="Arial"/>
                <w:sz w:val="20"/>
                <w:szCs w:val="21"/>
              </w:rPr>
              <w:t>3F, Cleansport NXT, Climbing Lacing, GORE-TEX® Extended -  Comfort Footwear, Vibram lub równoważne, gwarantująca dopasowanie obuwia do stopy.</w:t>
            </w:r>
          </w:p>
          <w:p w:rsidR="00031A5C" w:rsidRPr="00031A5C" w:rsidRDefault="00031A5C" w:rsidP="00D06B5E">
            <w:pPr>
              <w:pStyle w:val="Akapitzlist"/>
              <w:numPr>
                <w:ilvl w:val="0"/>
                <w:numId w:val="41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031A5C">
              <w:rPr>
                <w:rFonts w:ascii="Arial" w:hAnsi="Arial" w:cs="Arial"/>
                <w:sz w:val="20"/>
                <w:szCs w:val="21"/>
              </w:rPr>
              <w:t>Podeszwa zewnętrzna Vibram lub równoważna, która zapewnia bardzo dobrą trwałością oraz przyczepnością</w:t>
            </w:r>
          </w:p>
          <w:p w:rsidR="00031A5C" w:rsidRPr="00031A5C" w:rsidRDefault="00031A5C" w:rsidP="00D06B5E">
            <w:pPr>
              <w:pStyle w:val="Akapitzlist"/>
              <w:numPr>
                <w:ilvl w:val="0"/>
                <w:numId w:val="41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031A5C">
              <w:rPr>
                <w:rFonts w:ascii="Arial" w:hAnsi="Arial" w:cs="Arial"/>
                <w:sz w:val="20"/>
                <w:szCs w:val="21"/>
              </w:rPr>
              <w:t>Kolory: czarny lub granatowy</w:t>
            </w:r>
          </w:p>
          <w:p w:rsidR="00031A5C" w:rsidRPr="0043103A" w:rsidRDefault="00031A5C" w:rsidP="00D06B5E">
            <w:pPr>
              <w:spacing w:after="80" w:line="230" w:lineRule="exact"/>
              <w:rPr>
                <w:rFonts w:ascii="Arial" w:hAnsi="Arial" w:cs="Arial"/>
                <w:szCs w:val="21"/>
              </w:rPr>
            </w:pPr>
            <w:r w:rsidRPr="0043103A">
              <w:rPr>
                <w:rFonts w:ascii="Arial" w:hAnsi="Arial" w:cs="Arial"/>
                <w:szCs w:val="21"/>
              </w:rPr>
              <w:t>Rozmiar: 28/43</w:t>
            </w:r>
          </w:p>
        </w:tc>
        <w:tc>
          <w:tcPr>
            <w:tcW w:w="992" w:type="dxa"/>
            <w:vAlign w:val="center"/>
          </w:tcPr>
          <w:p w:rsidR="00031A5C" w:rsidRPr="00185D8A" w:rsidRDefault="00031A5C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para</w:t>
            </w:r>
          </w:p>
        </w:tc>
        <w:tc>
          <w:tcPr>
            <w:tcW w:w="1134" w:type="dxa"/>
            <w:vAlign w:val="center"/>
          </w:tcPr>
          <w:p w:rsidR="00031A5C" w:rsidRPr="00185D8A" w:rsidRDefault="00031A5C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</w:t>
            </w:r>
          </w:p>
        </w:tc>
      </w:tr>
      <w:tr w:rsidR="0018240D" w:rsidTr="00855F6E">
        <w:trPr>
          <w:cantSplit/>
        </w:trPr>
        <w:tc>
          <w:tcPr>
            <w:tcW w:w="704" w:type="dxa"/>
            <w:vAlign w:val="center"/>
          </w:tcPr>
          <w:p w:rsidR="0018240D" w:rsidRPr="00185D8A" w:rsidRDefault="0018240D" w:rsidP="00D06B5E">
            <w:pPr>
              <w:pStyle w:val="Akapitzlist"/>
              <w:numPr>
                <w:ilvl w:val="0"/>
                <w:numId w:val="62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8240D" w:rsidRPr="00185D8A" w:rsidRDefault="001824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Hamak z moskitierą</w:t>
            </w:r>
          </w:p>
        </w:tc>
        <w:tc>
          <w:tcPr>
            <w:tcW w:w="10348" w:type="dxa"/>
            <w:vAlign w:val="center"/>
          </w:tcPr>
          <w:p w:rsidR="0018240D" w:rsidRPr="0018240D" w:rsidRDefault="0018240D" w:rsidP="00D06B5E">
            <w:pPr>
              <w:pStyle w:val="Akapitzlist"/>
              <w:numPr>
                <w:ilvl w:val="0"/>
                <w:numId w:val="42"/>
              </w:numPr>
              <w:spacing w:before="80"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8240D">
              <w:rPr>
                <w:rFonts w:ascii="Arial" w:hAnsi="Arial" w:cs="Arial"/>
                <w:sz w:val="20"/>
                <w:szCs w:val="21"/>
              </w:rPr>
              <w:t>Wymiary: min 370 x 150 cm</w:t>
            </w:r>
          </w:p>
          <w:p w:rsidR="0018240D" w:rsidRPr="0018240D" w:rsidRDefault="0018240D" w:rsidP="00D06B5E">
            <w:pPr>
              <w:pStyle w:val="Akapitzlist"/>
              <w:numPr>
                <w:ilvl w:val="0"/>
                <w:numId w:val="42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8240D">
              <w:rPr>
                <w:rFonts w:ascii="Arial" w:hAnsi="Arial" w:cs="Arial"/>
                <w:sz w:val="20"/>
                <w:szCs w:val="21"/>
              </w:rPr>
              <w:t>Taśmy montażowe: 2 szt. długości do 3 m</w:t>
            </w:r>
          </w:p>
          <w:p w:rsidR="0018240D" w:rsidRPr="0018240D" w:rsidRDefault="0018240D" w:rsidP="00D06B5E">
            <w:pPr>
              <w:pStyle w:val="Akapitzlist"/>
              <w:numPr>
                <w:ilvl w:val="0"/>
                <w:numId w:val="42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8240D">
              <w:rPr>
                <w:rFonts w:ascii="Arial" w:hAnsi="Arial" w:cs="Arial"/>
                <w:sz w:val="20"/>
                <w:szCs w:val="21"/>
              </w:rPr>
              <w:t>Moskitiera z jednej strony musi być na stałe przyszyta do hamaka, a z drugiej musi posiadać rozpinany dwustronny zamek -błyskawiczny.</w:t>
            </w:r>
          </w:p>
          <w:p w:rsidR="0018240D" w:rsidRPr="0018240D" w:rsidRDefault="0018240D" w:rsidP="00D06B5E">
            <w:pPr>
              <w:pStyle w:val="Akapitzlist"/>
              <w:numPr>
                <w:ilvl w:val="0"/>
                <w:numId w:val="42"/>
              </w:numPr>
              <w:spacing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8240D">
              <w:rPr>
                <w:rFonts w:ascii="Arial" w:hAnsi="Arial" w:cs="Arial"/>
                <w:sz w:val="20"/>
                <w:szCs w:val="21"/>
              </w:rPr>
              <w:t>Materiał: tkanina spadochronowa 210T, łatwa w czyszczeniu , szybkoschnąca, miękka i przyjemna w dotyku.</w:t>
            </w:r>
          </w:p>
          <w:p w:rsidR="0018240D" w:rsidRPr="0018240D" w:rsidRDefault="0018240D" w:rsidP="00D06B5E">
            <w:pPr>
              <w:pStyle w:val="Akapitzlist"/>
              <w:numPr>
                <w:ilvl w:val="0"/>
                <w:numId w:val="42"/>
              </w:numPr>
              <w:spacing w:after="80"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8240D">
              <w:rPr>
                <w:rFonts w:ascii="Arial" w:hAnsi="Arial" w:cs="Arial"/>
                <w:sz w:val="20"/>
                <w:szCs w:val="21"/>
              </w:rPr>
              <w:t>Musi mieć worek ( w zestawie ).</w:t>
            </w:r>
          </w:p>
        </w:tc>
        <w:tc>
          <w:tcPr>
            <w:tcW w:w="992" w:type="dxa"/>
            <w:vAlign w:val="center"/>
          </w:tcPr>
          <w:p w:rsidR="0018240D" w:rsidRPr="00185D8A" w:rsidRDefault="001824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18240D" w:rsidRPr="00185D8A" w:rsidRDefault="001824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</w:t>
            </w:r>
          </w:p>
        </w:tc>
      </w:tr>
      <w:tr w:rsidR="0018240D" w:rsidTr="00855F6E">
        <w:trPr>
          <w:cantSplit/>
        </w:trPr>
        <w:tc>
          <w:tcPr>
            <w:tcW w:w="704" w:type="dxa"/>
            <w:vAlign w:val="center"/>
          </w:tcPr>
          <w:p w:rsidR="0018240D" w:rsidRPr="00185D8A" w:rsidRDefault="0018240D" w:rsidP="00D06B5E">
            <w:pPr>
              <w:pStyle w:val="Akapitzlist"/>
              <w:numPr>
                <w:ilvl w:val="0"/>
                <w:numId w:val="62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8240D" w:rsidRPr="00185D8A" w:rsidRDefault="001824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System śpiworów, ciężki, średni</w:t>
            </w:r>
          </w:p>
        </w:tc>
        <w:tc>
          <w:tcPr>
            <w:tcW w:w="10348" w:type="dxa"/>
            <w:vAlign w:val="center"/>
          </w:tcPr>
          <w:p w:rsidR="0018240D" w:rsidRPr="0018240D" w:rsidRDefault="0018240D" w:rsidP="00D06B5E">
            <w:pPr>
              <w:spacing w:before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18240D">
              <w:rPr>
                <w:rFonts w:ascii="Arial" w:hAnsi="Arial" w:cs="Arial"/>
                <w:szCs w:val="21"/>
              </w:rPr>
              <w:t>W zestawie dwa śpiwory:</w:t>
            </w:r>
          </w:p>
          <w:p w:rsidR="0018240D" w:rsidRPr="0018240D" w:rsidRDefault="0018240D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18240D">
              <w:rPr>
                <w:rFonts w:ascii="Arial" w:hAnsi="Arial" w:cs="Arial"/>
                <w:szCs w:val="21"/>
              </w:rPr>
              <w:t>ŚPIWÓR WIOSENNO - LETNI min od -2°C do 15°C</w:t>
            </w:r>
          </w:p>
          <w:p w:rsidR="0018240D" w:rsidRPr="0018240D" w:rsidRDefault="0018240D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18240D">
              <w:rPr>
                <w:rFonts w:ascii="Arial" w:hAnsi="Arial" w:cs="Arial"/>
                <w:szCs w:val="21"/>
              </w:rPr>
              <w:t>ŚPIWÓR JESIENNO - ZIMOWY -27°C do 10°C</w:t>
            </w:r>
          </w:p>
          <w:p w:rsidR="0018240D" w:rsidRDefault="0018240D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18240D">
              <w:rPr>
                <w:rFonts w:ascii="Arial" w:hAnsi="Arial" w:cs="Arial"/>
                <w:szCs w:val="21"/>
              </w:rPr>
              <w:t xml:space="preserve">Typ mumia z zamkiem umieszczonym centralnie, obszerny kaptur ze ściągaczem i stoperem, wewnętrzny kołnierz uszczelniający ze ściągaczem, zamek wszyty do pasa, kieszonka wewnętrzna na rzep, pokrowiec kompresyjny, taśma łącznikowa, kieszeń na worek </w:t>
            </w:r>
          </w:p>
          <w:p w:rsidR="0018240D" w:rsidRDefault="0018240D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W</w:t>
            </w:r>
            <w:r w:rsidRPr="0018240D">
              <w:rPr>
                <w:rFonts w:ascii="Arial" w:hAnsi="Arial" w:cs="Arial"/>
                <w:szCs w:val="21"/>
              </w:rPr>
              <w:t>ymi</w:t>
            </w:r>
            <w:r>
              <w:rPr>
                <w:rFonts w:ascii="Arial" w:hAnsi="Arial" w:cs="Arial"/>
                <w:szCs w:val="21"/>
              </w:rPr>
              <w:t>ary śpiwora: min od 220 x 80 cm.</w:t>
            </w:r>
          </w:p>
          <w:p w:rsidR="0018240D" w:rsidRPr="0018240D" w:rsidRDefault="0018240D" w:rsidP="00D06B5E">
            <w:pPr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W</w:t>
            </w:r>
            <w:r w:rsidRPr="0018240D">
              <w:rPr>
                <w:rFonts w:ascii="Arial" w:hAnsi="Arial" w:cs="Arial"/>
                <w:szCs w:val="21"/>
              </w:rPr>
              <w:t>ymiary (po kompresji): min 25 x 23 cm, waga: do 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18240D">
              <w:rPr>
                <w:rFonts w:ascii="Arial" w:hAnsi="Arial" w:cs="Arial"/>
                <w:szCs w:val="21"/>
              </w:rPr>
              <w:t>700 g</w:t>
            </w:r>
            <w:r>
              <w:rPr>
                <w:rFonts w:ascii="Arial" w:hAnsi="Arial" w:cs="Arial"/>
                <w:szCs w:val="21"/>
              </w:rPr>
              <w:t>.</w:t>
            </w:r>
          </w:p>
          <w:p w:rsidR="0018240D" w:rsidRPr="0018240D" w:rsidRDefault="0018240D" w:rsidP="00D06B5E">
            <w:pPr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18240D">
              <w:rPr>
                <w:rFonts w:ascii="Arial" w:hAnsi="Arial" w:cs="Arial"/>
                <w:szCs w:val="21"/>
              </w:rPr>
              <w:t>POKROWCE KOMPRESYJNE: mały pokrowiec na śpiwór letni, duży pokrowiec na całość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18240D">
              <w:rPr>
                <w:rFonts w:ascii="Arial" w:hAnsi="Arial" w:cs="Arial"/>
                <w:szCs w:val="21"/>
              </w:rPr>
              <w:t>solidny nylon i poliamid, który chroni, film PU od wewnątrz, chronią przed wodą, ściągacze ze stoperem, wydajny system kompresowania.</w:t>
            </w:r>
          </w:p>
        </w:tc>
        <w:tc>
          <w:tcPr>
            <w:tcW w:w="992" w:type="dxa"/>
            <w:vAlign w:val="center"/>
          </w:tcPr>
          <w:p w:rsidR="0018240D" w:rsidRPr="00185D8A" w:rsidRDefault="001824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18240D" w:rsidRPr="00185D8A" w:rsidRDefault="001824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</w:t>
            </w:r>
          </w:p>
        </w:tc>
      </w:tr>
      <w:tr w:rsidR="0018240D" w:rsidTr="00855F6E">
        <w:trPr>
          <w:cantSplit/>
        </w:trPr>
        <w:tc>
          <w:tcPr>
            <w:tcW w:w="704" w:type="dxa"/>
            <w:vAlign w:val="center"/>
          </w:tcPr>
          <w:p w:rsidR="0018240D" w:rsidRPr="00185D8A" w:rsidRDefault="0018240D" w:rsidP="00D06B5E">
            <w:pPr>
              <w:pStyle w:val="Akapitzlist"/>
              <w:numPr>
                <w:ilvl w:val="0"/>
                <w:numId w:val="62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8240D" w:rsidRPr="00185D8A" w:rsidRDefault="0018240D" w:rsidP="00D06B5E">
            <w:pPr>
              <w:spacing w:line="23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Płachta biwakowa –tarp-basha</w:t>
            </w:r>
          </w:p>
        </w:tc>
        <w:tc>
          <w:tcPr>
            <w:tcW w:w="10348" w:type="dxa"/>
            <w:vAlign w:val="center"/>
          </w:tcPr>
          <w:p w:rsidR="0018240D" w:rsidRPr="0018240D" w:rsidRDefault="0018240D" w:rsidP="00B6519B">
            <w:pPr>
              <w:pStyle w:val="Bezodstpw2"/>
              <w:numPr>
                <w:ilvl w:val="0"/>
                <w:numId w:val="43"/>
              </w:numPr>
              <w:spacing w:before="80" w:line="21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 w:rsidRPr="0018240D">
              <w:rPr>
                <w:rFonts w:ascii="Arial" w:hAnsi="Arial" w:cs="Arial"/>
                <w:szCs w:val="21"/>
              </w:rPr>
              <w:t>Materiał: 100 % poliester min.190T PU -  oczkowana.</w:t>
            </w:r>
          </w:p>
          <w:p w:rsidR="0018240D" w:rsidRPr="0018240D" w:rsidRDefault="0018240D" w:rsidP="00B6519B">
            <w:pPr>
              <w:pStyle w:val="Bezodstpw2"/>
              <w:numPr>
                <w:ilvl w:val="0"/>
                <w:numId w:val="43"/>
              </w:numPr>
              <w:spacing w:line="210" w:lineRule="exact"/>
              <w:ind w:left="461" w:hanging="283"/>
              <w:jc w:val="both"/>
              <w:rPr>
                <w:rFonts w:ascii="Arial" w:hAnsi="Arial" w:cs="Arial"/>
                <w:szCs w:val="21"/>
              </w:rPr>
            </w:pPr>
            <w:r w:rsidRPr="0018240D">
              <w:rPr>
                <w:rFonts w:ascii="Arial" w:hAnsi="Arial" w:cs="Arial"/>
                <w:szCs w:val="21"/>
              </w:rPr>
              <w:t>Wymiary: 300 x 200 cm.</w:t>
            </w:r>
          </w:p>
          <w:p w:rsidR="0018240D" w:rsidRPr="0018240D" w:rsidRDefault="0018240D" w:rsidP="00B6519B">
            <w:pPr>
              <w:pStyle w:val="Bezodstpw2"/>
              <w:numPr>
                <w:ilvl w:val="0"/>
                <w:numId w:val="43"/>
              </w:numPr>
              <w:spacing w:line="210" w:lineRule="exact"/>
              <w:ind w:left="461" w:hanging="283"/>
              <w:jc w:val="both"/>
              <w:rPr>
                <w:rFonts w:ascii="Arial" w:hAnsi="Arial" w:cs="Arial"/>
                <w:szCs w:val="21"/>
              </w:rPr>
            </w:pPr>
            <w:r w:rsidRPr="0018240D">
              <w:rPr>
                <w:rFonts w:ascii="Arial" w:hAnsi="Arial" w:cs="Arial"/>
                <w:szCs w:val="21"/>
              </w:rPr>
              <w:t>Waga: do 0,40 kg.</w:t>
            </w:r>
          </w:p>
          <w:p w:rsidR="0018240D" w:rsidRPr="0018240D" w:rsidRDefault="0018240D" w:rsidP="00B6519B">
            <w:pPr>
              <w:pStyle w:val="Bezodstpw2"/>
              <w:numPr>
                <w:ilvl w:val="0"/>
                <w:numId w:val="43"/>
              </w:numPr>
              <w:spacing w:after="80" w:line="210" w:lineRule="exact"/>
              <w:ind w:left="460" w:hanging="284"/>
              <w:jc w:val="both"/>
              <w:rPr>
                <w:rFonts w:ascii="Arial" w:hAnsi="Arial" w:cs="Arial"/>
                <w:szCs w:val="21"/>
              </w:rPr>
            </w:pPr>
            <w:r w:rsidRPr="0018240D">
              <w:rPr>
                <w:rFonts w:ascii="Arial" w:hAnsi="Arial" w:cs="Arial"/>
                <w:szCs w:val="21"/>
              </w:rPr>
              <w:t>W kompl</w:t>
            </w:r>
            <w:r>
              <w:rPr>
                <w:rFonts w:ascii="Arial" w:hAnsi="Arial" w:cs="Arial"/>
                <w:szCs w:val="21"/>
              </w:rPr>
              <w:t>ecie nylonowy pokrowiec o wym. m</w:t>
            </w:r>
            <w:r w:rsidRPr="0018240D">
              <w:rPr>
                <w:rFonts w:ascii="Arial" w:hAnsi="Arial" w:cs="Arial"/>
                <w:szCs w:val="21"/>
              </w:rPr>
              <w:t>ax.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18240D">
              <w:rPr>
                <w:rFonts w:ascii="Arial" w:hAnsi="Arial" w:cs="Arial"/>
                <w:szCs w:val="21"/>
              </w:rPr>
              <w:t>40 x 20 cm.</w:t>
            </w:r>
          </w:p>
        </w:tc>
        <w:tc>
          <w:tcPr>
            <w:tcW w:w="992" w:type="dxa"/>
            <w:vAlign w:val="center"/>
          </w:tcPr>
          <w:p w:rsidR="0018240D" w:rsidRPr="00185D8A" w:rsidRDefault="001824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18240D" w:rsidRPr="00185D8A" w:rsidRDefault="001824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4</w:t>
            </w:r>
          </w:p>
        </w:tc>
      </w:tr>
      <w:tr w:rsidR="0086250D" w:rsidTr="00D06B5E">
        <w:trPr>
          <w:cantSplit/>
          <w:trHeight w:val="284"/>
        </w:trPr>
        <w:tc>
          <w:tcPr>
            <w:tcW w:w="704" w:type="dxa"/>
            <w:tcBorders>
              <w:righ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Gwarancja: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24 mies.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6250D" w:rsidRPr="006014E2" w:rsidTr="00D06B5E">
        <w:trPr>
          <w:cantSplit/>
          <w:trHeight w:val="283"/>
        </w:trPr>
        <w:tc>
          <w:tcPr>
            <w:tcW w:w="704" w:type="dxa"/>
            <w:tcBorders>
              <w:right w:val="nil"/>
            </w:tcBorders>
            <w:shd w:val="clear" w:color="auto" w:fill="92D050"/>
          </w:tcPr>
          <w:p w:rsidR="0086250D" w:rsidRPr="006014E2" w:rsidRDefault="0086250D" w:rsidP="00D06B5E">
            <w:pPr>
              <w:spacing w:before="40" w:after="40" w:line="230" w:lineRule="exact"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92D050"/>
            <w:vAlign w:val="center"/>
          </w:tcPr>
          <w:p w:rsidR="0086250D" w:rsidRPr="006014E2" w:rsidRDefault="0086250D" w:rsidP="00D06B5E">
            <w:pPr>
              <w:spacing w:before="40" w:after="40" w:line="230" w:lineRule="exact"/>
              <w:jc w:val="righ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Zadanie nr </w:t>
            </w:r>
            <w:r>
              <w:rPr>
                <w:rFonts w:ascii="Arial" w:hAnsi="Arial" w:cs="Arial"/>
                <w:b/>
                <w:i/>
                <w:sz w:val="21"/>
                <w:szCs w:val="21"/>
              </w:rPr>
              <w:t>10</w:t>
            </w:r>
            <w:r w:rsidRPr="006014E2">
              <w:rPr>
                <w:rFonts w:ascii="Arial" w:hAnsi="Arial" w:cs="Arial"/>
                <w:b/>
                <w:i/>
                <w:sz w:val="21"/>
                <w:szCs w:val="21"/>
              </w:rPr>
              <w:t xml:space="preserve"> -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shd w:val="clear" w:color="auto" w:fill="92D050"/>
          </w:tcPr>
          <w:p w:rsidR="0086250D" w:rsidRPr="006014E2" w:rsidRDefault="0086250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C444ED">
              <w:rPr>
                <w:rFonts w:ascii="Arial" w:hAnsi="Arial" w:cs="Arial"/>
                <w:b/>
                <w:i/>
                <w:sz w:val="21"/>
                <w:szCs w:val="21"/>
              </w:rPr>
              <w:t>Sprzęt doposażenia hali sportowej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92D050"/>
          </w:tcPr>
          <w:p w:rsidR="0086250D" w:rsidRPr="006014E2" w:rsidRDefault="0086250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2D050"/>
          </w:tcPr>
          <w:p w:rsidR="0086250D" w:rsidRPr="006014E2" w:rsidRDefault="0086250D" w:rsidP="00D06B5E">
            <w:pPr>
              <w:spacing w:before="40" w:after="40" w:line="230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</w:tr>
      <w:tr w:rsidR="0018240D" w:rsidTr="00F620E3">
        <w:trPr>
          <w:cantSplit/>
        </w:trPr>
        <w:tc>
          <w:tcPr>
            <w:tcW w:w="704" w:type="dxa"/>
            <w:vAlign w:val="center"/>
          </w:tcPr>
          <w:p w:rsidR="0018240D" w:rsidRPr="00185D8A" w:rsidRDefault="0018240D" w:rsidP="00D06B5E">
            <w:pPr>
              <w:pStyle w:val="Akapitzlist"/>
              <w:numPr>
                <w:ilvl w:val="0"/>
                <w:numId w:val="6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8240D" w:rsidRPr="00185D8A" w:rsidRDefault="001824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 xml:space="preserve">Materac gimnastyczny </w:t>
            </w:r>
          </w:p>
        </w:tc>
        <w:tc>
          <w:tcPr>
            <w:tcW w:w="10348" w:type="dxa"/>
          </w:tcPr>
          <w:p w:rsidR="0018240D" w:rsidRPr="0018240D" w:rsidRDefault="0018240D" w:rsidP="00D06B5E">
            <w:pPr>
              <w:pStyle w:val="Bezodstpw2"/>
              <w:spacing w:before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18240D">
              <w:rPr>
                <w:rFonts w:ascii="Arial" w:hAnsi="Arial" w:cs="Arial"/>
                <w:szCs w:val="21"/>
              </w:rPr>
              <w:t xml:space="preserve">Materac gimnastyczny z wypełnieniem z pianki poliuretanowej (T25kg/m3) lub z materiału </w:t>
            </w:r>
            <w:r w:rsidRPr="0018240D">
              <w:rPr>
                <w:rFonts w:ascii="Arial" w:eastAsia="Arial" w:hAnsi="Arial" w:cs="Arial"/>
                <w:szCs w:val="21"/>
              </w:rPr>
              <w:t>o równoważnych właściwościach</w:t>
            </w:r>
            <w:r w:rsidRPr="0018240D">
              <w:rPr>
                <w:rFonts w:ascii="Arial" w:hAnsi="Arial" w:cs="Arial"/>
                <w:szCs w:val="21"/>
              </w:rPr>
              <w:t xml:space="preserve"> o niskiej podatności na odkształcenia. Pokrowiec materaca szyty, góra i boki wykonane ze specjalnego materiału PCV lub z materiału </w:t>
            </w:r>
            <w:r w:rsidRPr="0018240D">
              <w:rPr>
                <w:rFonts w:ascii="Arial" w:eastAsia="Arial" w:hAnsi="Arial" w:cs="Arial"/>
                <w:szCs w:val="21"/>
              </w:rPr>
              <w:t>o równoważnych i wyższych właściwościach</w:t>
            </w:r>
            <w:r w:rsidRPr="0018240D">
              <w:rPr>
                <w:rFonts w:ascii="Arial" w:hAnsi="Arial" w:cs="Arial"/>
                <w:szCs w:val="21"/>
              </w:rPr>
              <w:t>, a spód materaca z materiału antypoślizgowego.</w:t>
            </w:r>
          </w:p>
          <w:p w:rsidR="0018240D" w:rsidRPr="0018240D" w:rsidRDefault="0018240D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18240D">
              <w:rPr>
                <w:rFonts w:ascii="Arial" w:hAnsi="Arial" w:cs="Arial"/>
                <w:szCs w:val="21"/>
              </w:rPr>
              <w:t xml:space="preserve">Preferowane właściwości materaca: system odpowietrzenia i uchwyty do transportu. </w:t>
            </w:r>
          </w:p>
          <w:p w:rsidR="0018240D" w:rsidRPr="0018240D" w:rsidRDefault="0018240D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18240D">
              <w:rPr>
                <w:rFonts w:ascii="Arial" w:hAnsi="Arial" w:cs="Arial"/>
                <w:szCs w:val="21"/>
              </w:rPr>
              <w:t>Wymiary:</w:t>
            </w:r>
          </w:p>
          <w:p w:rsidR="0018240D" w:rsidRPr="0018240D" w:rsidRDefault="0018240D" w:rsidP="00B6519B">
            <w:pPr>
              <w:pStyle w:val="Akapitzlist"/>
              <w:numPr>
                <w:ilvl w:val="0"/>
                <w:numId w:val="44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s</w:t>
            </w:r>
            <w:r w:rsidRPr="0018240D">
              <w:rPr>
                <w:rFonts w:ascii="Arial" w:hAnsi="Arial" w:cs="Arial"/>
                <w:sz w:val="20"/>
                <w:szCs w:val="21"/>
              </w:rPr>
              <w:t>zerokość</w:t>
            </w:r>
            <w:r>
              <w:rPr>
                <w:rFonts w:ascii="Arial" w:hAnsi="Arial" w:cs="Arial"/>
                <w:sz w:val="20"/>
                <w:szCs w:val="21"/>
              </w:rPr>
              <w:t>:</w:t>
            </w:r>
            <w:r w:rsidRPr="0018240D">
              <w:rPr>
                <w:rFonts w:ascii="Arial" w:hAnsi="Arial" w:cs="Arial"/>
                <w:sz w:val="20"/>
                <w:szCs w:val="21"/>
              </w:rPr>
              <w:t xml:space="preserve"> ok.120 cm; </w:t>
            </w:r>
          </w:p>
          <w:p w:rsidR="0018240D" w:rsidRPr="0018240D" w:rsidRDefault="0018240D" w:rsidP="00B6519B">
            <w:pPr>
              <w:pStyle w:val="Akapitzlist"/>
              <w:numPr>
                <w:ilvl w:val="0"/>
                <w:numId w:val="44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8240D">
              <w:rPr>
                <w:rFonts w:ascii="Arial" w:hAnsi="Arial" w:cs="Arial"/>
                <w:sz w:val="20"/>
                <w:szCs w:val="21"/>
              </w:rPr>
              <w:t>długość</w:t>
            </w:r>
            <w:r>
              <w:rPr>
                <w:rFonts w:ascii="Arial" w:hAnsi="Arial" w:cs="Arial"/>
                <w:sz w:val="20"/>
                <w:szCs w:val="21"/>
              </w:rPr>
              <w:t xml:space="preserve">: </w:t>
            </w:r>
            <w:r w:rsidRPr="0018240D">
              <w:rPr>
                <w:rFonts w:ascii="Arial" w:eastAsia="Arial" w:hAnsi="Arial" w:cs="Arial"/>
                <w:sz w:val="20"/>
                <w:szCs w:val="21"/>
              </w:rPr>
              <w:t>ok.</w:t>
            </w:r>
            <w:r w:rsidRPr="0018240D">
              <w:rPr>
                <w:rFonts w:ascii="Arial" w:hAnsi="Arial" w:cs="Arial"/>
                <w:sz w:val="20"/>
                <w:szCs w:val="21"/>
              </w:rPr>
              <w:t xml:space="preserve"> 200 cm; </w:t>
            </w:r>
          </w:p>
          <w:p w:rsidR="0018240D" w:rsidRPr="0018240D" w:rsidRDefault="0018240D" w:rsidP="00B6519B">
            <w:pPr>
              <w:pStyle w:val="Akapitzlist"/>
              <w:numPr>
                <w:ilvl w:val="0"/>
                <w:numId w:val="44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grubość:</w:t>
            </w:r>
            <w:r w:rsidRPr="0018240D">
              <w:rPr>
                <w:rFonts w:ascii="Arial" w:eastAsia="Arial" w:hAnsi="Arial" w:cs="Arial"/>
                <w:sz w:val="20"/>
                <w:szCs w:val="21"/>
              </w:rPr>
              <w:t xml:space="preserve"> </w:t>
            </w:r>
            <w:r w:rsidRPr="0018240D">
              <w:rPr>
                <w:rFonts w:ascii="Arial" w:hAnsi="Arial" w:cs="Arial"/>
                <w:sz w:val="20"/>
                <w:szCs w:val="21"/>
              </w:rPr>
              <w:t xml:space="preserve">ok. 10 cm. </w:t>
            </w:r>
          </w:p>
          <w:p w:rsidR="0018240D" w:rsidRPr="0018240D" w:rsidRDefault="0018240D" w:rsidP="00B6519B">
            <w:pPr>
              <w:pStyle w:val="Akapitzlist"/>
              <w:numPr>
                <w:ilvl w:val="0"/>
                <w:numId w:val="44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kolor:</w:t>
            </w:r>
            <w:r w:rsidRPr="0018240D">
              <w:rPr>
                <w:rFonts w:ascii="Arial" w:hAnsi="Arial" w:cs="Arial"/>
                <w:sz w:val="20"/>
                <w:szCs w:val="21"/>
              </w:rPr>
              <w:t xml:space="preserve"> granatowy/niebieski;</w:t>
            </w:r>
          </w:p>
          <w:p w:rsidR="0018240D" w:rsidRPr="0018240D" w:rsidRDefault="0018240D" w:rsidP="00D06B5E">
            <w:pPr>
              <w:pStyle w:val="Akapitzlist"/>
              <w:numPr>
                <w:ilvl w:val="0"/>
                <w:numId w:val="44"/>
              </w:numPr>
              <w:spacing w:after="80" w:line="23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waga:</w:t>
            </w:r>
            <w:r>
              <w:rPr>
                <w:rFonts w:ascii="Arial" w:eastAsia="Arial" w:hAnsi="Arial" w:cs="Arial"/>
                <w:sz w:val="20"/>
                <w:szCs w:val="21"/>
              </w:rPr>
              <w:t xml:space="preserve"> do 15 kg</w:t>
            </w:r>
          </w:p>
        </w:tc>
        <w:tc>
          <w:tcPr>
            <w:tcW w:w="992" w:type="dxa"/>
            <w:vAlign w:val="center"/>
          </w:tcPr>
          <w:p w:rsidR="0018240D" w:rsidRPr="00185D8A" w:rsidRDefault="001824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18240D" w:rsidRPr="00185D8A" w:rsidRDefault="0018240D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6</w:t>
            </w:r>
          </w:p>
        </w:tc>
      </w:tr>
      <w:tr w:rsidR="00A349A9" w:rsidTr="00F620E3">
        <w:trPr>
          <w:cantSplit/>
        </w:trPr>
        <w:tc>
          <w:tcPr>
            <w:tcW w:w="704" w:type="dxa"/>
            <w:vAlign w:val="center"/>
          </w:tcPr>
          <w:p w:rsidR="00A349A9" w:rsidRPr="00185D8A" w:rsidRDefault="00A349A9" w:rsidP="00D06B5E">
            <w:pPr>
              <w:pStyle w:val="Akapitzlist"/>
              <w:numPr>
                <w:ilvl w:val="0"/>
                <w:numId w:val="6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349A9" w:rsidRDefault="00A349A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 xml:space="preserve">Siatka zabezpieczająca okna hali sportowej </w:t>
            </w:r>
          </w:p>
          <w:p w:rsidR="00A349A9" w:rsidRPr="00185D8A" w:rsidRDefault="00A349A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I wariant wymiaru</w:t>
            </w:r>
          </w:p>
        </w:tc>
        <w:tc>
          <w:tcPr>
            <w:tcW w:w="10348" w:type="dxa"/>
          </w:tcPr>
          <w:p w:rsidR="00A349A9" w:rsidRPr="00A349A9" w:rsidRDefault="00A349A9" w:rsidP="00D06B5E">
            <w:pPr>
              <w:spacing w:before="80" w:line="230" w:lineRule="exact"/>
              <w:rPr>
                <w:rFonts w:ascii="Arial" w:hAnsi="Arial" w:cs="Arial"/>
                <w:szCs w:val="21"/>
              </w:rPr>
            </w:pPr>
            <w:r w:rsidRPr="00A349A9">
              <w:rPr>
                <w:rFonts w:ascii="Arial" w:hAnsi="Arial" w:cs="Arial"/>
                <w:szCs w:val="21"/>
              </w:rPr>
              <w:t>Siatka zabezpieczająca halę sportową powinna być wykonana metodą bezwęzłową z tworzywa sztucznego (</w:t>
            </w:r>
            <w:r w:rsidRPr="00A349A9">
              <w:rPr>
                <w:rStyle w:val="Pogrubienie"/>
                <w:rFonts w:ascii="Arial" w:hAnsi="Arial" w:cs="Arial"/>
                <w:b w:val="0"/>
                <w:szCs w:val="21"/>
              </w:rPr>
              <w:t>polipropylenu</w:t>
            </w:r>
            <w:r w:rsidRPr="00A349A9">
              <w:rPr>
                <w:rFonts w:ascii="Arial" w:hAnsi="Arial" w:cs="Arial"/>
                <w:szCs w:val="21"/>
              </w:rPr>
              <w:t xml:space="preserve">) i powinna być przeznaczona do zabezpieczania hal sportowych. </w:t>
            </w:r>
          </w:p>
          <w:p w:rsidR="00A349A9" w:rsidRPr="00A349A9" w:rsidRDefault="00A349A9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A349A9">
              <w:rPr>
                <w:rFonts w:ascii="Arial" w:hAnsi="Arial" w:cs="Arial"/>
                <w:szCs w:val="21"/>
              </w:rPr>
              <w:t>Wymiary:</w:t>
            </w:r>
          </w:p>
          <w:p w:rsidR="00A349A9" w:rsidRPr="00A349A9" w:rsidRDefault="00A349A9" w:rsidP="00B6519B">
            <w:pPr>
              <w:pStyle w:val="Akapitzlist"/>
              <w:numPr>
                <w:ilvl w:val="0"/>
                <w:numId w:val="8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w</w:t>
            </w:r>
            <w:r w:rsidRPr="00A349A9">
              <w:rPr>
                <w:rFonts w:ascii="Arial" w:hAnsi="Arial" w:cs="Arial"/>
                <w:sz w:val="20"/>
                <w:szCs w:val="21"/>
              </w:rPr>
              <w:t>ysokość</w:t>
            </w:r>
            <w:r>
              <w:rPr>
                <w:rFonts w:ascii="Arial" w:hAnsi="Arial" w:cs="Arial"/>
                <w:sz w:val="20"/>
                <w:szCs w:val="21"/>
              </w:rPr>
              <w:t>: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2,81 m ± 2 cm, </w:t>
            </w:r>
          </w:p>
          <w:p w:rsidR="00A349A9" w:rsidRPr="00A349A9" w:rsidRDefault="00A349A9" w:rsidP="00B6519B">
            <w:pPr>
              <w:pStyle w:val="Akapitzlist"/>
              <w:numPr>
                <w:ilvl w:val="0"/>
                <w:numId w:val="8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A349A9">
              <w:rPr>
                <w:rFonts w:ascii="Arial" w:hAnsi="Arial" w:cs="Arial"/>
                <w:sz w:val="20"/>
                <w:szCs w:val="21"/>
              </w:rPr>
              <w:t>szerokość</w:t>
            </w:r>
            <w:r>
              <w:rPr>
                <w:rFonts w:ascii="Arial" w:hAnsi="Arial" w:cs="Arial"/>
                <w:sz w:val="20"/>
                <w:szCs w:val="21"/>
              </w:rPr>
              <w:t>: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4,43 m ± 2 cm,</w:t>
            </w:r>
          </w:p>
          <w:p w:rsidR="00A349A9" w:rsidRPr="00A349A9" w:rsidRDefault="00A349A9" w:rsidP="00B6519B">
            <w:pPr>
              <w:pStyle w:val="Akapitzlist"/>
              <w:numPr>
                <w:ilvl w:val="0"/>
                <w:numId w:val="8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A349A9">
              <w:rPr>
                <w:rFonts w:ascii="Arial" w:hAnsi="Arial" w:cs="Arial"/>
                <w:sz w:val="20"/>
                <w:szCs w:val="21"/>
              </w:rPr>
              <w:t>grubość</w:t>
            </w:r>
            <w:r>
              <w:rPr>
                <w:rFonts w:ascii="Arial" w:hAnsi="Arial" w:cs="Arial"/>
                <w:sz w:val="20"/>
                <w:szCs w:val="21"/>
              </w:rPr>
              <w:t>: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3 mm.</w:t>
            </w:r>
          </w:p>
          <w:p w:rsidR="00A349A9" w:rsidRPr="00A349A9" w:rsidRDefault="00A349A9" w:rsidP="00D06B5E">
            <w:pPr>
              <w:pStyle w:val="Bezodstpw2"/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A349A9">
              <w:rPr>
                <w:rFonts w:ascii="Arial" w:hAnsi="Arial" w:cs="Arial"/>
                <w:szCs w:val="21"/>
              </w:rPr>
              <w:t>Oczka siatki nie powinny być większe niż 4,5 cm szerokości i 4,5 cm wysokości. Siatka powinna być wzmocniona poprzez wszyty sznurek polipropylenowy i wyposażona w elementy służące do zawieszania jej na konstrukcji mocującej (linki stalowej).</w:t>
            </w:r>
          </w:p>
          <w:p w:rsidR="00A349A9" w:rsidRPr="00A349A9" w:rsidRDefault="00A349A9" w:rsidP="00D06B5E">
            <w:pPr>
              <w:pStyle w:val="Bezodstpw2"/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A349A9">
              <w:rPr>
                <w:rFonts w:ascii="Arial" w:hAnsi="Arial" w:cs="Arial"/>
                <w:szCs w:val="21"/>
              </w:rPr>
              <w:t>Kolor: biały.</w:t>
            </w:r>
          </w:p>
        </w:tc>
        <w:tc>
          <w:tcPr>
            <w:tcW w:w="992" w:type="dxa"/>
            <w:vAlign w:val="center"/>
          </w:tcPr>
          <w:p w:rsidR="00A349A9" w:rsidRPr="00185D8A" w:rsidRDefault="00A349A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A349A9" w:rsidRPr="00185D8A" w:rsidRDefault="00A349A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1</w:t>
            </w:r>
          </w:p>
        </w:tc>
      </w:tr>
      <w:tr w:rsidR="00A349A9" w:rsidTr="00F620E3">
        <w:trPr>
          <w:cantSplit/>
        </w:trPr>
        <w:tc>
          <w:tcPr>
            <w:tcW w:w="704" w:type="dxa"/>
            <w:vAlign w:val="center"/>
          </w:tcPr>
          <w:p w:rsidR="00A349A9" w:rsidRPr="00185D8A" w:rsidRDefault="00A349A9" w:rsidP="00D06B5E">
            <w:pPr>
              <w:pStyle w:val="Akapitzlist"/>
              <w:numPr>
                <w:ilvl w:val="0"/>
                <w:numId w:val="6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349A9" w:rsidRDefault="00A349A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 xml:space="preserve">Siatka zabezpieczająca okna hali sportowej </w:t>
            </w:r>
          </w:p>
          <w:p w:rsidR="00A349A9" w:rsidRPr="00185D8A" w:rsidRDefault="00A349A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I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 w:rsidRPr="00185D8A">
              <w:rPr>
                <w:rFonts w:ascii="Arial" w:hAnsi="Arial" w:cs="Arial"/>
                <w:sz w:val="21"/>
                <w:szCs w:val="21"/>
              </w:rPr>
              <w:t xml:space="preserve"> wariant wymiaru</w:t>
            </w:r>
          </w:p>
        </w:tc>
        <w:tc>
          <w:tcPr>
            <w:tcW w:w="10348" w:type="dxa"/>
          </w:tcPr>
          <w:p w:rsidR="00A349A9" w:rsidRPr="00A349A9" w:rsidRDefault="00A349A9" w:rsidP="00D06B5E">
            <w:pPr>
              <w:spacing w:before="80" w:line="230" w:lineRule="exact"/>
              <w:rPr>
                <w:rFonts w:ascii="Arial" w:hAnsi="Arial" w:cs="Arial"/>
                <w:szCs w:val="21"/>
              </w:rPr>
            </w:pPr>
            <w:r w:rsidRPr="00A349A9">
              <w:rPr>
                <w:rFonts w:ascii="Arial" w:hAnsi="Arial" w:cs="Arial"/>
                <w:szCs w:val="21"/>
              </w:rPr>
              <w:t>Siatka zabezpieczająca halę sportową powinna być wykonana metodą bezwęzłową z tworzywa sztucznego (</w:t>
            </w:r>
            <w:r w:rsidRPr="00A349A9">
              <w:rPr>
                <w:rStyle w:val="Pogrubienie"/>
                <w:rFonts w:ascii="Arial" w:hAnsi="Arial" w:cs="Arial"/>
                <w:b w:val="0"/>
                <w:szCs w:val="21"/>
              </w:rPr>
              <w:t>polipropylenu</w:t>
            </w:r>
            <w:r w:rsidRPr="00A349A9">
              <w:rPr>
                <w:rFonts w:ascii="Arial" w:hAnsi="Arial" w:cs="Arial"/>
                <w:szCs w:val="21"/>
              </w:rPr>
              <w:t xml:space="preserve">) i powinna być przeznaczona do zabezpieczania hal sportowych. </w:t>
            </w:r>
          </w:p>
          <w:p w:rsidR="00A349A9" w:rsidRPr="00A349A9" w:rsidRDefault="00A349A9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A349A9">
              <w:rPr>
                <w:rFonts w:ascii="Arial" w:hAnsi="Arial" w:cs="Arial"/>
                <w:szCs w:val="21"/>
              </w:rPr>
              <w:t>Wymiary:</w:t>
            </w:r>
          </w:p>
          <w:p w:rsidR="00A349A9" w:rsidRPr="00A349A9" w:rsidRDefault="00A349A9" w:rsidP="00B6519B">
            <w:pPr>
              <w:pStyle w:val="Akapitzlist"/>
              <w:numPr>
                <w:ilvl w:val="0"/>
                <w:numId w:val="8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w</w:t>
            </w:r>
            <w:r w:rsidRPr="00A349A9">
              <w:rPr>
                <w:rFonts w:ascii="Arial" w:hAnsi="Arial" w:cs="Arial"/>
                <w:sz w:val="20"/>
                <w:szCs w:val="21"/>
              </w:rPr>
              <w:t>ysokość</w:t>
            </w:r>
            <w:r>
              <w:rPr>
                <w:rFonts w:ascii="Arial" w:hAnsi="Arial" w:cs="Arial"/>
                <w:sz w:val="20"/>
                <w:szCs w:val="21"/>
              </w:rPr>
              <w:t>: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</w:t>
            </w:r>
            <w:r>
              <w:rPr>
                <w:rFonts w:ascii="Arial" w:hAnsi="Arial" w:cs="Arial"/>
                <w:sz w:val="20"/>
                <w:szCs w:val="21"/>
              </w:rPr>
              <w:t>4,22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m ± 2 cm, </w:t>
            </w:r>
          </w:p>
          <w:p w:rsidR="00A349A9" w:rsidRPr="00A349A9" w:rsidRDefault="00A349A9" w:rsidP="00B6519B">
            <w:pPr>
              <w:pStyle w:val="Akapitzlist"/>
              <w:numPr>
                <w:ilvl w:val="0"/>
                <w:numId w:val="8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A349A9">
              <w:rPr>
                <w:rFonts w:ascii="Arial" w:hAnsi="Arial" w:cs="Arial"/>
                <w:sz w:val="20"/>
                <w:szCs w:val="21"/>
              </w:rPr>
              <w:t>szerokość</w:t>
            </w:r>
            <w:r>
              <w:rPr>
                <w:rFonts w:ascii="Arial" w:hAnsi="Arial" w:cs="Arial"/>
                <w:sz w:val="20"/>
                <w:szCs w:val="21"/>
              </w:rPr>
              <w:t>: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4,</w:t>
            </w:r>
            <w:r>
              <w:rPr>
                <w:rFonts w:ascii="Arial" w:hAnsi="Arial" w:cs="Arial"/>
                <w:sz w:val="20"/>
                <w:szCs w:val="21"/>
              </w:rPr>
              <w:t>10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m ± 2 cm,</w:t>
            </w:r>
          </w:p>
          <w:p w:rsidR="00A349A9" w:rsidRPr="00A349A9" w:rsidRDefault="00A349A9" w:rsidP="00B6519B">
            <w:pPr>
              <w:pStyle w:val="Akapitzlist"/>
              <w:numPr>
                <w:ilvl w:val="0"/>
                <w:numId w:val="8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A349A9">
              <w:rPr>
                <w:rFonts w:ascii="Arial" w:hAnsi="Arial" w:cs="Arial"/>
                <w:sz w:val="20"/>
                <w:szCs w:val="21"/>
              </w:rPr>
              <w:t>grubość</w:t>
            </w:r>
            <w:r>
              <w:rPr>
                <w:rFonts w:ascii="Arial" w:hAnsi="Arial" w:cs="Arial"/>
                <w:sz w:val="20"/>
                <w:szCs w:val="21"/>
              </w:rPr>
              <w:t>: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3 mm.</w:t>
            </w:r>
          </w:p>
          <w:p w:rsidR="00A349A9" w:rsidRPr="00A349A9" w:rsidRDefault="00A349A9" w:rsidP="00D06B5E">
            <w:pPr>
              <w:pStyle w:val="Bezodstpw2"/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A349A9">
              <w:rPr>
                <w:rFonts w:ascii="Arial" w:hAnsi="Arial" w:cs="Arial"/>
                <w:szCs w:val="21"/>
              </w:rPr>
              <w:t>Oczka siatki nie powinny być większe niż 4,5 cm szerokości i 4,5 cm wysokości. Siatka powinna być wzmocniona poprzez wszyty sznurek polipropylenowy i wyposażona w elementy służące do zawieszania jej na konstrukcji mocującej (linki stalowej).</w:t>
            </w:r>
          </w:p>
          <w:p w:rsidR="00A349A9" w:rsidRPr="00A349A9" w:rsidRDefault="00A349A9" w:rsidP="00D06B5E">
            <w:pPr>
              <w:pStyle w:val="Bezodstpw2"/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A349A9">
              <w:rPr>
                <w:rFonts w:ascii="Arial" w:hAnsi="Arial" w:cs="Arial"/>
                <w:szCs w:val="21"/>
              </w:rPr>
              <w:t>Kolor: biały.</w:t>
            </w:r>
          </w:p>
        </w:tc>
        <w:tc>
          <w:tcPr>
            <w:tcW w:w="992" w:type="dxa"/>
            <w:vAlign w:val="center"/>
          </w:tcPr>
          <w:p w:rsidR="00A349A9" w:rsidRPr="00185D8A" w:rsidRDefault="00A349A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A349A9" w:rsidRPr="00185D8A" w:rsidRDefault="00A349A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</w:tr>
      <w:tr w:rsidR="00A349A9" w:rsidTr="00F620E3">
        <w:trPr>
          <w:cantSplit/>
        </w:trPr>
        <w:tc>
          <w:tcPr>
            <w:tcW w:w="704" w:type="dxa"/>
            <w:vAlign w:val="center"/>
          </w:tcPr>
          <w:p w:rsidR="00A349A9" w:rsidRPr="00185D8A" w:rsidRDefault="00A349A9" w:rsidP="00D06B5E">
            <w:pPr>
              <w:pStyle w:val="Akapitzlist"/>
              <w:numPr>
                <w:ilvl w:val="0"/>
                <w:numId w:val="6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349A9" w:rsidRDefault="00A349A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 xml:space="preserve">Siatka zabezpieczająca okna hali sportowej </w:t>
            </w:r>
          </w:p>
          <w:p w:rsidR="00A349A9" w:rsidRPr="00185D8A" w:rsidRDefault="00A349A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I</w:t>
            </w:r>
            <w:r>
              <w:rPr>
                <w:rFonts w:ascii="Arial" w:hAnsi="Arial" w:cs="Arial"/>
                <w:sz w:val="21"/>
                <w:szCs w:val="21"/>
              </w:rPr>
              <w:t>II</w:t>
            </w:r>
            <w:r w:rsidRPr="00185D8A">
              <w:rPr>
                <w:rFonts w:ascii="Arial" w:hAnsi="Arial" w:cs="Arial"/>
                <w:sz w:val="21"/>
                <w:szCs w:val="21"/>
              </w:rPr>
              <w:t xml:space="preserve"> wariant wymiaru</w:t>
            </w:r>
          </w:p>
        </w:tc>
        <w:tc>
          <w:tcPr>
            <w:tcW w:w="10348" w:type="dxa"/>
          </w:tcPr>
          <w:p w:rsidR="00A349A9" w:rsidRPr="00A349A9" w:rsidRDefault="00A349A9" w:rsidP="00D06B5E">
            <w:pPr>
              <w:spacing w:before="80" w:line="230" w:lineRule="exact"/>
              <w:rPr>
                <w:rFonts w:ascii="Arial" w:hAnsi="Arial" w:cs="Arial"/>
                <w:szCs w:val="21"/>
              </w:rPr>
            </w:pPr>
            <w:r w:rsidRPr="00A349A9">
              <w:rPr>
                <w:rFonts w:ascii="Arial" w:hAnsi="Arial" w:cs="Arial"/>
                <w:szCs w:val="21"/>
              </w:rPr>
              <w:t>Siatka zabezpieczająca halę sportową powinna być wykonana metodą bezwęzłową z tworzywa sztucznego (</w:t>
            </w:r>
            <w:r w:rsidRPr="00A349A9">
              <w:rPr>
                <w:rStyle w:val="Pogrubienie"/>
                <w:rFonts w:ascii="Arial" w:hAnsi="Arial" w:cs="Arial"/>
                <w:b w:val="0"/>
                <w:szCs w:val="21"/>
              </w:rPr>
              <w:t>polipropylenu</w:t>
            </w:r>
            <w:r w:rsidRPr="00A349A9">
              <w:rPr>
                <w:rFonts w:ascii="Arial" w:hAnsi="Arial" w:cs="Arial"/>
                <w:szCs w:val="21"/>
              </w:rPr>
              <w:t xml:space="preserve">) i powinna być przeznaczona do zabezpieczania hal sportowych. </w:t>
            </w:r>
          </w:p>
          <w:p w:rsidR="00A349A9" w:rsidRPr="00A349A9" w:rsidRDefault="00A349A9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A349A9">
              <w:rPr>
                <w:rFonts w:ascii="Arial" w:hAnsi="Arial" w:cs="Arial"/>
                <w:szCs w:val="21"/>
              </w:rPr>
              <w:t>Wymiary:</w:t>
            </w:r>
          </w:p>
          <w:p w:rsidR="00A349A9" w:rsidRPr="00A349A9" w:rsidRDefault="00A349A9" w:rsidP="00B6519B">
            <w:pPr>
              <w:pStyle w:val="Akapitzlist"/>
              <w:numPr>
                <w:ilvl w:val="0"/>
                <w:numId w:val="8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w</w:t>
            </w:r>
            <w:r w:rsidRPr="00A349A9">
              <w:rPr>
                <w:rFonts w:ascii="Arial" w:hAnsi="Arial" w:cs="Arial"/>
                <w:sz w:val="20"/>
                <w:szCs w:val="21"/>
              </w:rPr>
              <w:t>ysokość</w:t>
            </w:r>
            <w:r>
              <w:rPr>
                <w:rFonts w:ascii="Arial" w:hAnsi="Arial" w:cs="Arial"/>
                <w:sz w:val="20"/>
                <w:szCs w:val="21"/>
              </w:rPr>
              <w:t>: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</w:t>
            </w:r>
            <w:r>
              <w:rPr>
                <w:rFonts w:ascii="Arial" w:hAnsi="Arial" w:cs="Arial"/>
                <w:sz w:val="20"/>
                <w:szCs w:val="21"/>
              </w:rPr>
              <w:t>2,81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m ± 2 cm, </w:t>
            </w:r>
          </w:p>
          <w:p w:rsidR="00A349A9" w:rsidRPr="00A349A9" w:rsidRDefault="00A349A9" w:rsidP="00B6519B">
            <w:pPr>
              <w:pStyle w:val="Akapitzlist"/>
              <w:numPr>
                <w:ilvl w:val="0"/>
                <w:numId w:val="8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A349A9">
              <w:rPr>
                <w:rFonts w:ascii="Arial" w:hAnsi="Arial" w:cs="Arial"/>
                <w:sz w:val="20"/>
                <w:szCs w:val="21"/>
              </w:rPr>
              <w:t>szerokość</w:t>
            </w:r>
            <w:r>
              <w:rPr>
                <w:rFonts w:ascii="Arial" w:hAnsi="Arial" w:cs="Arial"/>
                <w:sz w:val="20"/>
                <w:szCs w:val="21"/>
              </w:rPr>
              <w:t>: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</w:t>
            </w:r>
            <w:r>
              <w:rPr>
                <w:rFonts w:ascii="Arial" w:hAnsi="Arial" w:cs="Arial"/>
                <w:sz w:val="20"/>
                <w:szCs w:val="21"/>
              </w:rPr>
              <w:t>9,31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m ± 2 cm,</w:t>
            </w:r>
          </w:p>
          <w:p w:rsidR="00A349A9" w:rsidRPr="00A349A9" w:rsidRDefault="00A349A9" w:rsidP="00D06B5E">
            <w:pPr>
              <w:pStyle w:val="Akapitzlist"/>
              <w:numPr>
                <w:ilvl w:val="0"/>
                <w:numId w:val="8"/>
              </w:numPr>
              <w:spacing w:line="23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A349A9">
              <w:rPr>
                <w:rFonts w:ascii="Arial" w:hAnsi="Arial" w:cs="Arial"/>
                <w:sz w:val="20"/>
                <w:szCs w:val="21"/>
              </w:rPr>
              <w:t>grubość</w:t>
            </w:r>
            <w:r>
              <w:rPr>
                <w:rFonts w:ascii="Arial" w:hAnsi="Arial" w:cs="Arial"/>
                <w:sz w:val="20"/>
                <w:szCs w:val="21"/>
              </w:rPr>
              <w:t>: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3 mm.</w:t>
            </w:r>
          </w:p>
          <w:p w:rsidR="00A349A9" w:rsidRPr="00A349A9" w:rsidRDefault="00A349A9" w:rsidP="00D06B5E">
            <w:pPr>
              <w:pStyle w:val="Bezodstpw2"/>
              <w:spacing w:line="230" w:lineRule="exact"/>
              <w:jc w:val="both"/>
              <w:rPr>
                <w:rFonts w:ascii="Arial" w:hAnsi="Arial" w:cs="Arial"/>
                <w:szCs w:val="21"/>
              </w:rPr>
            </w:pPr>
            <w:r w:rsidRPr="00A349A9">
              <w:rPr>
                <w:rFonts w:ascii="Arial" w:hAnsi="Arial" w:cs="Arial"/>
                <w:szCs w:val="21"/>
              </w:rPr>
              <w:t>Oczka siatki nie powinny być większe niż 4,5 cm szerokości i 4,5 cm wysokości. Siatka powinna być wzmocniona poprzez wszyty sznurek polipropylenowy i wyposażona w elementy służące do zawieszania jej na konstrukcji mocującej (linki stalowej).</w:t>
            </w:r>
          </w:p>
          <w:p w:rsidR="00A349A9" w:rsidRPr="00A349A9" w:rsidRDefault="00A349A9" w:rsidP="00D06B5E">
            <w:pPr>
              <w:pStyle w:val="Bezodstpw2"/>
              <w:spacing w:after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A349A9">
              <w:rPr>
                <w:rFonts w:ascii="Arial" w:hAnsi="Arial" w:cs="Arial"/>
                <w:szCs w:val="21"/>
              </w:rPr>
              <w:t>Kolor: biały.</w:t>
            </w:r>
          </w:p>
        </w:tc>
        <w:tc>
          <w:tcPr>
            <w:tcW w:w="992" w:type="dxa"/>
            <w:vAlign w:val="center"/>
          </w:tcPr>
          <w:p w:rsidR="00A349A9" w:rsidRPr="00185D8A" w:rsidRDefault="00A349A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A349A9" w:rsidRPr="00185D8A" w:rsidRDefault="00A349A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</w:tr>
      <w:tr w:rsidR="00A349A9" w:rsidTr="00F620E3">
        <w:trPr>
          <w:cantSplit/>
        </w:trPr>
        <w:tc>
          <w:tcPr>
            <w:tcW w:w="704" w:type="dxa"/>
            <w:vAlign w:val="center"/>
          </w:tcPr>
          <w:p w:rsidR="00A349A9" w:rsidRPr="00185D8A" w:rsidRDefault="00A349A9" w:rsidP="00D06B5E">
            <w:pPr>
              <w:pStyle w:val="Akapitzlist"/>
              <w:numPr>
                <w:ilvl w:val="0"/>
                <w:numId w:val="6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349A9" w:rsidRPr="00185D8A" w:rsidRDefault="00A349A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eastAsia="Candara" w:hAnsi="Arial" w:cs="Arial"/>
                <w:bCs/>
                <w:color w:val="000000"/>
                <w:sz w:val="21"/>
                <w:szCs w:val="21"/>
              </w:rPr>
              <w:t>Rower treningowy pionowy</w:t>
            </w:r>
          </w:p>
        </w:tc>
        <w:tc>
          <w:tcPr>
            <w:tcW w:w="10348" w:type="dxa"/>
          </w:tcPr>
          <w:p w:rsidR="00A349A9" w:rsidRPr="00A349A9" w:rsidRDefault="00A349A9" w:rsidP="00D06B5E">
            <w:pPr>
              <w:pStyle w:val="Akapitzlist"/>
              <w:numPr>
                <w:ilvl w:val="0"/>
                <w:numId w:val="68"/>
              </w:numPr>
              <w:spacing w:before="80" w:line="230" w:lineRule="exact"/>
              <w:ind w:left="460" w:right="-108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A349A9">
              <w:rPr>
                <w:rFonts w:ascii="Arial" w:hAnsi="Arial" w:cs="Arial"/>
                <w:sz w:val="20"/>
                <w:szCs w:val="21"/>
              </w:rPr>
              <w:t>Konstrukcja i obudowa: zwarta, mocna, odporna na przypadkowe uszkodzenia mechaniczne i zadrapania.</w:t>
            </w:r>
          </w:p>
          <w:p w:rsidR="00A349A9" w:rsidRPr="00A349A9" w:rsidRDefault="00A349A9" w:rsidP="00D06B5E">
            <w:pPr>
              <w:pStyle w:val="Akapitzlist"/>
              <w:numPr>
                <w:ilvl w:val="0"/>
                <w:numId w:val="68"/>
              </w:numPr>
              <w:spacing w:line="230" w:lineRule="exact"/>
              <w:ind w:left="460" w:right="-108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A349A9">
              <w:rPr>
                <w:rFonts w:ascii="Arial" w:hAnsi="Arial" w:cs="Arial"/>
                <w:sz w:val="20"/>
                <w:szCs w:val="21"/>
              </w:rPr>
              <w:t>Regulacja wysokości i pozycji siodełka</w:t>
            </w:r>
            <w:r w:rsidR="00C15A4B">
              <w:rPr>
                <w:rFonts w:ascii="Arial" w:hAnsi="Arial" w:cs="Arial"/>
                <w:sz w:val="20"/>
                <w:szCs w:val="21"/>
              </w:rPr>
              <w:t>: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góra/dół i przód/tył lub góra/dół i regulacja kierownicy.</w:t>
            </w:r>
          </w:p>
          <w:p w:rsidR="00A349A9" w:rsidRPr="00A349A9" w:rsidRDefault="00A349A9" w:rsidP="00D06B5E">
            <w:pPr>
              <w:pStyle w:val="Akapitzlist"/>
              <w:numPr>
                <w:ilvl w:val="0"/>
                <w:numId w:val="68"/>
              </w:numPr>
              <w:spacing w:line="230" w:lineRule="exact"/>
              <w:ind w:left="460" w:right="-108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A349A9">
              <w:rPr>
                <w:rFonts w:ascii="Arial" w:hAnsi="Arial" w:cs="Arial"/>
                <w:sz w:val="20"/>
                <w:szCs w:val="21"/>
              </w:rPr>
              <w:t>Sterowanie oporem pedałowan</w:t>
            </w:r>
            <w:r w:rsidR="00C15A4B">
              <w:rPr>
                <w:rFonts w:ascii="Arial" w:hAnsi="Arial" w:cs="Arial"/>
                <w:sz w:val="20"/>
                <w:szCs w:val="21"/>
              </w:rPr>
              <w:t xml:space="preserve">ia z poziomu panelu sterującego: nie mniej niż </w:t>
            </w:r>
            <w:r w:rsidRPr="00A349A9">
              <w:rPr>
                <w:rFonts w:ascii="Arial" w:hAnsi="Arial" w:cs="Arial"/>
                <w:sz w:val="20"/>
                <w:szCs w:val="21"/>
              </w:rPr>
              <w:t>20 poziomów.</w:t>
            </w:r>
          </w:p>
          <w:p w:rsidR="00A349A9" w:rsidRPr="00A349A9" w:rsidRDefault="00A349A9" w:rsidP="00D06B5E">
            <w:pPr>
              <w:pStyle w:val="Akapitzlist"/>
              <w:numPr>
                <w:ilvl w:val="0"/>
                <w:numId w:val="68"/>
              </w:numPr>
              <w:spacing w:line="230" w:lineRule="exact"/>
              <w:ind w:left="460" w:right="-108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A349A9">
              <w:rPr>
                <w:rFonts w:ascii="Arial" w:hAnsi="Arial" w:cs="Arial"/>
                <w:sz w:val="20"/>
                <w:szCs w:val="21"/>
              </w:rPr>
              <w:t>Wyposażony w rolki transportowe.</w:t>
            </w:r>
          </w:p>
          <w:p w:rsidR="00A349A9" w:rsidRPr="00A349A9" w:rsidRDefault="00A349A9" w:rsidP="00D06B5E">
            <w:pPr>
              <w:pStyle w:val="Akapitzlist"/>
              <w:numPr>
                <w:ilvl w:val="0"/>
                <w:numId w:val="68"/>
              </w:numPr>
              <w:spacing w:line="230" w:lineRule="exact"/>
              <w:ind w:left="460" w:right="-108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A349A9">
              <w:rPr>
                <w:rFonts w:ascii="Arial" w:hAnsi="Arial" w:cs="Arial"/>
                <w:sz w:val="20"/>
                <w:szCs w:val="21"/>
              </w:rPr>
              <w:t>Ilość programów treningowych</w:t>
            </w:r>
            <w:r w:rsidR="00C15A4B">
              <w:rPr>
                <w:rFonts w:ascii="Arial" w:hAnsi="Arial" w:cs="Arial"/>
                <w:sz w:val="20"/>
                <w:szCs w:val="21"/>
              </w:rPr>
              <w:t xml:space="preserve">: nie mniej niż </w:t>
            </w:r>
            <w:r w:rsidRPr="00A349A9">
              <w:rPr>
                <w:rFonts w:ascii="Arial" w:hAnsi="Arial" w:cs="Arial"/>
                <w:sz w:val="20"/>
                <w:szCs w:val="21"/>
              </w:rPr>
              <w:t>11.</w:t>
            </w:r>
          </w:p>
          <w:p w:rsidR="00A349A9" w:rsidRDefault="00C15A4B" w:rsidP="00D06B5E">
            <w:pPr>
              <w:pStyle w:val="Akapitzlist"/>
              <w:numPr>
                <w:ilvl w:val="0"/>
                <w:numId w:val="68"/>
              </w:numPr>
              <w:spacing w:line="230" w:lineRule="exact"/>
              <w:ind w:left="460" w:right="-108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 xml:space="preserve">Maksymalna waga użytkownika: </w:t>
            </w:r>
            <w:r w:rsidR="00A349A9" w:rsidRPr="00A349A9">
              <w:rPr>
                <w:rFonts w:ascii="Arial" w:hAnsi="Arial" w:cs="Arial"/>
                <w:sz w:val="20"/>
                <w:szCs w:val="21"/>
              </w:rPr>
              <w:t>nie mniejsza niż 180</w:t>
            </w:r>
            <w:r w:rsidR="00A349A9">
              <w:rPr>
                <w:rFonts w:ascii="Arial" w:hAnsi="Arial" w:cs="Arial"/>
                <w:sz w:val="20"/>
                <w:szCs w:val="21"/>
              </w:rPr>
              <w:t xml:space="preserve"> kg </w:t>
            </w:r>
          </w:p>
          <w:p w:rsidR="00A349A9" w:rsidRDefault="00A349A9" w:rsidP="00D06B5E">
            <w:pPr>
              <w:pStyle w:val="Akapitzlist"/>
              <w:numPr>
                <w:ilvl w:val="0"/>
                <w:numId w:val="68"/>
              </w:numPr>
              <w:spacing w:line="230" w:lineRule="exact"/>
              <w:ind w:left="460" w:right="-108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Z</w:t>
            </w:r>
            <w:r w:rsidRPr="00A349A9">
              <w:rPr>
                <w:rFonts w:ascii="Arial" w:hAnsi="Arial" w:cs="Arial"/>
                <w:sz w:val="20"/>
                <w:szCs w:val="21"/>
              </w:rPr>
              <w:t>apotrzebowanie energii: urządzenie zasilanie siłą mięśni lub zasilanie z baterii.</w:t>
            </w:r>
          </w:p>
          <w:p w:rsidR="00A349A9" w:rsidRDefault="00A349A9" w:rsidP="00D06B5E">
            <w:pPr>
              <w:pStyle w:val="Akapitzlist"/>
              <w:numPr>
                <w:ilvl w:val="0"/>
                <w:numId w:val="68"/>
              </w:numPr>
              <w:spacing w:line="230" w:lineRule="exact"/>
              <w:ind w:left="460" w:right="-108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A349A9">
              <w:rPr>
                <w:rFonts w:ascii="Arial" w:hAnsi="Arial" w:cs="Arial"/>
                <w:sz w:val="20"/>
                <w:szCs w:val="21"/>
              </w:rPr>
              <w:t>Długość</w:t>
            </w:r>
            <w:r w:rsidR="00C15A4B">
              <w:rPr>
                <w:rFonts w:ascii="Arial" w:hAnsi="Arial" w:cs="Arial"/>
                <w:sz w:val="20"/>
                <w:szCs w:val="21"/>
              </w:rPr>
              <w:t>: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nie mniejsza niż 111 cm nie większa niż 130 cm.</w:t>
            </w:r>
          </w:p>
          <w:p w:rsidR="00A349A9" w:rsidRDefault="00A349A9" w:rsidP="00D06B5E">
            <w:pPr>
              <w:pStyle w:val="Akapitzlist"/>
              <w:numPr>
                <w:ilvl w:val="0"/>
                <w:numId w:val="68"/>
              </w:numPr>
              <w:spacing w:line="230" w:lineRule="exact"/>
              <w:ind w:left="460" w:right="-108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A349A9">
              <w:rPr>
                <w:rFonts w:ascii="Arial" w:hAnsi="Arial" w:cs="Arial"/>
                <w:sz w:val="20"/>
                <w:szCs w:val="21"/>
              </w:rPr>
              <w:t>Szerokość</w:t>
            </w:r>
            <w:r w:rsidR="00C15A4B">
              <w:rPr>
                <w:rFonts w:ascii="Arial" w:hAnsi="Arial" w:cs="Arial"/>
                <w:sz w:val="20"/>
                <w:szCs w:val="21"/>
              </w:rPr>
              <w:t>: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nie mniejsza n</w:t>
            </w:r>
            <w:r>
              <w:rPr>
                <w:rFonts w:ascii="Arial" w:hAnsi="Arial" w:cs="Arial"/>
                <w:sz w:val="20"/>
                <w:szCs w:val="21"/>
              </w:rPr>
              <w:t>iż 54 cm nie większa niż 62 cm.</w:t>
            </w:r>
          </w:p>
          <w:p w:rsidR="00C15A4B" w:rsidRDefault="00A349A9" w:rsidP="00D06B5E">
            <w:pPr>
              <w:pStyle w:val="Akapitzlist"/>
              <w:numPr>
                <w:ilvl w:val="0"/>
                <w:numId w:val="68"/>
              </w:numPr>
              <w:spacing w:line="230" w:lineRule="exact"/>
              <w:ind w:left="460" w:right="-108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A349A9">
              <w:rPr>
                <w:rFonts w:ascii="Arial" w:hAnsi="Arial" w:cs="Arial"/>
                <w:sz w:val="20"/>
                <w:szCs w:val="21"/>
              </w:rPr>
              <w:t>Wysokość</w:t>
            </w:r>
            <w:r w:rsidR="00C15A4B">
              <w:rPr>
                <w:rFonts w:ascii="Arial" w:hAnsi="Arial" w:cs="Arial"/>
                <w:sz w:val="20"/>
                <w:szCs w:val="21"/>
              </w:rPr>
              <w:t>: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nie mniejsza niż 136 cm nie większa niż 151 cm.</w:t>
            </w:r>
          </w:p>
          <w:p w:rsidR="00A349A9" w:rsidRPr="00A349A9" w:rsidRDefault="00A349A9" w:rsidP="00D06B5E">
            <w:pPr>
              <w:pStyle w:val="Akapitzlist"/>
              <w:numPr>
                <w:ilvl w:val="0"/>
                <w:numId w:val="68"/>
              </w:numPr>
              <w:spacing w:line="230" w:lineRule="exact"/>
              <w:ind w:left="460" w:right="-108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A349A9">
              <w:rPr>
                <w:rFonts w:ascii="Arial" w:hAnsi="Arial" w:cs="Arial"/>
                <w:sz w:val="20"/>
                <w:szCs w:val="21"/>
              </w:rPr>
              <w:t>Waga urządzenia</w:t>
            </w:r>
            <w:r w:rsidR="00C15A4B">
              <w:rPr>
                <w:rFonts w:ascii="Arial" w:hAnsi="Arial" w:cs="Arial"/>
                <w:sz w:val="20"/>
                <w:szCs w:val="21"/>
              </w:rPr>
              <w:t>: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</w:t>
            </w:r>
            <w:r w:rsidRPr="00A349A9">
              <w:rPr>
                <w:rFonts w:ascii="Arial" w:eastAsia="Calibri" w:hAnsi="Arial" w:cs="Arial"/>
                <w:sz w:val="20"/>
                <w:szCs w:val="21"/>
              </w:rPr>
              <w:t>nie mniejsza niż 57 kg</w:t>
            </w:r>
            <w:r w:rsidRPr="00A349A9">
              <w:rPr>
                <w:rFonts w:ascii="Arial" w:hAnsi="Arial" w:cs="Arial"/>
                <w:sz w:val="20"/>
                <w:szCs w:val="21"/>
              </w:rPr>
              <w:t xml:space="preserve"> nie większa niż 80</w:t>
            </w:r>
            <w:r w:rsidRPr="00A349A9">
              <w:rPr>
                <w:rFonts w:ascii="Arial" w:eastAsia="Calibri" w:hAnsi="Arial" w:cs="Arial"/>
                <w:sz w:val="20"/>
                <w:szCs w:val="21"/>
              </w:rPr>
              <w:t xml:space="preserve"> kg</w:t>
            </w:r>
            <w:r w:rsidRPr="00A349A9">
              <w:rPr>
                <w:rFonts w:ascii="Arial" w:eastAsia="Candara" w:hAnsi="Arial" w:cs="Arial"/>
                <w:bCs/>
                <w:spacing w:val="11"/>
                <w:sz w:val="20"/>
                <w:szCs w:val="21"/>
              </w:rPr>
              <w:t>.</w:t>
            </w:r>
          </w:p>
          <w:p w:rsidR="00A349A9" w:rsidRPr="00A349A9" w:rsidRDefault="00A349A9" w:rsidP="00D06B5E">
            <w:pPr>
              <w:pStyle w:val="Akapitzlist"/>
              <w:numPr>
                <w:ilvl w:val="0"/>
                <w:numId w:val="68"/>
              </w:numPr>
              <w:spacing w:line="230" w:lineRule="exact"/>
              <w:ind w:left="460" w:right="-108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A349A9">
              <w:rPr>
                <w:rFonts w:ascii="Arial" w:hAnsi="Arial" w:cs="Arial"/>
                <w:sz w:val="20"/>
                <w:szCs w:val="21"/>
              </w:rPr>
              <w:t>Wyposażony w uchwyt na bidon.</w:t>
            </w:r>
          </w:p>
          <w:p w:rsidR="00C15A4B" w:rsidRPr="00C15A4B" w:rsidRDefault="00C15A4B" w:rsidP="00D06B5E">
            <w:pPr>
              <w:pStyle w:val="Akapitzlist"/>
              <w:numPr>
                <w:ilvl w:val="0"/>
                <w:numId w:val="68"/>
              </w:numPr>
              <w:spacing w:line="230" w:lineRule="exact"/>
              <w:ind w:left="460" w:right="-108" w:hanging="284"/>
              <w:contextualSpacing w:val="0"/>
              <w:rPr>
                <w:rFonts w:ascii="Arial" w:eastAsia="Calibri" w:hAnsi="Arial" w:cs="Arial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Wyświetlacz: LED lub LCD</w:t>
            </w:r>
          </w:p>
          <w:p w:rsidR="00A349A9" w:rsidRPr="00C15A4B" w:rsidRDefault="00A349A9" w:rsidP="00D06B5E">
            <w:pPr>
              <w:pStyle w:val="Akapitzlist"/>
              <w:numPr>
                <w:ilvl w:val="0"/>
                <w:numId w:val="68"/>
              </w:numPr>
              <w:spacing w:after="80" w:line="230" w:lineRule="exact"/>
              <w:ind w:left="460" w:right="-108" w:hanging="284"/>
              <w:contextualSpacing w:val="0"/>
              <w:rPr>
                <w:rFonts w:ascii="Arial" w:eastAsia="Calibri" w:hAnsi="Arial" w:cs="Arial"/>
                <w:sz w:val="20"/>
                <w:szCs w:val="20"/>
              </w:rPr>
            </w:pPr>
            <w:r w:rsidRPr="00C15A4B">
              <w:rPr>
                <w:rFonts w:ascii="Arial" w:hAnsi="Arial" w:cs="Arial"/>
                <w:sz w:val="20"/>
                <w:szCs w:val="20"/>
              </w:rPr>
              <w:t>Wyświetlacz powinien pokazywać  minimum  poniższe parametry</w:t>
            </w:r>
            <w:r w:rsidR="00C15A4B" w:rsidRPr="00C15A4B">
              <w:rPr>
                <w:rFonts w:ascii="Arial" w:eastAsia="Calibri" w:hAnsi="Arial" w:cs="Arial"/>
                <w:sz w:val="20"/>
                <w:szCs w:val="20"/>
              </w:rPr>
              <w:t>: p</w:t>
            </w:r>
            <w:r w:rsidRPr="00C15A4B">
              <w:rPr>
                <w:rFonts w:ascii="Arial" w:eastAsia="Calibri" w:hAnsi="Arial" w:cs="Arial"/>
                <w:sz w:val="20"/>
                <w:szCs w:val="20"/>
              </w:rPr>
              <w:t>rędkość, czas, dystans, tętno, kalorie, o</w:t>
            </w:r>
            <w:r w:rsidR="00C15A4B">
              <w:rPr>
                <w:rFonts w:ascii="Arial" w:eastAsia="Calibri" w:hAnsi="Arial" w:cs="Arial"/>
                <w:sz w:val="20"/>
                <w:szCs w:val="20"/>
              </w:rPr>
              <w:t>pór, wygenerowana moc w watach.</w:t>
            </w:r>
          </w:p>
        </w:tc>
        <w:tc>
          <w:tcPr>
            <w:tcW w:w="992" w:type="dxa"/>
            <w:vAlign w:val="center"/>
          </w:tcPr>
          <w:p w:rsidR="00A349A9" w:rsidRPr="00185D8A" w:rsidRDefault="00A349A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A349A9" w:rsidRPr="00185D8A" w:rsidRDefault="00A349A9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3</w:t>
            </w:r>
          </w:p>
        </w:tc>
      </w:tr>
      <w:tr w:rsidR="00CE3006" w:rsidTr="00F620E3">
        <w:trPr>
          <w:cantSplit/>
        </w:trPr>
        <w:tc>
          <w:tcPr>
            <w:tcW w:w="704" w:type="dxa"/>
            <w:vAlign w:val="center"/>
          </w:tcPr>
          <w:p w:rsidR="00CE3006" w:rsidRPr="00185D8A" w:rsidRDefault="00CE3006" w:rsidP="00D06B5E">
            <w:pPr>
              <w:pStyle w:val="Akapitzlist"/>
              <w:numPr>
                <w:ilvl w:val="0"/>
                <w:numId w:val="6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E3006" w:rsidRPr="00185D8A" w:rsidRDefault="00CE3006" w:rsidP="00D06B5E">
            <w:pPr>
              <w:spacing w:line="230" w:lineRule="exact"/>
              <w:jc w:val="center"/>
              <w:rPr>
                <w:rFonts w:ascii="Arial" w:eastAsia="Candara" w:hAnsi="Arial" w:cs="Arial"/>
                <w:bCs/>
                <w:color w:val="000000"/>
                <w:sz w:val="21"/>
                <w:szCs w:val="21"/>
              </w:rPr>
            </w:pPr>
            <w:r w:rsidRPr="00185D8A">
              <w:rPr>
                <w:rFonts w:ascii="Arial" w:eastAsia="Candara" w:hAnsi="Arial" w:cs="Arial"/>
                <w:bCs/>
                <w:color w:val="000000"/>
                <w:sz w:val="21"/>
                <w:szCs w:val="21"/>
              </w:rPr>
              <w:t>Ergometr wioślarski</w:t>
            </w:r>
          </w:p>
        </w:tc>
        <w:tc>
          <w:tcPr>
            <w:tcW w:w="10348" w:type="dxa"/>
          </w:tcPr>
          <w:p w:rsidR="00CE3006" w:rsidRPr="00CE3006" w:rsidRDefault="00CE3006" w:rsidP="00B6519B">
            <w:pPr>
              <w:pStyle w:val="Akapitzlist"/>
              <w:numPr>
                <w:ilvl w:val="0"/>
                <w:numId w:val="69"/>
              </w:numPr>
              <w:spacing w:before="80" w:line="210" w:lineRule="exact"/>
              <w:ind w:left="460" w:right="-108" w:hanging="284"/>
              <w:contextualSpacing w:val="0"/>
              <w:rPr>
                <w:rFonts w:ascii="Arial" w:eastAsia="Candara" w:hAnsi="Arial" w:cs="Arial"/>
                <w:bCs/>
                <w:sz w:val="20"/>
                <w:szCs w:val="20"/>
              </w:rPr>
            </w:pPr>
            <w:r w:rsidRPr="00CE3006">
              <w:rPr>
                <w:rFonts w:ascii="Arial" w:eastAsia="Candara" w:hAnsi="Arial" w:cs="Arial"/>
                <w:bCs/>
                <w:sz w:val="20"/>
                <w:szCs w:val="20"/>
              </w:rPr>
              <w:t>Regulacja obciążenia (zakresu):  nie mniej niż 10 poziomów.</w:t>
            </w:r>
          </w:p>
          <w:p w:rsidR="00CE3006" w:rsidRPr="00CE3006" w:rsidRDefault="00CE3006" w:rsidP="00B6519B">
            <w:pPr>
              <w:pStyle w:val="Akapitzlist"/>
              <w:numPr>
                <w:ilvl w:val="0"/>
                <w:numId w:val="69"/>
              </w:numPr>
              <w:spacing w:line="210" w:lineRule="exact"/>
              <w:ind w:left="461" w:right="-108" w:hanging="283"/>
              <w:contextualSpacing w:val="0"/>
              <w:rPr>
                <w:rFonts w:ascii="Arial" w:eastAsia="Candara" w:hAnsi="Arial" w:cs="Arial"/>
                <w:bCs/>
                <w:sz w:val="20"/>
                <w:szCs w:val="20"/>
              </w:rPr>
            </w:pPr>
            <w:r w:rsidRPr="00CE3006">
              <w:rPr>
                <w:rFonts w:ascii="Arial" w:eastAsia="Candara" w:hAnsi="Arial" w:cs="Arial"/>
                <w:bCs/>
                <w:sz w:val="20"/>
                <w:szCs w:val="20"/>
              </w:rPr>
              <w:t xml:space="preserve">Wyposażony w rolki transportowe. </w:t>
            </w:r>
          </w:p>
          <w:p w:rsidR="00CE3006" w:rsidRPr="00CE3006" w:rsidRDefault="00CE3006" w:rsidP="00B6519B">
            <w:pPr>
              <w:pStyle w:val="Akapitzlist"/>
              <w:numPr>
                <w:ilvl w:val="0"/>
                <w:numId w:val="69"/>
              </w:numPr>
              <w:spacing w:line="210" w:lineRule="exact"/>
              <w:ind w:left="461" w:right="-108" w:hanging="283"/>
              <w:contextualSpacing w:val="0"/>
              <w:rPr>
                <w:rFonts w:ascii="Arial" w:eastAsia="Candara" w:hAnsi="Arial" w:cs="Arial"/>
                <w:bCs/>
                <w:sz w:val="20"/>
                <w:szCs w:val="20"/>
              </w:rPr>
            </w:pPr>
            <w:r w:rsidRPr="00CE3006">
              <w:rPr>
                <w:rFonts w:ascii="Arial" w:eastAsia="Candara" w:hAnsi="Arial" w:cs="Arial"/>
                <w:bCs/>
                <w:sz w:val="20"/>
                <w:szCs w:val="20"/>
              </w:rPr>
              <w:t>Programy treningowe: nie mniej niż 7.</w:t>
            </w:r>
          </w:p>
          <w:p w:rsidR="00CE3006" w:rsidRPr="00CE3006" w:rsidRDefault="00CE3006" w:rsidP="00B6519B">
            <w:pPr>
              <w:pStyle w:val="Akapitzlist"/>
              <w:numPr>
                <w:ilvl w:val="0"/>
                <w:numId w:val="69"/>
              </w:numPr>
              <w:spacing w:line="210" w:lineRule="exact"/>
              <w:ind w:left="461" w:right="-108" w:hanging="283"/>
              <w:contextualSpacing w:val="0"/>
              <w:rPr>
                <w:rFonts w:ascii="Arial" w:eastAsia="Candara" w:hAnsi="Arial" w:cs="Arial"/>
                <w:bCs/>
                <w:sz w:val="20"/>
                <w:szCs w:val="20"/>
              </w:rPr>
            </w:pPr>
            <w:r w:rsidRPr="00CE3006">
              <w:rPr>
                <w:rFonts w:ascii="Arial" w:eastAsia="Candara" w:hAnsi="Arial" w:cs="Arial"/>
                <w:bCs/>
                <w:sz w:val="20"/>
                <w:szCs w:val="20"/>
              </w:rPr>
              <w:t xml:space="preserve">Maksymalna waga użytkownika: nie mniejsza niż 160 kg. </w:t>
            </w:r>
          </w:p>
          <w:p w:rsidR="00CE3006" w:rsidRPr="00CE3006" w:rsidRDefault="00CE3006" w:rsidP="00B6519B">
            <w:pPr>
              <w:pStyle w:val="Akapitzlist"/>
              <w:numPr>
                <w:ilvl w:val="0"/>
                <w:numId w:val="69"/>
              </w:numPr>
              <w:spacing w:line="210" w:lineRule="exact"/>
              <w:ind w:left="461" w:right="-108" w:hanging="283"/>
              <w:contextualSpacing w:val="0"/>
              <w:rPr>
                <w:rFonts w:ascii="Arial" w:eastAsia="Candara" w:hAnsi="Arial" w:cs="Arial"/>
                <w:bCs/>
                <w:sz w:val="20"/>
                <w:szCs w:val="20"/>
              </w:rPr>
            </w:pPr>
            <w:r w:rsidRPr="00CE3006">
              <w:rPr>
                <w:rFonts w:ascii="Arial" w:eastAsia="Candara" w:hAnsi="Arial" w:cs="Arial"/>
                <w:bCs/>
                <w:sz w:val="20"/>
                <w:szCs w:val="20"/>
              </w:rPr>
              <w:t>Zapotrzebowanie energii: urządzenie  zasilanie siłą mięśni lub zasilanie z baterii.</w:t>
            </w:r>
          </w:p>
          <w:p w:rsidR="00CE3006" w:rsidRPr="00CE3006" w:rsidRDefault="00CE3006" w:rsidP="00B6519B">
            <w:pPr>
              <w:pStyle w:val="Akapitzlist"/>
              <w:numPr>
                <w:ilvl w:val="0"/>
                <w:numId w:val="69"/>
              </w:numPr>
              <w:spacing w:line="210" w:lineRule="exact"/>
              <w:ind w:left="461" w:right="-108" w:hanging="283"/>
              <w:contextualSpacing w:val="0"/>
              <w:rPr>
                <w:rFonts w:ascii="Arial" w:eastAsia="Candara" w:hAnsi="Arial" w:cs="Arial"/>
                <w:bCs/>
                <w:sz w:val="20"/>
                <w:szCs w:val="20"/>
              </w:rPr>
            </w:pPr>
            <w:r w:rsidRPr="00CE3006">
              <w:rPr>
                <w:rFonts w:ascii="Arial" w:eastAsia="Candara" w:hAnsi="Arial" w:cs="Arial"/>
                <w:bCs/>
                <w:sz w:val="20"/>
                <w:szCs w:val="20"/>
              </w:rPr>
              <w:t>Długość: nie mniejsza niż 240 cm nie większa niż 272 cm.</w:t>
            </w:r>
          </w:p>
          <w:p w:rsidR="00CE3006" w:rsidRPr="00CE3006" w:rsidRDefault="00CE3006" w:rsidP="00B6519B">
            <w:pPr>
              <w:pStyle w:val="Akapitzlist"/>
              <w:numPr>
                <w:ilvl w:val="0"/>
                <w:numId w:val="69"/>
              </w:numPr>
              <w:spacing w:line="210" w:lineRule="exact"/>
              <w:ind w:left="461" w:right="-108" w:hanging="283"/>
              <w:contextualSpacing w:val="0"/>
              <w:rPr>
                <w:rFonts w:ascii="Arial" w:eastAsia="Candara" w:hAnsi="Arial" w:cs="Arial"/>
                <w:bCs/>
                <w:sz w:val="20"/>
                <w:szCs w:val="20"/>
              </w:rPr>
            </w:pPr>
            <w:r w:rsidRPr="00CE3006">
              <w:rPr>
                <w:rFonts w:ascii="Arial" w:eastAsia="Candara" w:hAnsi="Arial" w:cs="Arial"/>
                <w:bCs/>
                <w:sz w:val="20"/>
                <w:szCs w:val="20"/>
              </w:rPr>
              <w:t>Szerokość: nie mniejsza niż 54 cm nie większa niż 63 cm.</w:t>
            </w:r>
          </w:p>
          <w:p w:rsidR="00CE3006" w:rsidRPr="00CE3006" w:rsidRDefault="00CE3006" w:rsidP="00B6519B">
            <w:pPr>
              <w:pStyle w:val="Akapitzlist"/>
              <w:numPr>
                <w:ilvl w:val="0"/>
                <w:numId w:val="69"/>
              </w:numPr>
              <w:spacing w:line="210" w:lineRule="exact"/>
              <w:ind w:left="461" w:right="-108" w:hanging="283"/>
              <w:contextualSpacing w:val="0"/>
              <w:rPr>
                <w:rFonts w:ascii="Arial" w:eastAsia="Candara" w:hAnsi="Arial" w:cs="Arial"/>
                <w:bCs/>
                <w:sz w:val="20"/>
                <w:szCs w:val="20"/>
              </w:rPr>
            </w:pPr>
            <w:r w:rsidRPr="00CE3006">
              <w:rPr>
                <w:rFonts w:ascii="Arial" w:eastAsia="Candara" w:hAnsi="Arial" w:cs="Arial"/>
                <w:bCs/>
                <w:sz w:val="20"/>
                <w:szCs w:val="20"/>
              </w:rPr>
              <w:t>Wysokość: nie mniejsza niż 90 cm  nie większa niż 128cm.</w:t>
            </w:r>
          </w:p>
          <w:p w:rsidR="00CE3006" w:rsidRPr="00CE3006" w:rsidRDefault="00CE3006" w:rsidP="00B6519B">
            <w:pPr>
              <w:pStyle w:val="Akapitzlist"/>
              <w:numPr>
                <w:ilvl w:val="0"/>
                <w:numId w:val="69"/>
              </w:numPr>
              <w:spacing w:line="210" w:lineRule="exact"/>
              <w:ind w:left="461" w:right="-108" w:hanging="283"/>
              <w:contextualSpacing w:val="0"/>
              <w:rPr>
                <w:rFonts w:ascii="Arial" w:eastAsia="Candara" w:hAnsi="Arial" w:cs="Arial"/>
                <w:bCs/>
                <w:sz w:val="20"/>
                <w:szCs w:val="20"/>
              </w:rPr>
            </w:pPr>
            <w:r w:rsidRPr="00CE3006">
              <w:rPr>
                <w:rFonts w:ascii="Arial" w:eastAsia="Candara" w:hAnsi="Arial" w:cs="Arial"/>
                <w:bCs/>
                <w:sz w:val="20"/>
                <w:szCs w:val="20"/>
              </w:rPr>
              <w:t>Waga urządzenia: nie mniejsza niż 26 kg nie większa niż 61 kg.</w:t>
            </w:r>
          </w:p>
          <w:p w:rsidR="00CE3006" w:rsidRPr="00CE3006" w:rsidRDefault="00CE3006" w:rsidP="00B6519B">
            <w:pPr>
              <w:pStyle w:val="Akapitzlist"/>
              <w:numPr>
                <w:ilvl w:val="0"/>
                <w:numId w:val="69"/>
              </w:numPr>
              <w:spacing w:line="210" w:lineRule="exact"/>
              <w:ind w:left="461" w:right="-108" w:hanging="283"/>
              <w:contextualSpacing w:val="0"/>
              <w:rPr>
                <w:rFonts w:ascii="Arial" w:eastAsia="Candara" w:hAnsi="Arial" w:cs="Arial"/>
                <w:bCs/>
                <w:sz w:val="20"/>
                <w:szCs w:val="20"/>
              </w:rPr>
            </w:pPr>
            <w:r w:rsidRPr="00CE3006">
              <w:rPr>
                <w:rFonts w:ascii="Arial" w:eastAsia="Candara" w:hAnsi="Arial" w:cs="Arial"/>
                <w:bCs/>
                <w:sz w:val="20"/>
                <w:szCs w:val="20"/>
              </w:rPr>
              <w:t>Monitor z wyświetlaczem LCD.</w:t>
            </w:r>
          </w:p>
          <w:p w:rsidR="00CE3006" w:rsidRPr="00CE3006" w:rsidRDefault="00CE3006" w:rsidP="00B6519B">
            <w:pPr>
              <w:pStyle w:val="Akapitzlist"/>
              <w:numPr>
                <w:ilvl w:val="0"/>
                <w:numId w:val="69"/>
              </w:numPr>
              <w:spacing w:after="80" w:line="210" w:lineRule="exact"/>
              <w:ind w:left="460" w:right="-108" w:hanging="284"/>
              <w:contextualSpacing w:val="0"/>
              <w:rPr>
                <w:rFonts w:ascii="Arial" w:eastAsia="Candara" w:hAnsi="Arial" w:cs="Arial"/>
                <w:bCs/>
                <w:sz w:val="20"/>
                <w:szCs w:val="20"/>
              </w:rPr>
            </w:pPr>
            <w:r w:rsidRPr="00CE3006">
              <w:rPr>
                <w:rFonts w:ascii="Arial" w:eastAsia="Candara" w:hAnsi="Arial" w:cs="Arial"/>
                <w:bCs/>
                <w:sz w:val="20"/>
                <w:szCs w:val="20"/>
              </w:rPr>
              <w:t>Funkcje komputera: wyświetlacz powinien wskazywać minimum poniższe parametry: pomiar czasu, odległość, tempo wiosłowania, zużycie energii, moc w watach, pomiar tętna.</w:t>
            </w:r>
          </w:p>
        </w:tc>
        <w:tc>
          <w:tcPr>
            <w:tcW w:w="992" w:type="dxa"/>
            <w:vAlign w:val="center"/>
          </w:tcPr>
          <w:p w:rsidR="00CE3006" w:rsidRPr="00185D8A" w:rsidRDefault="00CE3006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CE3006" w:rsidRPr="00185D8A" w:rsidRDefault="00CE3006" w:rsidP="00D06B5E">
            <w:pPr>
              <w:spacing w:line="23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85D8A">
              <w:rPr>
                <w:rFonts w:ascii="Arial" w:hAnsi="Arial" w:cs="Arial"/>
                <w:sz w:val="21"/>
                <w:szCs w:val="21"/>
              </w:rPr>
              <w:t>2</w:t>
            </w:r>
          </w:p>
        </w:tc>
      </w:tr>
      <w:tr w:rsidR="00CE3006" w:rsidTr="00F620E3">
        <w:trPr>
          <w:cantSplit/>
        </w:trPr>
        <w:tc>
          <w:tcPr>
            <w:tcW w:w="704" w:type="dxa"/>
            <w:vAlign w:val="center"/>
          </w:tcPr>
          <w:p w:rsidR="00CE3006" w:rsidRPr="00185D8A" w:rsidRDefault="00CE3006" w:rsidP="00D06B5E">
            <w:pPr>
              <w:pStyle w:val="Akapitzlist"/>
              <w:numPr>
                <w:ilvl w:val="0"/>
                <w:numId w:val="6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E3006" w:rsidRPr="00185D8A" w:rsidRDefault="00CE3006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Drabinka koordynacyjna</w:t>
            </w:r>
          </w:p>
        </w:tc>
        <w:tc>
          <w:tcPr>
            <w:tcW w:w="10348" w:type="dxa"/>
            <w:vAlign w:val="center"/>
          </w:tcPr>
          <w:p w:rsidR="00CE3006" w:rsidRPr="00CE3006" w:rsidRDefault="00CE3006" w:rsidP="00B6519B">
            <w:pPr>
              <w:numPr>
                <w:ilvl w:val="0"/>
                <w:numId w:val="45"/>
              </w:numPr>
              <w:shd w:val="clear" w:color="auto" w:fill="FFFFFF"/>
              <w:tabs>
                <w:tab w:val="clear" w:pos="720"/>
                <w:tab w:val="num" w:pos="461"/>
              </w:tabs>
              <w:suppressAutoHyphens/>
              <w:spacing w:before="80" w:line="210" w:lineRule="exact"/>
              <w:ind w:hanging="544"/>
              <w:rPr>
                <w:rFonts w:ascii="Arial" w:hAnsi="Arial" w:cs="Arial"/>
                <w:color w:val="000000" w:themeColor="text1"/>
                <w:szCs w:val="21"/>
              </w:rPr>
            </w:pPr>
            <w:r w:rsidRPr="00CE3006">
              <w:rPr>
                <w:rFonts w:ascii="Arial" w:hAnsi="Arial" w:cs="Arial"/>
                <w:color w:val="000000" w:themeColor="text1"/>
                <w:szCs w:val="21"/>
              </w:rPr>
              <w:t>Materiał: TPE + nylon</w:t>
            </w:r>
          </w:p>
          <w:p w:rsidR="00CE3006" w:rsidRPr="00114F2A" w:rsidRDefault="00CE3006" w:rsidP="00B6519B">
            <w:pPr>
              <w:numPr>
                <w:ilvl w:val="0"/>
                <w:numId w:val="45"/>
              </w:numPr>
              <w:shd w:val="clear" w:color="auto" w:fill="FFFFFF"/>
              <w:tabs>
                <w:tab w:val="clear" w:pos="720"/>
                <w:tab w:val="num" w:pos="461"/>
              </w:tabs>
              <w:suppressAutoHyphens/>
              <w:spacing w:beforeAutospacing="1" w:afterAutospacing="1" w:line="210" w:lineRule="exact"/>
              <w:ind w:hanging="542"/>
              <w:rPr>
                <w:rFonts w:ascii="Arial" w:hAnsi="Arial" w:cs="Arial"/>
                <w:szCs w:val="21"/>
              </w:rPr>
            </w:pPr>
            <w:r w:rsidRPr="00CE3006">
              <w:rPr>
                <w:rFonts w:ascii="Arial" w:hAnsi="Arial" w:cs="Arial"/>
                <w:color w:val="000000" w:themeColor="text1"/>
                <w:szCs w:val="21"/>
              </w:rPr>
              <w:t xml:space="preserve">Wymiary: </w:t>
            </w:r>
            <w:r w:rsidR="00DA765D">
              <w:rPr>
                <w:rFonts w:ascii="Arial" w:hAnsi="Arial" w:cs="Arial"/>
                <w:color w:val="000000" w:themeColor="text1"/>
                <w:szCs w:val="21"/>
              </w:rPr>
              <w:t xml:space="preserve">długość </w:t>
            </w:r>
            <w:r w:rsidRPr="00114F2A">
              <w:rPr>
                <w:rFonts w:ascii="Arial" w:hAnsi="Arial" w:cs="Arial"/>
                <w:szCs w:val="21"/>
              </w:rPr>
              <w:t>6 m</w:t>
            </w:r>
            <w:r w:rsidR="00DA765D" w:rsidRPr="00114F2A">
              <w:rPr>
                <w:rFonts w:ascii="Arial" w:hAnsi="Arial" w:cs="Arial"/>
                <w:szCs w:val="21"/>
              </w:rPr>
              <w:t>, szerokość nie mniej niż 40 cm</w:t>
            </w:r>
          </w:p>
          <w:p w:rsidR="00CE3006" w:rsidRPr="00CE3006" w:rsidRDefault="00CE3006" w:rsidP="00B6519B">
            <w:pPr>
              <w:numPr>
                <w:ilvl w:val="0"/>
                <w:numId w:val="45"/>
              </w:numPr>
              <w:shd w:val="clear" w:color="auto" w:fill="FFFFFF"/>
              <w:tabs>
                <w:tab w:val="clear" w:pos="720"/>
                <w:tab w:val="num" w:pos="461"/>
              </w:tabs>
              <w:suppressAutoHyphens/>
              <w:spacing w:beforeAutospacing="1" w:afterAutospacing="1" w:line="210" w:lineRule="exact"/>
              <w:ind w:hanging="542"/>
              <w:rPr>
                <w:rFonts w:ascii="Arial" w:hAnsi="Arial" w:cs="Arial"/>
                <w:color w:val="000000" w:themeColor="text1"/>
                <w:szCs w:val="21"/>
              </w:rPr>
            </w:pPr>
            <w:r w:rsidRPr="00CE3006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Możliwość regulacji odstępów między szczebelkami</w:t>
            </w:r>
          </w:p>
          <w:p w:rsidR="00CE3006" w:rsidRPr="00185D8A" w:rsidRDefault="00CE3006" w:rsidP="00B6519B">
            <w:pPr>
              <w:numPr>
                <w:ilvl w:val="0"/>
                <w:numId w:val="45"/>
              </w:numPr>
              <w:shd w:val="clear" w:color="auto" w:fill="FFFFFF"/>
              <w:tabs>
                <w:tab w:val="clear" w:pos="720"/>
                <w:tab w:val="num" w:pos="461"/>
              </w:tabs>
              <w:suppressAutoHyphens/>
              <w:spacing w:after="80" w:line="210" w:lineRule="exact"/>
              <w:ind w:left="714" w:hanging="544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CE3006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Opakowanie</w:t>
            </w: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: torba zamykana na zamek</w:t>
            </w:r>
          </w:p>
        </w:tc>
        <w:tc>
          <w:tcPr>
            <w:tcW w:w="992" w:type="dxa"/>
            <w:vAlign w:val="center"/>
          </w:tcPr>
          <w:p w:rsidR="00CE3006" w:rsidRPr="00185D8A" w:rsidRDefault="00CE3006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CE3006" w:rsidRPr="00185D8A" w:rsidRDefault="00CE3006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2</w:t>
            </w:r>
          </w:p>
        </w:tc>
      </w:tr>
      <w:tr w:rsidR="00CE3006" w:rsidTr="00855F6E">
        <w:trPr>
          <w:cantSplit/>
        </w:trPr>
        <w:tc>
          <w:tcPr>
            <w:tcW w:w="704" w:type="dxa"/>
            <w:vAlign w:val="center"/>
          </w:tcPr>
          <w:p w:rsidR="00CE3006" w:rsidRPr="00185D8A" w:rsidRDefault="00CE3006" w:rsidP="00D06B5E">
            <w:pPr>
              <w:pStyle w:val="Akapitzlist"/>
              <w:numPr>
                <w:ilvl w:val="0"/>
                <w:numId w:val="6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E3006" w:rsidRPr="00185D8A" w:rsidRDefault="00CE3006" w:rsidP="00D06B5E">
            <w:pPr>
              <w:pStyle w:val="Nagwek1"/>
              <w:numPr>
                <w:ilvl w:val="0"/>
                <w:numId w:val="0"/>
              </w:numPr>
              <w:spacing w:before="0" w:after="0" w:line="230" w:lineRule="exact"/>
              <w:ind w:left="57"/>
              <w:jc w:val="center"/>
              <w:outlineLvl w:val="0"/>
              <w:rPr>
                <w:rFonts w:ascii="Arial" w:hAnsi="Arial" w:cs="Arial"/>
                <w:b w:val="0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>Brama do crossfitu</w:t>
            </w:r>
          </w:p>
        </w:tc>
        <w:tc>
          <w:tcPr>
            <w:tcW w:w="10348" w:type="dxa"/>
            <w:vAlign w:val="center"/>
          </w:tcPr>
          <w:p w:rsidR="00CE3006" w:rsidRPr="00CE3006" w:rsidRDefault="00CE3006" w:rsidP="00D06B5E">
            <w:pPr>
              <w:widowControl w:val="0"/>
              <w:spacing w:before="80" w:line="230" w:lineRule="exact"/>
              <w:jc w:val="both"/>
              <w:rPr>
                <w:rFonts w:ascii="Arial" w:hAnsi="Arial" w:cs="Arial"/>
                <w:szCs w:val="21"/>
              </w:rPr>
            </w:pPr>
            <w:r w:rsidRPr="00CE3006">
              <w:rPr>
                <w:rFonts w:ascii="Arial" w:hAnsi="Arial" w:cs="Arial"/>
                <w:szCs w:val="21"/>
              </w:rPr>
              <w:t xml:space="preserve">Konstrukcja  stabilna, skręcana z kształtowników zamkniętych </w:t>
            </w:r>
            <w:r w:rsidR="00C72E25">
              <w:rPr>
                <w:rFonts w:ascii="Arial" w:hAnsi="Arial" w:cs="Arial"/>
                <w:szCs w:val="21"/>
              </w:rPr>
              <w:t>min.</w:t>
            </w:r>
            <w:r w:rsidRPr="00CE3006">
              <w:rPr>
                <w:rFonts w:ascii="Arial" w:hAnsi="Arial" w:cs="Arial"/>
                <w:szCs w:val="21"/>
              </w:rPr>
              <w:t xml:space="preserve"> 70</w:t>
            </w:r>
            <w:r w:rsidR="00C72E25">
              <w:rPr>
                <w:rFonts w:ascii="Arial" w:hAnsi="Arial" w:cs="Arial"/>
                <w:szCs w:val="21"/>
              </w:rPr>
              <w:t xml:space="preserve"> </w:t>
            </w:r>
            <w:r w:rsidRPr="00CE3006">
              <w:rPr>
                <w:rFonts w:ascii="Arial" w:hAnsi="Arial" w:cs="Arial"/>
                <w:szCs w:val="21"/>
              </w:rPr>
              <w:t>x</w:t>
            </w:r>
            <w:r w:rsidR="00C72E25">
              <w:rPr>
                <w:rFonts w:ascii="Arial" w:hAnsi="Arial" w:cs="Arial"/>
                <w:szCs w:val="21"/>
              </w:rPr>
              <w:t xml:space="preserve"> </w:t>
            </w:r>
            <w:r w:rsidRPr="00CE3006">
              <w:rPr>
                <w:rFonts w:ascii="Arial" w:hAnsi="Arial" w:cs="Arial"/>
                <w:szCs w:val="21"/>
              </w:rPr>
              <w:t>70</w:t>
            </w:r>
            <w:r w:rsidR="00C72E25">
              <w:rPr>
                <w:rFonts w:ascii="Arial" w:hAnsi="Arial" w:cs="Arial"/>
                <w:szCs w:val="21"/>
              </w:rPr>
              <w:t xml:space="preserve"> </w:t>
            </w:r>
            <w:r w:rsidRPr="00CE3006">
              <w:rPr>
                <w:rFonts w:ascii="Arial" w:hAnsi="Arial" w:cs="Arial"/>
                <w:szCs w:val="21"/>
              </w:rPr>
              <w:t xml:space="preserve">mm o grubości ścianki </w:t>
            </w:r>
            <w:r>
              <w:rPr>
                <w:rFonts w:ascii="Arial" w:hAnsi="Arial" w:cs="Arial"/>
                <w:szCs w:val="21"/>
              </w:rPr>
              <w:t>min.</w:t>
            </w:r>
            <w:r w:rsidRPr="00CE3006">
              <w:rPr>
                <w:rFonts w:ascii="Arial" w:hAnsi="Arial" w:cs="Arial"/>
                <w:szCs w:val="21"/>
              </w:rPr>
              <w:t xml:space="preserve"> 3mm, lakierowana farbami proszkowymi. Regulowane na wysokość zawieszane haki, </w:t>
            </w:r>
            <w:r w:rsidRPr="00CE3006">
              <w:rPr>
                <w:rFonts w:ascii="Arial" w:hAnsi="Arial" w:cs="Arial"/>
                <w:color w:val="000000"/>
                <w:szCs w:val="21"/>
              </w:rPr>
              <w:t>z nierdzewnym płaskownikiem i poziome zabezpieczenie przed upadkiem sztangi podczas treningu (wyłożone nierdzewnym płaskownikiem w celu zabezpieczenia przed uszkodzeniem powłoki malarskiej) pozwalających na odłożenie sztangi na różnych wysokościach.</w:t>
            </w:r>
          </w:p>
          <w:p w:rsidR="00CE3006" w:rsidRPr="00CE3006" w:rsidRDefault="00CE3006" w:rsidP="00B6519B">
            <w:pPr>
              <w:pStyle w:val="Akapitzlist"/>
              <w:widowControl w:val="0"/>
              <w:numPr>
                <w:ilvl w:val="0"/>
                <w:numId w:val="46"/>
              </w:numPr>
              <w:spacing w:line="210" w:lineRule="exact"/>
              <w:ind w:left="460" w:hanging="284"/>
              <w:contextualSpacing w:val="0"/>
              <w:rPr>
                <w:rFonts w:ascii="Arial" w:eastAsia="Lucida Sans Unicode" w:hAnsi="Arial" w:cs="Arial"/>
                <w:sz w:val="20"/>
                <w:szCs w:val="21"/>
                <w:lang w:eastAsia="zh-CN" w:bidi="hi-IN"/>
              </w:rPr>
            </w:pPr>
            <w:r w:rsidRPr="00CE3006"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>Urządzenie do użytku profesjonalnego – stabilna konstrukcja z możliwością kotwienia do ściany lub podłogi</w:t>
            </w:r>
          </w:p>
          <w:p w:rsidR="00CE3006" w:rsidRPr="00CE3006" w:rsidRDefault="00CE3006" w:rsidP="00B6519B">
            <w:pPr>
              <w:pStyle w:val="Akapitzlist"/>
              <w:widowControl w:val="0"/>
              <w:numPr>
                <w:ilvl w:val="0"/>
                <w:numId w:val="46"/>
              </w:numPr>
              <w:spacing w:line="210" w:lineRule="exact"/>
              <w:ind w:left="460" w:hanging="284"/>
              <w:contextualSpacing w:val="0"/>
              <w:rPr>
                <w:rFonts w:ascii="Arial" w:eastAsia="Lucida Sans Unicode" w:hAnsi="Arial" w:cs="Arial"/>
                <w:sz w:val="20"/>
                <w:szCs w:val="21"/>
                <w:lang w:eastAsia="zh-CN" w:bidi="hi-IN"/>
              </w:rPr>
            </w:pPr>
            <w:r w:rsidRPr="00CE3006"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>Wysokość</w:t>
            </w:r>
            <w:r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>:</w:t>
            </w:r>
            <w:r w:rsidRPr="00CE3006"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 xml:space="preserve"> 240-260 cm </w:t>
            </w:r>
          </w:p>
          <w:p w:rsidR="00CE3006" w:rsidRPr="00CE3006" w:rsidRDefault="00CE3006" w:rsidP="00B6519B">
            <w:pPr>
              <w:pStyle w:val="Akapitzlist"/>
              <w:widowControl w:val="0"/>
              <w:numPr>
                <w:ilvl w:val="0"/>
                <w:numId w:val="46"/>
              </w:numPr>
              <w:spacing w:line="210" w:lineRule="exact"/>
              <w:ind w:left="460" w:hanging="284"/>
              <w:contextualSpacing w:val="0"/>
              <w:rPr>
                <w:rFonts w:ascii="Arial" w:eastAsia="Lucida Sans Unicode" w:hAnsi="Arial" w:cs="Arial"/>
                <w:sz w:val="20"/>
                <w:szCs w:val="21"/>
                <w:lang w:eastAsia="zh-CN" w:bidi="hi-IN"/>
              </w:rPr>
            </w:pPr>
            <w:r w:rsidRPr="00CE3006"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>Szerokość</w:t>
            </w:r>
            <w:r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>:</w:t>
            </w:r>
            <w:r w:rsidRPr="00CE3006"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 xml:space="preserve"> 300-330 cm</w:t>
            </w:r>
          </w:p>
          <w:p w:rsidR="00CE3006" w:rsidRPr="00CE3006" w:rsidRDefault="00CE3006" w:rsidP="00B6519B">
            <w:pPr>
              <w:pStyle w:val="Akapitzlist"/>
              <w:widowControl w:val="0"/>
              <w:numPr>
                <w:ilvl w:val="0"/>
                <w:numId w:val="46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  <w:lang w:bidi="hi-IN"/>
              </w:rPr>
            </w:pPr>
            <w:r w:rsidRPr="00CE3006">
              <w:rPr>
                <w:rFonts w:ascii="Arial" w:hAnsi="Arial" w:cs="Arial"/>
                <w:color w:val="000000"/>
                <w:sz w:val="20"/>
                <w:szCs w:val="21"/>
                <w:lang w:bidi="hi-IN"/>
              </w:rPr>
              <w:t>Głębokość</w:t>
            </w:r>
            <w:r>
              <w:rPr>
                <w:rFonts w:ascii="Arial" w:hAnsi="Arial" w:cs="Arial"/>
                <w:color w:val="000000"/>
                <w:sz w:val="20"/>
                <w:szCs w:val="21"/>
                <w:lang w:bidi="hi-IN"/>
              </w:rPr>
              <w:t>:</w:t>
            </w:r>
            <w:r w:rsidRPr="00CE3006">
              <w:rPr>
                <w:rFonts w:ascii="Arial" w:hAnsi="Arial" w:cs="Arial"/>
                <w:color w:val="000000"/>
                <w:sz w:val="20"/>
                <w:szCs w:val="21"/>
                <w:lang w:bidi="hi-IN"/>
              </w:rPr>
              <w:t xml:space="preserve"> 110-140 cm</w:t>
            </w:r>
          </w:p>
          <w:p w:rsidR="00CE3006" w:rsidRPr="00CE3006" w:rsidRDefault="00CE3006" w:rsidP="00B6519B">
            <w:pPr>
              <w:pStyle w:val="Akapitzlist"/>
              <w:widowControl w:val="0"/>
              <w:numPr>
                <w:ilvl w:val="0"/>
                <w:numId w:val="46"/>
              </w:numPr>
              <w:spacing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  <w:lang w:bidi="hi-IN"/>
              </w:rPr>
            </w:pPr>
            <w:r w:rsidRPr="00CE3006">
              <w:rPr>
                <w:rFonts w:ascii="Arial" w:hAnsi="Arial" w:cs="Arial"/>
                <w:color w:val="000000"/>
                <w:sz w:val="20"/>
                <w:szCs w:val="21"/>
                <w:lang w:bidi="hi-IN"/>
              </w:rPr>
              <w:t>Urządzenie do treningu mięśni klatki piersiowej, mięśni nóg, górnych partii ciała (triceps, biceps)</w:t>
            </w:r>
          </w:p>
          <w:p w:rsidR="00CE3006" w:rsidRPr="00CE3006" w:rsidRDefault="00CE3006" w:rsidP="00B6519B">
            <w:pPr>
              <w:pStyle w:val="Akapitzlist"/>
              <w:widowControl w:val="0"/>
              <w:numPr>
                <w:ilvl w:val="0"/>
                <w:numId w:val="46"/>
              </w:numPr>
              <w:spacing w:line="210" w:lineRule="exact"/>
              <w:ind w:left="460" w:hanging="284"/>
              <w:contextualSpacing w:val="0"/>
              <w:jc w:val="both"/>
              <w:rPr>
                <w:rFonts w:ascii="Arial" w:eastAsia="Lucida Sans Unicode" w:hAnsi="Arial" w:cs="Arial"/>
                <w:sz w:val="20"/>
                <w:szCs w:val="21"/>
                <w:lang w:eastAsia="zh-CN" w:bidi="hi-IN"/>
              </w:rPr>
            </w:pPr>
            <w:r w:rsidRPr="00CE3006"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>8 uchwytów na sztangi, dwa komplety zabezpieczeń przed upuszczeniem sztangi</w:t>
            </w:r>
          </w:p>
          <w:p w:rsidR="00CE3006" w:rsidRPr="00CE3006" w:rsidRDefault="00CE3006" w:rsidP="00B6519B">
            <w:pPr>
              <w:pStyle w:val="Akapitzlist"/>
              <w:widowControl w:val="0"/>
              <w:numPr>
                <w:ilvl w:val="0"/>
                <w:numId w:val="46"/>
              </w:numPr>
              <w:spacing w:line="210" w:lineRule="exact"/>
              <w:ind w:left="460" w:hanging="284"/>
              <w:contextualSpacing w:val="0"/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</w:pPr>
            <w:r w:rsidRPr="00CE3006"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>Ilość słupów: min. 6 szt.</w:t>
            </w:r>
          </w:p>
          <w:p w:rsidR="00CE3006" w:rsidRPr="00CE3006" w:rsidRDefault="00CE3006" w:rsidP="00B6519B">
            <w:pPr>
              <w:pStyle w:val="Akapitzlist"/>
              <w:widowControl w:val="0"/>
              <w:numPr>
                <w:ilvl w:val="0"/>
                <w:numId w:val="46"/>
              </w:numPr>
              <w:spacing w:line="210" w:lineRule="exact"/>
              <w:ind w:left="460" w:hanging="284"/>
              <w:contextualSpacing w:val="0"/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</w:pPr>
            <w:r w:rsidRPr="00CE3006"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 xml:space="preserve">Magazyny na talerze z zabezpieczeniem gumową podkładką przy słupie w celu nie obijania: 12 szt.  </w:t>
            </w:r>
          </w:p>
          <w:p w:rsidR="00CE3006" w:rsidRPr="00CE3006" w:rsidRDefault="00CE3006" w:rsidP="00B6519B">
            <w:pPr>
              <w:pStyle w:val="Akapitzlist"/>
              <w:widowControl w:val="0"/>
              <w:numPr>
                <w:ilvl w:val="0"/>
                <w:numId w:val="46"/>
              </w:numPr>
              <w:spacing w:line="210" w:lineRule="exact"/>
              <w:ind w:left="460" w:hanging="284"/>
              <w:contextualSpacing w:val="0"/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</w:pPr>
            <w:r w:rsidRPr="00CE3006"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 xml:space="preserve">Drążki do podciągania: 2 szt. (drążek ma posiadać dwa uchwyty szerokie i dwa wąskie) wykonanie ze stali nierdzewnej lub chromu moletkowanego, zamontowane w bezpieczny sposób, umożliwiający podciąganie się dwóch osób jednocześnie. </w:t>
            </w:r>
          </w:p>
          <w:p w:rsidR="00CE3006" w:rsidRPr="00CE3006" w:rsidRDefault="00CE3006" w:rsidP="00B6519B">
            <w:pPr>
              <w:pStyle w:val="Akapitzlist"/>
              <w:widowControl w:val="0"/>
              <w:numPr>
                <w:ilvl w:val="0"/>
                <w:numId w:val="46"/>
              </w:numPr>
              <w:spacing w:line="210" w:lineRule="exact"/>
              <w:ind w:left="460" w:hanging="284"/>
              <w:contextualSpacing w:val="0"/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</w:pPr>
            <w:r w:rsidRPr="00CE3006"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>Drabinka do przeplotu rąk na całej szerokości urządzenia.</w:t>
            </w:r>
          </w:p>
          <w:p w:rsidR="00CE3006" w:rsidRPr="00CE3006" w:rsidRDefault="00CE3006" w:rsidP="00B6519B">
            <w:pPr>
              <w:pStyle w:val="Akapitzlist"/>
              <w:widowControl w:val="0"/>
              <w:numPr>
                <w:ilvl w:val="0"/>
                <w:numId w:val="46"/>
              </w:numPr>
              <w:spacing w:line="210" w:lineRule="exact"/>
              <w:ind w:left="460" w:hanging="284"/>
              <w:contextualSpacing w:val="0"/>
              <w:rPr>
                <w:rFonts w:ascii="Arial" w:eastAsia="Lucida Sans Unicode" w:hAnsi="Arial" w:cs="Arial"/>
                <w:sz w:val="20"/>
                <w:szCs w:val="21"/>
                <w:lang w:eastAsia="zh-CN" w:bidi="hi-IN"/>
              </w:rPr>
            </w:pPr>
            <w:r w:rsidRPr="00CE3006"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>Min</w:t>
            </w:r>
            <w:r>
              <w:rPr>
                <w:rFonts w:ascii="Arial" w:eastAsia="Lucida Sans Unicode" w:hAnsi="Arial" w:cs="Arial"/>
                <w:szCs w:val="21"/>
                <w:lang w:eastAsia="zh-CN" w:bidi="hi-IN"/>
              </w:rPr>
              <w:t>.</w:t>
            </w:r>
            <w:r w:rsidRPr="00CE3006">
              <w:rPr>
                <w:rFonts w:ascii="Arial" w:eastAsia="Lucida Sans Unicode" w:hAnsi="Arial" w:cs="Arial"/>
                <w:sz w:val="20"/>
                <w:szCs w:val="21"/>
                <w:lang w:eastAsia="zh-CN" w:bidi="hi-IN"/>
              </w:rPr>
              <w:t xml:space="preserve"> 16 uchwytów wykonanych w podstawie i górnej ramie urządzenia w celu zaczepienia akcesorii typu gumy, trx, lina </w:t>
            </w:r>
          </w:p>
          <w:p w:rsidR="00CE3006" w:rsidRPr="00CE3006" w:rsidRDefault="00CE3006" w:rsidP="00B6519B">
            <w:pPr>
              <w:pStyle w:val="Akapitzlist"/>
              <w:widowControl w:val="0"/>
              <w:numPr>
                <w:ilvl w:val="0"/>
                <w:numId w:val="47"/>
              </w:numPr>
              <w:spacing w:line="210" w:lineRule="exact"/>
              <w:ind w:left="460" w:hanging="284"/>
              <w:contextualSpacing w:val="0"/>
              <w:jc w:val="both"/>
              <w:rPr>
                <w:rFonts w:ascii="Arial" w:eastAsia="Lucida Sans Unicode" w:hAnsi="Arial" w:cs="Arial"/>
                <w:sz w:val="20"/>
                <w:szCs w:val="21"/>
                <w:lang w:eastAsia="zh-CN" w:bidi="hi-IN"/>
              </w:rPr>
            </w:pPr>
            <w:r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>Rotor na sztangę</w:t>
            </w:r>
            <w:r w:rsidRPr="00CE3006"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 xml:space="preserve"> fi 50</w:t>
            </w:r>
            <w:r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 xml:space="preserve"> mm</w:t>
            </w:r>
            <w:r w:rsidR="00C72E25"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>,</w:t>
            </w:r>
            <w:r w:rsidRPr="00CE3006"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 xml:space="preserve"> możliwość zamontowania na każdym słupie  </w:t>
            </w:r>
          </w:p>
          <w:p w:rsidR="00CE3006" w:rsidRPr="00CE3006" w:rsidRDefault="00CE3006" w:rsidP="00B6519B">
            <w:pPr>
              <w:pStyle w:val="Akapitzlist"/>
              <w:widowControl w:val="0"/>
              <w:numPr>
                <w:ilvl w:val="0"/>
                <w:numId w:val="47"/>
              </w:numPr>
              <w:spacing w:after="80" w:line="210" w:lineRule="exact"/>
              <w:ind w:left="460" w:hanging="284"/>
              <w:contextualSpacing w:val="0"/>
              <w:jc w:val="both"/>
              <w:rPr>
                <w:rFonts w:ascii="Arial" w:eastAsia="Lucida Sans Unicode" w:hAnsi="Arial" w:cs="Arial"/>
                <w:sz w:val="20"/>
                <w:szCs w:val="21"/>
                <w:lang w:eastAsia="zh-CN" w:bidi="hi-IN"/>
              </w:rPr>
            </w:pPr>
            <w:r w:rsidRPr="00CE3006">
              <w:rPr>
                <w:rFonts w:ascii="Arial" w:eastAsia="Lucida Sans Unicode" w:hAnsi="Arial" w:cs="Arial"/>
                <w:color w:val="000000"/>
                <w:sz w:val="20"/>
                <w:szCs w:val="21"/>
                <w:lang w:eastAsia="zh-CN" w:bidi="hi-IN"/>
              </w:rPr>
              <w:t>Numeracja na słupach naniesiona w sposób trwały</w:t>
            </w:r>
          </w:p>
        </w:tc>
        <w:tc>
          <w:tcPr>
            <w:tcW w:w="992" w:type="dxa"/>
            <w:vAlign w:val="center"/>
          </w:tcPr>
          <w:p w:rsidR="00CE3006" w:rsidRPr="00185D8A" w:rsidRDefault="00CE3006" w:rsidP="00D06B5E">
            <w:pPr>
              <w:spacing w:line="230" w:lineRule="exact"/>
              <w:ind w:left="57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kpl.</w:t>
            </w:r>
          </w:p>
        </w:tc>
        <w:tc>
          <w:tcPr>
            <w:tcW w:w="1134" w:type="dxa"/>
            <w:vAlign w:val="center"/>
          </w:tcPr>
          <w:p w:rsidR="00CE3006" w:rsidRPr="00185D8A" w:rsidRDefault="00CE3006" w:rsidP="00D06B5E">
            <w:pPr>
              <w:spacing w:line="230" w:lineRule="exact"/>
              <w:ind w:left="57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1</w:t>
            </w:r>
          </w:p>
        </w:tc>
      </w:tr>
      <w:tr w:rsidR="00C72E25" w:rsidTr="00855F6E">
        <w:trPr>
          <w:cantSplit/>
        </w:trPr>
        <w:tc>
          <w:tcPr>
            <w:tcW w:w="704" w:type="dxa"/>
            <w:vAlign w:val="center"/>
          </w:tcPr>
          <w:p w:rsidR="00C72E25" w:rsidRPr="00185D8A" w:rsidRDefault="00C72E25" w:rsidP="00D06B5E">
            <w:pPr>
              <w:pStyle w:val="Akapitzlist"/>
              <w:numPr>
                <w:ilvl w:val="0"/>
                <w:numId w:val="6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72E25" w:rsidRPr="00185D8A" w:rsidRDefault="00C72E25" w:rsidP="00D06B5E">
            <w:pPr>
              <w:pStyle w:val="Nagwek1"/>
              <w:numPr>
                <w:ilvl w:val="0"/>
                <w:numId w:val="0"/>
              </w:numPr>
              <w:spacing w:before="0" w:after="0" w:line="230" w:lineRule="exact"/>
              <w:ind w:left="57"/>
              <w:outlineLvl w:val="0"/>
              <w:rPr>
                <w:rFonts w:ascii="Arial" w:hAnsi="Arial" w:cs="Arial"/>
                <w:b w:val="0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>Brama do „street workout”(kpl)</w:t>
            </w:r>
          </w:p>
        </w:tc>
        <w:tc>
          <w:tcPr>
            <w:tcW w:w="10348" w:type="dxa"/>
            <w:vAlign w:val="center"/>
          </w:tcPr>
          <w:p w:rsidR="00C72E25" w:rsidRPr="00114F2A" w:rsidRDefault="00C72E25" w:rsidP="00D06B5E">
            <w:pPr>
              <w:spacing w:before="80" w:line="230" w:lineRule="exact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 xml:space="preserve">Konstrukcja  stabilna, skręcana z kształtowników zamkniętych min. 70 x 70 mm o grubości ścianki min. 3mm, lakierowana farbami proszkowymi. </w:t>
            </w:r>
          </w:p>
          <w:p w:rsidR="00C72E25" w:rsidRPr="00114F2A" w:rsidRDefault="00C72E25" w:rsidP="00D06B5E">
            <w:pPr>
              <w:spacing w:line="230" w:lineRule="exact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Regulowane na wysokość zawieszane haki z nierdzewnym płaskownikiem i poziome zabezpieczenie przed upadkiem sztangi podczas treningu (wyłożone nierdzewnym płaskownikiem w celu zabezpieczenia przed uszkodzeniem powłoki malarskiej) pozwalających na odłożenie sztangi na różnych wysokościach.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48"/>
              </w:numPr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>2 słupki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48"/>
              </w:numPr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>2 drążki z możliwością przymocowania do ściany, słupów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48"/>
              </w:numPr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>2 kpl. uchwyty na sztangi (1 długi, 1 krótki)</w:t>
            </w:r>
          </w:p>
          <w:p w:rsidR="00C72E25" w:rsidRPr="00114F2A" w:rsidRDefault="00C72E25" w:rsidP="00B6519B">
            <w:pPr>
              <w:spacing w:line="210" w:lineRule="exact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Wyposażenie:</w:t>
            </w:r>
          </w:p>
          <w:p w:rsidR="00C72E25" w:rsidRPr="00114F2A" w:rsidRDefault="00C72E25" w:rsidP="00B6519B">
            <w:pPr>
              <w:spacing w:line="210" w:lineRule="exact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- Sztanga olimpijska: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10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 xml:space="preserve">średnica: 50 mm 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10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 xml:space="preserve">długość: 220cm, z tulejami, 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10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 xml:space="preserve">waga: 20 kg (możliwość wykonania treningu podrzutu) tolerancja wagi: </w:t>
            </w:r>
            <w:r w:rsidR="00454884" w:rsidRPr="00114F2A">
              <w:rPr>
                <w:rFonts w:ascii="Arial" w:hAnsi="Arial" w:cs="Arial"/>
                <w:sz w:val="20"/>
                <w:szCs w:val="21"/>
              </w:rPr>
              <w:t xml:space="preserve">± </w:t>
            </w:r>
            <w:r w:rsidRPr="00114F2A">
              <w:rPr>
                <w:rFonts w:ascii="Arial" w:hAnsi="Arial" w:cs="Arial"/>
                <w:sz w:val="20"/>
                <w:szCs w:val="21"/>
              </w:rPr>
              <w:t xml:space="preserve"> 20 gr.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10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>wytrzymałość na rozciąganie: 200 000 psi = 200 K (K/KSI = Kilopound na cal kwadratowy)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10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>wysoka nośność + 600 kg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10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>średnica uchwytu: 28 mm</w:t>
            </w:r>
          </w:p>
          <w:p w:rsidR="00C72E25" w:rsidRPr="00114F2A" w:rsidRDefault="00C72E25" w:rsidP="00B6519B">
            <w:pPr>
              <w:spacing w:line="210" w:lineRule="exact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- Obciążenie typu bumper: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9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>wytrzymałe i odporne na zużycie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9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>średnica otworu: 50/51 mm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9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>masywny rdzeń z żelaza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9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>pasują do gryfów o średnicy 50 mm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9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>wytrzymałe i odporne na rozdarcie poszycie z uretanu ze wzmocnioną metalową tuleją</w:t>
            </w:r>
          </w:p>
          <w:p w:rsidR="00C72E25" w:rsidRPr="00114F2A" w:rsidRDefault="00C72E25" w:rsidP="00B6519B">
            <w:pPr>
              <w:spacing w:line="210" w:lineRule="exact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 xml:space="preserve">        (6 x 5kg, 6 x 10kg, 4 x 15kg, 4 x 20kg) = 230kg</w:t>
            </w:r>
          </w:p>
          <w:p w:rsidR="00C72E25" w:rsidRPr="00114F2A" w:rsidRDefault="00C72E25" w:rsidP="00B6519B">
            <w:pPr>
              <w:spacing w:line="210" w:lineRule="exact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- Kołkownica.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9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 xml:space="preserve">240 x 30 </w:t>
            </w:r>
            <w:r w:rsidR="00DA765D" w:rsidRPr="00114F2A">
              <w:rPr>
                <w:rFonts w:ascii="Arial" w:hAnsi="Arial" w:cs="Arial"/>
                <w:sz w:val="20"/>
                <w:szCs w:val="21"/>
              </w:rPr>
              <w:t>cm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9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 xml:space="preserve">tworzywo: wysokiej jakości sklejka liściasta w stalowej ramie umożliwiającej mocowanie do bramy w pionie i poziomie. 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9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>kołek fi 30 mm x 165 mm (lite drewno): 4 szt.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9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>kule fi 80 mm: 2 szt.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9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 xml:space="preserve">kule fi 100 mm:  2 szt. 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9"/>
              </w:numPr>
              <w:suppressAutoHyphens/>
              <w:spacing w:line="210" w:lineRule="exact"/>
              <w:ind w:left="461" w:hanging="283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>grubość warstwy: min 40 mm</w:t>
            </w:r>
          </w:p>
          <w:p w:rsidR="00C72E25" w:rsidRPr="00114F2A" w:rsidRDefault="00C72E25" w:rsidP="00B6519B">
            <w:pPr>
              <w:pStyle w:val="Akapitzlist"/>
              <w:numPr>
                <w:ilvl w:val="0"/>
                <w:numId w:val="9"/>
              </w:numPr>
              <w:suppressAutoHyphens/>
              <w:spacing w:after="80" w:line="210" w:lineRule="exact"/>
              <w:ind w:left="460" w:hanging="284"/>
              <w:contextualSpacing w:val="0"/>
              <w:rPr>
                <w:rFonts w:ascii="Arial" w:hAnsi="Arial" w:cs="Arial"/>
                <w:sz w:val="20"/>
                <w:szCs w:val="21"/>
              </w:rPr>
            </w:pPr>
            <w:r w:rsidRPr="00114F2A">
              <w:rPr>
                <w:rFonts w:ascii="Arial" w:hAnsi="Arial" w:cs="Arial"/>
                <w:sz w:val="20"/>
                <w:szCs w:val="21"/>
              </w:rPr>
              <w:t>kołki do montażu.</w:t>
            </w:r>
          </w:p>
        </w:tc>
        <w:tc>
          <w:tcPr>
            <w:tcW w:w="992" w:type="dxa"/>
            <w:vAlign w:val="center"/>
          </w:tcPr>
          <w:p w:rsidR="00C72E25" w:rsidRPr="00185D8A" w:rsidRDefault="00C72E25" w:rsidP="00D06B5E">
            <w:pPr>
              <w:spacing w:line="230" w:lineRule="exact"/>
              <w:ind w:left="57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kpl.</w:t>
            </w:r>
          </w:p>
        </w:tc>
        <w:tc>
          <w:tcPr>
            <w:tcW w:w="1134" w:type="dxa"/>
            <w:vAlign w:val="center"/>
          </w:tcPr>
          <w:p w:rsidR="00C72E25" w:rsidRPr="00185D8A" w:rsidRDefault="00C72E25" w:rsidP="00D06B5E">
            <w:pPr>
              <w:spacing w:line="230" w:lineRule="exact"/>
              <w:ind w:left="57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1</w:t>
            </w:r>
          </w:p>
        </w:tc>
      </w:tr>
      <w:tr w:rsidR="00C72E25" w:rsidTr="00855F6E">
        <w:trPr>
          <w:cantSplit/>
        </w:trPr>
        <w:tc>
          <w:tcPr>
            <w:tcW w:w="704" w:type="dxa"/>
            <w:vAlign w:val="center"/>
          </w:tcPr>
          <w:p w:rsidR="00C72E25" w:rsidRPr="00185D8A" w:rsidRDefault="00C72E25" w:rsidP="00D06B5E">
            <w:pPr>
              <w:pStyle w:val="Akapitzlist"/>
              <w:numPr>
                <w:ilvl w:val="0"/>
                <w:numId w:val="66"/>
              </w:numPr>
              <w:spacing w:before="120" w:line="230" w:lineRule="exact"/>
              <w:ind w:left="0" w:firstLine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72E25" w:rsidRPr="00185D8A" w:rsidRDefault="00C72E25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Gryf zaczepowy</w:t>
            </w:r>
          </w:p>
        </w:tc>
        <w:tc>
          <w:tcPr>
            <w:tcW w:w="10348" w:type="dxa"/>
            <w:vAlign w:val="center"/>
          </w:tcPr>
          <w:p w:rsidR="00C72E25" w:rsidRPr="00114F2A" w:rsidRDefault="00542A39" w:rsidP="00D06B5E">
            <w:pPr>
              <w:widowControl w:val="0"/>
              <w:spacing w:before="80" w:line="230" w:lineRule="exact"/>
              <w:jc w:val="both"/>
              <w:rPr>
                <w:rFonts w:ascii="Arial" w:hAnsi="Arial" w:cs="Arial"/>
                <w:szCs w:val="21"/>
                <w:shd w:val="clear" w:color="auto" w:fill="FFFFFF"/>
              </w:rPr>
            </w:pPr>
            <w:r w:rsidRPr="00114F2A">
              <w:rPr>
                <w:rFonts w:ascii="Arial" w:hAnsi="Arial" w:cs="Arial"/>
                <w:szCs w:val="21"/>
                <w:shd w:val="clear" w:color="auto" w:fill="FFFFFF"/>
              </w:rPr>
              <w:t xml:space="preserve">Gryf </w:t>
            </w:r>
            <w:r w:rsidR="005F05F3" w:rsidRPr="00114F2A">
              <w:rPr>
                <w:rFonts w:ascii="Arial" w:hAnsi="Arial" w:cs="Arial"/>
                <w:szCs w:val="21"/>
                <w:shd w:val="clear" w:color="auto" w:fill="FFFFFF"/>
              </w:rPr>
              <w:t xml:space="preserve">zaczepowy </w:t>
            </w:r>
            <w:r w:rsidRPr="00114F2A">
              <w:rPr>
                <w:rFonts w:ascii="Arial" w:hAnsi="Arial" w:cs="Arial"/>
                <w:szCs w:val="21"/>
                <w:shd w:val="clear" w:color="auto" w:fill="FFFFFF"/>
              </w:rPr>
              <w:t>typu s</w:t>
            </w:r>
            <w:r w:rsidR="00C72E25" w:rsidRPr="00114F2A">
              <w:rPr>
                <w:rFonts w:ascii="Arial" w:hAnsi="Arial" w:cs="Arial"/>
                <w:szCs w:val="21"/>
                <w:shd w:val="clear" w:color="auto" w:fill="FFFFFF"/>
              </w:rPr>
              <w:t>znur</w:t>
            </w:r>
            <w:r w:rsidRPr="00114F2A">
              <w:rPr>
                <w:rFonts w:ascii="Arial" w:hAnsi="Arial" w:cs="Arial"/>
                <w:szCs w:val="21"/>
                <w:shd w:val="clear" w:color="auto" w:fill="FFFFFF"/>
              </w:rPr>
              <w:t>,</w:t>
            </w:r>
            <w:r w:rsidR="00C72E25" w:rsidRPr="00114F2A">
              <w:rPr>
                <w:rFonts w:ascii="Arial" w:hAnsi="Arial" w:cs="Arial"/>
                <w:szCs w:val="21"/>
                <w:shd w:val="clear" w:color="auto" w:fill="FFFFFF"/>
              </w:rPr>
              <w:t xml:space="preserve"> na obu końcach musi posiadać gumowe tuleje, które będą zapewniać pewność chwytu. Sznur </w:t>
            </w:r>
            <w:r w:rsidRPr="00114F2A">
              <w:rPr>
                <w:rFonts w:ascii="Arial" w:hAnsi="Arial" w:cs="Arial"/>
                <w:szCs w:val="21"/>
                <w:shd w:val="clear" w:color="auto" w:fill="FFFFFF"/>
              </w:rPr>
              <w:t xml:space="preserve">musi być wykonany z tworzywa syntetycznego </w:t>
            </w:r>
            <w:r w:rsidR="00C72E25" w:rsidRPr="00114F2A">
              <w:rPr>
                <w:rFonts w:ascii="Arial" w:hAnsi="Arial" w:cs="Arial"/>
                <w:szCs w:val="21"/>
                <w:shd w:val="clear" w:color="auto" w:fill="FFFFFF"/>
              </w:rPr>
              <w:t>pozwalającego na mocny i stabilny chwyt.</w:t>
            </w:r>
          </w:p>
          <w:p w:rsidR="00C72E25" w:rsidRPr="00114F2A" w:rsidRDefault="00542A39" w:rsidP="00B6519B">
            <w:pPr>
              <w:numPr>
                <w:ilvl w:val="0"/>
                <w:numId w:val="49"/>
              </w:numPr>
              <w:shd w:val="clear" w:color="auto" w:fill="FFFFFF"/>
              <w:tabs>
                <w:tab w:val="clear" w:pos="720"/>
              </w:tabs>
              <w:suppressAutoHyphens/>
              <w:spacing w:line="210" w:lineRule="exact"/>
              <w:ind w:left="461" w:hanging="283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długość: 70-75</w:t>
            </w:r>
            <w:r w:rsidR="00C72E25" w:rsidRPr="00114F2A">
              <w:rPr>
                <w:rFonts w:ascii="Arial" w:hAnsi="Arial" w:cs="Arial"/>
                <w:szCs w:val="21"/>
              </w:rPr>
              <w:t xml:space="preserve"> cm</w:t>
            </w:r>
            <w:r w:rsidR="00454884" w:rsidRPr="00114F2A">
              <w:rPr>
                <w:rFonts w:ascii="Arial" w:hAnsi="Arial" w:cs="Arial"/>
                <w:szCs w:val="21"/>
              </w:rPr>
              <w:t xml:space="preserve">  </w:t>
            </w:r>
          </w:p>
          <w:p w:rsidR="00C72E25" w:rsidRPr="00114F2A" w:rsidRDefault="00C72E25" w:rsidP="00B6519B">
            <w:pPr>
              <w:numPr>
                <w:ilvl w:val="0"/>
                <w:numId w:val="49"/>
              </w:numPr>
              <w:shd w:val="clear" w:color="auto" w:fill="FFFFFF"/>
              <w:tabs>
                <w:tab w:val="clear" w:pos="720"/>
              </w:tabs>
              <w:suppressAutoHyphens/>
              <w:spacing w:line="210" w:lineRule="exact"/>
              <w:ind w:left="461" w:hanging="283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średnica otworu: 1,5 cm</w:t>
            </w:r>
          </w:p>
          <w:p w:rsidR="00C72E25" w:rsidRPr="00114F2A" w:rsidRDefault="00C72E25" w:rsidP="00B6519B">
            <w:pPr>
              <w:numPr>
                <w:ilvl w:val="0"/>
                <w:numId w:val="49"/>
              </w:numPr>
              <w:shd w:val="clear" w:color="auto" w:fill="FFFFFF"/>
              <w:tabs>
                <w:tab w:val="clear" w:pos="720"/>
              </w:tabs>
              <w:suppressAutoHyphens/>
              <w:spacing w:line="210" w:lineRule="exact"/>
              <w:ind w:left="461" w:hanging="283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>długość części chwytnej: 60</w:t>
            </w:r>
            <w:r w:rsidR="00542A39" w:rsidRPr="00114F2A">
              <w:rPr>
                <w:rFonts w:ascii="Arial" w:hAnsi="Arial" w:cs="Arial"/>
                <w:szCs w:val="21"/>
              </w:rPr>
              <w:t>-65</w:t>
            </w:r>
            <w:r w:rsidRPr="00114F2A">
              <w:rPr>
                <w:rFonts w:ascii="Arial" w:hAnsi="Arial" w:cs="Arial"/>
                <w:szCs w:val="21"/>
              </w:rPr>
              <w:t xml:space="preserve"> cm</w:t>
            </w:r>
            <w:r w:rsidR="00454884" w:rsidRPr="00114F2A">
              <w:rPr>
                <w:rFonts w:ascii="Arial" w:hAnsi="Arial" w:cs="Arial"/>
                <w:szCs w:val="21"/>
              </w:rPr>
              <w:t xml:space="preserve"> </w:t>
            </w:r>
          </w:p>
          <w:p w:rsidR="00C72E25" w:rsidRPr="00114F2A" w:rsidRDefault="00C72E25" w:rsidP="00B6519B">
            <w:pPr>
              <w:numPr>
                <w:ilvl w:val="0"/>
                <w:numId w:val="49"/>
              </w:numPr>
              <w:shd w:val="clear" w:color="auto" w:fill="FFFFFF"/>
              <w:tabs>
                <w:tab w:val="clear" w:pos="720"/>
              </w:tabs>
              <w:suppressAutoHyphens/>
              <w:spacing w:line="210" w:lineRule="exact"/>
              <w:ind w:left="461" w:hanging="283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 xml:space="preserve">średnica </w:t>
            </w:r>
            <w:r w:rsidR="00542A39" w:rsidRPr="00114F2A">
              <w:rPr>
                <w:rFonts w:ascii="Arial" w:hAnsi="Arial" w:cs="Arial"/>
                <w:szCs w:val="21"/>
              </w:rPr>
              <w:t>sznura</w:t>
            </w:r>
            <w:r w:rsidRPr="00114F2A">
              <w:rPr>
                <w:rFonts w:ascii="Arial" w:hAnsi="Arial" w:cs="Arial"/>
                <w:szCs w:val="21"/>
              </w:rPr>
              <w:t>: 2,8</w:t>
            </w:r>
            <w:r w:rsidR="00542A39" w:rsidRPr="00114F2A">
              <w:rPr>
                <w:rFonts w:ascii="Arial" w:hAnsi="Arial" w:cs="Arial"/>
                <w:szCs w:val="21"/>
              </w:rPr>
              <w:t xml:space="preserve">-3 </w:t>
            </w:r>
            <w:r w:rsidRPr="00114F2A">
              <w:rPr>
                <w:rFonts w:ascii="Arial" w:hAnsi="Arial" w:cs="Arial"/>
                <w:szCs w:val="21"/>
              </w:rPr>
              <w:t>cm</w:t>
            </w:r>
          </w:p>
          <w:p w:rsidR="00C72E25" w:rsidRPr="00114F2A" w:rsidRDefault="00C72E25" w:rsidP="00B6519B">
            <w:pPr>
              <w:numPr>
                <w:ilvl w:val="0"/>
                <w:numId w:val="49"/>
              </w:numPr>
              <w:shd w:val="clear" w:color="auto" w:fill="FFFFFF"/>
              <w:tabs>
                <w:tab w:val="clear" w:pos="720"/>
              </w:tabs>
              <w:suppressAutoHyphens/>
              <w:spacing w:after="80" w:line="210" w:lineRule="exact"/>
              <w:ind w:left="460" w:hanging="284"/>
              <w:rPr>
                <w:rFonts w:ascii="Arial" w:hAnsi="Arial" w:cs="Arial"/>
                <w:szCs w:val="21"/>
              </w:rPr>
            </w:pPr>
            <w:r w:rsidRPr="00114F2A">
              <w:rPr>
                <w:rFonts w:ascii="Arial" w:hAnsi="Arial" w:cs="Arial"/>
                <w:szCs w:val="21"/>
              </w:rPr>
              <w:t xml:space="preserve">waga: ok. 800 g </w:t>
            </w:r>
          </w:p>
        </w:tc>
        <w:tc>
          <w:tcPr>
            <w:tcW w:w="992" w:type="dxa"/>
            <w:vAlign w:val="center"/>
          </w:tcPr>
          <w:p w:rsidR="00C72E25" w:rsidRPr="00185D8A" w:rsidRDefault="00C72E25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szt.</w:t>
            </w:r>
          </w:p>
        </w:tc>
        <w:tc>
          <w:tcPr>
            <w:tcW w:w="1134" w:type="dxa"/>
            <w:vAlign w:val="center"/>
          </w:tcPr>
          <w:p w:rsidR="00C72E25" w:rsidRPr="00185D8A" w:rsidRDefault="00C72E25" w:rsidP="00D06B5E">
            <w:pPr>
              <w:spacing w:line="230" w:lineRule="exac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85D8A">
              <w:rPr>
                <w:rFonts w:ascii="Arial" w:hAnsi="Arial" w:cs="Arial"/>
                <w:color w:val="000000" w:themeColor="text1"/>
                <w:sz w:val="21"/>
                <w:szCs w:val="21"/>
              </w:rPr>
              <w:t>1</w:t>
            </w:r>
          </w:p>
        </w:tc>
      </w:tr>
      <w:tr w:rsidR="0086250D" w:rsidTr="00D06B5E">
        <w:trPr>
          <w:cantSplit/>
          <w:trHeight w:val="284"/>
        </w:trPr>
        <w:tc>
          <w:tcPr>
            <w:tcW w:w="704" w:type="dxa"/>
            <w:tcBorders>
              <w:righ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Gwarancja:</w:t>
            </w:r>
          </w:p>
        </w:tc>
        <w:tc>
          <w:tcPr>
            <w:tcW w:w="10348" w:type="dxa"/>
            <w:tcBorders>
              <w:left w:val="nil"/>
              <w:righ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55F6E">
              <w:rPr>
                <w:rFonts w:ascii="Arial" w:hAnsi="Arial" w:cs="Arial"/>
                <w:sz w:val="21"/>
                <w:szCs w:val="21"/>
              </w:rPr>
              <w:t>24 mies.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86250D" w:rsidRPr="00855F6E" w:rsidRDefault="0086250D" w:rsidP="00D06B5E">
            <w:pPr>
              <w:pStyle w:val="Akapitzlist"/>
              <w:spacing w:line="230" w:lineRule="exact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6014E2" w:rsidRDefault="006014E2" w:rsidP="006014E2">
      <w:pPr>
        <w:spacing w:after="120" w:line="260" w:lineRule="exact"/>
        <w:rPr>
          <w:rFonts w:ascii="Arial" w:hAnsi="Arial" w:cs="Arial"/>
          <w:sz w:val="21"/>
          <w:szCs w:val="21"/>
        </w:rPr>
      </w:pPr>
    </w:p>
    <w:p w:rsidR="007416F8" w:rsidRDefault="007416F8">
      <w:pPr>
        <w:rPr>
          <w:rFonts w:ascii="Arial" w:hAnsi="Arial" w:cs="Arial"/>
          <w:sz w:val="21"/>
          <w:szCs w:val="21"/>
        </w:rPr>
        <w:sectPr w:rsidR="007416F8" w:rsidSect="003A379E">
          <w:footerReference w:type="default" r:id="rId9"/>
          <w:pgSz w:w="16838" w:h="11906" w:orient="landscape"/>
          <w:pgMar w:top="1134" w:right="720" w:bottom="425" w:left="720" w:header="709" w:footer="301" w:gutter="0"/>
          <w:cols w:space="708"/>
          <w:docGrid w:linePitch="360"/>
        </w:sectPr>
      </w:pPr>
    </w:p>
    <w:p w:rsidR="007416F8" w:rsidRDefault="007416F8">
      <w:pPr>
        <w:rPr>
          <w:rFonts w:ascii="Arial" w:hAnsi="Arial"/>
          <w:sz w:val="12"/>
        </w:rPr>
      </w:pPr>
    </w:p>
    <w:p w:rsidR="007416F8" w:rsidRPr="00281DC1" w:rsidRDefault="007416F8" w:rsidP="007416F8">
      <w:pPr>
        <w:shd w:val="clear" w:color="auto" w:fill="26FAD7"/>
        <w:spacing w:after="120"/>
        <w:ind w:left="284"/>
        <w:jc w:val="center"/>
        <w:rPr>
          <w:rFonts w:ascii="Arial" w:hAnsi="Arial"/>
          <w:b/>
          <w:sz w:val="18"/>
          <w:szCs w:val="26"/>
        </w:rPr>
      </w:pPr>
      <w:r w:rsidRPr="00281DC1">
        <w:rPr>
          <w:rFonts w:ascii="Arial" w:hAnsi="Arial"/>
          <w:b/>
          <w:sz w:val="18"/>
          <w:szCs w:val="26"/>
        </w:rPr>
        <w:t>Klauzula społeczna</w:t>
      </w:r>
    </w:p>
    <w:tbl>
      <w:tblPr>
        <w:tblpPr w:leftFromText="141" w:rightFromText="141" w:vertAnchor="text" w:horzAnchor="page" w:tblpX="2401" w:tblpY="60"/>
        <w:tblW w:w="6953" w:type="dxa"/>
        <w:tblLook w:val="04A0" w:firstRow="1" w:lastRow="0" w:firstColumn="1" w:lastColumn="0" w:noHBand="0" w:noVBand="1"/>
      </w:tblPr>
      <w:tblGrid>
        <w:gridCol w:w="3572"/>
        <w:gridCol w:w="397"/>
        <w:gridCol w:w="1298"/>
        <w:gridCol w:w="397"/>
        <w:gridCol w:w="1289"/>
      </w:tblGrid>
      <w:tr w:rsidR="007416F8" w:rsidRPr="003E2EC1" w:rsidTr="00E364EA">
        <w:trPr>
          <w:trHeight w:val="276"/>
        </w:trPr>
        <w:tc>
          <w:tcPr>
            <w:tcW w:w="3572" w:type="dxa"/>
            <w:tcBorders>
              <w:right w:val="single" w:sz="4" w:space="0" w:color="auto"/>
            </w:tcBorders>
          </w:tcPr>
          <w:p w:rsidR="007416F8" w:rsidRPr="00ED1C9C" w:rsidRDefault="007416F8" w:rsidP="00E364EA">
            <w:pPr>
              <w:spacing w:after="0" w:line="240" w:lineRule="auto"/>
              <w:rPr>
                <w:rFonts w:ascii="Arial" w:hAnsi="Arial"/>
                <w:b/>
                <w:i/>
                <w:sz w:val="18"/>
                <w:szCs w:val="22"/>
              </w:rPr>
            </w:pPr>
            <w:r w:rsidRPr="00ED1C9C">
              <w:rPr>
                <w:rFonts w:ascii="Arial" w:hAnsi="Arial"/>
                <w:b/>
                <w:i/>
                <w:sz w:val="18"/>
                <w:szCs w:val="22"/>
              </w:rPr>
              <w:t xml:space="preserve">Zatrudnienie </w:t>
            </w:r>
            <w:r w:rsidRPr="00ED1C9C">
              <w:rPr>
                <w:rFonts w:ascii="Arial" w:hAnsi="Arial"/>
                <w:b/>
                <w:i/>
                <w:sz w:val="18"/>
                <w:szCs w:val="22"/>
                <w:u w:val="single"/>
              </w:rPr>
              <w:t>osoby</w:t>
            </w:r>
            <w:r w:rsidRPr="00ED1C9C">
              <w:rPr>
                <w:rFonts w:ascii="Arial" w:hAnsi="Arial"/>
                <w:b/>
                <w:i/>
                <w:sz w:val="18"/>
                <w:szCs w:val="22"/>
              </w:rPr>
              <w:t xml:space="preserve"> niepełnosprawnej: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6F8" w:rsidRPr="00537A36" w:rsidRDefault="007416F8" w:rsidP="00E364EA">
            <w:pPr>
              <w:spacing w:after="0" w:line="240" w:lineRule="auto"/>
              <w:ind w:left="-142" w:right="-129"/>
              <w:jc w:val="center"/>
              <w:rPr>
                <w:rFonts w:ascii="Arial" w:hAnsi="Arial"/>
                <w:sz w:val="22"/>
                <w:szCs w:val="22"/>
                <w:lang w:eastAsia="zh-CN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6F8" w:rsidRPr="00537A36" w:rsidRDefault="007416F8" w:rsidP="00E364EA">
            <w:pPr>
              <w:spacing w:after="0" w:line="240" w:lineRule="auto"/>
              <w:rPr>
                <w:rFonts w:ascii="Arial" w:hAnsi="Arial"/>
                <w:sz w:val="22"/>
                <w:szCs w:val="22"/>
                <w:lang w:eastAsia="zh-CN"/>
              </w:rPr>
            </w:pPr>
            <w:r w:rsidRPr="00537A36">
              <w:rPr>
                <w:rFonts w:ascii="Arial" w:hAnsi="Arial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6F8" w:rsidRPr="00537A36" w:rsidRDefault="007416F8" w:rsidP="00E364EA">
            <w:pPr>
              <w:spacing w:after="0" w:line="240" w:lineRule="auto"/>
              <w:ind w:left="-102" w:right="-118"/>
              <w:rPr>
                <w:rFonts w:ascii="Arial" w:hAnsi="Arial"/>
                <w:sz w:val="22"/>
                <w:szCs w:val="22"/>
                <w:lang w:eastAsia="zh-CN"/>
              </w:rPr>
            </w:pPr>
          </w:p>
        </w:tc>
        <w:tc>
          <w:tcPr>
            <w:tcW w:w="12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16F8" w:rsidRPr="00537A36" w:rsidRDefault="007416F8" w:rsidP="00E364EA">
            <w:pPr>
              <w:spacing w:after="0" w:line="240" w:lineRule="auto"/>
              <w:rPr>
                <w:rFonts w:ascii="Arial" w:hAnsi="Arial"/>
                <w:sz w:val="22"/>
                <w:szCs w:val="22"/>
                <w:lang w:eastAsia="zh-CN"/>
              </w:rPr>
            </w:pPr>
            <w:r w:rsidRPr="00537A36">
              <w:rPr>
                <w:rFonts w:ascii="Arial" w:hAnsi="Arial"/>
                <w:sz w:val="22"/>
                <w:szCs w:val="22"/>
                <w:lang w:eastAsia="zh-CN"/>
              </w:rPr>
              <w:t>NIE</w:t>
            </w:r>
          </w:p>
        </w:tc>
      </w:tr>
      <w:tr w:rsidR="007416F8" w:rsidRPr="003E2EC1" w:rsidTr="00E364EA">
        <w:trPr>
          <w:trHeight w:val="227"/>
        </w:trPr>
        <w:tc>
          <w:tcPr>
            <w:tcW w:w="3572" w:type="dxa"/>
            <w:tcBorders>
              <w:right w:val="single" w:sz="4" w:space="0" w:color="auto"/>
            </w:tcBorders>
          </w:tcPr>
          <w:p w:rsidR="007416F8" w:rsidRPr="00D61068" w:rsidRDefault="007416F8" w:rsidP="00E364EA">
            <w:pPr>
              <w:spacing w:after="0" w:line="240" w:lineRule="auto"/>
              <w:rPr>
                <w:rFonts w:ascii="Arial" w:hAnsi="Arial"/>
                <w:b/>
                <w:i/>
                <w:sz w:val="18"/>
                <w:szCs w:val="17"/>
              </w:rPr>
            </w:pPr>
            <w:r w:rsidRPr="002837F8">
              <w:rPr>
                <w:rFonts w:ascii="Arial" w:hAnsi="Arial"/>
                <w:b/>
                <w:i/>
                <w:sz w:val="18"/>
                <w:szCs w:val="17"/>
              </w:rPr>
              <w:t xml:space="preserve">Zatrudnienie </w:t>
            </w:r>
            <w:r w:rsidRPr="002837F8">
              <w:rPr>
                <w:rFonts w:ascii="Arial" w:hAnsi="Arial"/>
                <w:b/>
                <w:i/>
                <w:sz w:val="18"/>
                <w:szCs w:val="22"/>
                <w:u w:val="single"/>
              </w:rPr>
              <w:t>osoby</w:t>
            </w:r>
            <w:r w:rsidRPr="002837F8">
              <w:rPr>
                <w:rFonts w:ascii="Arial" w:hAnsi="Arial"/>
                <w:b/>
                <w:i/>
                <w:sz w:val="18"/>
                <w:szCs w:val="17"/>
              </w:rPr>
              <w:t xml:space="preserve"> bezrobotnej: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6F8" w:rsidRPr="00537A36" w:rsidRDefault="007416F8" w:rsidP="00E364EA">
            <w:pPr>
              <w:spacing w:after="0" w:line="240" w:lineRule="auto"/>
              <w:ind w:left="-142" w:right="-129"/>
              <w:jc w:val="center"/>
              <w:rPr>
                <w:rFonts w:ascii="Arial" w:hAnsi="Arial"/>
                <w:sz w:val="22"/>
                <w:szCs w:val="22"/>
                <w:lang w:eastAsia="zh-CN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6F8" w:rsidRPr="00537A36" w:rsidRDefault="007416F8" w:rsidP="00E364EA">
            <w:pPr>
              <w:spacing w:after="0" w:line="240" w:lineRule="auto"/>
              <w:rPr>
                <w:rFonts w:ascii="Arial" w:hAnsi="Arial"/>
                <w:sz w:val="22"/>
                <w:szCs w:val="22"/>
                <w:lang w:eastAsia="zh-CN"/>
              </w:rPr>
            </w:pPr>
            <w:r w:rsidRPr="00537A36">
              <w:rPr>
                <w:rFonts w:ascii="Arial" w:hAnsi="Arial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6F8" w:rsidRPr="00537A36" w:rsidRDefault="007416F8" w:rsidP="00E364EA">
            <w:pPr>
              <w:spacing w:after="0" w:line="240" w:lineRule="auto"/>
              <w:ind w:left="-102" w:right="-118"/>
              <w:rPr>
                <w:rFonts w:ascii="Arial" w:hAnsi="Arial"/>
                <w:sz w:val="22"/>
                <w:szCs w:val="22"/>
                <w:lang w:eastAsia="zh-CN"/>
              </w:rPr>
            </w:pPr>
          </w:p>
        </w:tc>
        <w:tc>
          <w:tcPr>
            <w:tcW w:w="12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16F8" w:rsidRPr="00537A36" w:rsidRDefault="007416F8" w:rsidP="00E364EA">
            <w:pPr>
              <w:spacing w:after="0" w:line="240" w:lineRule="auto"/>
              <w:rPr>
                <w:rFonts w:ascii="Arial" w:hAnsi="Arial"/>
                <w:sz w:val="22"/>
                <w:szCs w:val="22"/>
                <w:lang w:eastAsia="zh-CN"/>
              </w:rPr>
            </w:pPr>
            <w:r w:rsidRPr="00537A36">
              <w:rPr>
                <w:rFonts w:ascii="Arial" w:hAnsi="Arial"/>
                <w:sz w:val="22"/>
                <w:szCs w:val="22"/>
                <w:lang w:eastAsia="zh-CN"/>
              </w:rPr>
              <w:t>NIE</w:t>
            </w:r>
          </w:p>
        </w:tc>
      </w:tr>
    </w:tbl>
    <w:p w:rsidR="007416F8" w:rsidRDefault="007416F8" w:rsidP="007416F8">
      <w:pPr>
        <w:tabs>
          <w:tab w:val="left" w:pos="426"/>
        </w:tabs>
        <w:spacing w:line="288" w:lineRule="auto"/>
        <w:ind w:left="426"/>
        <w:jc w:val="both"/>
        <w:rPr>
          <w:rFonts w:ascii="Arial" w:hAnsi="Arial"/>
          <w:i/>
          <w:sz w:val="17"/>
          <w:szCs w:val="17"/>
        </w:rPr>
      </w:pPr>
    </w:p>
    <w:p w:rsidR="007416F8" w:rsidRDefault="007416F8" w:rsidP="007416F8">
      <w:pPr>
        <w:tabs>
          <w:tab w:val="left" w:pos="426"/>
        </w:tabs>
        <w:spacing w:line="288" w:lineRule="auto"/>
        <w:ind w:left="426"/>
        <w:jc w:val="both"/>
        <w:rPr>
          <w:rFonts w:ascii="Arial" w:hAnsi="Arial"/>
          <w:i/>
          <w:sz w:val="17"/>
          <w:szCs w:val="17"/>
        </w:rPr>
      </w:pPr>
    </w:p>
    <w:p w:rsidR="007416F8" w:rsidRPr="003509C9" w:rsidRDefault="007416F8" w:rsidP="007416F8">
      <w:pPr>
        <w:numPr>
          <w:ilvl w:val="2"/>
          <w:numId w:val="72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Arial" w:hAnsi="Arial"/>
          <w:i/>
          <w:sz w:val="16"/>
          <w:szCs w:val="17"/>
        </w:rPr>
      </w:pPr>
      <w:bookmarkStart w:id="0" w:name="_GoBack"/>
      <w:bookmarkEnd w:id="0"/>
      <w:r w:rsidRPr="003509C9">
        <w:rPr>
          <w:rFonts w:ascii="Arial" w:hAnsi="Arial"/>
          <w:i/>
          <w:sz w:val="16"/>
          <w:szCs w:val="17"/>
        </w:rPr>
        <w:t xml:space="preserve">Wykonawca przy realizacji przedmiotowego zamówienia może zatrudnić osoby </w:t>
      </w:r>
      <w:r w:rsidRPr="003509C9">
        <w:rPr>
          <w:rFonts w:ascii="Arial" w:hAnsi="Arial"/>
          <w:i/>
          <w:sz w:val="16"/>
          <w:szCs w:val="17"/>
          <w:lang w:eastAsia="zh-CN"/>
        </w:rPr>
        <w:t>niepełnosprawne</w:t>
      </w:r>
      <w:r w:rsidRPr="003509C9">
        <w:rPr>
          <w:rFonts w:ascii="Arial" w:hAnsi="Arial"/>
          <w:i/>
          <w:sz w:val="16"/>
          <w:szCs w:val="17"/>
        </w:rPr>
        <w:t xml:space="preserve"> na p</w:t>
      </w:r>
      <w:r>
        <w:rPr>
          <w:rFonts w:ascii="Arial" w:hAnsi="Arial"/>
          <w:i/>
          <w:sz w:val="16"/>
          <w:szCs w:val="17"/>
        </w:rPr>
        <w:t>odstawie Kodeksu Pracy (Dz.U.2020</w:t>
      </w:r>
      <w:r w:rsidRPr="003509C9">
        <w:rPr>
          <w:rFonts w:ascii="Arial" w:hAnsi="Arial"/>
          <w:i/>
          <w:sz w:val="16"/>
          <w:szCs w:val="17"/>
        </w:rPr>
        <w:t xml:space="preserve">, poz. </w:t>
      </w:r>
      <w:r>
        <w:rPr>
          <w:rFonts w:ascii="Arial" w:hAnsi="Arial"/>
          <w:i/>
          <w:sz w:val="16"/>
          <w:szCs w:val="17"/>
        </w:rPr>
        <w:t>1320,</w:t>
      </w:r>
      <w:r w:rsidRPr="003509C9">
        <w:rPr>
          <w:rFonts w:ascii="Arial" w:hAnsi="Arial"/>
          <w:i/>
          <w:sz w:val="16"/>
          <w:szCs w:val="17"/>
        </w:rPr>
        <w:t xml:space="preserve"> z późn.zm.) Definicja - </w:t>
      </w:r>
      <w:r w:rsidRPr="003509C9">
        <w:rPr>
          <w:rFonts w:ascii="Arial" w:hAnsi="Arial"/>
          <w:b/>
          <w:i/>
          <w:sz w:val="16"/>
          <w:szCs w:val="17"/>
        </w:rPr>
        <w:t>osoba niepełnosprawna</w:t>
      </w:r>
      <w:r w:rsidRPr="003509C9">
        <w:rPr>
          <w:rFonts w:ascii="Arial" w:hAnsi="Arial"/>
          <w:i/>
          <w:sz w:val="16"/>
          <w:szCs w:val="17"/>
        </w:rPr>
        <w:t xml:space="preserve"> - oznacza osoby spełniające przesłanki statusu niepełnosprawności określone ustawą z dnia 27 sierpnia 1997 r. o rehabilitacji </w:t>
      </w:r>
      <w:r w:rsidRPr="003509C9">
        <w:rPr>
          <w:rFonts w:ascii="Arial" w:hAnsi="Arial"/>
          <w:bCs/>
          <w:i/>
          <w:sz w:val="16"/>
          <w:szCs w:val="17"/>
        </w:rPr>
        <w:t>zawodowej</w:t>
      </w:r>
      <w:r w:rsidRPr="003509C9">
        <w:rPr>
          <w:rFonts w:ascii="Arial" w:hAnsi="Arial"/>
          <w:i/>
          <w:sz w:val="16"/>
          <w:szCs w:val="17"/>
        </w:rPr>
        <w:t xml:space="preserve"> i społecznej oraz zatrudnieniu osób niepełnosprawnych (Dz.U.20</w:t>
      </w:r>
      <w:r>
        <w:rPr>
          <w:rFonts w:ascii="Arial" w:hAnsi="Arial"/>
          <w:i/>
          <w:sz w:val="16"/>
          <w:szCs w:val="17"/>
        </w:rPr>
        <w:t>20</w:t>
      </w:r>
      <w:r w:rsidRPr="003509C9">
        <w:rPr>
          <w:rFonts w:ascii="Arial" w:hAnsi="Arial"/>
          <w:i/>
          <w:sz w:val="16"/>
          <w:szCs w:val="17"/>
        </w:rPr>
        <w:t xml:space="preserve">, poz. </w:t>
      </w:r>
      <w:r>
        <w:rPr>
          <w:rFonts w:ascii="Arial" w:hAnsi="Arial"/>
          <w:i/>
          <w:sz w:val="16"/>
          <w:szCs w:val="17"/>
        </w:rPr>
        <w:t>426</w:t>
      </w:r>
      <w:r w:rsidRPr="003509C9">
        <w:rPr>
          <w:rFonts w:ascii="Arial" w:hAnsi="Arial"/>
          <w:i/>
          <w:sz w:val="16"/>
          <w:szCs w:val="17"/>
        </w:rPr>
        <w:t>, z późn.zm.). Status niepełnosprawnego, określony jest posiadanym orzeczeniem o niepełnosprawności orzeczonym przez zespół do spraw orzekania o niepełnosprawności, lub orzeczeniem o całkowitej lub częściowej niezdolności do pracy przez lekarza Zakładu Ubezpieczeń Społecznych pracownika niepełnosprawnego - zagraniczne uwarunkowania prawne, co oznacza osoby w rozumieniu</w:t>
      </w:r>
      <w:r>
        <w:rPr>
          <w:rFonts w:ascii="Arial" w:hAnsi="Arial"/>
          <w:i/>
          <w:sz w:val="16"/>
          <w:szCs w:val="17"/>
        </w:rPr>
        <w:t xml:space="preserve"> Rozporządzenia</w:t>
      </w:r>
      <w:r w:rsidRPr="00DE2904">
        <w:rPr>
          <w:rFonts w:ascii="Arial" w:hAnsi="Arial"/>
          <w:i/>
          <w:sz w:val="16"/>
          <w:szCs w:val="17"/>
        </w:rPr>
        <w:t xml:space="preserve"> Komisji (UE) nr 651/2014 z dnia 17 czerwca 2014 r. uznające niektóre rodzaje pomocy za zgodne z rynkiem wewnętrznym w zastosowaniu art. 107 i 108 Traktatu (Dz. U. UE L 187 z 26.6.2014 r., str. 1)</w:t>
      </w:r>
      <w:r>
        <w:rPr>
          <w:rFonts w:ascii="Arial" w:hAnsi="Arial"/>
          <w:i/>
          <w:sz w:val="16"/>
          <w:szCs w:val="17"/>
        </w:rPr>
        <w:t>.</w:t>
      </w:r>
    </w:p>
    <w:p w:rsidR="007416F8" w:rsidRPr="003509C9" w:rsidRDefault="007416F8" w:rsidP="007416F8">
      <w:pPr>
        <w:numPr>
          <w:ilvl w:val="2"/>
          <w:numId w:val="72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Arial" w:hAnsi="Arial"/>
          <w:i/>
          <w:sz w:val="16"/>
          <w:szCs w:val="17"/>
        </w:rPr>
      </w:pPr>
      <w:r w:rsidRPr="003509C9">
        <w:rPr>
          <w:rFonts w:ascii="Arial" w:hAnsi="Arial"/>
          <w:i/>
          <w:sz w:val="16"/>
          <w:szCs w:val="17"/>
        </w:rPr>
        <w:t>Wykonawca przy realizacji przedmiotowego zamówienia może zatrudnić na podstawie Kodeksu Pracy (Dz.U.</w:t>
      </w:r>
      <w:r>
        <w:rPr>
          <w:rFonts w:ascii="Arial" w:hAnsi="Arial"/>
          <w:i/>
          <w:sz w:val="16"/>
          <w:szCs w:val="17"/>
        </w:rPr>
        <w:t xml:space="preserve"> </w:t>
      </w:r>
      <w:r w:rsidRPr="003509C9">
        <w:rPr>
          <w:rFonts w:ascii="Arial" w:hAnsi="Arial"/>
          <w:i/>
          <w:sz w:val="16"/>
          <w:szCs w:val="17"/>
        </w:rPr>
        <w:t>20</w:t>
      </w:r>
      <w:r>
        <w:rPr>
          <w:rFonts w:ascii="Arial" w:hAnsi="Arial"/>
          <w:i/>
          <w:sz w:val="16"/>
          <w:szCs w:val="17"/>
        </w:rPr>
        <w:t>20</w:t>
      </w:r>
      <w:r w:rsidRPr="003509C9">
        <w:rPr>
          <w:rFonts w:ascii="Arial" w:hAnsi="Arial"/>
          <w:i/>
          <w:sz w:val="16"/>
          <w:szCs w:val="17"/>
        </w:rPr>
        <w:t>, poz. 1</w:t>
      </w:r>
      <w:r>
        <w:rPr>
          <w:rFonts w:ascii="Arial" w:hAnsi="Arial"/>
          <w:i/>
          <w:sz w:val="16"/>
          <w:szCs w:val="17"/>
        </w:rPr>
        <w:t>320</w:t>
      </w:r>
      <w:r w:rsidRPr="003509C9">
        <w:rPr>
          <w:rFonts w:ascii="Arial" w:hAnsi="Arial"/>
          <w:i/>
          <w:sz w:val="16"/>
          <w:szCs w:val="17"/>
        </w:rPr>
        <w:t xml:space="preserve">, z późn.zm.) </w:t>
      </w:r>
      <w:r w:rsidRPr="003509C9">
        <w:rPr>
          <w:rFonts w:ascii="Arial" w:hAnsi="Arial"/>
          <w:b/>
          <w:i/>
          <w:sz w:val="16"/>
          <w:szCs w:val="17"/>
        </w:rPr>
        <w:t>osoby bezrobotne</w:t>
      </w:r>
      <w:r w:rsidRPr="003509C9">
        <w:rPr>
          <w:rFonts w:ascii="Arial" w:hAnsi="Arial"/>
          <w:i/>
          <w:sz w:val="16"/>
          <w:szCs w:val="17"/>
        </w:rPr>
        <w:t>, o których mowa w przepisach o promocji zatrudnienia i instytucjach rynku pracy lub we właściwych przepisach państwa członkowskiego Unii Europejskiej lub Europejskiego Obszaru Gospodarczego, w pełnym wymiarze czasu pracy przez okres trwania umowy.</w:t>
      </w:r>
    </w:p>
    <w:p w:rsidR="007416F8" w:rsidRPr="003509C9" w:rsidRDefault="007416F8" w:rsidP="007416F8">
      <w:pPr>
        <w:numPr>
          <w:ilvl w:val="2"/>
          <w:numId w:val="72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Arial" w:hAnsi="Arial"/>
          <w:i/>
          <w:sz w:val="16"/>
          <w:szCs w:val="17"/>
        </w:rPr>
      </w:pPr>
      <w:r w:rsidRPr="003509C9">
        <w:rPr>
          <w:rFonts w:ascii="Arial" w:hAnsi="Arial"/>
          <w:i/>
          <w:sz w:val="16"/>
          <w:szCs w:val="17"/>
        </w:rPr>
        <w:t>Wymagania w zakresie zatrudnienia, nie dotyczą faktu zatrudniania określonych grup pracowników w ogóle, ale zatrudnienia ich do realizacji zamówienia. Nie może stanowić spełnienia warunku określonego w pkt. 1 i 2 samo tylko zatrudnienie osób niepełnosprawnych i/lub bezrobotnych, którzy następnie nie będą uczestniczyli w wykonywaniu zamówienia.</w:t>
      </w:r>
    </w:p>
    <w:p w:rsidR="007416F8" w:rsidRPr="003509C9" w:rsidRDefault="007416F8" w:rsidP="007416F8">
      <w:pPr>
        <w:numPr>
          <w:ilvl w:val="2"/>
          <w:numId w:val="72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Arial" w:hAnsi="Arial"/>
          <w:i/>
          <w:sz w:val="16"/>
          <w:szCs w:val="17"/>
        </w:rPr>
      </w:pPr>
      <w:r w:rsidRPr="003509C9">
        <w:rPr>
          <w:rFonts w:ascii="Arial" w:hAnsi="Arial"/>
          <w:i/>
          <w:sz w:val="16"/>
          <w:szCs w:val="17"/>
        </w:rPr>
        <w:t>Wykonywanie czynności określonych w pkt. 1 i 2 będzie polegało na wykonywaniu pracy w sposób określony w art. 22 § 1 ustawy z dnia 26 czerwca 1974 r. - Kodeks pracy (Dz.U.</w:t>
      </w:r>
      <w:r>
        <w:rPr>
          <w:rFonts w:ascii="Arial" w:hAnsi="Arial"/>
          <w:i/>
          <w:sz w:val="16"/>
          <w:szCs w:val="17"/>
        </w:rPr>
        <w:t xml:space="preserve"> </w:t>
      </w:r>
      <w:r w:rsidRPr="003509C9">
        <w:rPr>
          <w:rFonts w:ascii="Arial" w:hAnsi="Arial"/>
          <w:i/>
          <w:sz w:val="16"/>
          <w:szCs w:val="17"/>
        </w:rPr>
        <w:t>20</w:t>
      </w:r>
      <w:r>
        <w:rPr>
          <w:rFonts w:ascii="Arial" w:hAnsi="Arial"/>
          <w:i/>
          <w:sz w:val="16"/>
          <w:szCs w:val="17"/>
        </w:rPr>
        <w:t>20, poz.</w:t>
      </w:r>
      <w:r w:rsidRPr="003509C9">
        <w:rPr>
          <w:rFonts w:ascii="Arial" w:hAnsi="Arial"/>
          <w:i/>
          <w:sz w:val="16"/>
          <w:szCs w:val="17"/>
        </w:rPr>
        <w:t>1</w:t>
      </w:r>
      <w:r>
        <w:rPr>
          <w:rFonts w:ascii="Arial" w:hAnsi="Arial"/>
          <w:i/>
          <w:sz w:val="16"/>
          <w:szCs w:val="17"/>
        </w:rPr>
        <w:t>320</w:t>
      </w:r>
      <w:r w:rsidRPr="003509C9">
        <w:rPr>
          <w:rFonts w:ascii="Arial" w:hAnsi="Arial"/>
          <w:i/>
          <w:sz w:val="16"/>
          <w:szCs w:val="17"/>
        </w:rPr>
        <w:t>, z późn.zm.).</w:t>
      </w:r>
    </w:p>
    <w:p w:rsidR="007416F8" w:rsidRPr="003509C9" w:rsidRDefault="007416F8" w:rsidP="007416F8">
      <w:pPr>
        <w:numPr>
          <w:ilvl w:val="2"/>
          <w:numId w:val="72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Arial" w:hAnsi="Arial"/>
          <w:i/>
          <w:sz w:val="16"/>
          <w:szCs w:val="17"/>
        </w:rPr>
      </w:pPr>
      <w:r w:rsidRPr="003509C9">
        <w:rPr>
          <w:rFonts w:ascii="Arial" w:hAnsi="Arial"/>
          <w:i/>
          <w:sz w:val="16"/>
          <w:szCs w:val="17"/>
        </w:rPr>
        <w:t xml:space="preserve">Wykonawca obowiązany jest udokumentować zatrudnianie osób, o których mowa w pkt. 1 i 2. W związku z tym wykonawca obowiązany jest ewidencjonować czas pracy </w:t>
      </w:r>
      <w:r w:rsidRPr="003509C9">
        <w:rPr>
          <w:rFonts w:ascii="Arial" w:hAnsi="Arial"/>
          <w:bCs/>
          <w:i/>
          <w:sz w:val="16"/>
          <w:szCs w:val="17"/>
        </w:rPr>
        <w:t xml:space="preserve">osoby niepełnosprawnej i/lub bezrobotnej ze wskazaniem tożsamości osoby bezrobotnej i odpowiednio zanonimizowanej osoby niepełnosprawnej </w:t>
      </w:r>
      <w:r w:rsidRPr="003509C9">
        <w:rPr>
          <w:rFonts w:ascii="Arial" w:hAnsi="Arial"/>
          <w:i/>
          <w:sz w:val="16"/>
          <w:szCs w:val="17"/>
        </w:rPr>
        <w:t>oraz czynności, które były wykonywane przez te osoby w ramach realizacji przedmiotowego zamówienia.</w:t>
      </w:r>
    </w:p>
    <w:p w:rsidR="007416F8" w:rsidRPr="003509C9" w:rsidRDefault="007416F8" w:rsidP="007416F8">
      <w:pPr>
        <w:numPr>
          <w:ilvl w:val="2"/>
          <w:numId w:val="72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Arial" w:hAnsi="Arial"/>
          <w:i/>
          <w:sz w:val="16"/>
          <w:szCs w:val="17"/>
        </w:rPr>
      </w:pPr>
      <w:r w:rsidRPr="003509C9">
        <w:rPr>
          <w:rFonts w:ascii="Arial" w:hAnsi="Arial"/>
          <w:i/>
          <w:sz w:val="16"/>
          <w:szCs w:val="17"/>
        </w:rPr>
        <w:t xml:space="preserve">Wraz z dostawą artykułów do zamawiającego Wykonawca </w:t>
      </w:r>
      <w:r w:rsidRPr="003509C9">
        <w:rPr>
          <w:rFonts w:ascii="Arial" w:hAnsi="Arial"/>
          <w:b/>
          <w:i/>
          <w:sz w:val="16"/>
          <w:szCs w:val="17"/>
        </w:rPr>
        <w:t>przedłoży dowody zatrudnienia</w:t>
      </w:r>
      <w:r w:rsidRPr="003509C9">
        <w:rPr>
          <w:rFonts w:ascii="Arial" w:hAnsi="Arial"/>
          <w:i/>
          <w:sz w:val="16"/>
          <w:szCs w:val="17"/>
        </w:rPr>
        <w:t>:</w:t>
      </w:r>
    </w:p>
    <w:p w:rsidR="007416F8" w:rsidRPr="003509C9" w:rsidRDefault="007416F8" w:rsidP="007416F8">
      <w:pPr>
        <w:numPr>
          <w:ilvl w:val="1"/>
          <w:numId w:val="73"/>
        </w:numPr>
        <w:tabs>
          <w:tab w:val="left" w:pos="426"/>
        </w:tabs>
        <w:spacing w:after="0" w:line="288" w:lineRule="auto"/>
        <w:jc w:val="both"/>
        <w:rPr>
          <w:rFonts w:ascii="Arial" w:hAnsi="Arial"/>
          <w:i/>
          <w:sz w:val="16"/>
          <w:szCs w:val="17"/>
        </w:rPr>
      </w:pPr>
      <w:r w:rsidRPr="003509C9">
        <w:rPr>
          <w:rFonts w:ascii="Arial" w:hAnsi="Arial"/>
          <w:i/>
          <w:sz w:val="16"/>
          <w:szCs w:val="17"/>
        </w:rPr>
        <w:t>osób niepełnosprawnych wraz z dokumentami, z których wynika potwierdzenie orzeczenia o niepełnosprawności;</w:t>
      </w:r>
    </w:p>
    <w:p w:rsidR="007416F8" w:rsidRPr="003509C9" w:rsidRDefault="007416F8" w:rsidP="007416F8">
      <w:pPr>
        <w:numPr>
          <w:ilvl w:val="1"/>
          <w:numId w:val="73"/>
        </w:numPr>
        <w:tabs>
          <w:tab w:val="left" w:pos="426"/>
        </w:tabs>
        <w:spacing w:after="0" w:line="288" w:lineRule="auto"/>
        <w:jc w:val="both"/>
        <w:rPr>
          <w:rFonts w:ascii="Arial" w:hAnsi="Arial"/>
          <w:i/>
          <w:sz w:val="16"/>
          <w:szCs w:val="17"/>
        </w:rPr>
      </w:pPr>
      <w:r w:rsidRPr="003509C9">
        <w:rPr>
          <w:rFonts w:ascii="Arial" w:hAnsi="Arial"/>
          <w:i/>
          <w:sz w:val="16"/>
          <w:szCs w:val="17"/>
        </w:rPr>
        <w:t>osób bezrobotnych wraz z dokumentami, z których wynika skierowanie bezrobotnych do pracodawcy;</w:t>
      </w:r>
    </w:p>
    <w:p w:rsidR="007416F8" w:rsidRPr="003509C9" w:rsidRDefault="007416F8" w:rsidP="007416F8">
      <w:pPr>
        <w:tabs>
          <w:tab w:val="left" w:pos="426"/>
        </w:tabs>
        <w:spacing w:after="0" w:line="288" w:lineRule="auto"/>
        <w:ind w:left="425"/>
        <w:jc w:val="both"/>
        <w:rPr>
          <w:rFonts w:ascii="Arial" w:hAnsi="Arial"/>
          <w:i/>
          <w:sz w:val="16"/>
          <w:szCs w:val="17"/>
        </w:rPr>
      </w:pPr>
      <w:r w:rsidRPr="003509C9">
        <w:rPr>
          <w:rFonts w:ascii="Arial" w:hAnsi="Arial"/>
          <w:i/>
          <w:sz w:val="16"/>
          <w:szCs w:val="17"/>
        </w:rPr>
        <w:t>oraz dowody zatrudnienia osób z w/w grup społecznych na zasadach umowy o pracę. Rekomenduje się raporty ZUS RCA w zakresie części III.A i III.B, z potwierdzeniem ich złożenia w ZUS.</w:t>
      </w:r>
    </w:p>
    <w:p w:rsidR="007416F8" w:rsidRPr="003509C9" w:rsidRDefault="007416F8" w:rsidP="007416F8">
      <w:pPr>
        <w:numPr>
          <w:ilvl w:val="2"/>
          <w:numId w:val="72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Arial" w:hAnsi="Arial"/>
          <w:i/>
          <w:sz w:val="16"/>
          <w:szCs w:val="17"/>
        </w:rPr>
      </w:pPr>
      <w:r w:rsidRPr="003509C9">
        <w:rPr>
          <w:rFonts w:ascii="Arial" w:hAnsi="Arial"/>
          <w:i/>
          <w:sz w:val="16"/>
          <w:szCs w:val="17"/>
        </w:rPr>
        <w:t>W sytuacji gdy niepełnosprawny/bezrobotny w okresie realizacji zamówienia rozwiąże umowę lub gdy uczyni to wykonawca, zobowiązany jest on do zatrudnienia w miejsce tej osoby, inną osobę niepełnosprawną/bezrobotną.</w:t>
      </w:r>
    </w:p>
    <w:p w:rsidR="007416F8" w:rsidRDefault="007416F8" w:rsidP="007416F8">
      <w:pPr>
        <w:numPr>
          <w:ilvl w:val="2"/>
          <w:numId w:val="72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Arial" w:hAnsi="Arial"/>
          <w:i/>
          <w:sz w:val="16"/>
          <w:szCs w:val="17"/>
        </w:rPr>
      </w:pPr>
      <w:r w:rsidRPr="003509C9">
        <w:rPr>
          <w:rFonts w:ascii="Arial" w:hAnsi="Arial"/>
          <w:i/>
          <w:sz w:val="16"/>
          <w:szCs w:val="17"/>
        </w:rPr>
        <w:t>Z tytułu niespełnienia wymagań w zakresie zatrudnienia osób niepełnosprawnych i/lub bezrobotnych, w związku z realizacją zamówienia wykonawca z</w:t>
      </w:r>
      <w:r>
        <w:rPr>
          <w:rFonts w:ascii="Arial" w:hAnsi="Arial"/>
          <w:i/>
          <w:sz w:val="16"/>
          <w:szCs w:val="17"/>
        </w:rPr>
        <w:t>apłaci karę umowną w wysokości 5</w:t>
      </w:r>
      <w:r w:rsidRPr="003509C9">
        <w:rPr>
          <w:rFonts w:ascii="Arial" w:hAnsi="Arial"/>
          <w:i/>
          <w:sz w:val="16"/>
          <w:szCs w:val="17"/>
        </w:rPr>
        <w:t xml:space="preserve"> % wartości zamówienia brutto.</w:t>
      </w:r>
    </w:p>
    <w:p w:rsidR="007416F8" w:rsidRPr="00A3653F" w:rsidRDefault="007416F8" w:rsidP="007416F8">
      <w:pPr>
        <w:tabs>
          <w:tab w:val="left" w:pos="426"/>
        </w:tabs>
        <w:spacing w:line="288" w:lineRule="auto"/>
        <w:jc w:val="both"/>
        <w:rPr>
          <w:rFonts w:ascii="Arial" w:hAnsi="Arial"/>
          <w:i/>
          <w:sz w:val="8"/>
          <w:szCs w:val="17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7416F8" w:rsidRPr="0032313D" w:rsidTr="0076296A">
        <w:trPr>
          <w:trHeight w:val="5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416F8" w:rsidRPr="00D61068" w:rsidRDefault="007416F8" w:rsidP="0076296A">
            <w:pPr>
              <w:adjustRightInd w:val="0"/>
              <w:jc w:val="center"/>
              <w:textAlignment w:val="baseline"/>
              <w:rPr>
                <w:rFonts w:ascii="Arial" w:hAnsi="Arial"/>
                <w:b/>
                <w:sz w:val="19"/>
                <w:szCs w:val="19"/>
              </w:rPr>
            </w:pPr>
            <w:r w:rsidRPr="00D61068">
              <w:rPr>
                <w:rFonts w:ascii="Arial" w:hAnsi="Arial"/>
                <w:b/>
                <w:sz w:val="19"/>
                <w:szCs w:val="19"/>
              </w:rPr>
              <w:t>Oświadczenie</w:t>
            </w:r>
          </w:p>
          <w:p w:rsidR="007416F8" w:rsidRPr="0032313D" w:rsidRDefault="007416F8" w:rsidP="0076296A">
            <w:pPr>
              <w:adjustRightInd w:val="0"/>
              <w:jc w:val="center"/>
              <w:textAlignment w:val="baseline"/>
              <w:rPr>
                <w:rFonts w:ascii="Arial" w:hAnsi="Arial"/>
                <w:b/>
              </w:rPr>
            </w:pPr>
            <w:r w:rsidRPr="00D61068">
              <w:rPr>
                <w:rFonts w:ascii="Arial" w:hAnsi="Arial"/>
                <w:b/>
                <w:sz w:val="19"/>
                <w:szCs w:val="19"/>
              </w:rPr>
              <w:t>o spełnianiu przez oferowane dostawy wymagań określonych</w:t>
            </w:r>
            <w:r>
              <w:rPr>
                <w:rFonts w:ascii="Arial" w:hAnsi="Arial"/>
                <w:b/>
                <w:sz w:val="19"/>
                <w:szCs w:val="19"/>
              </w:rPr>
              <w:t xml:space="preserve"> </w:t>
            </w:r>
            <w:r w:rsidRPr="00D61068">
              <w:rPr>
                <w:rFonts w:ascii="Arial" w:hAnsi="Arial"/>
                <w:b/>
                <w:sz w:val="19"/>
                <w:szCs w:val="19"/>
              </w:rPr>
              <w:t>w OPZ</w:t>
            </w:r>
          </w:p>
        </w:tc>
      </w:tr>
      <w:tr w:rsidR="007416F8" w:rsidRPr="00395C5D" w:rsidTr="0076296A">
        <w:trPr>
          <w:trHeight w:val="993"/>
        </w:trPr>
        <w:tc>
          <w:tcPr>
            <w:tcW w:w="9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6F8" w:rsidRPr="00C648AE" w:rsidRDefault="007416F8" w:rsidP="007416F8">
            <w:pPr>
              <w:spacing w:after="0" w:line="300" w:lineRule="exact"/>
              <w:jc w:val="both"/>
              <w:rPr>
                <w:rFonts w:ascii="Arial" w:hAnsi="Arial"/>
                <w:sz w:val="19"/>
                <w:szCs w:val="19"/>
              </w:rPr>
            </w:pPr>
            <w:r w:rsidRPr="00C648AE">
              <w:rPr>
                <w:rFonts w:ascii="Arial" w:hAnsi="Arial"/>
                <w:sz w:val="19"/>
                <w:szCs w:val="19"/>
              </w:rPr>
              <w:t xml:space="preserve">Składając ofertę w postępowaniu o udzielenie zamówienia publicznego w trybie podstawowym - art. 275 pkt 2 ustawy Pzp., </w:t>
            </w:r>
          </w:p>
          <w:p w:rsidR="007416F8" w:rsidRPr="00C648AE" w:rsidRDefault="007416F8" w:rsidP="007416F8">
            <w:pPr>
              <w:spacing w:after="120" w:line="300" w:lineRule="exact"/>
              <w:jc w:val="center"/>
              <w:rPr>
                <w:rFonts w:ascii="Arial" w:hAnsi="Arial"/>
                <w:b/>
                <w:sz w:val="19"/>
                <w:szCs w:val="19"/>
              </w:rPr>
            </w:pPr>
            <w:r w:rsidRPr="00C648AE">
              <w:rPr>
                <w:rFonts w:ascii="Arial" w:hAnsi="Arial"/>
                <w:b/>
                <w:sz w:val="19"/>
                <w:szCs w:val="19"/>
              </w:rPr>
              <w:t>oświadczam, że</w:t>
            </w:r>
          </w:p>
          <w:p w:rsidR="007416F8" w:rsidRPr="004D1ACB" w:rsidRDefault="007416F8" w:rsidP="0076296A">
            <w:pPr>
              <w:spacing w:line="280" w:lineRule="exact"/>
              <w:jc w:val="both"/>
              <w:rPr>
                <w:rFonts w:ascii="Arial" w:hAnsi="Arial"/>
                <w:color w:val="000000"/>
                <w:sz w:val="19"/>
                <w:szCs w:val="19"/>
              </w:rPr>
            </w:pPr>
            <w:r w:rsidRPr="00C648AE">
              <w:rPr>
                <w:rFonts w:ascii="Arial" w:hAnsi="Arial"/>
                <w:b/>
                <w:sz w:val="19"/>
                <w:szCs w:val="19"/>
              </w:rPr>
              <w:t>oferowany przedmiot zamówienia</w:t>
            </w:r>
            <w:r w:rsidRPr="00C648AE">
              <w:rPr>
                <w:rFonts w:ascii="Arial" w:hAnsi="Arial"/>
                <w:sz w:val="19"/>
                <w:szCs w:val="19"/>
              </w:rPr>
              <w:t xml:space="preserve"> </w:t>
            </w:r>
            <w:r w:rsidRPr="00C648AE">
              <w:rPr>
                <w:rFonts w:ascii="Arial" w:hAnsi="Arial"/>
                <w:b/>
                <w:color w:val="000000"/>
                <w:sz w:val="19"/>
                <w:szCs w:val="19"/>
                <w:u w:val="single"/>
              </w:rPr>
              <w:t>pozostaje w zgodności z opisem przedmiotu zamówienia</w:t>
            </w:r>
            <w:r w:rsidRPr="00C648AE">
              <w:rPr>
                <w:rFonts w:ascii="Arial" w:hAnsi="Arial"/>
                <w:b/>
                <w:color w:val="000000"/>
                <w:sz w:val="19"/>
                <w:szCs w:val="19"/>
              </w:rPr>
              <w:t xml:space="preserve"> </w:t>
            </w:r>
            <w:r w:rsidRPr="00C648AE">
              <w:rPr>
                <w:rFonts w:ascii="Arial" w:hAnsi="Arial"/>
                <w:color w:val="000000"/>
                <w:sz w:val="19"/>
                <w:szCs w:val="19"/>
              </w:rPr>
              <w:t>ze wszystkimi parametrami określonymi przez Zamawiającego i spełnia</w:t>
            </w:r>
            <w:r>
              <w:rPr>
                <w:rFonts w:ascii="Arial" w:hAnsi="Arial"/>
                <w:color w:val="000000"/>
                <w:sz w:val="19"/>
                <w:szCs w:val="19"/>
              </w:rPr>
              <w:t xml:space="preserve"> minimalne wymagane parametry.</w:t>
            </w:r>
          </w:p>
        </w:tc>
      </w:tr>
      <w:tr w:rsidR="007416F8" w:rsidRPr="0032313D" w:rsidTr="0076296A">
        <w:trPr>
          <w:trHeight w:val="5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416F8" w:rsidRPr="00D61068" w:rsidRDefault="007416F8" w:rsidP="0076296A">
            <w:pPr>
              <w:adjustRightInd w:val="0"/>
              <w:jc w:val="center"/>
              <w:textAlignment w:val="baseline"/>
              <w:rPr>
                <w:rFonts w:ascii="Arial" w:hAnsi="Arial"/>
                <w:b/>
                <w:sz w:val="19"/>
                <w:szCs w:val="19"/>
              </w:rPr>
            </w:pPr>
            <w:r w:rsidRPr="00D61068">
              <w:rPr>
                <w:rFonts w:ascii="Arial" w:hAnsi="Arial"/>
                <w:b/>
                <w:sz w:val="19"/>
                <w:szCs w:val="19"/>
              </w:rPr>
              <w:t>Oświadczenie</w:t>
            </w:r>
          </w:p>
          <w:p w:rsidR="007416F8" w:rsidRPr="0032313D" w:rsidRDefault="007416F8" w:rsidP="0076296A">
            <w:pPr>
              <w:adjustRightInd w:val="0"/>
              <w:jc w:val="center"/>
              <w:textAlignment w:val="baseline"/>
              <w:rPr>
                <w:rFonts w:ascii="Arial" w:hAnsi="Arial"/>
                <w:b/>
              </w:rPr>
            </w:pPr>
            <w:r w:rsidRPr="00D61068">
              <w:rPr>
                <w:rFonts w:ascii="Arial" w:hAnsi="Arial"/>
                <w:b/>
                <w:sz w:val="19"/>
                <w:szCs w:val="19"/>
              </w:rPr>
              <w:t xml:space="preserve">o </w:t>
            </w:r>
            <w:r>
              <w:rPr>
                <w:rFonts w:ascii="Arial" w:hAnsi="Arial"/>
                <w:b/>
                <w:sz w:val="19"/>
                <w:szCs w:val="19"/>
              </w:rPr>
              <w:t>występowaniu</w:t>
            </w:r>
            <w:r w:rsidRPr="002820A1">
              <w:rPr>
                <w:rFonts w:ascii="Arial" w:hAnsi="Arial"/>
                <w:b/>
                <w:sz w:val="19"/>
                <w:szCs w:val="19"/>
              </w:rPr>
              <w:t xml:space="preserve"> w dostarczanych produktach Niebezpiecznych Substancji Chemicznych (NSCh) lub/i Substancji Zubożających Warstwę Ozonową (SZWO)</w:t>
            </w:r>
          </w:p>
        </w:tc>
      </w:tr>
      <w:tr w:rsidR="007416F8" w:rsidRPr="00395C5D" w:rsidTr="0076296A">
        <w:trPr>
          <w:trHeight w:val="73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6F8" w:rsidRPr="00395C5D" w:rsidRDefault="007416F8" w:rsidP="0076296A">
            <w:pPr>
              <w:spacing w:line="300" w:lineRule="auto"/>
              <w:jc w:val="both"/>
              <w:rPr>
                <w:rFonts w:ascii="Arial" w:hAnsi="Arial"/>
                <w:b/>
                <w:sz w:val="18"/>
                <w:szCs w:val="19"/>
              </w:rPr>
            </w:pPr>
            <w:r>
              <w:rPr>
                <w:rFonts w:ascii="Arial" w:hAnsi="Arial"/>
                <w:sz w:val="18"/>
                <w:szCs w:val="19"/>
              </w:rPr>
              <w:t>O</w:t>
            </w:r>
            <w:r w:rsidRPr="00395C5D">
              <w:rPr>
                <w:rFonts w:ascii="Arial" w:hAnsi="Arial"/>
                <w:sz w:val="18"/>
                <w:szCs w:val="19"/>
              </w:rPr>
              <w:t xml:space="preserve">świadczam, że w oferowanych dostawach </w:t>
            </w:r>
            <w:r w:rsidRPr="00395C5D">
              <w:rPr>
                <w:rFonts w:ascii="Arial" w:hAnsi="Arial"/>
                <w:b/>
                <w:color w:val="000000"/>
                <w:sz w:val="18"/>
                <w:szCs w:val="19"/>
                <w:u w:val="single"/>
              </w:rPr>
              <w:t>występują / nie występują</w:t>
            </w:r>
            <w:r w:rsidRPr="00395C5D">
              <w:rPr>
                <w:rFonts w:ascii="Arial" w:hAnsi="Arial"/>
                <w:b/>
                <w:sz w:val="18"/>
                <w:szCs w:val="19"/>
              </w:rPr>
              <w:t xml:space="preserve"> Niebezpieczne Substancje Chemiczne (NSCh) lub/i Substancje Zubożające Warstwę Ozonową (SZWO)</w:t>
            </w:r>
          </w:p>
        </w:tc>
      </w:tr>
      <w:tr w:rsidR="007416F8" w:rsidRPr="0032313D" w:rsidTr="0076296A">
        <w:trPr>
          <w:trHeight w:val="454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6F8" w:rsidRPr="00A3653F" w:rsidRDefault="007416F8" w:rsidP="0076296A">
            <w:pPr>
              <w:spacing w:line="300" w:lineRule="auto"/>
              <w:ind w:firstLine="709"/>
              <w:jc w:val="both"/>
              <w:rPr>
                <w:rFonts w:ascii="Arial" w:hAnsi="Arial"/>
                <w:sz w:val="22"/>
              </w:rPr>
            </w:pPr>
          </w:p>
        </w:tc>
      </w:tr>
      <w:tr w:rsidR="007416F8" w:rsidRPr="0032313D" w:rsidTr="0076296A">
        <w:trPr>
          <w:trHeight w:val="215"/>
        </w:trPr>
        <w:tc>
          <w:tcPr>
            <w:tcW w:w="99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6F8" w:rsidRPr="00E14BA9" w:rsidRDefault="007416F8" w:rsidP="0076296A">
            <w:pPr>
              <w:tabs>
                <w:tab w:val="left" w:pos="0"/>
              </w:tabs>
              <w:rPr>
                <w:rFonts w:ascii="Arial" w:hAnsi="Arial"/>
                <w:i/>
                <w:sz w:val="14"/>
                <w:vertAlign w:val="superscript"/>
              </w:rPr>
            </w:pPr>
            <w:r>
              <w:rPr>
                <w:rFonts w:ascii="Arial" w:hAnsi="Arial"/>
                <w:i/>
                <w:sz w:val="14"/>
              </w:rPr>
              <w:t>Imię i nazwisko osoby</w:t>
            </w:r>
            <w:r w:rsidRPr="00E14BA9">
              <w:rPr>
                <w:rFonts w:ascii="Arial" w:hAnsi="Arial"/>
                <w:i/>
                <w:sz w:val="14"/>
              </w:rPr>
              <w:t xml:space="preserve"> uprawnion</w:t>
            </w:r>
            <w:r>
              <w:rPr>
                <w:rFonts w:ascii="Arial" w:hAnsi="Arial"/>
                <w:i/>
                <w:sz w:val="14"/>
              </w:rPr>
              <w:t>ej</w:t>
            </w:r>
            <w:r w:rsidRPr="00E14BA9">
              <w:rPr>
                <w:rFonts w:ascii="Arial" w:hAnsi="Arial"/>
                <w:i/>
                <w:sz w:val="14"/>
              </w:rPr>
              <w:t xml:space="preserve"> do </w:t>
            </w:r>
            <w:r w:rsidRPr="00E14BA9">
              <w:rPr>
                <w:rFonts w:ascii="Arial" w:hAnsi="Arial"/>
                <w:i/>
                <w:iCs/>
                <w:sz w:val="14"/>
              </w:rPr>
              <w:t>reprezentacji Wykonawcy lub pełnomocnik</w:t>
            </w:r>
            <w:r>
              <w:rPr>
                <w:rFonts w:ascii="Arial" w:hAnsi="Arial"/>
                <w:i/>
                <w:iCs/>
                <w:sz w:val="14"/>
              </w:rPr>
              <w:t>a</w:t>
            </w:r>
          </w:p>
        </w:tc>
      </w:tr>
    </w:tbl>
    <w:p w:rsidR="007416F8" w:rsidRPr="00105597" w:rsidRDefault="007416F8" w:rsidP="007416F8">
      <w:pPr>
        <w:spacing w:after="120"/>
      </w:pPr>
    </w:p>
    <w:p w:rsidR="007416F8" w:rsidRPr="004D1ACB" w:rsidRDefault="007416F8" w:rsidP="007416F8">
      <w:pPr>
        <w:spacing w:after="5" w:line="267" w:lineRule="auto"/>
        <w:ind w:left="10" w:right="846" w:hanging="10"/>
        <w:jc w:val="both"/>
        <w:rPr>
          <w:rFonts w:ascii="Arial" w:hAnsi="Arial"/>
          <w:sz w:val="12"/>
        </w:rPr>
      </w:pPr>
    </w:p>
    <w:sectPr w:rsidR="007416F8" w:rsidRPr="004D1ACB" w:rsidSect="00E364EA">
      <w:pgSz w:w="11906" w:h="16838"/>
      <w:pgMar w:top="425" w:right="425" w:bottom="567" w:left="1701" w:header="709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E89" w:rsidRDefault="00ED4E89" w:rsidP="009C0740">
      <w:r>
        <w:separator/>
      </w:r>
    </w:p>
  </w:endnote>
  <w:endnote w:type="continuationSeparator" w:id="0">
    <w:p w:rsidR="00ED4E89" w:rsidRDefault="00ED4E89" w:rsidP="009C0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38244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</w:rPr>
    </w:sdtEndPr>
    <w:sdtContent>
      <w:p w:rsidR="00ED4E89" w:rsidRPr="00821490" w:rsidRDefault="00ED4E89" w:rsidP="00D06B5E">
        <w:pPr>
          <w:pStyle w:val="Stopka"/>
          <w:spacing w:after="0" w:line="240" w:lineRule="auto"/>
          <w:jc w:val="center"/>
          <w:rPr>
            <w:rFonts w:ascii="Arial" w:hAnsi="Arial" w:cs="Arial"/>
            <w:sz w:val="16"/>
          </w:rPr>
        </w:pPr>
        <w:r w:rsidRPr="00FC62DC">
          <w:rPr>
            <w:rFonts w:ascii="Arial" w:hAnsi="Arial"/>
            <w:i/>
            <w:sz w:val="14"/>
          </w:rPr>
          <w:t xml:space="preserve">numer sprawy: </w:t>
        </w:r>
        <w:r w:rsidRPr="00FC62DC">
          <w:rPr>
            <w:rFonts w:ascii="Arial" w:hAnsi="Arial"/>
            <w:b/>
            <w:i/>
            <w:sz w:val="16"/>
          </w:rPr>
          <w:t>RZP/</w:t>
        </w:r>
        <w:r>
          <w:rPr>
            <w:rFonts w:ascii="Arial" w:hAnsi="Arial"/>
            <w:b/>
            <w:i/>
            <w:sz w:val="16"/>
          </w:rPr>
          <w:t>09</w:t>
        </w:r>
        <w:r w:rsidRPr="00FC62DC">
          <w:rPr>
            <w:rFonts w:ascii="Arial" w:hAnsi="Arial"/>
            <w:b/>
            <w:i/>
            <w:sz w:val="16"/>
          </w:rPr>
          <w:t>/</w:t>
        </w:r>
        <w:r>
          <w:rPr>
            <w:rFonts w:ascii="Arial" w:hAnsi="Arial"/>
            <w:b/>
            <w:i/>
            <w:sz w:val="16"/>
          </w:rPr>
          <w:t>OZŻW</w:t>
        </w:r>
        <w:r w:rsidRPr="00FC62DC">
          <w:rPr>
            <w:rFonts w:ascii="Arial" w:hAnsi="Arial"/>
            <w:b/>
            <w:i/>
            <w:sz w:val="16"/>
          </w:rPr>
          <w:t>/20</w:t>
        </w:r>
        <w:r>
          <w:rPr>
            <w:rFonts w:ascii="Arial" w:hAnsi="Arial"/>
            <w:b/>
            <w:i/>
            <w:sz w:val="16"/>
          </w:rPr>
          <w:t>21</w:t>
        </w:r>
        <w:r w:rsidRPr="00FC62DC">
          <w:rPr>
            <w:rFonts w:ascii="Arial" w:hAnsi="Arial"/>
            <w:i/>
            <w:sz w:val="14"/>
          </w:rPr>
          <w:t xml:space="preserve">; strona </w:t>
        </w:r>
        <w:r w:rsidRPr="00FC62DC">
          <w:rPr>
            <w:rFonts w:ascii="Arial" w:hAnsi="Arial"/>
            <w:b/>
            <w:bCs/>
            <w:i/>
            <w:sz w:val="14"/>
          </w:rPr>
          <w:fldChar w:fldCharType="begin"/>
        </w:r>
        <w:r w:rsidRPr="00FC62DC">
          <w:rPr>
            <w:rFonts w:ascii="Arial" w:hAnsi="Arial"/>
            <w:b/>
            <w:bCs/>
            <w:i/>
            <w:sz w:val="14"/>
          </w:rPr>
          <w:instrText>PAGE</w:instrText>
        </w:r>
        <w:r w:rsidRPr="00FC62DC">
          <w:rPr>
            <w:rFonts w:ascii="Arial" w:hAnsi="Arial"/>
            <w:b/>
            <w:bCs/>
            <w:i/>
            <w:sz w:val="14"/>
          </w:rPr>
          <w:fldChar w:fldCharType="separate"/>
        </w:r>
        <w:r w:rsidR="00E364EA">
          <w:rPr>
            <w:rFonts w:ascii="Arial" w:hAnsi="Arial"/>
            <w:b/>
            <w:bCs/>
            <w:i/>
            <w:noProof/>
            <w:sz w:val="14"/>
          </w:rPr>
          <w:t>25</w:t>
        </w:r>
        <w:r w:rsidRPr="00FC62DC">
          <w:rPr>
            <w:rFonts w:ascii="Arial" w:hAnsi="Arial"/>
            <w:b/>
            <w:bCs/>
            <w:i/>
            <w:sz w:val="14"/>
          </w:rPr>
          <w:fldChar w:fldCharType="end"/>
        </w:r>
        <w:r w:rsidRPr="00FC62DC">
          <w:rPr>
            <w:rFonts w:ascii="Arial" w:hAnsi="Arial"/>
            <w:i/>
            <w:sz w:val="14"/>
          </w:rPr>
          <w:t xml:space="preserve"> z </w:t>
        </w:r>
        <w:r w:rsidRPr="00FC62DC">
          <w:rPr>
            <w:rFonts w:ascii="Arial" w:hAnsi="Arial"/>
            <w:b/>
            <w:bCs/>
            <w:i/>
            <w:sz w:val="14"/>
          </w:rPr>
          <w:fldChar w:fldCharType="begin"/>
        </w:r>
        <w:r w:rsidRPr="00FC62DC">
          <w:rPr>
            <w:rFonts w:ascii="Arial" w:hAnsi="Arial"/>
            <w:b/>
            <w:bCs/>
            <w:i/>
            <w:sz w:val="14"/>
          </w:rPr>
          <w:instrText>NUMPAGES</w:instrText>
        </w:r>
        <w:r w:rsidRPr="00FC62DC">
          <w:rPr>
            <w:rFonts w:ascii="Arial" w:hAnsi="Arial"/>
            <w:b/>
            <w:bCs/>
            <w:i/>
            <w:sz w:val="14"/>
          </w:rPr>
          <w:fldChar w:fldCharType="separate"/>
        </w:r>
        <w:r w:rsidR="00E364EA">
          <w:rPr>
            <w:rFonts w:ascii="Arial" w:hAnsi="Arial"/>
            <w:b/>
            <w:bCs/>
            <w:i/>
            <w:noProof/>
            <w:sz w:val="14"/>
          </w:rPr>
          <w:t>25</w:t>
        </w:r>
        <w:r w:rsidRPr="00FC62DC">
          <w:rPr>
            <w:rFonts w:ascii="Arial" w:hAnsi="Arial"/>
            <w:b/>
            <w:bCs/>
            <w:i/>
            <w:sz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E89" w:rsidRDefault="00ED4E89" w:rsidP="009C0740">
      <w:r>
        <w:separator/>
      </w:r>
    </w:p>
  </w:footnote>
  <w:footnote w:type="continuationSeparator" w:id="0">
    <w:p w:rsidR="00ED4E89" w:rsidRDefault="00ED4E89" w:rsidP="009C0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5E96"/>
    <w:multiLevelType w:val="hybridMultilevel"/>
    <w:tmpl w:val="F9920BDA"/>
    <w:lvl w:ilvl="0" w:tplc="0C0EE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5401E"/>
    <w:multiLevelType w:val="hybridMultilevel"/>
    <w:tmpl w:val="653AB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8164A"/>
    <w:multiLevelType w:val="hybridMultilevel"/>
    <w:tmpl w:val="7F067B48"/>
    <w:lvl w:ilvl="0" w:tplc="1F3A3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17370"/>
    <w:multiLevelType w:val="multilevel"/>
    <w:tmpl w:val="C41A8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b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b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b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b/>
        <w:sz w:val="20"/>
      </w:rPr>
    </w:lvl>
  </w:abstractNum>
  <w:abstractNum w:abstractNumId="4" w15:restartNumberingAfterBreak="0">
    <w:nsid w:val="06BC1734"/>
    <w:multiLevelType w:val="multilevel"/>
    <w:tmpl w:val="B76C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b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b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b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b/>
        <w:sz w:val="20"/>
      </w:rPr>
    </w:lvl>
  </w:abstractNum>
  <w:abstractNum w:abstractNumId="5" w15:restartNumberingAfterBreak="0">
    <w:nsid w:val="0A0E6D1C"/>
    <w:multiLevelType w:val="hybridMultilevel"/>
    <w:tmpl w:val="653AB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15311"/>
    <w:multiLevelType w:val="hybridMultilevel"/>
    <w:tmpl w:val="0A2468D8"/>
    <w:lvl w:ilvl="0" w:tplc="69FE8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566EEE"/>
    <w:multiLevelType w:val="hybridMultilevel"/>
    <w:tmpl w:val="D28820C0"/>
    <w:lvl w:ilvl="0" w:tplc="EDEAE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5440011"/>
    <w:multiLevelType w:val="hybridMultilevel"/>
    <w:tmpl w:val="6010D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C0A0A"/>
    <w:multiLevelType w:val="hybridMultilevel"/>
    <w:tmpl w:val="AD8A01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194068A4"/>
    <w:multiLevelType w:val="hybridMultilevel"/>
    <w:tmpl w:val="D9FE71A4"/>
    <w:lvl w:ilvl="0" w:tplc="068C7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D3580"/>
    <w:multiLevelType w:val="hybridMultilevel"/>
    <w:tmpl w:val="67989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25CE2"/>
    <w:multiLevelType w:val="hybridMultilevel"/>
    <w:tmpl w:val="653AB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732DE"/>
    <w:multiLevelType w:val="hybridMultilevel"/>
    <w:tmpl w:val="415E07AE"/>
    <w:lvl w:ilvl="0" w:tplc="69FE8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2C0D70"/>
    <w:multiLevelType w:val="hybridMultilevel"/>
    <w:tmpl w:val="E094277E"/>
    <w:lvl w:ilvl="0" w:tplc="69FE8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93413F"/>
    <w:multiLevelType w:val="multilevel"/>
    <w:tmpl w:val="33D03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b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b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b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/>
        <w:sz w:val="20"/>
      </w:rPr>
    </w:lvl>
  </w:abstractNum>
  <w:abstractNum w:abstractNumId="17" w15:restartNumberingAfterBreak="0">
    <w:nsid w:val="211021CA"/>
    <w:multiLevelType w:val="hybridMultilevel"/>
    <w:tmpl w:val="B5C615FE"/>
    <w:lvl w:ilvl="0" w:tplc="F0CAF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607602"/>
    <w:multiLevelType w:val="hybridMultilevel"/>
    <w:tmpl w:val="0096E562"/>
    <w:lvl w:ilvl="0" w:tplc="66822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B22E55"/>
    <w:multiLevelType w:val="hybridMultilevel"/>
    <w:tmpl w:val="0EA40CA0"/>
    <w:lvl w:ilvl="0" w:tplc="CB120B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21" w15:restartNumberingAfterBreak="0">
    <w:nsid w:val="2A2A38A7"/>
    <w:multiLevelType w:val="hybridMultilevel"/>
    <w:tmpl w:val="E70C40F6"/>
    <w:lvl w:ilvl="0" w:tplc="6F22D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3" w15:restartNumberingAfterBreak="0">
    <w:nsid w:val="2E3E34E0"/>
    <w:multiLevelType w:val="multilevel"/>
    <w:tmpl w:val="A39C1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b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b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b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/>
        <w:sz w:val="20"/>
      </w:rPr>
    </w:lvl>
  </w:abstractNum>
  <w:abstractNum w:abstractNumId="24" w15:restartNumberingAfterBreak="0">
    <w:nsid w:val="31F707E5"/>
    <w:multiLevelType w:val="hybridMultilevel"/>
    <w:tmpl w:val="E962E814"/>
    <w:lvl w:ilvl="0" w:tplc="C6B0D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301074"/>
    <w:multiLevelType w:val="hybridMultilevel"/>
    <w:tmpl w:val="B63A4234"/>
    <w:lvl w:ilvl="0" w:tplc="69FE8F22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6" w15:restartNumberingAfterBreak="0">
    <w:nsid w:val="323A1754"/>
    <w:multiLevelType w:val="hybridMultilevel"/>
    <w:tmpl w:val="653AB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58041B"/>
    <w:multiLevelType w:val="hybridMultilevel"/>
    <w:tmpl w:val="6300949E"/>
    <w:lvl w:ilvl="0" w:tplc="E10C3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456845"/>
    <w:multiLevelType w:val="hybridMultilevel"/>
    <w:tmpl w:val="108AC2BC"/>
    <w:lvl w:ilvl="0" w:tplc="E3523EFC">
      <w:start w:val="1"/>
      <w:numFmt w:val="upperRoman"/>
      <w:lvlText w:val="%1."/>
      <w:lvlJc w:val="left"/>
      <w:pPr>
        <w:ind w:left="0" w:firstLine="197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6166D7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7B048C"/>
    <w:multiLevelType w:val="hybridMultilevel"/>
    <w:tmpl w:val="488207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A3C4093"/>
    <w:multiLevelType w:val="hybridMultilevel"/>
    <w:tmpl w:val="19CC3100"/>
    <w:lvl w:ilvl="0" w:tplc="0415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33" w15:restartNumberingAfterBreak="0">
    <w:nsid w:val="3A46594E"/>
    <w:multiLevelType w:val="hybridMultilevel"/>
    <w:tmpl w:val="653AB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686DF2"/>
    <w:multiLevelType w:val="multilevel"/>
    <w:tmpl w:val="75664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b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b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b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/>
        <w:sz w:val="20"/>
      </w:rPr>
    </w:lvl>
  </w:abstractNum>
  <w:abstractNum w:abstractNumId="35" w15:restartNumberingAfterBreak="0">
    <w:nsid w:val="3ADC4BE6"/>
    <w:multiLevelType w:val="hybridMultilevel"/>
    <w:tmpl w:val="FE0847C0"/>
    <w:lvl w:ilvl="0" w:tplc="27F06B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ED2622"/>
    <w:multiLevelType w:val="hybridMultilevel"/>
    <w:tmpl w:val="66ECF002"/>
    <w:lvl w:ilvl="0" w:tplc="059EB9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863713"/>
    <w:multiLevelType w:val="hybridMultilevel"/>
    <w:tmpl w:val="D054BEB6"/>
    <w:lvl w:ilvl="0" w:tplc="CD3CEC6C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40B23174"/>
    <w:multiLevelType w:val="hybridMultilevel"/>
    <w:tmpl w:val="F80EE892"/>
    <w:lvl w:ilvl="0" w:tplc="B7605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27507"/>
    <w:multiLevelType w:val="hybridMultilevel"/>
    <w:tmpl w:val="CAC22914"/>
    <w:lvl w:ilvl="0" w:tplc="3D52FFFC">
      <w:start w:val="1"/>
      <w:numFmt w:val="bullet"/>
      <w:lvlText w:val=""/>
      <w:lvlJc w:val="left"/>
      <w:pPr>
        <w:ind w:left="1311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0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1" w:hanging="360"/>
      </w:pPr>
      <w:rPr>
        <w:rFonts w:ascii="Wingdings" w:hAnsi="Wingdings" w:hint="default"/>
      </w:rPr>
    </w:lvl>
  </w:abstractNum>
  <w:abstractNum w:abstractNumId="40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92F6408"/>
    <w:multiLevelType w:val="hybridMultilevel"/>
    <w:tmpl w:val="B5A6114A"/>
    <w:lvl w:ilvl="0" w:tplc="0415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2" w15:restartNumberingAfterBreak="0">
    <w:nsid w:val="4A6F4871"/>
    <w:multiLevelType w:val="multilevel"/>
    <w:tmpl w:val="D3C48B98"/>
    <w:lvl w:ilvl="0">
      <w:start w:val="1"/>
      <w:numFmt w:val="bullet"/>
      <w:lvlText w:val=""/>
      <w:lvlJc w:val="left"/>
      <w:pPr>
        <w:tabs>
          <w:tab w:val="num" w:pos="662"/>
        </w:tabs>
        <w:ind w:left="662" w:hanging="360"/>
      </w:pPr>
      <w:rPr>
        <w:rFonts w:ascii="Symbol" w:hAnsi="Symbol" w:hint="default"/>
        <w:b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b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b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b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/>
        <w:sz w:val="20"/>
      </w:rPr>
    </w:lvl>
  </w:abstractNum>
  <w:abstractNum w:abstractNumId="43" w15:restartNumberingAfterBreak="0">
    <w:nsid w:val="4AFD22ED"/>
    <w:multiLevelType w:val="hybridMultilevel"/>
    <w:tmpl w:val="C6BA4A72"/>
    <w:lvl w:ilvl="0" w:tplc="63AE6E8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 w15:restartNumberingAfterBreak="0">
    <w:nsid w:val="4D3374A0"/>
    <w:multiLevelType w:val="hybridMultilevel"/>
    <w:tmpl w:val="5B1A846C"/>
    <w:lvl w:ilvl="0" w:tplc="69FE8F22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5" w15:restartNumberingAfterBreak="0">
    <w:nsid w:val="4DD536EC"/>
    <w:multiLevelType w:val="hybridMultilevel"/>
    <w:tmpl w:val="A156CC10"/>
    <w:lvl w:ilvl="0" w:tplc="2C0C4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E6A094F"/>
    <w:multiLevelType w:val="hybridMultilevel"/>
    <w:tmpl w:val="6E366A0C"/>
    <w:lvl w:ilvl="0" w:tplc="D8A023DA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7" w15:restartNumberingAfterBreak="0">
    <w:nsid w:val="5077239F"/>
    <w:multiLevelType w:val="hybridMultilevel"/>
    <w:tmpl w:val="653AB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D1292B"/>
    <w:multiLevelType w:val="hybridMultilevel"/>
    <w:tmpl w:val="0EA4143A"/>
    <w:lvl w:ilvl="0" w:tplc="2A9E7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2A00F5A"/>
    <w:multiLevelType w:val="hybridMultilevel"/>
    <w:tmpl w:val="95B01FDE"/>
    <w:lvl w:ilvl="0" w:tplc="CDE44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3F648FD"/>
    <w:multiLevelType w:val="hybridMultilevel"/>
    <w:tmpl w:val="4C4A43EE"/>
    <w:lvl w:ilvl="0" w:tplc="78FE4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62644FA"/>
    <w:multiLevelType w:val="hybridMultilevel"/>
    <w:tmpl w:val="D38E6ABA"/>
    <w:lvl w:ilvl="0" w:tplc="69FE8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70F119E"/>
    <w:multiLevelType w:val="hybridMultilevel"/>
    <w:tmpl w:val="653AB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BF13C6"/>
    <w:multiLevelType w:val="hybridMultilevel"/>
    <w:tmpl w:val="A810FA72"/>
    <w:lvl w:ilvl="0" w:tplc="69FE8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75637D"/>
    <w:multiLevelType w:val="hybridMultilevel"/>
    <w:tmpl w:val="0E460A20"/>
    <w:lvl w:ilvl="0" w:tplc="0415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55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56" w15:restartNumberingAfterBreak="0">
    <w:nsid w:val="62E23710"/>
    <w:multiLevelType w:val="hybridMultilevel"/>
    <w:tmpl w:val="8B166356"/>
    <w:lvl w:ilvl="0" w:tplc="752CB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6A4829D1"/>
    <w:multiLevelType w:val="hybridMultilevel"/>
    <w:tmpl w:val="0562C036"/>
    <w:lvl w:ilvl="0" w:tplc="04150001">
      <w:start w:val="1"/>
      <w:numFmt w:val="bullet"/>
      <w:lvlText w:val=""/>
      <w:lvlJc w:val="left"/>
      <w:pPr>
        <w:ind w:left="13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1" w:hanging="360"/>
      </w:pPr>
      <w:rPr>
        <w:rFonts w:ascii="Wingdings" w:hAnsi="Wingdings" w:hint="default"/>
      </w:rPr>
    </w:lvl>
  </w:abstractNum>
  <w:abstractNum w:abstractNumId="59" w15:restartNumberingAfterBreak="0">
    <w:nsid w:val="6D495B9A"/>
    <w:multiLevelType w:val="hybridMultilevel"/>
    <w:tmpl w:val="4E9C3C4E"/>
    <w:lvl w:ilvl="0" w:tplc="DE6EB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D5A5524"/>
    <w:multiLevelType w:val="multilevel"/>
    <w:tmpl w:val="1A5A496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61" w15:restartNumberingAfterBreak="0">
    <w:nsid w:val="6F6415CF"/>
    <w:multiLevelType w:val="hybridMultilevel"/>
    <w:tmpl w:val="DB8E6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1616061"/>
    <w:multiLevelType w:val="hybridMultilevel"/>
    <w:tmpl w:val="653AB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4F1999"/>
    <w:multiLevelType w:val="hybridMultilevel"/>
    <w:tmpl w:val="653AB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5A033E"/>
    <w:multiLevelType w:val="hybridMultilevel"/>
    <w:tmpl w:val="A9B07636"/>
    <w:lvl w:ilvl="0" w:tplc="9AC62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7FB3D8B"/>
    <w:multiLevelType w:val="hybridMultilevel"/>
    <w:tmpl w:val="62A837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78082598"/>
    <w:multiLevelType w:val="hybridMultilevel"/>
    <w:tmpl w:val="E4344AD8"/>
    <w:lvl w:ilvl="0" w:tplc="0415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67" w15:restartNumberingAfterBreak="0">
    <w:nsid w:val="791F61B3"/>
    <w:multiLevelType w:val="hybridMultilevel"/>
    <w:tmpl w:val="C59A1DE4"/>
    <w:lvl w:ilvl="0" w:tplc="0415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68" w15:restartNumberingAfterBreak="0">
    <w:nsid w:val="79CB44F6"/>
    <w:multiLevelType w:val="hybridMultilevel"/>
    <w:tmpl w:val="85347C0E"/>
    <w:lvl w:ilvl="0" w:tplc="B2E8E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AE86810"/>
    <w:multiLevelType w:val="hybridMultilevel"/>
    <w:tmpl w:val="E6D61B26"/>
    <w:lvl w:ilvl="0" w:tplc="69FE8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8420CF"/>
    <w:multiLevelType w:val="multilevel"/>
    <w:tmpl w:val="97FA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b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b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b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/>
        <w:sz w:val="20"/>
      </w:rPr>
    </w:lvl>
  </w:abstractNum>
  <w:abstractNum w:abstractNumId="71" w15:restartNumberingAfterBreak="0">
    <w:nsid w:val="7C9A005E"/>
    <w:multiLevelType w:val="hybridMultilevel"/>
    <w:tmpl w:val="653AB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C53D76"/>
    <w:multiLevelType w:val="hybridMultilevel"/>
    <w:tmpl w:val="D6A04A1C"/>
    <w:lvl w:ilvl="0" w:tplc="7DC20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DFD36BF"/>
    <w:multiLevelType w:val="hybridMultilevel"/>
    <w:tmpl w:val="48B49B00"/>
    <w:lvl w:ilvl="0" w:tplc="F6C48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5"/>
  </w:num>
  <w:num w:numId="3">
    <w:abstractNumId w:val="30"/>
  </w:num>
  <w:num w:numId="4">
    <w:abstractNumId w:val="57"/>
  </w:num>
  <w:num w:numId="5">
    <w:abstractNumId w:val="22"/>
  </w:num>
  <w:num w:numId="6">
    <w:abstractNumId w:val="8"/>
  </w:num>
  <w:num w:numId="7">
    <w:abstractNumId w:val="29"/>
  </w:num>
  <w:num w:numId="8">
    <w:abstractNumId w:val="44"/>
  </w:num>
  <w:num w:numId="9">
    <w:abstractNumId w:val="68"/>
  </w:num>
  <w:num w:numId="10">
    <w:abstractNumId w:val="37"/>
  </w:num>
  <w:num w:numId="11">
    <w:abstractNumId w:val="70"/>
  </w:num>
  <w:num w:numId="12">
    <w:abstractNumId w:val="4"/>
  </w:num>
  <w:num w:numId="13">
    <w:abstractNumId w:val="34"/>
  </w:num>
  <w:num w:numId="14">
    <w:abstractNumId w:val="42"/>
  </w:num>
  <w:num w:numId="15">
    <w:abstractNumId w:val="61"/>
  </w:num>
  <w:num w:numId="16">
    <w:abstractNumId w:val="11"/>
  </w:num>
  <w:num w:numId="17">
    <w:abstractNumId w:val="45"/>
  </w:num>
  <w:num w:numId="18">
    <w:abstractNumId w:val="31"/>
  </w:num>
  <w:num w:numId="19">
    <w:abstractNumId w:val="65"/>
  </w:num>
  <w:num w:numId="20">
    <w:abstractNumId w:val="36"/>
  </w:num>
  <w:num w:numId="21">
    <w:abstractNumId w:val="58"/>
  </w:num>
  <w:num w:numId="22">
    <w:abstractNumId w:val="39"/>
  </w:num>
  <w:num w:numId="23">
    <w:abstractNumId w:val="66"/>
  </w:num>
  <w:num w:numId="24">
    <w:abstractNumId w:val="32"/>
  </w:num>
  <w:num w:numId="25">
    <w:abstractNumId w:val="54"/>
  </w:num>
  <w:num w:numId="26">
    <w:abstractNumId w:val="67"/>
  </w:num>
  <w:num w:numId="27">
    <w:abstractNumId w:val="41"/>
  </w:num>
  <w:num w:numId="28">
    <w:abstractNumId w:val="73"/>
  </w:num>
  <w:num w:numId="29">
    <w:abstractNumId w:val="3"/>
  </w:num>
  <w:num w:numId="30">
    <w:abstractNumId w:val="72"/>
  </w:num>
  <w:num w:numId="31">
    <w:abstractNumId w:val="43"/>
  </w:num>
  <w:num w:numId="32">
    <w:abstractNumId w:val="10"/>
  </w:num>
  <w:num w:numId="33">
    <w:abstractNumId w:val="2"/>
  </w:num>
  <w:num w:numId="34">
    <w:abstractNumId w:val="21"/>
  </w:num>
  <w:num w:numId="35">
    <w:abstractNumId w:val="27"/>
  </w:num>
  <w:num w:numId="36">
    <w:abstractNumId w:val="17"/>
  </w:num>
  <w:num w:numId="37">
    <w:abstractNumId w:val="9"/>
  </w:num>
  <w:num w:numId="38">
    <w:abstractNumId w:val="18"/>
  </w:num>
  <w:num w:numId="39">
    <w:abstractNumId w:val="35"/>
  </w:num>
  <w:num w:numId="40">
    <w:abstractNumId w:val="7"/>
  </w:num>
  <w:num w:numId="41">
    <w:abstractNumId w:val="48"/>
  </w:num>
  <w:num w:numId="42">
    <w:abstractNumId w:val="24"/>
  </w:num>
  <w:num w:numId="43">
    <w:abstractNumId w:val="59"/>
  </w:num>
  <w:num w:numId="44">
    <w:abstractNumId w:val="46"/>
  </w:num>
  <w:num w:numId="45">
    <w:abstractNumId w:val="23"/>
  </w:num>
  <w:num w:numId="46">
    <w:abstractNumId w:val="56"/>
  </w:num>
  <w:num w:numId="47">
    <w:abstractNumId w:val="50"/>
  </w:num>
  <w:num w:numId="48">
    <w:abstractNumId w:val="64"/>
  </w:num>
  <w:num w:numId="49">
    <w:abstractNumId w:val="16"/>
  </w:num>
  <w:num w:numId="50">
    <w:abstractNumId w:val="49"/>
  </w:num>
  <w:num w:numId="51">
    <w:abstractNumId w:val="0"/>
  </w:num>
  <w:num w:numId="52">
    <w:abstractNumId w:val="38"/>
  </w:num>
  <w:num w:numId="53">
    <w:abstractNumId w:val="12"/>
  </w:num>
  <w:num w:numId="54">
    <w:abstractNumId w:val="71"/>
  </w:num>
  <w:num w:numId="55">
    <w:abstractNumId w:val="5"/>
  </w:num>
  <w:num w:numId="56">
    <w:abstractNumId w:val="52"/>
  </w:num>
  <w:num w:numId="57">
    <w:abstractNumId w:val="1"/>
  </w:num>
  <w:num w:numId="58">
    <w:abstractNumId w:val="13"/>
  </w:num>
  <w:num w:numId="59">
    <w:abstractNumId w:val="62"/>
  </w:num>
  <w:num w:numId="60">
    <w:abstractNumId w:val="26"/>
  </w:num>
  <w:num w:numId="61">
    <w:abstractNumId w:val="63"/>
  </w:num>
  <w:num w:numId="62">
    <w:abstractNumId w:val="33"/>
  </w:num>
  <w:num w:numId="63">
    <w:abstractNumId w:val="19"/>
  </w:num>
  <w:num w:numId="64">
    <w:abstractNumId w:val="15"/>
  </w:num>
  <w:num w:numId="65">
    <w:abstractNumId w:val="6"/>
  </w:num>
  <w:num w:numId="66">
    <w:abstractNumId w:val="47"/>
  </w:num>
  <w:num w:numId="67">
    <w:abstractNumId w:val="25"/>
  </w:num>
  <w:num w:numId="68">
    <w:abstractNumId w:val="14"/>
  </w:num>
  <w:num w:numId="69">
    <w:abstractNumId w:val="53"/>
  </w:num>
  <w:num w:numId="70">
    <w:abstractNumId w:val="51"/>
  </w:num>
  <w:num w:numId="71">
    <w:abstractNumId w:val="69"/>
  </w:num>
  <w:num w:numId="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mirrorMargi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1FF"/>
    <w:rsid w:val="000006A6"/>
    <w:rsid w:val="000008D8"/>
    <w:rsid w:val="0000280B"/>
    <w:rsid w:val="00003A0B"/>
    <w:rsid w:val="0000498C"/>
    <w:rsid w:val="00006490"/>
    <w:rsid w:val="00006522"/>
    <w:rsid w:val="00006763"/>
    <w:rsid w:val="000077C5"/>
    <w:rsid w:val="00010939"/>
    <w:rsid w:val="000128CB"/>
    <w:rsid w:val="00012BAB"/>
    <w:rsid w:val="00012F24"/>
    <w:rsid w:val="0001350E"/>
    <w:rsid w:val="00014109"/>
    <w:rsid w:val="00020FE5"/>
    <w:rsid w:val="00021841"/>
    <w:rsid w:val="00021DA7"/>
    <w:rsid w:val="00022115"/>
    <w:rsid w:val="000232C7"/>
    <w:rsid w:val="00023F28"/>
    <w:rsid w:val="000262C5"/>
    <w:rsid w:val="00026C8D"/>
    <w:rsid w:val="00030BD3"/>
    <w:rsid w:val="00031602"/>
    <w:rsid w:val="00031A5C"/>
    <w:rsid w:val="00033346"/>
    <w:rsid w:val="0003350C"/>
    <w:rsid w:val="00033676"/>
    <w:rsid w:val="00033DF4"/>
    <w:rsid w:val="00034115"/>
    <w:rsid w:val="000354A9"/>
    <w:rsid w:val="000357E8"/>
    <w:rsid w:val="00036011"/>
    <w:rsid w:val="000361D0"/>
    <w:rsid w:val="00037128"/>
    <w:rsid w:val="000410F4"/>
    <w:rsid w:val="0004216B"/>
    <w:rsid w:val="00045DC2"/>
    <w:rsid w:val="00046EAE"/>
    <w:rsid w:val="000500D3"/>
    <w:rsid w:val="000501D7"/>
    <w:rsid w:val="00050434"/>
    <w:rsid w:val="00050AB0"/>
    <w:rsid w:val="00053A05"/>
    <w:rsid w:val="00053B20"/>
    <w:rsid w:val="00055A60"/>
    <w:rsid w:val="00056042"/>
    <w:rsid w:val="00056ECF"/>
    <w:rsid w:val="000628CA"/>
    <w:rsid w:val="000638BA"/>
    <w:rsid w:val="000664C8"/>
    <w:rsid w:val="00067441"/>
    <w:rsid w:val="00070353"/>
    <w:rsid w:val="0007060C"/>
    <w:rsid w:val="00071E03"/>
    <w:rsid w:val="00076E9B"/>
    <w:rsid w:val="00080AE4"/>
    <w:rsid w:val="00080FBA"/>
    <w:rsid w:val="00081327"/>
    <w:rsid w:val="00081629"/>
    <w:rsid w:val="000829DE"/>
    <w:rsid w:val="000829F9"/>
    <w:rsid w:val="0008347F"/>
    <w:rsid w:val="0008399E"/>
    <w:rsid w:val="00084957"/>
    <w:rsid w:val="0008516A"/>
    <w:rsid w:val="00085457"/>
    <w:rsid w:val="0008584D"/>
    <w:rsid w:val="00087A68"/>
    <w:rsid w:val="00092225"/>
    <w:rsid w:val="00092728"/>
    <w:rsid w:val="00092832"/>
    <w:rsid w:val="00093BE2"/>
    <w:rsid w:val="00094420"/>
    <w:rsid w:val="00094FCE"/>
    <w:rsid w:val="0009540E"/>
    <w:rsid w:val="000957FF"/>
    <w:rsid w:val="000960A4"/>
    <w:rsid w:val="00096685"/>
    <w:rsid w:val="00097DE6"/>
    <w:rsid w:val="00097F8D"/>
    <w:rsid w:val="000A3EE6"/>
    <w:rsid w:val="000A5DF8"/>
    <w:rsid w:val="000A7022"/>
    <w:rsid w:val="000A71E8"/>
    <w:rsid w:val="000B1938"/>
    <w:rsid w:val="000B21B6"/>
    <w:rsid w:val="000B28D4"/>
    <w:rsid w:val="000B2BC8"/>
    <w:rsid w:val="000B3A7A"/>
    <w:rsid w:val="000B5332"/>
    <w:rsid w:val="000B59C1"/>
    <w:rsid w:val="000C1762"/>
    <w:rsid w:val="000C1F3F"/>
    <w:rsid w:val="000C267D"/>
    <w:rsid w:val="000C2EE2"/>
    <w:rsid w:val="000C321E"/>
    <w:rsid w:val="000C4A7A"/>
    <w:rsid w:val="000C69C9"/>
    <w:rsid w:val="000C7946"/>
    <w:rsid w:val="000D0192"/>
    <w:rsid w:val="000D0CAD"/>
    <w:rsid w:val="000D23EC"/>
    <w:rsid w:val="000D4A9B"/>
    <w:rsid w:val="000D51FF"/>
    <w:rsid w:val="000D5213"/>
    <w:rsid w:val="000D7D28"/>
    <w:rsid w:val="000E1E79"/>
    <w:rsid w:val="000E1EB7"/>
    <w:rsid w:val="000E2D69"/>
    <w:rsid w:val="000E3B09"/>
    <w:rsid w:val="000E44B7"/>
    <w:rsid w:val="000E4E45"/>
    <w:rsid w:val="000E6379"/>
    <w:rsid w:val="000E7472"/>
    <w:rsid w:val="000E7B71"/>
    <w:rsid w:val="000F530A"/>
    <w:rsid w:val="000F7709"/>
    <w:rsid w:val="000F799E"/>
    <w:rsid w:val="00102F8B"/>
    <w:rsid w:val="00104628"/>
    <w:rsid w:val="0010477B"/>
    <w:rsid w:val="00104790"/>
    <w:rsid w:val="001048B2"/>
    <w:rsid w:val="0010532F"/>
    <w:rsid w:val="00105476"/>
    <w:rsid w:val="00105597"/>
    <w:rsid w:val="00105C38"/>
    <w:rsid w:val="00106C4C"/>
    <w:rsid w:val="00110C8A"/>
    <w:rsid w:val="00111EE0"/>
    <w:rsid w:val="00113F4B"/>
    <w:rsid w:val="00114F2A"/>
    <w:rsid w:val="00115E5C"/>
    <w:rsid w:val="00115FAA"/>
    <w:rsid w:val="001168CB"/>
    <w:rsid w:val="0012082D"/>
    <w:rsid w:val="001211CC"/>
    <w:rsid w:val="00122CE8"/>
    <w:rsid w:val="00122F3A"/>
    <w:rsid w:val="001230C8"/>
    <w:rsid w:val="00123E12"/>
    <w:rsid w:val="00124E35"/>
    <w:rsid w:val="00125264"/>
    <w:rsid w:val="001267A4"/>
    <w:rsid w:val="0013250D"/>
    <w:rsid w:val="00133564"/>
    <w:rsid w:val="00133A32"/>
    <w:rsid w:val="00133F84"/>
    <w:rsid w:val="00134356"/>
    <w:rsid w:val="00134F13"/>
    <w:rsid w:val="00136347"/>
    <w:rsid w:val="001371E8"/>
    <w:rsid w:val="0013758F"/>
    <w:rsid w:val="00137A22"/>
    <w:rsid w:val="00137AB3"/>
    <w:rsid w:val="0014077D"/>
    <w:rsid w:val="00141B34"/>
    <w:rsid w:val="0014223F"/>
    <w:rsid w:val="00142387"/>
    <w:rsid w:val="00143C83"/>
    <w:rsid w:val="00144B97"/>
    <w:rsid w:val="00144E67"/>
    <w:rsid w:val="0014734C"/>
    <w:rsid w:val="001507BC"/>
    <w:rsid w:val="0015306F"/>
    <w:rsid w:val="001552B0"/>
    <w:rsid w:val="001605AE"/>
    <w:rsid w:val="0016203E"/>
    <w:rsid w:val="0016470E"/>
    <w:rsid w:val="00164BEA"/>
    <w:rsid w:val="00164EA5"/>
    <w:rsid w:val="0016539B"/>
    <w:rsid w:val="00165925"/>
    <w:rsid w:val="001667AF"/>
    <w:rsid w:val="001673AE"/>
    <w:rsid w:val="00173FC2"/>
    <w:rsid w:val="00174612"/>
    <w:rsid w:val="001813B3"/>
    <w:rsid w:val="00182160"/>
    <w:rsid w:val="0018240D"/>
    <w:rsid w:val="001825EA"/>
    <w:rsid w:val="00182AD2"/>
    <w:rsid w:val="0018300D"/>
    <w:rsid w:val="001835BA"/>
    <w:rsid w:val="00183B39"/>
    <w:rsid w:val="00183CB7"/>
    <w:rsid w:val="0018412E"/>
    <w:rsid w:val="00185D8A"/>
    <w:rsid w:val="00186439"/>
    <w:rsid w:val="00193F99"/>
    <w:rsid w:val="001941FC"/>
    <w:rsid w:val="001950AD"/>
    <w:rsid w:val="00195CF0"/>
    <w:rsid w:val="001962CB"/>
    <w:rsid w:val="00196BA0"/>
    <w:rsid w:val="001972E9"/>
    <w:rsid w:val="00197638"/>
    <w:rsid w:val="00197879"/>
    <w:rsid w:val="001A0BD3"/>
    <w:rsid w:val="001A0F2E"/>
    <w:rsid w:val="001A21D4"/>
    <w:rsid w:val="001A2EA4"/>
    <w:rsid w:val="001A38B5"/>
    <w:rsid w:val="001A614A"/>
    <w:rsid w:val="001A6AC5"/>
    <w:rsid w:val="001A6B84"/>
    <w:rsid w:val="001A6C38"/>
    <w:rsid w:val="001A77AB"/>
    <w:rsid w:val="001B1174"/>
    <w:rsid w:val="001B2BA6"/>
    <w:rsid w:val="001B2C3E"/>
    <w:rsid w:val="001B2F79"/>
    <w:rsid w:val="001B3AFA"/>
    <w:rsid w:val="001B3D87"/>
    <w:rsid w:val="001B4AE5"/>
    <w:rsid w:val="001B4BF3"/>
    <w:rsid w:val="001B4F20"/>
    <w:rsid w:val="001B52F1"/>
    <w:rsid w:val="001B5855"/>
    <w:rsid w:val="001B65B8"/>
    <w:rsid w:val="001B6BE6"/>
    <w:rsid w:val="001B7222"/>
    <w:rsid w:val="001C29EC"/>
    <w:rsid w:val="001C6390"/>
    <w:rsid w:val="001C6F9B"/>
    <w:rsid w:val="001D03B8"/>
    <w:rsid w:val="001D0DAA"/>
    <w:rsid w:val="001D228F"/>
    <w:rsid w:val="001D39CC"/>
    <w:rsid w:val="001D5801"/>
    <w:rsid w:val="001D6B84"/>
    <w:rsid w:val="001D7388"/>
    <w:rsid w:val="001D7E2F"/>
    <w:rsid w:val="001E18B7"/>
    <w:rsid w:val="001E1A86"/>
    <w:rsid w:val="001E381D"/>
    <w:rsid w:val="001E5585"/>
    <w:rsid w:val="001E6E73"/>
    <w:rsid w:val="001E73F4"/>
    <w:rsid w:val="001E7AD2"/>
    <w:rsid w:val="001F0B25"/>
    <w:rsid w:val="001F2668"/>
    <w:rsid w:val="001F2B51"/>
    <w:rsid w:val="001F34C4"/>
    <w:rsid w:val="001F455D"/>
    <w:rsid w:val="001F4689"/>
    <w:rsid w:val="001F483F"/>
    <w:rsid w:val="001F4B30"/>
    <w:rsid w:val="001F4CE0"/>
    <w:rsid w:val="001F5813"/>
    <w:rsid w:val="001F6727"/>
    <w:rsid w:val="001F7B2F"/>
    <w:rsid w:val="00205CCA"/>
    <w:rsid w:val="00205DA3"/>
    <w:rsid w:val="002064EB"/>
    <w:rsid w:val="00206A33"/>
    <w:rsid w:val="00207F44"/>
    <w:rsid w:val="0021194A"/>
    <w:rsid w:val="00211976"/>
    <w:rsid w:val="00212409"/>
    <w:rsid w:val="0021245B"/>
    <w:rsid w:val="00212810"/>
    <w:rsid w:val="002233F3"/>
    <w:rsid w:val="0022374B"/>
    <w:rsid w:val="00224030"/>
    <w:rsid w:val="002241CC"/>
    <w:rsid w:val="00225397"/>
    <w:rsid w:val="00227273"/>
    <w:rsid w:val="002304E1"/>
    <w:rsid w:val="00230EE6"/>
    <w:rsid w:val="0023268F"/>
    <w:rsid w:val="00233EF1"/>
    <w:rsid w:val="00234124"/>
    <w:rsid w:val="00242C84"/>
    <w:rsid w:val="00244972"/>
    <w:rsid w:val="00244B58"/>
    <w:rsid w:val="002476FE"/>
    <w:rsid w:val="00247E7B"/>
    <w:rsid w:val="00253050"/>
    <w:rsid w:val="00253073"/>
    <w:rsid w:val="00254036"/>
    <w:rsid w:val="00255EAE"/>
    <w:rsid w:val="00255EB9"/>
    <w:rsid w:val="00262358"/>
    <w:rsid w:val="00262396"/>
    <w:rsid w:val="002631A0"/>
    <w:rsid w:val="002635B5"/>
    <w:rsid w:val="002638FA"/>
    <w:rsid w:val="00264A1A"/>
    <w:rsid w:val="0026505B"/>
    <w:rsid w:val="002657B2"/>
    <w:rsid w:val="0026651E"/>
    <w:rsid w:val="0027191E"/>
    <w:rsid w:val="00274826"/>
    <w:rsid w:val="0028073F"/>
    <w:rsid w:val="00280E1C"/>
    <w:rsid w:val="00281E39"/>
    <w:rsid w:val="00283359"/>
    <w:rsid w:val="0028497B"/>
    <w:rsid w:val="0028569B"/>
    <w:rsid w:val="00286F66"/>
    <w:rsid w:val="00290244"/>
    <w:rsid w:val="00290537"/>
    <w:rsid w:val="002908E5"/>
    <w:rsid w:val="00290AD0"/>
    <w:rsid w:val="00290E01"/>
    <w:rsid w:val="00290FF2"/>
    <w:rsid w:val="00291213"/>
    <w:rsid w:val="00291449"/>
    <w:rsid w:val="0029194D"/>
    <w:rsid w:val="00291CBB"/>
    <w:rsid w:val="00292C03"/>
    <w:rsid w:val="002939A4"/>
    <w:rsid w:val="002939D1"/>
    <w:rsid w:val="00293EE1"/>
    <w:rsid w:val="002957A7"/>
    <w:rsid w:val="002A0344"/>
    <w:rsid w:val="002A0858"/>
    <w:rsid w:val="002A13F5"/>
    <w:rsid w:val="002A1D55"/>
    <w:rsid w:val="002A226C"/>
    <w:rsid w:val="002A385F"/>
    <w:rsid w:val="002A396D"/>
    <w:rsid w:val="002A7287"/>
    <w:rsid w:val="002B1AE0"/>
    <w:rsid w:val="002B26B6"/>
    <w:rsid w:val="002B2E68"/>
    <w:rsid w:val="002B5EF4"/>
    <w:rsid w:val="002C096C"/>
    <w:rsid w:val="002C0A05"/>
    <w:rsid w:val="002C12E7"/>
    <w:rsid w:val="002C2AE1"/>
    <w:rsid w:val="002C3C11"/>
    <w:rsid w:val="002C4439"/>
    <w:rsid w:val="002C6C87"/>
    <w:rsid w:val="002C7068"/>
    <w:rsid w:val="002D04A8"/>
    <w:rsid w:val="002D0F14"/>
    <w:rsid w:val="002D185B"/>
    <w:rsid w:val="002D3060"/>
    <w:rsid w:val="002D35E9"/>
    <w:rsid w:val="002D68F3"/>
    <w:rsid w:val="002E1C73"/>
    <w:rsid w:val="002E3D3A"/>
    <w:rsid w:val="002F0655"/>
    <w:rsid w:val="002F0832"/>
    <w:rsid w:val="002F1DDE"/>
    <w:rsid w:val="002F3811"/>
    <w:rsid w:val="002F3A3E"/>
    <w:rsid w:val="002F3BE3"/>
    <w:rsid w:val="002F6413"/>
    <w:rsid w:val="002F6867"/>
    <w:rsid w:val="002F6D47"/>
    <w:rsid w:val="003022A4"/>
    <w:rsid w:val="0030385F"/>
    <w:rsid w:val="00303CD3"/>
    <w:rsid w:val="00304293"/>
    <w:rsid w:val="00304366"/>
    <w:rsid w:val="00304F93"/>
    <w:rsid w:val="003071B9"/>
    <w:rsid w:val="00310FEB"/>
    <w:rsid w:val="00311D1E"/>
    <w:rsid w:val="00312F38"/>
    <w:rsid w:val="00314676"/>
    <w:rsid w:val="00315C70"/>
    <w:rsid w:val="003171C5"/>
    <w:rsid w:val="003172BC"/>
    <w:rsid w:val="00317C1D"/>
    <w:rsid w:val="003204A5"/>
    <w:rsid w:val="00322942"/>
    <w:rsid w:val="00326013"/>
    <w:rsid w:val="003263DC"/>
    <w:rsid w:val="003307AF"/>
    <w:rsid w:val="00330ACD"/>
    <w:rsid w:val="00331712"/>
    <w:rsid w:val="003337FC"/>
    <w:rsid w:val="00333AB2"/>
    <w:rsid w:val="00333B52"/>
    <w:rsid w:val="00334238"/>
    <w:rsid w:val="0033554B"/>
    <w:rsid w:val="00335A9E"/>
    <w:rsid w:val="00337F00"/>
    <w:rsid w:val="00341729"/>
    <w:rsid w:val="003417CB"/>
    <w:rsid w:val="0034335B"/>
    <w:rsid w:val="003508D2"/>
    <w:rsid w:val="00351047"/>
    <w:rsid w:val="003529A6"/>
    <w:rsid w:val="003532C5"/>
    <w:rsid w:val="00353A81"/>
    <w:rsid w:val="003559D9"/>
    <w:rsid w:val="0035701B"/>
    <w:rsid w:val="0036038B"/>
    <w:rsid w:val="003607D8"/>
    <w:rsid w:val="00361BC2"/>
    <w:rsid w:val="0036289D"/>
    <w:rsid w:val="00364C34"/>
    <w:rsid w:val="00370735"/>
    <w:rsid w:val="003716BA"/>
    <w:rsid w:val="00371805"/>
    <w:rsid w:val="00371A89"/>
    <w:rsid w:val="00371FBD"/>
    <w:rsid w:val="00374539"/>
    <w:rsid w:val="003776DC"/>
    <w:rsid w:val="0038315A"/>
    <w:rsid w:val="003841EC"/>
    <w:rsid w:val="00385160"/>
    <w:rsid w:val="0038566B"/>
    <w:rsid w:val="00385C29"/>
    <w:rsid w:val="00386B67"/>
    <w:rsid w:val="003900D4"/>
    <w:rsid w:val="003913C9"/>
    <w:rsid w:val="00396123"/>
    <w:rsid w:val="003A0C4D"/>
    <w:rsid w:val="003A223B"/>
    <w:rsid w:val="003A292C"/>
    <w:rsid w:val="003A379E"/>
    <w:rsid w:val="003A4054"/>
    <w:rsid w:val="003A6424"/>
    <w:rsid w:val="003A6ABE"/>
    <w:rsid w:val="003A6D81"/>
    <w:rsid w:val="003B167D"/>
    <w:rsid w:val="003B1730"/>
    <w:rsid w:val="003B35B4"/>
    <w:rsid w:val="003B629C"/>
    <w:rsid w:val="003B733C"/>
    <w:rsid w:val="003B7B55"/>
    <w:rsid w:val="003C1D26"/>
    <w:rsid w:val="003C1E60"/>
    <w:rsid w:val="003C223C"/>
    <w:rsid w:val="003C2304"/>
    <w:rsid w:val="003C3B74"/>
    <w:rsid w:val="003C48D8"/>
    <w:rsid w:val="003C4C15"/>
    <w:rsid w:val="003C4F1A"/>
    <w:rsid w:val="003C6330"/>
    <w:rsid w:val="003C65B0"/>
    <w:rsid w:val="003C6B30"/>
    <w:rsid w:val="003C6EA6"/>
    <w:rsid w:val="003D02FF"/>
    <w:rsid w:val="003D0CA0"/>
    <w:rsid w:val="003D0EF8"/>
    <w:rsid w:val="003D197A"/>
    <w:rsid w:val="003D2FFC"/>
    <w:rsid w:val="003D4F73"/>
    <w:rsid w:val="003D61AD"/>
    <w:rsid w:val="003E060B"/>
    <w:rsid w:val="003E0E43"/>
    <w:rsid w:val="003E4CC5"/>
    <w:rsid w:val="003E506E"/>
    <w:rsid w:val="003F0B8E"/>
    <w:rsid w:val="003F1480"/>
    <w:rsid w:val="003F42B4"/>
    <w:rsid w:val="003F54F2"/>
    <w:rsid w:val="003F5AE8"/>
    <w:rsid w:val="003F5EA0"/>
    <w:rsid w:val="004005A3"/>
    <w:rsid w:val="00401405"/>
    <w:rsid w:val="004014A0"/>
    <w:rsid w:val="0040191B"/>
    <w:rsid w:val="00402A8D"/>
    <w:rsid w:val="00402C59"/>
    <w:rsid w:val="00403028"/>
    <w:rsid w:val="00403232"/>
    <w:rsid w:val="00405111"/>
    <w:rsid w:val="004055AB"/>
    <w:rsid w:val="00406D46"/>
    <w:rsid w:val="00411C8E"/>
    <w:rsid w:val="00415EA3"/>
    <w:rsid w:val="004168C0"/>
    <w:rsid w:val="00417261"/>
    <w:rsid w:val="00417761"/>
    <w:rsid w:val="004216D0"/>
    <w:rsid w:val="0042419C"/>
    <w:rsid w:val="00426A69"/>
    <w:rsid w:val="00427D0A"/>
    <w:rsid w:val="0043103A"/>
    <w:rsid w:val="00431E7F"/>
    <w:rsid w:val="00432463"/>
    <w:rsid w:val="0043255F"/>
    <w:rsid w:val="004328AE"/>
    <w:rsid w:val="004355D7"/>
    <w:rsid w:val="00437064"/>
    <w:rsid w:val="0043722A"/>
    <w:rsid w:val="00440054"/>
    <w:rsid w:val="00440AC7"/>
    <w:rsid w:val="00440E3B"/>
    <w:rsid w:val="004412B6"/>
    <w:rsid w:val="00441A88"/>
    <w:rsid w:val="004449FE"/>
    <w:rsid w:val="0044583A"/>
    <w:rsid w:val="004461B1"/>
    <w:rsid w:val="004509DC"/>
    <w:rsid w:val="00450C84"/>
    <w:rsid w:val="004517E8"/>
    <w:rsid w:val="00451DEC"/>
    <w:rsid w:val="0045297C"/>
    <w:rsid w:val="00453A43"/>
    <w:rsid w:val="00454141"/>
    <w:rsid w:val="00454884"/>
    <w:rsid w:val="00455549"/>
    <w:rsid w:val="0045765B"/>
    <w:rsid w:val="0046288C"/>
    <w:rsid w:val="00462931"/>
    <w:rsid w:val="00463176"/>
    <w:rsid w:val="00464B27"/>
    <w:rsid w:val="00466B39"/>
    <w:rsid w:val="004675E2"/>
    <w:rsid w:val="0046785F"/>
    <w:rsid w:val="004701A1"/>
    <w:rsid w:val="00470607"/>
    <w:rsid w:val="004706C3"/>
    <w:rsid w:val="004707A0"/>
    <w:rsid w:val="00470BF3"/>
    <w:rsid w:val="004711E7"/>
    <w:rsid w:val="00471514"/>
    <w:rsid w:val="0047194D"/>
    <w:rsid w:val="00471DAE"/>
    <w:rsid w:val="00472C49"/>
    <w:rsid w:val="00473132"/>
    <w:rsid w:val="0047512A"/>
    <w:rsid w:val="004758BB"/>
    <w:rsid w:val="00476872"/>
    <w:rsid w:val="004822C2"/>
    <w:rsid w:val="00482B9D"/>
    <w:rsid w:val="00483F69"/>
    <w:rsid w:val="00484B67"/>
    <w:rsid w:val="00486ED2"/>
    <w:rsid w:val="00486F50"/>
    <w:rsid w:val="00493341"/>
    <w:rsid w:val="0049484C"/>
    <w:rsid w:val="004A09A0"/>
    <w:rsid w:val="004A09E4"/>
    <w:rsid w:val="004A1CDB"/>
    <w:rsid w:val="004A4664"/>
    <w:rsid w:val="004A680C"/>
    <w:rsid w:val="004B0190"/>
    <w:rsid w:val="004B1990"/>
    <w:rsid w:val="004B2876"/>
    <w:rsid w:val="004B4373"/>
    <w:rsid w:val="004B5657"/>
    <w:rsid w:val="004C165F"/>
    <w:rsid w:val="004C29F7"/>
    <w:rsid w:val="004C3F56"/>
    <w:rsid w:val="004C5C27"/>
    <w:rsid w:val="004C5F3F"/>
    <w:rsid w:val="004C62CB"/>
    <w:rsid w:val="004C775B"/>
    <w:rsid w:val="004D0AEB"/>
    <w:rsid w:val="004D160A"/>
    <w:rsid w:val="004D1F24"/>
    <w:rsid w:val="004D342D"/>
    <w:rsid w:val="004D3A80"/>
    <w:rsid w:val="004D444E"/>
    <w:rsid w:val="004D4BEA"/>
    <w:rsid w:val="004D50BD"/>
    <w:rsid w:val="004E071A"/>
    <w:rsid w:val="004E0E6A"/>
    <w:rsid w:val="004E0EFF"/>
    <w:rsid w:val="004E2F42"/>
    <w:rsid w:val="004E5FC6"/>
    <w:rsid w:val="004E6468"/>
    <w:rsid w:val="004E69C0"/>
    <w:rsid w:val="004E6E79"/>
    <w:rsid w:val="004E7491"/>
    <w:rsid w:val="004F0DAC"/>
    <w:rsid w:val="004F32E2"/>
    <w:rsid w:val="004F3334"/>
    <w:rsid w:val="004F3EF6"/>
    <w:rsid w:val="004F5E2E"/>
    <w:rsid w:val="004F5EDA"/>
    <w:rsid w:val="004F7310"/>
    <w:rsid w:val="004F739C"/>
    <w:rsid w:val="005000AE"/>
    <w:rsid w:val="0050066F"/>
    <w:rsid w:val="00500942"/>
    <w:rsid w:val="00501C92"/>
    <w:rsid w:val="00502868"/>
    <w:rsid w:val="0050308E"/>
    <w:rsid w:val="00503302"/>
    <w:rsid w:val="00503D05"/>
    <w:rsid w:val="00504BF9"/>
    <w:rsid w:val="00505211"/>
    <w:rsid w:val="005059BF"/>
    <w:rsid w:val="005076A4"/>
    <w:rsid w:val="005108C6"/>
    <w:rsid w:val="0051108C"/>
    <w:rsid w:val="00511348"/>
    <w:rsid w:val="00513724"/>
    <w:rsid w:val="005200CD"/>
    <w:rsid w:val="00520909"/>
    <w:rsid w:val="005242C5"/>
    <w:rsid w:val="0052439A"/>
    <w:rsid w:val="0052734B"/>
    <w:rsid w:val="005277B6"/>
    <w:rsid w:val="00531218"/>
    <w:rsid w:val="00531F26"/>
    <w:rsid w:val="00532F32"/>
    <w:rsid w:val="00534528"/>
    <w:rsid w:val="00534A01"/>
    <w:rsid w:val="00535FCA"/>
    <w:rsid w:val="005360A0"/>
    <w:rsid w:val="0053613D"/>
    <w:rsid w:val="0053748B"/>
    <w:rsid w:val="00537944"/>
    <w:rsid w:val="00537D1E"/>
    <w:rsid w:val="0054115B"/>
    <w:rsid w:val="00542A39"/>
    <w:rsid w:val="00543783"/>
    <w:rsid w:val="005438D7"/>
    <w:rsid w:val="00544F2A"/>
    <w:rsid w:val="00544F59"/>
    <w:rsid w:val="00545753"/>
    <w:rsid w:val="00546377"/>
    <w:rsid w:val="00546F81"/>
    <w:rsid w:val="00550500"/>
    <w:rsid w:val="00551EAF"/>
    <w:rsid w:val="00552026"/>
    <w:rsid w:val="00556B66"/>
    <w:rsid w:val="00557CE2"/>
    <w:rsid w:val="00557E1C"/>
    <w:rsid w:val="005605B5"/>
    <w:rsid w:val="00560CF4"/>
    <w:rsid w:val="005627AE"/>
    <w:rsid w:val="00564887"/>
    <w:rsid w:val="0056513C"/>
    <w:rsid w:val="00566600"/>
    <w:rsid w:val="005672E8"/>
    <w:rsid w:val="00571C57"/>
    <w:rsid w:val="00572D0C"/>
    <w:rsid w:val="0057353C"/>
    <w:rsid w:val="00574B32"/>
    <w:rsid w:val="0057517C"/>
    <w:rsid w:val="00575E85"/>
    <w:rsid w:val="00576806"/>
    <w:rsid w:val="00577016"/>
    <w:rsid w:val="00577AA6"/>
    <w:rsid w:val="00581EB3"/>
    <w:rsid w:val="005843F6"/>
    <w:rsid w:val="00585BEB"/>
    <w:rsid w:val="0058656C"/>
    <w:rsid w:val="00586CD9"/>
    <w:rsid w:val="00587201"/>
    <w:rsid w:val="005905D1"/>
    <w:rsid w:val="005906A1"/>
    <w:rsid w:val="00590B46"/>
    <w:rsid w:val="005929D4"/>
    <w:rsid w:val="005944BC"/>
    <w:rsid w:val="00595962"/>
    <w:rsid w:val="00597909"/>
    <w:rsid w:val="00597A78"/>
    <w:rsid w:val="005A020E"/>
    <w:rsid w:val="005A109C"/>
    <w:rsid w:val="005A14C9"/>
    <w:rsid w:val="005A1EDC"/>
    <w:rsid w:val="005A3F0B"/>
    <w:rsid w:val="005A4664"/>
    <w:rsid w:val="005B29AD"/>
    <w:rsid w:val="005B32F8"/>
    <w:rsid w:val="005B4904"/>
    <w:rsid w:val="005B6E60"/>
    <w:rsid w:val="005B6F8F"/>
    <w:rsid w:val="005C036D"/>
    <w:rsid w:val="005C0991"/>
    <w:rsid w:val="005C15BE"/>
    <w:rsid w:val="005C3DC3"/>
    <w:rsid w:val="005C47F1"/>
    <w:rsid w:val="005D1DCE"/>
    <w:rsid w:val="005D6F0F"/>
    <w:rsid w:val="005D793D"/>
    <w:rsid w:val="005D7D27"/>
    <w:rsid w:val="005E3DC8"/>
    <w:rsid w:val="005E4258"/>
    <w:rsid w:val="005E4333"/>
    <w:rsid w:val="005E57F8"/>
    <w:rsid w:val="005E722F"/>
    <w:rsid w:val="005F05F3"/>
    <w:rsid w:val="005F0671"/>
    <w:rsid w:val="005F09D4"/>
    <w:rsid w:val="005F158B"/>
    <w:rsid w:val="005F26AF"/>
    <w:rsid w:val="005F4235"/>
    <w:rsid w:val="005F42CC"/>
    <w:rsid w:val="005F459C"/>
    <w:rsid w:val="006011CF"/>
    <w:rsid w:val="006014E2"/>
    <w:rsid w:val="006032B6"/>
    <w:rsid w:val="00605066"/>
    <w:rsid w:val="0060567A"/>
    <w:rsid w:val="00607769"/>
    <w:rsid w:val="00611450"/>
    <w:rsid w:val="00612E52"/>
    <w:rsid w:val="00615191"/>
    <w:rsid w:val="00615B69"/>
    <w:rsid w:val="006166DE"/>
    <w:rsid w:val="00616E5D"/>
    <w:rsid w:val="006179BA"/>
    <w:rsid w:val="00622464"/>
    <w:rsid w:val="00623792"/>
    <w:rsid w:val="00625854"/>
    <w:rsid w:val="0062717E"/>
    <w:rsid w:val="006272B5"/>
    <w:rsid w:val="00627B13"/>
    <w:rsid w:val="00633408"/>
    <w:rsid w:val="00635193"/>
    <w:rsid w:val="006355C1"/>
    <w:rsid w:val="00637232"/>
    <w:rsid w:val="006373B6"/>
    <w:rsid w:val="0064054A"/>
    <w:rsid w:val="006408DE"/>
    <w:rsid w:val="006410FB"/>
    <w:rsid w:val="00641274"/>
    <w:rsid w:val="006412BD"/>
    <w:rsid w:val="00644108"/>
    <w:rsid w:val="006457D3"/>
    <w:rsid w:val="00650887"/>
    <w:rsid w:val="00653238"/>
    <w:rsid w:val="006552F3"/>
    <w:rsid w:val="006553C4"/>
    <w:rsid w:val="00655A9B"/>
    <w:rsid w:val="00655FC3"/>
    <w:rsid w:val="006564DE"/>
    <w:rsid w:val="00657338"/>
    <w:rsid w:val="00660035"/>
    <w:rsid w:val="0066127D"/>
    <w:rsid w:val="00664C61"/>
    <w:rsid w:val="00665253"/>
    <w:rsid w:val="00665437"/>
    <w:rsid w:val="00667460"/>
    <w:rsid w:val="00667EFB"/>
    <w:rsid w:val="006704FF"/>
    <w:rsid w:val="0067082E"/>
    <w:rsid w:val="0067194E"/>
    <w:rsid w:val="0067338C"/>
    <w:rsid w:val="00675586"/>
    <w:rsid w:val="00675C78"/>
    <w:rsid w:val="00675FD3"/>
    <w:rsid w:val="00676A1A"/>
    <w:rsid w:val="0067798C"/>
    <w:rsid w:val="00677F99"/>
    <w:rsid w:val="00681004"/>
    <w:rsid w:val="00681C21"/>
    <w:rsid w:val="006830E1"/>
    <w:rsid w:val="00684542"/>
    <w:rsid w:val="00684A02"/>
    <w:rsid w:val="00686826"/>
    <w:rsid w:val="00690D53"/>
    <w:rsid w:val="00691477"/>
    <w:rsid w:val="006920B8"/>
    <w:rsid w:val="006930DB"/>
    <w:rsid w:val="00693A84"/>
    <w:rsid w:val="00696A44"/>
    <w:rsid w:val="006970C3"/>
    <w:rsid w:val="006973D6"/>
    <w:rsid w:val="006A084A"/>
    <w:rsid w:val="006A2E1F"/>
    <w:rsid w:val="006A4040"/>
    <w:rsid w:val="006A60DD"/>
    <w:rsid w:val="006B05A1"/>
    <w:rsid w:val="006B13B8"/>
    <w:rsid w:val="006B20B7"/>
    <w:rsid w:val="006B26A4"/>
    <w:rsid w:val="006B3A31"/>
    <w:rsid w:val="006B4379"/>
    <w:rsid w:val="006B632A"/>
    <w:rsid w:val="006C0249"/>
    <w:rsid w:val="006C0F4C"/>
    <w:rsid w:val="006C21B5"/>
    <w:rsid w:val="006C28FB"/>
    <w:rsid w:val="006C43C9"/>
    <w:rsid w:val="006C4C82"/>
    <w:rsid w:val="006D1280"/>
    <w:rsid w:val="006D3103"/>
    <w:rsid w:val="006D319E"/>
    <w:rsid w:val="006D33B7"/>
    <w:rsid w:val="006D4044"/>
    <w:rsid w:val="006D67CC"/>
    <w:rsid w:val="006D790B"/>
    <w:rsid w:val="006E10FD"/>
    <w:rsid w:val="006E1972"/>
    <w:rsid w:val="006E1A2D"/>
    <w:rsid w:val="006E1D4E"/>
    <w:rsid w:val="006E23B4"/>
    <w:rsid w:val="006E38C5"/>
    <w:rsid w:val="006E3CD6"/>
    <w:rsid w:val="006E4703"/>
    <w:rsid w:val="006E4740"/>
    <w:rsid w:val="006E4E5F"/>
    <w:rsid w:val="006E50B2"/>
    <w:rsid w:val="006E6070"/>
    <w:rsid w:val="006E6269"/>
    <w:rsid w:val="006E6561"/>
    <w:rsid w:val="006E7CD1"/>
    <w:rsid w:val="006F0D14"/>
    <w:rsid w:val="006F143B"/>
    <w:rsid w:val="006F1ED0"/>
    <w:rsid w:val="006F2B03"/>
    <w:rsid w:val="006F307A"/>
    <w:rsid w:val="006F4B2C"/>
    <w:rsid w:val="006F4BD4"/>
    <w:rsid w:val="006F52C3"/>
    <w:rsid w:val="006F64B6"/>
    <w:rsid w:val="00703661"/>
    <w:rsid w:val="00706AFE"/>
    <w:rsid w:val="00707E20"/>
    <w:rsid w:val="00712574"/>
    <w:rsid w:val="007164C1"/>
    <w:rsid w:val="00716FEB"/>
    <w:rsid w:val="00717CBE"/>
    <w:rsid w:val="0072036C"/>
    <w:rsid w:val="00721B11"/>
    <w:rsid w:val="00721D82"/>
    <w:rsid w:val="00722CC3"/>
    <w:rsid w:val="00722E54"/>
    <w:rsid w:val="007235BC"/>
    <w:rsid w:val="00730773"/>
    <w:rsid w:val="00730B21"/>
    <w:rsid w:val="00731DCE"/>
    <w:rsid w:val="0073232B"/>
    <w:rsid w:val="0073233C"/>
    <w:rsid w:val="00732CF3"/>
    <w:rsid w:val="0073380B"/>
    <w:rsid w:val="0073393C"/>
    <w:rsid w:val="007379AC"/>
    <w:rsid w:val="007416F8"/>
    <w:rsid w:val="007437F7"/>
    <w:rsid w:val="00744713"/>
    <w:rsid w:val="00745520"/>
    <w:rsid w:val="00745F85"/>
    <w:rsid w:val="00746667"/>
    <w:rsid w:val="00750EF3"/>
    <w:rsid w:val="00756F4B"/>
    <w:rsid w:val="007573F5"/>
    <w:rsid w:val="00757DC9"/>
    <w:rsid w:val="00761018"/>
    <w:rsid w:val="00761062"/>
    <w:rsid w:val="007614F3"/>
    <w:rsid w:val="007630BC"/>
    <w:rsid w:val="00763548"/>
    <w:rsid w:val="007638C8"/>
    <w:rsid w:val="007643D7"/>
    <w:rsid w:val="0076440D"/>
    <w:rsid w:val="007644EE"/>
    <w:rsid w:val="00764738"/>
    <w:rsid w:val="007659FC"/>
    <w:rsid w:val="00766724"/>
    <w:rsid w:val="0076699C"/>
    <w:rsid w:val="00770A39"/>
    <w:rsid w:val="007716C8"/>
    <w:rsid w:val="00771F9C"/>
    <w:rsid w:val="00774775"/>
    <w:rsid w:val="00774871"/>
    <w:rsid w:val="0078191A"/>
    <w:rsid w:val="0078273A"/>
    <w:rsid w:val="0078292A"/>
    <w:rsid w:val="00782A35"/>
    <w:rsid w:val="0078687E"/>
    <w:rsid w:val="00787DC0"/>
    <w:rsid w:val="00787E43"/>
    <w:rsid w:val="00790859"/>
    <w:rsid w:val="0079244C"/>
    <w:rsid w:val="00793ABF"/>
    <w:rsid w:val="007944E2"/>
    <w:rsid w:val="00794799"/>
    <w:rsid w:val="00797EC8"/>
    <w:rsid w:val="007A00CE"/>
    <w:rsid w:val="007A1119"/>
    <w:rsid w:val="007A5910"/>
    <w:rsid w:val="007B00FC"/>
    <w:rsid w:val="007B0BB2"/>
    <w:rsid w:val="007B20AB"/>
    <w:rsid w:val="007B22AC"/>
    <w:rsid w:val="007B375E"/>
    <w:rsid w:val="007B7F92"/>
    <w:rsid w:val="007C1005"/>
    <w:rsid w:val="007C3219"/>
    <w:rsid w:val="007C3A76"/>
    <w:rsid w:val="007C42EB"/>
    <w:rsid w:val="007C6563"/>
    <w:rsid w:val="007D2755"/>
    <w:rsid w:val="007D7658"/>
    <w:rsid w:val="007D7669"/>
    <w:rsid w:val="007E0020"/>
    <w:rsid w:val="007E1409"/>
    <w:rsid w:val="007E177C"/>
    <w:rsid w:val="007E2086"/>
    <w:rsid w:val="007E326D"/>
    <w:rsid w:val="007E38EA"/>
    <w:rsid w:val="007E3FE6"/>
    <w:rsid w:val="007E56C2"/>
    <w:rsid w:val="007E60D8"/>
    <w:rsid w:val="007E618D"/>
    <w:rsid w:val="007E7544"/>
    <w:rsid w:val="007E7908"/>
    <w:rsid w:val="007E7D59"/>
    <w:rsid w:val="007F026E"/>
    <w:rsid w:val="007F7633"/>
    <w:rsid w:val="007F7A27"/>
    <w:rsid w:val="007F7B91"/>
    <w:rsid w:val="008004ED"/>
    <w:rsid w:val="008018E8"/>
    <w:rsid w:val="00806213"/>
    <w:rsid w:val="0080700A"/>
    <w:rsid w:val="008121E5"/>
    <w:rsid w:val="008125A9"/>
    <w:rsid w:val="00813D3C"/>
    <w:rsid w:val="00813F68"/>
    <w:rsid w:val="0081442E"/>
    <w:rsid w:val="00814D02"/>
    <w:rsid w:val="00815202"/>
    <w:rsid w:val="008164B8"/>
    <w:rsid w:val="00816833"/>
    <w:rsid w:val="00816A82"/>
    <w:rsid w:val="00817FDD"/>
    <w:rsid w:val="00821490"/>
    <w:rsid w:val="0082206B"/>
    <w:rsid w:val="008235AC"/>
    <w:rsid w:val="00824B9E"/>
    <w:rsid w:val="008263C2"/>
    <w:rsid w:val="00827A09"/>
    <w:rsid w:val="00827AB1"/>
    <w:rsid w:val="00827F63"/>
    <w:rsid w:val="008304F2"/>
    <w:rsid w:val="00830EC3"/>
    <w:rsid w:val="00831D34"/>
    <w:rsid w:val="00832E44"/>
    <w:rsid w:val="008348BB"/>
    <w:rsid w:val="00834EB4"/>
    <w:rsid w:val="008353DA"/>
    <w:rsid w:val="008356A9"/>
    <w:rsid w:val="0083737A"/>
    <w:rsid w:val="00837A6A"/>
    <w:rsid w:val="00837A7E"/>
    <w:rsid w:val="00840C78"/>
    <w:rsid w:val="00841980"/>
    <w:rsid w:val="0084330E"/>
    <w:rsid w:val="00845876"/>
    <w:rsid w:val="00847220"/>
    <w:rsid w:val="00847672"/>
    <w:rsid w:val="008478A3"/>
    <w:rsid w:val="008539E1"/>
    <w:rsid w:val="00855EE5"/>
    <w:rsid w:val="00855F6E"/>
    <w:rsid w:val="00856458"/>
    <w:rsid w:val="008565EA"/>
    <w:rsid w:val="00860123"/>
    <w:rsid w:val="00860702"/>
    <w:rsid w:val="00860866"/>
    <w:rsid w:val="0086250D"/>
    <w:rsid w:val="00862DF3"/>
    <w:rsid w:val="008647C6"/>
    <w:rsid w:val="00865009"/>
    <w:rsid w:val="008657A9"/>
    <w:rsid w:val="008665DA"/>
    <w:rsid w:val="00866BCC"/>
    <w:rsid w:val="0087023C"/>
    <w:rsid w:val="0087212F"/>
    <w:rsid w:val="00872CA4"/>
    <w:rsid w:val="008736FB"/>
    <w:rsid w:val="00873E0F"/>
    <w:rsid w:val="0088064B"/>
    <w:rsid w:val="0088077D"/>
    <w:rsid w:val="00880F55"/>
    <w:rsid w:val="00881A76"/>
    <w:rsid w:val="00881B29"/>
    <w:rsid w:val="00887222"/>
    <w:rsid w:val="00887A8D"/>
    <w:rsid w:val="00891D41"/>
    <w:rsid w:val="0089245E"/>
    <w:rsid w:val="00893114"/>
    <w:rsid w:val="00893732"/>
    <w:rsid w:val="00894339"/>
    <w:rsid w:val="0089462E"/>
    <w:rsid w:val="008970CD"/>
    <w:rsid w:val="008975DC"/>
    <w:rsid w:val="008A0357"/>
    <w:rsid w:val="008A0F1F"/>
    <w:rsid w:val="008A1C43"/>
    <w:rsid w:val="008A4159"/>
    <w:rsid w:val="008A4C77"/>
    <w:rsid w:val="008A509A"/>
    <w:rsid w:val="008A597F"/>
    <w:rsid w:val="008B0036"/>
    <w:rsid w:val="008B13F6"/>
    <w:rsid w:val="008B1E1E"/>
    <w:rsid w:val="008B2163"/>
    <w:rsid w:val="008B277D"/>
    <w:rsid w:val="008B69A4"/>
    <w:rsid w:val="008B799B"/>
    <w:rsid w:val="008B7B5B"/>
    <w:rsid w:val="008B7F1F"/>
    <w:rsid w:val="008C1DA1"/>
    <w:rsid w:val="008C2292"/>
    <w:rsid w:val="008C32B6"/>
    <w:rsid w:val="008C6A98"/>
    <w:rsid w:val="008D03BD"/>
    <w:rsid w:val="008D17B6"/>
    <w:rsid w:val="008D32EE"/>
    <w:rsid w:val="008D3958"/>
    <w:rsid w:val="008D4DB5"/>
    <w:rsid w:val="008D5618"/>
    <w:rsid w:val="008D6368"/>
    <w:rsid w:val="008D7847"/>
    <w:rsid w:val="008D7F37"/>
    <w:rsid w:val="008E00AC"/>
    <w:rsid w:val="008E0BEF"/>
    <w:rsid w:val="008E0FFD"/>
    <w:rsid w:val="008E20CB"/>
    <w:rsid w:val="008E2C83"/>
    <w:rsid w:val="008E56C8"/>
    <w:rsid w:val="008E578E"/>
    <w:rsid w:val="008E5D7F"/>
    <w:rsid w:val="008E5EB4"/>
    <w:rsid w:val="008E7E72"/>
    <w:rsid w:val="008F01E0"/>
    <w:rsid w:val="008F03F7"/>
    <w:rsid w:val="008F0BA3"/>
    <w:rsid w:val="008F0DD5"/>
    <w:rsid w:val="008F3870"/>
    <w:rsid w:val="008F4838"/>
    <w:rsid w:val="008F49E4"/>
    <w:rsid w:val="008F4AE9"/>
    <w:rsid w:val="008F6187"/>
    <w:rsid w:val="009009B1"/>
    <w:rsid w:val="00901CC5"/>
    <w:rsid w:val="00902EBE"/>
    <w:rsid w:val="009032B8"/>
    <w:rsid w:val="009043E6"/>
    <w:rsid w:val="00904D98"/>
    <w:rsid w:val="00904D9A"/>
    <w:rsid w:val="00905946"/>
    <w:rsid w:val="0090773B"/>
    <w:rsid w:val="0090787B"/>
    <w:rsid w:val="0091003D"/>
    <w:rsid w:val="009104C7"/>
    <w:rsid w:val="009106B0"/>
    <w:rsid w:val="00910FC2"/>
    <w:rsid w:val="0091189D"/>
    <w:rsid w:val="009129FE"/>
    <w:rsid w:val="00912F44"/>
    <w:rsid w:val="0091503C"/>
    <w:rsid w:val="0092185A"/>
    <w:rsid w:val="0092588A"/>
    <w:rsid w:val="0092692F"/>
    <w:rsid w:val="00927194"/>
    <w:rsid w:val="00927FAA"/>
    <w:rsid w:val="009300D9"/>
    <w:rsid w:val="00930B6A"/>
    <w:rsid w:val="00930DF7"/>
    <w:rsid w:val="00932638"/>
    <w:rsid w:val="0093290B"/>
    <w:rsid w:val="00936A0E"/>
    <w:rsid w:val="009408D2"/>
    <w:rsid w:val="009419A3"/>
    <w:rsid w:val="00941C37"/>
    <w:rsid w:val="009450A7"/>
    <w:rsid w:val="009460D7"/>
    <w:rsid w:val="00946315"/>
    <w:rsid w:val="009465C1"/>
    <w:rsid w:val="00946FB0"/>
    <w:rsid w:val="0094717B"/>
    <w:rsid w:val="00952471"/>
    <w:rsid w:val="009540A5"/>
    <w:rsid w:val="00957CC4"/>
    <w:rsid w:val="009649C2"/>
    <w:rsid w:val="00964D8B"/>
    <w:rsid w:val="00965F44"/>
    <w:rsid w:val="00967888"/>
    <w:rsid w:val="009709FB"/>
    <w:rsid w:val="00970E55"/>
    <w:rsid w:val="00971B47"/>
    <w:rsid w:val="00972075"/>
    <w:rsid w:val="00972AE0"/>
    <w:rsid w:val="0097451B"/>
    <w:rsid w:val="00974B7C"/>
    <w:rsid w:val="009766B9"/>
    <w:rsid w:val="009809AA"/>
    <w:rsid w:val="00981E42"/>
    <w:rsid w:val="009820AF"/>
    <w:rsid w:val="009820DF"/>
    <w:rsid w:val="00982367"/>
    <w:rsid w:val="00983D05"/>
    <w:rsid w:val="00984C62"/>
    <w:rsid w:val="0098538C"/>
    <w:rsid w:val="009854CA"/>
    <w:rsid w:val="00985526"/>
    <w:rsid w:val="00985CA0"/>
    <w:rsid w:val="00990220"/>
    <w:rsid w:val="00991762"/>
    <w:rsid w:val="00991B93"/>
    <w:rsid w:val="00992E7C"/>
    <w:rsid w:val="009932D2"/>
    <w:rsid w:val="00995BCC"/>
    <w:rsid w:val="009967A8"/>
    <w:rsid w:val="00997609"/>
    <w:rsid w:val="00997FA2"/>
    <w:rsid w:val="009A362D"/>
    <w:rsid w:val="009A3F8B"/>
    <w:rsid w:val="009A4D0A"/>
    <w:rsid w:val="009A75FA"/>
    <w:rsid w:val="009B125E"/>
    <w:rsid w:val="009B2466"/>
    <w:rsid w:val="009B3B05"/>
    <w:rsid w:val="009B4FA7"/>
    <w:rsid w:val="009B6BB7"/>
    <w:rsid w:val="009B77F2"/>
    <w:rsid w:val="009C02C7"/>
    <w:rsid w:val="009C0740"/>
    <w:rsid w:val="009C1327"/>
    <w:rsid w:val="009C1B7A"/>
    <w:rsid w:val="009C2471"/>
    <w:rsid w:val="009C2B5C"/>
    <w:rsid w:val="009C36B4"/>
    <w:rsid w:val="009C4D4B"/>
    <w:rsid w:val="009C55F5"/>
    <w:rsid w:val="009C5E7A"/>
    <w:rsid w:val="009D36B5"/>
    <w:rsid w:val="009D5D6C"/>
    <w:rsid w:val="009D770B"/>
    <w:rsid w:val="009E0C68"/>
    <w:rsid w:val="009E0ED3"/>
    <w:rsid w:val="009E1211"/>
    <w:rsid w:val="009E46FF"/>
    <w:rsid w:val="009E5CF5"/>
    <w:rsid w:val="009E73F3"/>
    <w:rsid w:val="009E76C1"/>
    <w:rsid w:val="009F0CF3"/>
    <w:rsid w:val="009F14F3"/>
    <w:rsid w:val="009F2150"/>
    <w:rsid w:val="009F2D87"/>
    <w:rsid w:val="009F2E76"/>
    <w:rsid w:val="009F32A5"/>
    <w:rsid w:val="009F44FD"/>
    <w:rsid w:val="009F48E2"/>
    <w:rsid w:val="009F4E39"/>
    <w:rsid w:val="009F4EC1"/>
    <w:rsid w:val="009F7F2B"/>
    <w:rsid w:val="00A0148B"/>
    <w:rsid w:val="00A01EF1"/>
    <w:rsid w:val="00A02CED"/>
    <w:rsid w:val="00A036A7"/>
    <w:rsid w:val="00A066D4"/>
    <w:rsid w:val="00A072C4"/>
    <w:rsid w:val="00A07508"/>
    <w:rsid w:val="00A137E0"/>
    <w:rsid w:val="00A13E9F"/>
    <w:rsid w:val="00A15A89"/>
    <w:rsid w:val="00A1626D"/>
    <w:rsid w:val="00A17DFA"/>
    <w:rsid w:val="00A20649"/>
    <w:rsid w:val="00A20E34"/>
    <w:rsid w:val="00A22470"/>
    <w:rsid w:val="00A229DF"/>
    <w:rsid w:val="00A24F25"/>
    <w:rsid w:val="00A267FD"/>
    <w:rsid w:val="00A27B85"/>
    <w:rsid w:val="00A32006"/>
    <w:rsid w:val="00A32453"/>
    <w:rsid w:val="00A33DA2"/>
    <w:rsid w:val="00A3481B"/>
    <w:rsid w:val="00A349A9"/>
    <w:rsid w:val="00A34FDC"/>
    <w:rsid w:val="00A355F5"/>
    <w:rsid w:val="00A35B5A"/>
    <w:rsid w:val="00A367B8"/>
    <w:rsid w:val="00A370E1"/>
    <w:rsid w:val="00A40ACE"/>
    <w:rsid w:val="00A422C2"/>
    <w:rsid w:val="00A43419"/>
    <w:rsid w:val="00A4476A"/>
    <w:rsid w:val="00A44846"/>
    <w:rsid w:val="00A453C2"/>
    <w:rsid w:val="00A45A5E"/>
    <w:rsid w:val="00A4647B"/>
    <w:rsid w:val="00A47D44"/>
    <w:rsid w:val="00A50AD3"/>
    <w:rsid w:val="00A51D9E"/>
    <w:rsid w:val="00A5331E"/>
    <w:rsid w:val="00A551FD"/>
    <w:rsid w:val="00A5547E"/>
    <w:rsid w:val="00A56CE4"/>
    <w:rsid w:val="00A609AC"/>
    <w:rsid w:val="00A609E8"/>
    <w:rsid w:val="00A60AFF"/>
    <w:rsid w:val="00A61D61"/>
    <w:rsid w:val="00A626B1"/>
    <w:rsid w:val="00A6294F"/>
    <w:rsid w:val="00A62EC4"/>
    <w:rsid w:val="00A636FB"/>
    <w:rsid w:val="00A63A18"/>
    <w:rsid w:val="00A64660"/>
    <w:rsid w:val="00A66699"/>
    <w:rsid w:val="00A66C01"/>
    <w:rsid w:val="00A71481"/>
    <w:rsid w:val="00A71B65"/>
    <w:rsid w:val="00A71F5B"/>
    <w:rsid w:val="00A725DE"/>
    <w:rsid w:val="00A75435"/>
    <w:rsid w:val="00A76421"/>
    <w:rsid w:val="00A80C37"/>
    <w:rsid w:val="00A8337C"/>
    <w:rsid w:val="00A83566"/>
    <w:rsid w:val="00A8469C"/>
    <w:rsid w:val="00A857CA"/>
    <w:rsid w:val="00A8584C"/>
    <w:rsid w:val="00A85E0A"/>
    <w:rsid w:val="00A86525"/>
    <w:rsid w:val="00A86D55"/>
    <w:rsid w:val="00A87EB1"/>
    <w:rsid w:val="00A9014D"/>
    <w:rsid w:val="00A90EB3"/>
    <w:rsid w:val="00A95499"/>
    <w:rsid w:val="00A956DF"/>
    <w:rsid w:val="00A96BC1"/>
    <w:rsid w:val="00AA02F6"/>
    <w:rsid w:val="00AA0506"/>
    <w:rsid w:val="00AA3B22"/>
    <w:rsid w:val="00AA4218"/>
    <w:rsid w:val="00AA4814"/>
    <w:rsid w:val="00AA5026"/>
    <w:rsid w:val="00AA7625"/>
    <w:rsid w:val="00AA7B92"/>
    <w:rsid w:val="00AB1446"/>
    <w:rsid w:val="00AB2101"/>
    <w:rsid w:val="00AB327E"/>
    <w:rsid w:val="00AB4F83"/>
    <w:rsid w:val="00AC2405"/>
    <w:rsid w:val="00AC26FD"/>
    <w:rsid w:val="00AC3CBE"/>
    <w:rsid w:val="00AC7DC4"/>
    <w:rsid w:val="00AD00AA"/>
    <w:rsid w:val="00AD07C3"/>
    <w:rsid w:val="00AD1ADB"/>
    <w:rsid w:val="00AD3926"/>
    <w:rsid w:val="00AD4B9F"/>
    <w:rsid w:val="00AE0C62"/>
    <w:rsid w:val="00AE1624"/>
    <w:rsid w:val="00AE48C0"/>
    <w:rsid w:val="00AE6EF0"/>
    <w:rsid w:val="00AE7E0A"/>
    <w:rsid w:val="00AF19EA"/>
    <w:rsid w:val="00AF25A9"/>
    <w:rsid w:val="00AF438D"/>
    <w:rsid w:val="00AF6F4A"/>
    <w:rsid w:val="00AF76C0"/>
    <w:rsid w:val="00AF7A7D"/>
    <w:rsid w:val="00B00FD0"/>
    <w:rsid w:val="00B015EB"/>
    <w:rsid w:val="00B0255B"/>
    <w:rsid w:val="00B0386A"/>
    <w:rsid w:val="00B065AF"/>
    <w:rsid w:val="00B06E22"/>
    <w:rsid w:val="00B108A3"/>
    <w:rsid w:val="00B11563"/>
    <w:rsid w:val="00B116D7"/>
    <w:rsid w:val="00B13025"/>
    <w:rsid w:val="00B1339A"/>
    <w:rsid w:val="00B13B8F"/>
    <w:rsid w:val="00B13F0C"/>
    <w:rsid w:val="00B16953"/>
    <w:rsid w:val="00B1762D"/>
    <w:rsid w:val="00B205D1"/>
    <w:rsid w:val="00B207DA"/>
    <w:rsid w:val="00B20914"/>
    <w:rsid w:val="00B21376"/>
    <w:rsid w:val="00B2454F"/>
    <w:rsid w:val="00B249CD"/>
    <w:rsid w:val="00B253FD"/>
    <w:rsid w:val="00B2695D"/>
    <w:rsid w:val="00B27E55"/>
    <w:rsid w:val="00B30756"/>
    <w:rsid w:val="00B32139"/>
    <w:rsid w:val="00B32778"/>
    <w:rsid w:val="00B32C24"/>
    <w:rsid w:val="00B33D46"/>
    <w:rsid w:val="00B35402"/>
    <w:rsid w:val="00B35B2F"/>
    <w:rsid w:val="00B3771B"/>
    <w:rsid w:val="00B418B5"/>
    <w:rsid w:val="00B446AC"/>
    <w:rsid w:val="00B4525E"/>
    <w:rsid w:val="00B45DE5"/>
    <w:rsid w:val="00B505F6"/>
    <w:rsid w:val="00B5404B"/>
    <w:rsid w:val="00B55728"/>
    <w:rsid w:val="00B56C36"/>
    <w:rsid w:val="00B61332"/>
    <w:rsid w:val="00B61A86"/>
    <w:rsid w:val="00B61B78"/>
    <w:rsid w:val="00B61FEF"/>
    <w:rsid w:val="00B63606"/>
    <w:rsid w:val="00B64E6B"/>
    <w:rsid w:val="00B6519B"/>
    <w:rsid w:val="00B6585C"/>
    <w:rsid w:val="00B671E9"/>
    <w:rsid w:val="00B67B90"/>
    <w:rsid w:val="00B70115"/>
    <w:rsid w:val="00B70B88"/>
    <w:rsid w:val="00B721C6"/>
    <w:rsid w:val="00B7385F"/>
    <w:rsid w:val="00B73BA5"/>
    <w:rsid w:val="00B73FEB"/>
    <w:rsid w:val="00B74304"/>
    <w:rsid w:val="00B74B42"/>
    <w:rsid w:val="00B7557A"/>
    <w:rsid w:val="00B770F3"/>
    <w:rsid w:val="00B80F55"/>
    <w:rsid w:val="00B81A1B"/>
    <w:rsid w:val="00B81C48"/>
    <w:rsid w:val="00B83C65"/>
    <w:rsid w:val="00B840C5"/>
    <w:rsid w:val="00B856F2"/>
    <w:rsid w:val="00B86149"/>
    <w:rsid w:val="00B8659F"/>
    <w:rsid w:val="00B86D32"/>
    <w:rsid w:val="00B92881"/>
    <w:rsid w:val="00B92EC0"/>
    <w:rsid w:val="00B945F0"/>
    <w:rsid w:val="00B962D2"/>
    <w:rsid w:val="00B96B45"/>
    <w:rsid w:val="00B97861"/>
    <w:rsid w:val="00BA218E"/>
    <w:rsid w:val="00BA22BF"/>
    <w:rsid w:val="00BA313E"/>
    <w:rsid w:val="00BA43CB"/>
    <w:rsid w:val="00BA4516"/>
    <w:rsid w:val="00BA6198"/>
    <w:rsid w:val="00BA6551"/>
    <w:rsid w:val="00BA685C"/>
    <w:rsid w:val="00BA754D"/>
    <w:rsid w:val="00BB2550"/>
    <w:rsid w:val="00BB290D"/>
    <w:rsid w:val="00BB29A5"/>
    <w:rsid w:val="00BB4C56"/>
    <w:rsid w:val="00BB55AD"/>
    <w:rsid w:val="00BB594E"/>
    <w:rsid w:val="00BB60AD"/>
    <w:rsid w:val="00BB6512"/>
    <w:rsid w:val="00BB66A6"/>
    <w:rsid w:val="00BB6A99"/>
    <w:rsid w:val="00BB766F"/>
    <w:rsid w:val="00BC244F"/>
    <w:rsid w:val="00BC2491"/>
    <w:rsid w:val="00BC3894"/>
    <w:rsid w:val="00BC79ED"/>
    <w:rsid w:val="00BD0441"/>
    <w:rsid w:val="00BD08A6"/>
    <w:rsid w:val="00BD14B4"/>
    <w:rsid w:val="00BD151F"/>
    <w:rsid w:val="00BD25EA"/>
    <w:rsid w:val="00BD39B5"/>
    <w:rsid w:val="00BD451E"/>
    <w:rsid w:val="00BD505D"/>
    <w:rsid w:val="00BD55F3"/>
    <w:rsid w:val="00BD5D2B"/>
    <w:rsid w:val="00BD684D"/>
    <w:rsid w:val="00BD7CF3"/>
    <w:rsid w:val="00BD7D8C"/>
    <w:rsid w:val="00BE088E"/>
    <w:rsid w:val="00BE0DA7"/>
    <w:rsid w:val="00BE0DDF"/>
    <w:rsid w:val="00BE30D3"/>
    <w:rsid w:val="00BE3148"/>
    <w:rsid w:val="00BE466C"/>
    <w:rsid w:val="00BE7B36"/>
    <w:rsid w:val="00BE7B48"/>
    <w:rsid w:val="00BE7E6C"/>
    <w:rsid w:val="00BF1696"/>
    <w:rsid w:val="00BF1E04"/>
    <w:rsid w:val="00BF29DF"/>
    <w:rsid w:val="00BF2B0D"/>
    <w:rsid w:val="00BF4A6B"/>
    <w:rsid w:val="00BF5229"/>
    <w:rsid w:val="00BF5C28"/>
    <w:rsid w:val="00BF6848"/>
    <w:rsid w:val="00C024F7"/>
    <w:rsid w:val="00C03A91"/>
    <w:rsid w:val="00C04416"/>
    <w:rsid w:val="00C04B6D"/>
    <w:rsid w:val="00C0684A"/>
    <w:rsid w:val="00C10A66"/>
    <w:rsid w:val="00C11252"/>
    <w:rsid w:val="00C12BDE"/>
    <w:rsid w:val="00C13874"/>
    <w:rsid w:val="00C15A4B"/>
    <w:rsid w:val="00C172BC"/>
    <w:rsid w:val="00C17C9E"/>
    <w:rsid w:val="00C20FB3"/>
    <w:rsid w:val="00C21433"/>
    <w:rsid w:val="00C21FD7"/>
    <w:rsid w:val="00C22C5C"/>
    <w:rsid w:val="00C22C94"/>
    <w:rsid w:val="00C2432E"/>
    <w:rsid w:val="00C26CCF"/>
    <w:rsid w:val="00C30325"/>
    <w:rsid w:val="00C30D75"/>
    <w:rsid w:val="00C32069"/>
    <w:rsid w:val="00C321B6"/>
    <w:rsid w:val="00C322E1"/>
    <w:rsid w:val="00C33E7D"/>
    <w:rsid w:val="00C376CA"/>
    <w:rsid w:val="00C4101A"/>
    <w:rsid w:val="00C4140E"/>
    <w:rsid w:val="00C42C9C"/>
    <w:rsid w:val="00C444ED"/>
    <w:rsid w:val="00C46DB9"/>
    <w:rsid w:val="00C46F26"/>
    <w:rsid w:val="00C47BBC"/>
    <w:rsid w:val="00C50379"/>
    <w:rsid w:val="00C514D8"/>
    <w:rsid w:val="00C515C3"/>
    <w:rsid w:val="00C521D9"/>
    <w:rsid w:val="00C52ADE"/>
    <w:rsid w:val="00C56917"/>
    <w:rsid w:val="00C56AC6"/>
    <w:rsid w:val="00C5745D"/>
    <w:rsid w:val="00C61C35"/>
    <w:rsid w:val="00C63E45"/>
    <w:rsid w:val="00C64779"/>
    <w:rsid w:val="00C65147"/>
    <w:rsid w:val="00C66836"/>
    <w:rsid w:val="00C70329"/>
    <w:rsid w:val="00C70A85"/>
    <w:rsid w:val="00C70EAF"/>
    <w:rsid w:val="00C71106"/>
    <w:rsid w:val="00C724D2"/>
    <w:rsid w:val="00C72E25"/>
    <w:rsid w:val="00C73FF3"/>
    <w:rsid w:val="00C744C3"/>
    <w:rsid w:val="00C753AC"/>
    <w:rsid w:val="00C75ACB"/>
    <w:rsid w:val="00C76F17"/>
    <w:rsid w:val="00C80668"/>
    <w:rsid w:val="00C816A6"/>
    <w:rsid w:val="00C81B99"/>
    <w:rsid w:val="00C82F34"/>
    <w:rsid w:val="00C846A6"/>
    <w:rsid w:val="00C84E8E"/>
    <w:rsid w:val="00C8574F"/>
    <w:rsid w:val="00C85F92"/>
    <w:rsid w:val="00C86A7F"/>
    <w:rsid w:val="00C87E5D"/>
    <w:rsid w:val="00C9174F"/>
    <w:rsid w:val="00C92602"/>
    <w:rsid w:val="00C93142"/>
    <w:rsid w:val="00C939A0"/>
    <w:rsid w:val="00C94E6D"/>
    <w:rsid w:val="00C958F1"/>
    <w:rsid w:val="00C95A3A"/>
    <w:rsid w:val="00C97DA2"/>
    <w:rsid w:val="00CA120F"/>
    <w:rsid w:val="00CA4C62"/>
    <w:rsid w:val="00CA542A"/>
    <w:rsid w:val="00CA5778"/>
    <w:rsid w:val="00CA6F39"/>
    <w:rsid w:val="00CA7A8C"/>
    <w:rsid w:val="00CA7E8F"/>
    <w:rsid w:val="00CB157E"/>
    <w:rsid w:val="00CB2D56"/>
    <w:rsid w:val="00CB3F90"/>
    <w:rsid w:val="00CB4578"/>
    <w:rsid w:val="00CB48C6"/>
    <w:rsid w:val="00CB540D"/>
    <w:rsid w:val="00CB6C39"/>
    <w:rsid w:val="00CB7E84"/>
    <w:rsid w:val="00CC47EE"/>
    <w:rsid w:val="00CC5225"/>
    <w:rsid w:val="00CC6B75"/>
    <w:rsid w:val="00CC7F9C"/>
    <w:rsid w:val="00CD0382"/>
    <w:rsid w:val="00CD0E8B"/>
    <w:rsid w:val="00CD1275"/>
    <w:rsid w:val="00CD1785"/>
    <w:rsid w:val="00CD251A"/>
    <w:rsid w:val="00CD2E76"/>
    <w:rsid w:val="00CD3A23"/>
    <w:rsid w:val="00CD4584"/>
    <w:rsid w:val="00CD5040"/>
    <w:rsid w:val="00CD52AE"/>
    <w:rsid w:val="00CE190A"/>
    <w:rsid w:val="00CE1B5F"/>
    <w:rsid w:val="00CE2A3E"/>
    <w:rsid w:val="00CE3006"/>
    <w:rsid w:val="00CE36B6"/>
    <w:rsid w:val="00CE45C5"/>
    <w:rsid w:val="00CE5F6A"/>
    <w:rsid w:val="00CE61CE"/>
    <w:rsid w:val="00CE79F3"/>
    <w:rsid w:val="00CF0496"/>
    <w:rsid w:val="00CF1D32"/>
    <w:rsid w:val="00CF24EA"/>
    <w:rsid w:val="00CF24FE"/>
    <w:rsid w:val="00CF2C04"/>
    <w:rsid w:val="00CF550D"/>
    <w:rsid w:val="00CF786F"/>
    <w:rsid w:val="00D00060"/>
    <w:rsid w:val="00D00365"/>
    <w:rsid w:val="00D00402"/>
    <w:rsid w:val="00D031A6"/>
    <w:rsid w:val="00D0346E"/>
    <w:rsid w:val="00D06B5E"/>
    <w:rsid w:val="00D06BB7"/>
    <w:rsid w:val="00D06CEE"/>
    <w:rsid w:val="00D06F00"/>
    <w:rsid w:val="00D11055"/>
    <w:rsid w:val="00D12342"/>
    <w:rsid w:val="00D130C9"/>
    <w:rsid w:val="00D1404A"/>
    <w:rsid w:val="00D15038"/>
    <w:rsid w:val="00D15D0B"/>
    <w:rsid w:val="00D210D9"/>
    <w:rsid w:val="00D219CE"/>
    <w:rsid w:val="00D2200B"/>
    <w:rsid w:val="00D22BA0"/>
    <w:rsid w:val="00D23880"/>
    <w:rsid w:val="00D254BC"/>
    <w:rsid w:val="00D261BB"/>
    <w:rsid w:val="00D27ED7"/>
    <w:rsid w:val="00D30685"/>
    <w:rsid w:val="00D30B00"/>
    <w:rsid w:val="00D31DEB"/>
    <w:rsid w:val="00D3398C"/>
    <w:rsid w:val="00D34C88"/>
    <w:rsid w:val="00D34CB1"/>
    <w:rsid w:val="00D35F15"/>
    <w:rsid w:val="00D36798"/>
    <w:rsid w:val="00D36A20"/>
    <w:rsid w:val="00D36F8B"/>
    <w:rsid w:val="00D3746C"/>
    <w:rsid w:val="00D406A4"/>
    <w:rsid w:val="00D419AA"/>
    <w:rsid w:val="00D447D6"/>
    <w:rsid w:val="00D4490D"/>
    <w:rsid w:val="00D4654F"/>
    <w:rsid w:val="00D52179"/>
    <w:rsid w:val="00D52326"/>
    <w:rsid w:val="00D52782"/>
    <w:rsid w:val="00D533B8"/>
    <w:rsid w:val="00D545BF"/>
    <w:rsid w:val="00D54C94"/>
    <w:rsid w:val="00D562F9"/>
    <w:rsid w:val="00D60394"/>
    <w:rsid w:val="00D60931"/>
    <w:rsid w:val="00D61229"/>
    <w:rsid w:val="00D6214D"/>
    <w:rsid w:val="00D62B1D"/>
    <w:rsid w:val="00D663D1"/>
    <w:rsid w:val="00D666D3"/>
    <w:rsid w:val="00D66A8B"/>
    <w:rsid w:val="00D721A2"/>
    <w:rsid w:val="00D7271B"/>
    <w:rsid w:val="00D73068"/>
    <w:rsid w:val="00D7390C"/>
    <w:rsid w:val="00D73C14"/>
    <w:rsid w:val="00D750FC"/>
    <w:rsid w:val="00D763CC"/>
    <w:rsid w:val="00D764C3"/>
    <w:rsid w:val="00D7758E"/>
    <w:rsid w:val="00D77984"/>
    <w:rsid w:val="00D77E34"/>
    <w:rsid w:val="00D817BE"/>
    <w:rsid w:val="00D8218C"/>
    <w:rsid w:val="00D84F6E"/>
    <w:rsid w:val="00D861AD"/>
    <w:rsid w:val="00D86472"/>
    <w:rsid w:val="00D8650F"/>
    <w:rsid w:val="00D8687E"/>
    <w:rsid w:val="00D87F73"/>
    <w:rsid w:val="00D91804"/>
    <w:rsid w:val="00D93526"/>
    <w:rsid w:val="00D93B03"/>
    <w:rsid w:val="00D93EDA"/>
    <w:rsid w:val="00D9606B"/>
    <w:rsid w:val="00D9616C"/>
    <w:rsid w:val="00D9642C"/>
    <w:rsid w:val="00DA24CF"/>
    <w:rsid w:val="00DA4FCF"/>
    <w:rsid w:val="00DA53BD"/>
    <w:rsid w:val="00DA70D2"/>
    <w:rsid w:val="00DA7317"/>
    <w:rsid w:val="00DA765D"/>
    <w:rsid w:val="00DB04F3"/>
    <w:rsid w:val="00DB0D6D"/>
    <w:rsid w:val="00DB360E"/>
    <w:rsid w:val="00DB3A0A"/>
    <w:rsid w:val="00DB4A63"/>
    <w:rsid w:val="00DB5262"/>
    <w:rsid w:val="00DB5B16"/>
    <w:rsid w:val="00DB5D42"/>
    <w:rsid w:val="00DC01AA"/>
    <w:rsid w:val="00DC154D"/>
    <w:rsid w:val="00DC2CA1"/>
    <w:rsid w:val="00DC2DFA"/>
    <w:rsid w:val="00DC32E5"/>
    <w:rsid w:val="00DC685F"/>
    <w:rsid w:val="00DC6CF1"/>
    <w:rsid w:val="00DC7747"/>
    <w:rsid w:val="00DC78A7"/>
    <w:rsid w:val="00DC7B49"/>
    <w:rsid w:val="00DC7B4C"/>
    <w:rsid w:val="00DC7CED"/>
    <w:rsid w:val="00DD0234"/>
    <w:rsid w:val="00DE0E42"/>
    <w:rsid w:val="00DE2B67"/>
    <w:rsid w:val="00DE33FB"/>
    <w:rsid w:val="00DE5EDA"/>
    <w:rsid w:val="00DE723F"/>
    <w:rsid w:val="00DE7798"/>
    <w:rsid w:val="00DF2188"/>
    <w:rsid w:val="00DF28A8"/>
    <w:rsid w:val="00DF2929"/>
    <w:rsid w:val="00DF45C7"/>
    <w:rsid w:val="00DF4F3D"/>
    <w:rsid w:val="00DF543C"/>
    <w:rsid w:val="00DF58C6"/>
    <w:rsid w:val="00DF5D8A"/>
    <w:rsid w:val="00DF6245"/>
    <w:rsid w:val="00DF6348"/>
    <w:rsid w:val="00DF736D"/>
    <w:rsid w:val="00DF75A7"/>
    <w:rsid w:val="00E014B3"/>
    <w:rsid w:val="00E03E04"/>
    <w:rsid w:val="00E048B4"/>
    <w:rsid w:val="00E04D0B"/>
    <w:rsid w:val="00E053F9"/>
    <w:rsid w:val="00E05E28"/>
    <w:rsid w:val="00E06876"/>
    <w:rsid w:val="00E069BC"/>
    <w:rsid w:val="00E06FF4"/>
    <w:rsid w:val="00E074D9"/>
    <w:rsid w:val="00E11417"/>
    <w:rsid w:val="00E11AEE"/>
    <w:rsid w:val="00E147B6"/>
    <w:rsid w:val="00E156A5"/>
    <w:rsid w:val="00E15A63"/>
    <w:rsid w:val="00E16520"/>
    <w:rsid w:val="00E16A20"/>
    <w:rsid w:val="00E16B17"/>
    <w:rsid w:val="00E17069"/>
    <w:rsid w:val="00E17F49"/>
    <w:rsid w:val="00E20918"/>
    <w:rsid w:val="00E20AAD"/>
    <w:rsid w:val="00E21CB8"/>
    <w:rsid w:val="00E2296D"/>
    <w:rsid w:val="00E24F7B"/>
    <w:rsid w:val="00E2544A"/>
    <w:rsid w:val="00E311CF"/>
    <w:rsid w:val="00E32656"/>
    <w:rsid w:val="00E33711"/>
    <w:rsid w:val="00E33F75"/>
    <w:rsid w:val="00E364EA"/>
    <w:rsid w:val="00E36DBB"/>
    <w:rsid w:val="00E371CD"/>
    <w:rsid w:val="00E37AF4"/>
    <w:rsid w:val="00E420BD"/>
    <w:rsid w:val="00E42894"/>
    <w:rsid w:val="00E45CC9"/>
    <w:rsid w:val="00E46810"/>
    <w:rsid w:val="00E46CBE"/>
    <w:rsid w:val="00E477EC"/>
    <w:rsid w:val="00E50FA1"/>
    <w:rsid w:val="00E5102B"/>
    <w:rsid w:val="00E52EEE"/>
    <w:rsid w:val="00E53C66"/>
    <w:rsid w:val="00E5405A"/>
    <w:rsid w:val="00E54E03"/>
    <w:rsid w:val="00E5794A"/>
    <w:rsid w:val="00E60E05"/>
    <w:rsid w:val="00E6305A"/>
    <w:rsid w:val="00E6625E"/>
    <w:rsid w:val="00E703A1"/>
    <w:rsid w:val="00E7082D"/>
    <w:rsid w:val="00E74005"/>
    <w:rsid w:val="00E74E46"/>
    <w:rsid w:val="00E7588D"/>
    <w:rsid w:val="00E769D9"/>
    <w:rsid w:val="00E77FBE"/>
    <w:rsid w:val="00E811CD"/>
    <w:rsid w:val="00E8127F"/>
    <w:rsid w:val="00E82CAA"/>
    <w:rsid w:val="00E82D3C"/>
    <w:rsid w:val="00E83148"/>
    <w:rsid w:val="00E84CE2"/>
    <w:rsid w:val="00E85BAC"/>
    <w:rsid w:val="00E86224"/>
    <w:rsid w:val="00E870CB"/>
    <w:rsid w:val="00E8742E"/>
    <w:rsid w:val="00E922E9"/>
    <w:rsid w:val="00E937AE"/>
    <w:rsid w:val="00E94D11"/>
    <w:rsid w:val="00E95D5E"/>
    <w:rsid w:val="00E97D6A"/>
    <w:rsid w:val="00EA1B9E"/>
    <w:rsid w:val="00EA1DBF"/>
    <w:rsid w:val="00EA3B89"/>
    <w:rsid w:val="00EA54A3"/>
    <w:rsid w:val="00EB03DE"/>
    <w:rsid w:val="00EB19ED"/>
    <w:rsid w:val="00EB305F"/>
    <w:rsid w:val="00EB705F"/>
    <w:rsid w:val="00EC13F4"/>
    <w:rsid w:val="00EC298B"/>
    <w:rsid w:val="00EC29AB"/>
    <w:rsid w:val="00EC31EE"/>
    <w:rsid w:val="00EC3220"/>
    <w:rsid w:val="00EC610E"/>
    <w:rsid w:val="00EC69E4"/>
    <w:rsid w:val="00EC7553"/>
    <w:rsid w:val="00ED05A4"/>
    <w:rsid w:val="00ED232A"/>
    <w:rsid w:val="00ED3239"/>
    <w:rsid w:val="00ED4DE6"/>
    <w:rsid w:val="00ED4E89"/>
    <w:rsid w:val="00ED5027"/>
    <w:rsid w:val="00ED597D"/>
    <w:rsid w:val="00EE18B3"/>
    <w:rsid w:val="00EE2483"/>
    <w:rsid w:val="00EE2C81"/>
    <w:rsid w:val="00EE5EEC"/>
    <w:rsid w:val="00EE6A74"/>
    <w:rsid w:val="00EE6BF1"/>
    <w:rsid w:val="00EF1BE2"/>
    <w:rsid w:val="00EF2682"/>
    <w:rsid w:val="00EF300A"/>
    <w:rsid w:val="00EF4AB8"/>
    <w:rsid w:val="00EF509A"/>
    <w:rsid w:val="00EF691D"/>
    <w:rsid w:val="00EF69BB"/>
    <w:rsid w:val="00EF6FE7"/>
    <w:rsid w:val="00EF7264"/>
    <w:rsid w:val="00F01493"/>
    <w:rsid w:val="00F0256D"/>
    <w:rsid w:val="00F0384C"/>
    <w:rsid w:val="00F0417F"/>
    <w:rsid w:val="00F04CDB"/>
    <w:rsid w:val="00F052F9"/>
    <w:rsid w:val="00F05B2D"/>
    <w:rsid w:val="00F06265"/>
    <w:rsid w:val="00F062C4"/>
    <w:rsid w:val="00F07850"/>
    <w:rsid w:val="00F07EEF"/>
    <w:rsid w:val="00F12899"/>
    <w:rsid w:val="00F12BF6"/>
    <w:rsid w:val="00F14C80"/>
    <w:rsid w:val="00F14CA8"/>
    <w:rsid w:val="00F1789C"/>
    <w:rsid w:val="00F23207"/>
    <w:rsid w:val="00F2354E"/>
    <w:rsid w:val="00F24A93"/>
    <w:rsid w:val="00F24C18"/>
    <w:rsid w:val="00F259B1"/>
    <w:rsid w:val="00F268E8"/>
    <w:rsid w:val="00F27761"/>
    <w:rsid w:val="00F361A8"/>
    <w:rsid w:val="00F36564"/>
    <w:rsid w:val="00F36F70"/>
    <w:rsid w:val="00F411FD"/>
    <w:rsid w:val="00F41A1F"/>
    <w:rsid w:val="00F43D1E"/>
    <w:rsid w:val="00F44026"/>
    <w:rsid w:val="00F4422B"/>
    <w:rsid w:val="00F44F46"/>
    <w:rsid w:val="00F45071"/>
    <w:rsid w:val="00F45914"/>
    <w:rsid w:val="00F470A5"/>
    <w:rsid w:val="00F50ABF"/>
    <w:rsid w:val="00F51989"/>
    <w:rsid w:val="00F51B78"/>
    <w:rsid w:val="00F52208"/>
    <w:rsid w:val="00F52BF1"/>
    <w:rsid w:val="00F53943"/>
    <w:rsid w:val="00F56483"/>
    <w:rsid w:val="00F600D4"/>
    <w:rsid w:val="00F605A4"/>
    <w:rsid w:val="00F60F31"/>
    <w:rsid w:val="00F620E3"/>
    <w:rsid w:val="00F62AD5"/>
    <w:rsid w:val="00F6308C"/>
    <w:rsid w:val="00F63ED7"/>
    <w:rsid w:val="00F64903"/>
    <w:rsid w:val="00F66313"/>
    <w:rsid w:val="00F6640C"/>
    <w:rsid w:val="00F66900"/>
    <w:rsid w:val="00F66D94"/>
    <w:rsid w:val="00F705F2"/>
    <w:rsid w:val="00F70D17"/>
    <w:rsid w:val="00F74B2D"/>
    <w:rsid w:val="00F77AFB"/>
    <w:rsid w:val="00F77D40"/>
    <w:rsid w:val="00F80942"/>
    <w:rsid w:val="00F80D65"/>
    <w:rsid w:val="00F81B93"/>
    <w:rsid w:val="00F84037"/>
    <w:rsid w:val="00F84903"/>
    <w:rsid w:val="00F84B66"/>
    <w:rsid w:val="00F84DDC"/>
    <w:rsid w:val="00F859AB"/>
    <w:rsid w:val="00F86D25"/>
    <w:rsid w:val="00F87723"/>
    <w:rsid w:val="00F90C3F"/>
    <w:rsid w:val="00F91AF6"/>
    <w:rsid w:val="00F91D66"/>
    <w:rsid w:val="00F9453B"/>
    <w:rsid w:val="00F950CD"/>
    <w:rsid w:val="00F95159"/>
    <w:rsid w:val="00F95272"/>
    <w:rsid w:val="00F967EC"/>
    <w:rsid w:val="00F9738B"/>
    <w:rsid w:val="00FA025D"/>
    <w:rsid w:val="00FA04A8"/>
    <w:rsid w:val="00FA2659"/>
    <w:rsid w:val="00FA2F6B"/>
    <w:rsid w:val="00FA3311"/>
    <w:rsid w:val="00FA6D2A"/>
    <w:rsid w:val="00FB08F8"/>
    <w:rsid w:val="00FB09B9"/>
    <w:rsid w:val="00FB2B76"/>
    <w:rsid w:val="00FB5277"/>
    <w:rsid w:val="00FB749F"/>
    <w:rsid w:val="00FB7854"/>
    <w:rsid w:val="00FC254B"/>
    <w:rsid w:val="00FC4169"/>
    <w:rsid w:val="00FD208A"/>
    <w:rsid w:val="00FD2215"/>
    <w:rsid w:val="00FD2553"/>
    <w:rsid w:val="00FD397B"/>
    <w:rsid w:val="00FD3A53"/>
    <w:rsid w:val="00FD3E57"/>
    <w:rsid w:val="00FD5505"/>
    <w:rsid w:val="00FD6B24"/>
    <w:rsid w:val="00FD6CCA"/>
    <w:rsid w:val="00FE0766"/>
    <w:rsid w:val="00FE1C7E"/>
    <w:rsid w:val="00FE22C4"/>
    <w:rsid w:val="00FE29D7"/>
    <w:rsid w:val="00FE3372"/>
    <w:rsid w:val="00FE4AB9"/>
    <w:rsid w:val="00FE5781"/>
    <w:rsid w:val="00FE5DA0"/>
    <w:rsid w:val="00FE6154"/>
    <w:rsid w:val="00FE6A3F"/>
    <w:rsid w:val="00FE783D"/>
    <w:rsid w:val="00FF0A23"/>
    <w:rsid w:val="00FF16AB"/>
    <w:rsid w:val="00FF35ED"/>
    <w:rsid w:val="00FF3951"/>
    <w:rsid w:val="00FF3DC8"/>
    <w:rsid w:val="00FF3FEC"/>
    <w:rsid w:val="00FF5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D44013"/>
  <w15:docId w15:val="{46E91642-20EB-4684-A1C3-473D62D21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51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D51FF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D51FF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D51FF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0D51FF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0D51FF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0D51FF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0D51FF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0D51FF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0D51FF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0D51F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9"/>
    <w:rsid w:val="000D51F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D51F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0D51F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D51F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0D51F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D51FF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D51FF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0D51FF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0D51FF"/>
    <w:pPr>
      <w:jc w:val="center"/>
    </w:pPr>
    <w:rPr>
      <w:rFonts w:ascii="Bookman Old Style" w:hAnsi="Bookman Old Style"/>
      <w:sz w:val="28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0D51FF"/>
    <w:rPr>
      <w:rFonts w:ascii="Bookman Old Style" w:eastAsia="Times New Roman" w:hAnsi="Bookman Old Style" w:cs="Times New Roman"/>
      <w:sz w:val="28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0D51FF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D51F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ust">
    <w:name w:val="ust"/>
    <w:rsid w:val="000D51F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51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51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0D51FF"/>
  </w:style>
  <w:style w:type="paragraph" w:styleId="Nagwek">
    <w:name w:val="header"/>
    <w:basedOn w:val="Normalny"/>
    <w:link w:val="NagwekZnak"/>
    <w:uiPriority w:val="99"/>
    <w:rsid w:val="000D51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51F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D51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0D51F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0D51F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kstprzypisudolnego">
    <w:name w:val="footnote text"/>
    <w:basedOn w:val="Normalny"/>
    <w:link w:val="TekstprzypisudolnegoZnak"/>
    <w:unhideWhenUsed/>
    <w:rsid w:val="000D51FF"/>
  </w:style>
  <w:style w:type="character" w:customStyle="1" w:styleId="TekstprzypisudolnegoZnak">
    <w:name w:val="Tekst przypisu dolnego Znak"/>
    <w:basedOn w:val="Domylnaczcionkaakapitu"/>
    <w:link w:val="Tekstprzypisudolnego"/>
    <w:rsid w:val="000D51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D51FF"/>
    <w:rPr>
      <w:vertAlign w:val="superscript"/>
    </w:rPr>
  </w:style>
  <w:style w:type="paragraph" w:customStyle="1" w:styleId="SIWZ1txt">
    <w:name w:val="SIWZ 1.txt"/>
    <w:uiPriority w:val="99"/>
    <w:rsid w:val="000D51FF"/>
    <w:pPr>
      <w:tabs>
        <w:tab w:val="right" w:leader="dot" w:pos="9072"/>
      </w:tabs>
      <w:autoSpaceDE w:val="0"/>
      <w:autoSpaceDN w:val="0"/>
      <w:spacing w:after="0" w:line="271" w:lineRule="atLeast"/>
      <w:ind w:left="567" w:hanging="283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SIWZ2txt">
    <w:name w:val="SIWZ 2.txt"/>
    <w:basedOn w:val="SIWZ1txt"/>
    <w:uiPriority w:val="99"/>
    <w:rsid w:val="000D51FF"/>
    <w:pPr>
      <w:ind w:left="851"/>
    </w:pPr>
  </w:style>
  <w:style w:type="paragraph" w:customStyle="1" w:styleId="pkt">
    <w:name w:val="pkt"/>
    <w:basedOn w:val="Normalny"/>
    <w:rsid w:val="000D51FF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0D51FF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domyslny">
    <w:name w:val="akapitdomyslny"/>
    <w:rsid w:val="000D51FF"/>
    <w:rPr>
      <w:sz w:val="20"/>
    </w:rPr>
  </w:style>
  <w:style w:type="paragraph" w:customStyle="1" w:styleId="11111111ust">
    <w:name w:val="11111111 ust"/>
    <w:basedOn w:val="ust"/>
    <w:rsid w:val="000D51FF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51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51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D51F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D51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0D51FF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0D51FF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0D51FF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0D51FF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D51FF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0D51FF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51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51">
    <w:name w:val="Font Style51"/>
    <w:rsid w:val="000D51FF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rsid w:val="000D51FF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0D51FF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0D51FF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0D51F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0D51FF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uiPriority w:val="1"/>
    <w:qFormat/>
    <w:rsid w:val="000D51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oziom2opisogolny">
    <w:name w:val="poziom2opisogolny"/>
    <w:basedOn w:val="Nagwek2"/>
    <w:link w:val="poziom2opisogolnyZnak"/>
    <w:qFormat/>
    <w:rsid w:val="000D51FF"/>
    <w:pPr>
      <w:widowControl w:val="0"/>
      <w:numPr>
        <w:ilvl w:val="0"/>
        <w:numId w:val="3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0D51FF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0D51F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0D51FF"/>
    <w:pPr>
      <w:widowControl w:val="0"/>
      <w:numPr>
        <w:ilvl w:val="0"/>
        <w:numId w:val="2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0D51FF"/>
    <w:rPr>
      <w:rFonts w:ascii="Arial" w:eastAsia="Times New Roman" w:hAnsi="Arial" w:cs="Times New Roman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0D51FF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0D51FF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0D51FF"/>
    <w:pPr>
      <w:suppressAutoHyphens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styleId="Pogrubienie">
    <w:name w:val="Strong"/>
    <w:uiPriority w:val="22"/>
    <w:qFormat/>
    <w:rsid w:val="000D51FF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0D51F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51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0D51FF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0D51FF"/>
    <w:rPr>
      <w:sz w:val="24"/>
    </w:rPr>
  </w:style>
  <w:style w:type="paragraph" w:customStyle="1" w:styleId="Tekstpodstawowywcity31">
    <w:name w:val="Tekst podstawowy wcięty 31"/>
    <w:basedOn w:val="Normalny"/>
    <w:rsid w:val="000D51FF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0D51FF"/>
    <w:rPr>
      <w:sz w:val="24"/>
      <w:szCs w:val="24"/>
    </w:rPr>
  </w:style>
  <w:style w:type="character" w:styleId="Numerwiersza">
    <w:name w:val="line number"/>
    <w:uiPriority w:val="99"/>
    <w:semiHidden/>
    <w:unhideWhenUsed/>
    <w:rsid w:val="000D51FF"/>
  </w:style>
  <w:style w:type="numbering" w:customStyle="1" w:styleId="Bezlisty1">
    <w:name w:val="Bez listy1"/>
    <w:next w:val="Bezlisty"/>
    <w:uiPriority w:val="99"/>
    <w:semiHidden/>
    <w:unhideWhenUsed/>
    <w:rsid w:val="000D51FF"/>
  </w:style>
  <w:style w:type="paragraph" w:styleId="Tekstpodstawowy3">
    <w:name w:val="Body Text 3"/>
    <w:basedOn w:val="Normalny"/>
    <w:link w:val="Tekstpodstawowy3Znak"/>
    <w:uiPriority w:val="99"/>
    <w:rsid w:val="000D51FF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D51FF"/>
    <w:rPr>
      <w:rFonts w:ascii="Times New Roman" w:eastAsia="Times New Roman" w:hAnsi="Times New Roman" w:cs="Times New Roman"/>
      <w:i/>
      <w:iCs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rsid w:val="000D51F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D51F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51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D51FF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51F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Bezlisty2">
    <w:name w:val="Bez listy2"/>
    <w:next w:val="Bezlisty"/>
    <w:uiPriority w:val="99"/>
    <w:semiHidden/>
    <w:unhideWhenUsed/>
    <w:rsid w:val="000D51FF"/>
  </w:style>
  <w:style w:type="table" w:customStyle="1" w:styleId="Tabela-Siatka1">
    <w:name w:val="Tabela - Siatka1"/>
    <w:basedOn w:val="Standardowy"/>
    <w:next w:val="Tabela-Siatka"/>
    <w:uiPriority w:val="59"/>
    <w:rsid w:val="000D51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qFormat/>
    <w:rsid w:val="000D51FF"/>
  </w:style>
  <w:style w:type="numbering" w:customStyle="1" w:styleId="Bezlisty4">
    <w:name w:val="Bez listy4"/>
    <w:next w:val="Bezlisty"/>
    <w:uiPriority w:val="99"/>
    <w:semiHidden/>
    <w:unhideWhenUsed/>
    <w:rsid w:val="000D51FF"/>
  </w:style>
  <w:style w:type="table" w:customStyle="1" w:styleId="Tabela-Siatka2">
    <w:name w:val="Tabela - Siatka2"/>
    <w:basedOn w:val="Standardowy"/>
    <w:next w:val="Tabela-Siatka"/>
    <w:uiPriority w:val="59"/>
    <w:rsid w:val="000D51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0D51FF"/>
  </w:style>
  <w:style w:type="numbering" w:customStyle="1" w:styleId="Styl1">
    <w:name w:val="Styl1"/>
    <w:uiPriority w:val="99"/>
    <w:rsid w:val="000D51FF"/>
    <w:pPr>
      <w:numPr>
        <w:numId w:val="4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51F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51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0D51FF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0D51FF"/>
  </w:style>
  <w:style w:type="numbering" w:customStyle="1" w:styleId="Styl11">
    <w:name w:val="Styl11"/>
    <w:uiPriority w:val="99"/>
    <w:rsid w:val="000D51FF"/>
    <w:pPr>
      <w:numPr>
        <w:numId w:val="5"/>
      </w:numPr>
    </w:pPr>
  </w:style>
  <w:style w:type="numbering" w:customStyle="1" w:styleId="Styl2">
    <w:name w:val="Styl2"/>
    <w:uiPriority w:val="99"/>
    <w:rsid w:val="000D51FF"/>
    <w:pPr>
      <w:numPr>
        <w:numId w:val="6"/>
      </w:numPr>
    </w:pPr>
  </w:style>
  <w:style w:type="numbering" w:customStyle="1" w:styleId="Styl4">
    <w:name w:val="Styl4"/>
    <w:uiPriority w:val="99"/>
    <w:rsid w:val="000D51FF"/>
    <w:pPr>
      <w:numPr>
        <w:numId w:val="7"/>
      </w:numPr>
    </w:pPr>
  </w:style>
  <w:style w:type="paragraph" w:customStyle="1" w:styleId="label">
    <w:name w:val="label"/>
    <w:basedOn w:val="Normalny"/>
    <w:rsid w:val="000D51FF"/>
    <w:pPr>
      <w:spacing w:before="100" w:beforeAutospacing="1" w:after="100" w:afterAutospacing="1"/>
    </w:pPr>
    <w:rPr>
      <w:sz w:val="24"/>
      <w:szCs w:val="24"/>
    </w:rPr>
  </w:style>
  <w:style w:type="character" w:customStyle="1" w:styleId="productsummary">
    <w:name w:val="productsummary"/>
    <w:rsid w:val="000D51FF"/>
  </w:style>
  <w:style w:type="paragraph" w:customStyle="1" w:styleId="Standard">
    <w:name w:val="Standard"/>
    <w:rsid w:val="000D51F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Bezodstpw1">
    <w:name w:val="Bez odstępów1"/>
    <w:uiPriority w:val="99"/>
    <w:qFormat/>
    <w:rsid w:val="00F07EEF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rsid w:val="00D84F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Bezodstpw2">
    <w:name w:val="Bez odstępów2"/>
    <w:uiPriority w:val="99"/>
    <w:qFormat/>
    <w:rsid w:val="00E53C66"/>
    <w:pPr>
      <w:spacing w:after="0" w:line="240" w:lineRule="auto"/>
    </w:pPr>
    <w:rPr>
      <w:rFonts w:ascii="Calibri" w:eastAsia="Calibri" w:hAnsi="Calibri" w:cs="Calibri"/>
    </w:rPr>
  </w:style>
  <w:style w:type="character" w:customStyle="1" w:styleId="AkapitzlistZnak">
    <w:name w:val="Akapit z listą Znak"/>
    <w:link w:val="Akapitzlist"/>
    <w:uiPriority w:val="34"/>
    <w:qFormat/>
    <w:rsid w:val="00C322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qFormat/>
    <w:rsid w:val="00770A39"/>
  </w:style>
  <w:style w:type="character" w:customStyle="1" w:styleId="style3">
    <w:name w:val="style3"/>
    <w:basedOn w:val="Domylnaczcionkaakapitu"/>
    <w:rsid w:val="00E937AE"/>
  </w:style>
  <w:style w:type="paragraph" w:customStyle="1" w:styleId="Tre">
    <w:name w:val="Treść"/>
    <w:rsid w:val="00912F44"/>
    <w:pPr>
      <w:spacing w:after="0" w:line="240" w:lineRule="auto"/>
    </w:pPr>
    <w:rPr>
      <w:rFonts w:ascii="Helvetica" w:eastAsia="Helvetica" w:hAnsi="Helvetica" w:cs="Helvetica"/>
      <w:color w:val="000000"/>
      <w:lang w:eastAsia="pl-PL"/>
    </w:rPr>
  </w:style>
  <w:style w:type="paragraph" w:customStyle="1" w:styleId="h-text">
    <w:name w:val="h-text"/>
    <w:basedOn w:val="Normalny"/>
    <w:rsid w:val="000960A4"/>
    <w:pPr>
      <w:textAlignment w:val="baseline"/>
    </w:pPr>
    <w:rPr>
      <w:rFonts w:ascii="Arial" w:hAnsi="Arial" w:cs="Arial"/>
      <w:sz w:val="24"/>
      <w:szCs w:val="24"/>
    </w:rPr>
  </w:style>
  <w:style w:type="character" w:customStyle="1" w:styleId="h-text2">
    <w:name w:val="h-text2"/>
    <w:basedOn w:val="Domylnaczcionkaakapitu"/>
    <w:rsid w:val="000960A4"/>
    <w:rPr>
      <w:rFonts w:ascii="Arial" w:hAnsi="Arial" w:cs="Arial" w:hint="default"/>
      <w:bdr w:val="none" w:sz="0" w:space="0" w:color="auto" w:frame="1"/>
      <w:vertAlign w:val="baseline"/>
    </w:rPr>
  </w:style>
  <w:style w:type="character" w:customStyle="1" w:styleId="Wyrnienie">
    <w:name w:val="Wyróżnienie"/>
    <w:basedOn w:val="Domylnaczcionkaakapitu"/>
    <w:uiPriority w:val="20"/>
    <w:qFormat/>
    <w:rsid w:val="002631A0"/>
    <w:rPr>
      <w:i/>
      <w:iCs/>
    </w:rPr>
  </w:style>
  <w:style w:type="character" w:customStyle="1" w:styleId="Mocnowyrniony">
    <w:name w:val="Mocno wyróżniony"/>
    <w:qFormat/>
    <w:rsid w:val="000E44B7"/>
    <w:rPr>
      <w:b/>
      <w:bCs/>
    </w:rPr>
  </w:style>
  <w:style w:type="paragraph" w:customStyle="1" w:styleId="Tretekstu">
    <w:name w:val="Treść tekstu"/>
    <w:basedOn w:val="Normalny"/>
    <w:unhideWhenUsed/>
    <w:rsid w:val="008D32EE"/>
    <w:pPr>
      <w:suppressAutoHyphens/>
      <w:spacing w:after="120"/>
    </w:pPr>
  </w:style>
  <w:style w:type="character" w:customStyle="1" w:styleId="product-attr-value">
    <w:name w:val="product-attr-value"/>
    <w:basedOn w:val="Domylnaczcionkaakapitu"/>
    <w:qFormat/>
    <w:rsid w:val="00AD00AA"/>
  </w:style>
  <w:style w:type="character" w:customStyle="1" w:styleId="czeinternetowe">
    <w:name w:val="Łącze internetowe"/>
    <w:basedOn w:val="Domylnaczcionkaakapitu"/>
    <w:uiPriority w:val="99"/>
    <w:semiHidden/>
    <w:unhideWhenUsed/>
    <w:rsid w:val="009F48E2"/>
    <w:rPr>
      <w:color w:val="0000FF"/>
      <w:u w:val="single"/>
    </w:rPr>
  </w:style>
  <w:style w:type="character" w:styleId="Tekstzastpczy">
    <w:name w:val="Placeholder Text"/>
    <w:basedOn w:val="Domylnaczcionkaakapitu"/>
    <w:uiPriority w:val="99"/>
    <w:semiHidden/>
    <w:rsid w:val="00C574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DCFBF-75C2-4A84-B5C4-A7F617AC8FF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F8B5F8B-DC4C-468D-8E7A-93E232B74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25</Pages>
  <Words>8190</Words>
  <Characters>49145</Characters>
  <Application>Microsoft Office Word</Application>
  <DocSecurity>0</DocSecurity>
  <Lines>409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Nazwa twojej firmy</Company>
  <LinksUpToDate>false</LinksUpToDate>
  <CharactersWithSpaces>57221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Anna</dc:creator>
  <cp:lastModifiedBy>Akonom Katarzyna</cp:lastModifiedBy>
  <cp:revision>10</cp:revision>
  <cp:lastPrinted>2021-08-17T12:03:00Z</cp:lastPrinted>
  <dcterms:created xsi:type="dcterms:W3CDTF">2021-08-17T07:20:00Z</dcterms:created>
  <dcterms:modified xsi:type="dcterms:W3CDTF">2021-08-17T12:07:00Z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52d50fae-5dc1-49f7-a57c-e7d0610144b6</vt:lpwstr>
  </property>
  <property fmtid="{D5CDD505-2E9C-101B-9397-08002B2CF9AE}" pid="3" name="bjSaver">
    <vt:lpwstr>9J9pRyamJlFiFzLOrw43HIVG0QIPgrxH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