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5B43" w14:textId="1E738BCE" w:rsidR="009A6371" w:rsidRPr="009A6371" w:rsidRDefault="00E315B2" w:rsidP="009A637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</w:rPr>
      </w:pPr>
      <w:r w:rsidRPr="009A6371">
        <w:rPr>
          <w:rFonts w:ascii="Times New Roman" w:hAnsi="Times New Roman" w:cs="Times New Roman"/>
          <w:b/>
          <w:bCs/>
          <w:kern w:val="0"/>
          <w:u w:val="single"/>
        </w:rPr>
        <w:t>Pytanie 1.</w:t>
      </w:r>
      <w:r w:rsidRPr="009A6371">
        <w:rPr>
          <w:rFonts w:ascii="Times New Roman" w:hAnsi="Times New Roman" w:cs="Times New Roman"/>
          <w:kern w:val="0"/>
        </w:rPr>
        <w:t xml:space="preserve"> </w:t>
      </w:r>
    </w:p>
    <w:p w14:paraId="2C68E192" w14:textId="77777777" w:rsidR="009A6371" w:rsidRPr="009A6371" w:rsidRDefault="009A6371" w:rsidP="009A637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A6371">
        <w:rPr>
          <w:rFonts w:ascii="Times New Roman" w:eastAsia="Calibri" w:hAnsi="Times New Roman" w:cs="Times New Roman"/>
        </w:rPr>
        <w:t>W związku ze zbliżającym się okresem świątecznym, okresem urlopowym oraz stosunkowo złożonym zakresem przedmiotu zamówienia, proszę o zmianę terminu składania ofert na 10.01.2024.</w:t>
      </w:r>
    </w:p>
    <w:p w14:paraId="7B27C59B" w14:textId="3C427860" w:rsidR="00E315B2" w:rsidRPr="009A6371" w:rsidRDefault="00E315B2" w:rsidP="009A637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u w:val="single"/>
        </w:rPr>
      </w:pPr>
      <w:r w:rsidRPr="009A6371">
        <w:rPr>
          <w:rFonts w:ascii="Times New Roman" w:hAnsi="Times New Roman" w:cs="Times New Roman"/>
          <w:b/>
          <w:bCs/>
          <w:kern w:val="0"/>
          <w:u w:val="single"/>
        </w:rPr>
        <w:t xml:space="preserve">Odpowiedź: </w:t>
      </w:r>
    </w:p>
    <w:p w14:paraId="4EC6FE6D" w14:textId="0A6C230D" w:rsidR="00DD4E73" w:rsidRPr="009A6371" w:rsidRDefault="009A6371" w:rsidP="009A6371">
      <w:pPr>
        <w:spacing w:after="0" w:line="276" w:lineRule="auto"/>
        <w:rPr>
          <w:rFonts w:ascii="Times New Roman" w:hAnsi="Times New Roman" w:cs="Times New Roman"/>
        </w:rPr>
      </w:pPr>
      <w:r w:rsidRPr="009A6371">
        <w:rPr>
          <w:rFonts w:ascii="Times New Roman" w:hAnsi="Times New Roman" w:cs="Times New Roman"/>
        </w:rPr>
        <w:t>Zamawiający przedłuża termin na złożenie ofert do 10.01.2024 r. godz. 12.00</w:t>
      </w:r>
    </w:p>
    <w:p w14:paraId="40C8BCAB" w14:textId="369929E8" w:rsidR="009A6371" w:rsidRPr="009A6371" w:rsidRDefault="009A6371" w:rsidP="009A6371">
      <w:pPr>
        <w:spacing w:after="0" w:line="276" w:lineRule="auto"/>
        <w:rPr>
          <w:rFonts w:ascii="Times New Roman" w:hAnsi="Times New Roman" w:cs="Times New Roman"/>
        </w:rPr>
      </w:pPr>
      <w:r w:rsidRPr="009A6371">
        <w:rPr>
          <w:rFonts w:ascii="Times New Roman" w:hAnsi="Times New Roman" w:cs="Times New Roman"/>
        </w:rPr>
        <w:t>Termin otwarcia ofert: 10.01.2024 r. godz. 12.05</w:t>
      </w:r>
    </w:p>
    <w:p w14:paraId="14AB95B2" w14:textId="3264B3B6" w:rsidR="009A6371" w:rsidRPr="009A6371" w:rsidRDefault="009A6371" w:rsidP="009A6371">
      <w:pPr>
        <w:spacing w:line="276" w:lineRule="auto"/>
        <w:rPr>
          <w:rFonts w:ascii="Times New Roman" w:hAnsi="Times New Roman" w:cs="Times New Roman"/>
        </w:rPr>
      </w:pPr>
      <w:r w:rsidRPr="009A6371">
        <w:rPr>
          <w:rFonts w:ascii="Times New Roman" w:hAnsi="Times New Roman" w:cs="Times New Roman"/>
        </w:rPr>
        <w:t>Termin związania ofertą: 8.02.2024 r.</w:t>
      </w:r>
    </w:p>
    <w:sectPr w:rsidR="009A6371" w:rsidRPr="009A6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D7E3C"/>
    <w:multiLevelType w:val="multilevel"/>
    <w:tmpl w:val="7686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C04F72"/>
    <w:multiLevelType w:val="hybridMultilevel"/>
    <w:tmpl w:val="F1CEEF78"/>
    <w:lvl w:ilvl="0" w:tplc="1226C2B2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3F2CFAC4">
      <w:start w:val="1"/>
      <w:numFmt w:val="lowerLetter"/>
      <w:lvlText w:val="%2)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EF180270">
      <w:start w:val="1"/>
      <w:numFmt w:val="lowerRoman"/>
      <w:lvlText w:val="%3"/>
      <w:lvlJc w:val="left"/>
      <w:pPr>
        <w:ind w:left="194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2BC1FE8">
      <w:start w:val="1"/>
      <w:numFmt w:val="decimal"/>
      <w:lvlText w:val="%4"/>
      <w:lvlJc w:val="left"/>
      <w:pPr>
        <w:ind w:left="266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82965604">
      <w:start w:val="1"/>
      <w:numFmt w:val="lowerLetter"/>
      <w:lvlText w:val="%5"/>
      <w:lvlJc w:val="left"/>
      <w:pPr>
        <w:ind w:left="338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6CC6860">
      <w:start w:val="1"/>
      <w:numFmt w:val="lowerRoman"/>
      <w:lvlText w:val="%6"/>
      <w:lvlJc w:val="left"/>
      <w:pPr>
        <w:ind w:left="410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CF8884C">
      <w:start w:val="1"/>
      <w:numFmt w:val="decimal"/>
      <w:lvlText w:val="%7"/>
      <w:lvlJc w:val="left"/>
      <w:pPr>
        <w:ind w:left="482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A4EE02C">
      <w:start w:val="1"/>
      <w:numFmt w:val="lowerLetter"/>
      <w:lvlText w:val="%8"/>
      <w:lvlJc w:val="left"/>
      <w:pPr>
        <w:ind w:left="554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B3660C2">
      <w:start w:val="1"/>
      <w:numFmt w:val="lowerRoman"/>
      <w:lvlText w:val="%9"/>
      <w:lvlJc w:val="left"/>
      <w:pPr>
        <w:ind w:left="626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 w16cid:durableId="1964146673">
    <w:abstractNumId w:val="0"/>
  </w:num>
  <w:num w:numId="2" w16cid:durableId="39343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EF"/>
    <w:rsid w:val="002B760D"/>
    <w:rsid w:val="008C7299"/>
    <w:rsid w:val="009A6371"/>
    <w:rsid w:val="009F34EF"/>
    <w:rsid w:val="00DD4E73"/>
    <w:rsid w:val="00E315B2"/>
    <w:rsid w:val="00F4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F290"/>
  <w15:chartTrackingRefBased/>
  <w15:docId w15:val="{16175786-A15D-4517-ADB6-CB67D20C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a 1,Preambuła,HŁ_Bullet1,lp1,Normal,Akapit z listą3,Akapit z listą31,Wypunktowanie,List Paragraph,Normal2,Akapit z listą1,Obiekt,List Paragraph1,Wyliczanie,Numerowanie,BulletC,Kolorowa lista — akcent 11,L1"/>
    <w:basedOn w:val="Normalny"/>
    <w:link w:val="AkapitzlistZnak"/>
    <w:qFormat/>
    <w:rsid w:val="00E315B2"/>
    <w:pPr>
      <w:spacing w:before="120" w:after="120" w:line="276" w:lineRule="auto"/>
      <w:ind w:left="720"/>
      <w:contextualSpacing/>
      <w:jc w:val="both"/>
    </w:pPr>
    <w:rPr>
      <w:rFonts w:ascii="Times New Roman" w:hAnsi="Times New Roman"/>
      <w:kern w:val="0"/>
      <w14:ligatures w14:val="none"/>
    </w:rPr>
  </w:style>
  <w:style w:type="character" w:customStyle="1" w:styleId="AkapitzlistZnak">
    <w:name w:val="Akapit z listą Znak"/>
    <w:aliases w:val="WYPUNKTOWANIE Akapit z listą Znak,Lista 1 Znak,Preambuła Znak,HŁ_Bullet1 Znak,lp1 Znak,Normal Znak,Akapit z listą3 Znak,Akapit z listą31 Znak,Wypunktowanie Znak,List Paragraph Znak,Normal2 Znak,Akapit z listą1 Znak,Obiekt Znak"/>
    <w:link w:val="Akapitzlist"/>
    <w:qFormat/>
    <w:rsid w:val="00E315B2"/>
    <w:rPr>
      <w:rFonts w:ascii="Times New Roman" w:hAnsi="Times New Roman"/>
      <w:kern w:val="0"/>
      <w14:ligatures w14:val="none"/>
    </w:rPr>
  </w:style>
  <w:style w:type="paragraph" w:customStyle="1" w:styleId="Default">
    <w:name w:val="Default"/>
    <w:rsid w:val="00E315B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3</cp:revision>
  <dcterms:created xsi:type="dcterms:W3CDTF">2023-12-14T10:46:00Z</dcterms:created>
  <dcterms:modified xsi:type="dcterms:W3CDTF">2023-12-21T12:56:00Z</dcterms:modified>
</cp:coreProperties>
</file>