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B3" w:rsidRPr="003C6DE7" w:rsidRDefault="00DE39B3" w:rsidP="00BB19E7">
      <w:pPr>
        <w:jc w:val="center"/>
        <w:rPr>
          <w:rFonts w:cstheme="minorHAnsi"/>
          <w:b/>
          <w:sz w:val="24"/>
          <w:szCs w:val="24"/>
        </w:rPr>
      </w:pPr>
      <w:r w:rsidRPr="003C6DE7">
        <w:rPr>
          <w:rFonts w:cstheme="minorHAnsi"/>
          <w:b/>
          <w:sz w:val="24"/>
          <w:szCs w:val="24"/>
        </w:rPr>
        <w:t>Opis przedmiotu zamówienia</w:t>
      </w:r>
    </w:p>
    <w:p w:rsidR="00DE39B3" w:rsidRPr="003C6DE7" w:rsidRDefault="00DE39B3" w:rsidP="00BB19E7">
      <w:pPr>
        <w:jc w:val="center"/>
        <w:rPr>
          <w:rFonts w:cstheme="minorHAnsi"/>
          <w:b/>
          <w:sz w:val="24"/>
          <w:szCs w:val="24"/>
        </w:rPr>
      </w:pPr>
      <w:r w:rsidRPr="003C6DE7">
        <w:rPr>
          <w:rFonts w:cstheme="minorHAnsi"/>
          <w:b/>
          <w:sz w:val="24"/>
          <w:szCs w:val="24"/>
        </w:rPr>
        <w:t>Wózek narzędziowy z wyposażeniem</w:t>
      </w:r>
      <w:r w:rsidR="001A6914">
        <w:rPr>
          <w:rFonts w:cstheme="minorHAnsi"/>
          <w:b/>
          <w:sz w:val="24"/>
          <w:szCs w:val="24"/>
        </w:rPr>
        <w:t xml:space="preserve"> 9 szt</w:t>
      </w:r>
    </w:p>
    <w:tbl>
      <w:tblPr>
        <w:tblStyle w:val="Tabela-Siatka"/>
        <w:tblW w:w="0" w:type="auto"/>
        <w:tblLook w:val="04A0"/>
      </w:tblPr>
      <w:tblGrid>
        <w:gridCol w:w="4531"/>
        <w:gridCol w:w="4531"/>
      </w:tblGrid>
      <w:tr w:rsidR="00DE39B3" w:rsidRPr="003C6DE7" w:rsidTr="003B6BCC">
        <w:tc>
          <w:tcPr>
            <w:tcW w:w="9062" w:type="dxa"/>
            <w:gridSpan w:val="2"/>
          </w:tcPr>
          <w:p w:rsidR="00DE39B3" w:rsidRPr="003C6DE7" w:rsidRDefault="00DE39B3" w:rsidP="00DE39B3">
            <w:pPr>
              <w:jc w:val="center"/>
              <w:rPr>
                <w:rFonts w:cstheme="minorHAnsi"/>
                <w:b/>
                <w:sz w:val="24"/>
                <w:szCs w:val="24"/>
              </w:rPr>
            </w:pPr>
          </w:p>
        </w:tc>
      </w:tr>
      <w:tr w:rsidR="00DE39B3" w:rsidRPr="003C6DE7" w:rsidTr="00DE39B3">
        <w:tc>
          <w:tcPr>
            <w:tcW w:w="4531" w:type="dxa"/>
          </w:tcPr>
          <w:p w:rsidR="00DE39B3" w:rsidRPr="003C6DE7" w:rsidRDefault="00DE39B3" w:rsidP="00DE39B3">
            <w:pPr>
              <w:rPr>
                <w:rFonts w:cstheme="minorHAnsi"/>
                <w:b/>
                <w:sz w:val="24"/>
                <w:szCs w:val="24"/>
              </w:rPr>
            </w:pPr>
            <w:r w:rsidRPr="003C6DE7">
              <w:rPr>
                <w:rFonts w:cstheme="minorHAnsi"/>
                <w:b/>
                <w:sz w:val="24"/>
                <w:szCs w:val="24"/>
              </w:rPr>
              <w:t>Atrybut urządzenia</w:t>
            </w:r>
          </w:p>
        </w:tc>
        <w:tc>
          <w:tcPr>
            <w:tcW w:w="4531" w:type="dxa"/>
          </w:tcPr>
          <w:p w:rsidR="00DE39B3" w:rsidRPr="003C6DE7" w:rsidRDefault="00DE39B3" w:rsidP="00DE39B3">
            <w:pPr>
              <w:rPr>
                <w:rFonts w:cstheme="minorHAnsi"/>
                <w:b/>
                <w:sz w:val="24"/>
                <w:szCs w:val="24"/>
              </w:rPr>
            </w:pPr>
            <w:r w:rsidRPr="003C6DE7">
              <w:rPr>
                <w:rFonts w:cstheme="minorHAnsi"/>
                <w:b/>
                <w:sz w:val="24"/>
                <w:szCs w:val="24"/>
              </w:rPr>
              <w:t>Opis/wymagania/parametry techniczne</w:t>
            </w:r>
          </w:p>
        </w:tc>
      </w:tr>
      <w:tr w:rsidR="00DE39B3" w:rsidRPr="003C6DE7" w:rsidTr="00DE39B3">
        <w:tc>
          <w:tcPr>
            <w:tcW w:w="4531" w:type="dxa"/>
          </w:tcPr>
          <w:p w:rsidR="00DE39B3" w:rsidRPr="003C6DE7" w:rsidRDefault="00DE39B3" w:rsidP="00DE39B3">
            <w:pPr>
              <w:rPr>
                <w:rFonts w:cstheme="minorHAnsi"/>
                <w:sz w:val="24"/>
                <w:szCs w:val="24"/>
              </w:rPr>
            </w:pPr>
            <w:r w:rsidRPr="003C6DE7">
              <w:rPr>
                <w:rFonts w:cstheme="minorHAnsi"/>
                <w:sz w:val="24"/>
                <w:szCs w:val="24"/>
              </w:rPr>
              <w:t>Typ urządzenia</w:t>
            </w:r>
          </w:p>
        </w:tc>
        <w:tc>
          <w:tcPr>
            <w:tcW w:w="4531" w:type="dxa"/>
          </w:tcPr>
          <w:p w:rsidR="00DE39B3" w:rsidRPr="003C6DE7" w:rsidRDefault="00DE39B3" w:rsidP="00DE39B3">
            <w:pPr>
              <w:rPr>
                <w:rFonts w:cstheme="minorHAnsi"/>
                <w:sz w:val="24"/>
                <w:szCs w:val="24"/>
              </w:rPr>
            </w:pPr>
            <w:r w:rsidRPr="003C6DE7">
              <w:rPr>
                <w:rFonts w:cstheme="minorHAnsi"/>
                <w:sz w:val="24"/>
                <w:szCs w:val="24"/>
              </w:rPr>
              <w:t>Szafka serwisowa z wyposażeniem</w:t>
            </w:r>
          </w:p>
        </w:tc>
      </w:tr>
      <w:tr w:rsidR="00DE39B3" w:rsidRPr="003C6DE7" w:rsidTr="00DE39B3">
        <w:tc>
          <w:tcPr>
            <w:tcW w:w="4531" w:type="dxa"/>
          </w:tcPr>
          <w:p w:rsidR="00DE39B3" w:rsidRPr="003C6DE7" w:rsidRDefault="00DE39B3" w:rsidP="00DE39B3">
            <w:pPr>
              <w:rPr>
                <w:rFonts w:cstheme="minorHAnsi"/>
                <w:sz w:val="24"/>
                <w:szCs w:val="24"/>
              </w:rPr>
            </w:pPr>
            <w:r w:rsidRPr="003C6DE7">
              <w:rPr>
                <w:rFonts w:cstheme="minorHAnsi"/>
                <w:sz w:val="24"/>
                <w:szCs w:val="24"/>
              </w:rPr>
              <w:t>Zastosowanie</w:t>
            </w:r>
          </w:p>
        </w:tc>
        <w:tc>
          <w:tcPr>
            <w:tcW w:w="4531" w:type="dxa"/>
          </w:tcPr>
          <w:p w:rsidR="00DE39B3" w:rsidRPr="003C6DE7" w:rsidRDefault="00DE39B3" w:rsidP="00DE39B3">
            <w:pPr>
              <w:rPr>
                <w:rFonts w:cstheme="minorHAnsi"/>
                <w:sz w:val="24"/>
                <w:szCs w:val="24"/>
              </w:rPr>
            </w:pPr>
            <w:r w:rsidRPr="003C6DE7">
              <w:rPr>
                <w:rFonts w:cstheme="minorHAnsi"/>
                <w:sz w:val="24"/>
                <w:szCs w:val="24"/>
              </w:rPr>
              <w:t>Warsztaty szkolne</w:t>
            </w:r>
          </w:p>
        </w:tc>
      </w:tr>
      <w:tr w:rsidR="00DE39B3" w:rsidRPr="003C6DE7" w:rsidTr="00DE39B3">
        <w:tc>
          <w:tcPr>
            <w:tcW w:w="4531" w:type="dxa"/>
          </w:tcPr>
          <w:p w:rsidR="00DE39B3" w:rsidRPr="003C6DE7" w:rsidRDefault="00DE39B3" w:rsidP="00DE39B3">
            <w:pPr>
              <w:rPr>
                <w:rFonts w:cstheme="minorHAnsi"/>
                <w:sz w:val="24"/>
                <w:szCs w:val="24"/>
              </w:rPr>
            </w:pPr>
            <w:r w:rsidRPr="003C6DE7">
              <w:rPr>
                <w:rFonts w:cstheme="minorHAnsi"/>
                <w:sz w:val="24"/>
                <w:szCs w:val="24"/>
              </w:rPr>
              <w:t>Konstrukcja metalowa z szufladami</w:t>
            </w:r>
          </w:p>
        </w:tc>
        <w:tc>
          <w:tcPr>
            <w:tcW w:w="4531" w:type="dxa"/>
          </w:tcPr>
          <w:p w:rsidR="00DE39B3" w:rsidRPr="003C6DE7" w:rsidRDefault="00DE39B3" w:rsidP="00DE39B3">
            <w:pPr>
              <w:rPr>
                <w:rFonts w:cstheme="minorHAnsi"/>
                <w:sz w:val="24"/>
                <w:szCs w:val="24"/>
              </w:rPr>
            </w:pPr>
            <w:r w:rsidRPr="003C6DE7">
              <w:rPr>
                <w:rFonts w:cstheme="minorHAnsi"/>
                <w:sz w:val="24"/>
                <w:szCs w:val="24"/>
              </w:rPr>
              <w:t>TAK</w:t>
            </w:r>
          </w:p>
        </w:tc>
      </w:tr>
      <w:tr w:rsidR="00DE39B3" w:rsidRPr="003C6DE7" w:rsidTr="00DE39B3">
        <w:tc>
          <w:tcPr>
            <w:tcW w:w="4531" w:type="dxa"/>
          </w:tcPr>
          <w:p w:rsidR="00DE39B3" w:rsidRPr="003C6DE7" w:rsidRDefault="00DE39B3" w:rsidP="00DE39B3">
            <w:pPr>
              <w:rPr>
                <w:rFonts w:cstheme="minorHAnsi"/>
                <w:sz w:val="24"/>
                <w:szCs w:val="24"/>
              </w:rPr>
            </w:pPr>
            <w:r w:rsidRPr="003C6DE7">
              <w:rPr>
                <w:rFonts w:cstheme="minorHAnsi"/>
                <w:sz w:val="24"/>
                <w:szCs w:val="24"/>
              </w:rPr>
              <w:t>Zamykanie centralnym zamkiem</w:t>
            </w:r>
          </w:p>
        </w:tc>
        <w:tc>
          <w:tcPr>
            <w:tcW w:w="4531" w:type="dxa"/>
          </w:tcPr>
          <w:p w:rsidR="00DE39B3" w:rsidRPr="003C6DE7" w:rsidRDefault="00DE39B3" w:rsidP="00DE39B3">
            <w:pPr>
              <w:rPr>
                <w:rFonts w:cstheme="minorHAnsi"/>
                <w:sz w:val="24"/>
                <w:szCs w:val="24"/>
              </w:rPr>
            </w:pPr>
            <w:r w:rsidRPr="003C6DE7">
              <w:rPr>
                <w:rFonts w:cstheme="minorHAnsi"/>
                <w:sz w:val="24"/>
                <w:szCs w:val="24"/>
              </w:rPr>
              <w:t>TAK</w:t>
            </w:r>
          </w:p>
        </w:tc>
      </w:tr>
      <w:tr w:rsidR="00DE39B3" w:rsidRPr="003C6DE7" w:rsidTr="00DE39B3">
        <w:tc>
          <w:tcPr>
            <w:tcW w:w="4531" w:type="dxa"/>
          </w:tcPr>
          <w:p w:rsidR="00DE39B3" w:rsidRPr="003C6DE7" w:rsidRDefault="00DE39B3" w:rsidP="00DE39B3">
            <w:pPr>
              <w:rPr>
                <w:rFonts w:cstheme="minorHAnsi"/>
                <w:sz w:val="24"/>
                <w:szCs w:val="24"/>
              </w:rPr>
            </w:pPr>
            <w:r w:rsidRPr="003C6DE7">
              <w:rPr>
                <w:rFonts w:cstheme="minorHAnsi"/>
                <w:sz w:val="24"/>
                <w:szCs w:val="24"/>
              </w:rPr>
              <w:t>Antypoślizgowy blat roboczy</w:t>
            </w:r>
          </w:p>
        </w:tc>
        <w:tc>
          <w:tcPr>
            <w:tcW w:w="4531" w:type="dxa"/>
          </w:tcPr>
          <w:p w:rsidR="00DE39B3" w:rsidRPr="003C6DE7" w:rsidRDefault="00DE39B3" w:rsidP="00DE39B3">
            <w:pPr>
              <w:rPr>
                <w:rFonts w:cstheme="minorHAnsi"/>
                <w:sz w:val="24"/>
                <w:szCs w:val="24"/>
              </w:rPr>
            </w:pPr>
            <w:r w:rsidRPr="003C6DE7">
              <w:rPr>
                <w:rFonts w:cstheme="minorHAnsi"/>
                <w:sz w:val="24"/>
                <w:szCs w:val="24"/>
              </w:rPr>
              <w:t>TAK</w:t>
            </w:r>
          </w:p>
        </w:tc>
      </w:tr>
      <w:tr w:rsidR="00DE39B3" w:rsidRPr="003C6DE7" w:rsidTr="00DE39B3">
        <w:tc>
          <w:tcPr>
            <w:tcW w:w="4531" w:type="dxa"/>
          </w:tcPr>
          <w:p w:rsidR="00DE39B3" w:rsidRPr="003C6DE7" w:rsidRDefault="00DE39B3" w:rsidP="00DE39B3">
            <w:pPr>
              <w:rPr>
                <w:rFonts w:cstheme="minorHAnsi"/>
                <w:sz w:val="24"/>
                <w:szCs w:val="24"/>
              </w:rPr>
            </w:pPr>
            <w:r w:rsidRPr="003C6DE7">
              <w:rPr>
                <w:rFonts w:cstheme="minorHAnsi"/>
                <w:sz w:val="24"/>
                <w:szCs w:val="24"/>
              </w:rPr>
              <w:t>Wymagane wyposażenie minimalne</w:t>
            </w:r>
          </w:p>
        </w:tc>
        <w:tc>
          <w:tcPr>
            <w:tcW w:w="4531" w:type="dxa"/>
          </w:tcPr>
          <w:p w:rsidR="00DE39B3" w:rsidRPr="003C6DE7" w:rsidRDefault="00DE39B3" w:rsidP="00DE39B3">
            <w:pPr>
              <w:pStyle w:val="Akapitzlist"/>
              <w:numPr>
                <w:ilvl w:val="0"/>
                <w:numId w:val="1"/>
              </w:numPr>
              <w:rPr>
                <w:rFonts w:cstheme="minorHAnsi"/>
                <w:sz w:val="24"/>
                <w:szCs w:val="24"/>
              </w:rPr>
            </w:pPr>
            <w:r w:rsidRPr="003C6DE7">
              <w:rPr>
                <w:rFonts w:cstheme="minorHAnsi"/>
                <w:sz w:val="24"/>
                <w:szCs w:val="24"/>
              </w:rPr>
              <w:t>Klucze płasko-oczkowe (6, 7, 8, 9, 10, 11, 12, 13, 14, 15, 16, 17, 18, 19, 20, 21 mm)</w:t>
            </w:r>
          </w:p>
          <w:p w:rsidR="00DE39B3" w:rsidRPr="003C6DE7" w:rsidRDefault="00DE39B3" w:rsidP="00DE39B3">
            <w:pPr>
              <w:pStyle w:val="Akapitzlist"/>
              <w:numPr>
                <w:ilvl w:val="0"/>
                <w:numId w:val="1"/>
              </w:numPr>
              <w:rPr>
                <w:rFonts w:cstheme="minorHAnsi"/>
                <w:sz w:val="24"/>
                <w:szCs w:val="24"/>
              </w:rPr>
            </w:pPr>
            <w:r w:rsidRPr="003C6DE7">
              <w:rPr>
                <w:rFonts w:cstheme="minorHAnsi"/>
                <w:sz w:val="24"/>
                <w:szCs w:val="24"/>
              </w:rPr>
              <w:t>Klucze płasko-oczkowe (22, 24, 27, 28, 30, 32 mm)</w:t>
            </w:r>
          </w:p>
          <w:p w:rsidR="00DE39B3" w:rsidRPr="003C6DE7" w:rsidRDefault="00DE39B3" w:rsidP="00DE39B3">
            <w:pPr>
              <w:pStyle w:val="Akapitzlist"/>
              <w:numPr>
                <w:ilvl w:val="0"/>
                <w:numId w:val="1"/>
              </w:numPr>
              <w:rPr>
                <w:rFonts w:cstheme="minorHAnsi"/>
                <w:sz w:val="24"/>
                <w:szCs w:val="24"/>
              </w:rPr>
            </w:pPr>
            <w:r w:rsidRPr="003C6DE7">
              <w:rPr>
                <w:rFonts w:cstheme="minorHAnsi"/>
                <w:sz w:val="24"/>
                <w:szCs w:val="24"/>
              </w:rPr>
              <w:t xml:space="preserve">ADAPTOR 1/2" </w:t>
            </w:r>
            <w:r w:rsidR="003C6DE7" w:rsidRPr="003C6DE7">
              <w:rPr>
                <w:rFonts w:cstheme="minorHAnsi"/>
                <w:sz w:val="24"/>
                <w:szCs w:val="24"/>
              </w:rPr>
              <w:t xml:space="preserve">oraz </w:t>
            </w:r>
            <w:r w:rsidRPr="003C6DE7">
              <w:rPr>
                <w:rFonts w:cstheme="minorHAnsi"/>
                <w:sz w:val="24"/>
                <w:szCs w:val="24"/>
              </w:rPr>
              <w:t xml:space="preserve">3/8"; bity HEX, 30 </w:t>
            </w:r>
            <w:r w:rsidR="00670FBD" w:rsidRPr="003C6DE7">
              <w:rPr>
                <w:rFonts w:cstheme="minorHAnsi"/>
                <w:sz w:val="24"/>
                <w:szCs w:val="24"/>
              </w:rPr>
              <w:t xml:space="preserve">mm </w:t>
            </w:r>
            <w:r w:rsidRPr="003C6DE7">
              <w:rPr>
                <w:rFonts w:cstheme="minorHAnsi"/>
                <w:sz w:val="24"/>
                <w:szCs w:val="24"/>
              </w:rPr>
              <w:t xml:space="preserve">(H4, 5, 6, 7, 8, 10, 12) </w:t>
            </w:r>
            <w:r w:rsidR="003C6DE7" w:rsidRPr="003C6DE7">
              <w:rPr>
                <w:rFonts w:cstheme="minorHAnsi"/>
                <w:sz w:val="24"/>
                <w:szCs w:val="24"/>
              </w:rPr>
              <w:t>oraz</w:t>
            </w:r>
            <w:r w:rsidRPr="003C6DE7">
              <w:rPr>
                <w:rFonts w:cstheme="minorHAnsi"/>
                <w:sz w:val="24"/>
                <w:szCs w:val="24"/>
              </w:rPr>
              <w:t xml:space="preserve"> 75 </w:t>
            </w:r>
            <w:r w:rsidR="00670FBD" w:rsidRPr="003C6DE7">
              <w:rPr>
                <w:rFonts w:cstheme="minorHAnsi"/>
                <w:sz w:val="24"/>
                <w:szCs w:val="24"/>
              </w:rPr>
              <w:t>mm</w:t>
            </w:r>
            <w:r w:rsidRPr="003C6DE7">
              <w:rPr>
                <w:rFonts w:cstheme="minorHAnsi"/>
                <w:sz w:val="24"/>
                <w:szCs w:val="24"/>
              </w:rPr>
              <w:t xml:space="preserve"> (H4, 5, 6, 7, 8, 10,12) / Bity TORX, 30</w:t>
            </w:r>
            <w:r w:rsidR="00670FBD" w:rsidRPr="003C6DE7">
              <w:rPr>
                <w:rFonts w:cstheme="minorHAnsi"/>
                <w:sz w:val="24"/>
                <w:szCs w:val="24"/>
              </w:rPr>
              <w:t xml:space="preserve"> mm </w:t>
            </w:r>
            <w:r w:rsidRPr="003C6DE7">
              <w:rPr>
                <w:rFonts w:cstheme="minorHAnsi"/>
                <w:sz w:val="24"/>
                <w:szCs w:val="24"/>
              </w:rPr>
              <w:t xml:space="preserve">(T20, T25, T30, T40, T45, T50, T55) </w:t>
            </w:r>
            <w:r w:rsidR="003C6DE7" w:rsidRPr="003C6DE7">
              <w:rPr>
                <w:rFonts w:cstheme="minorHAnsi"/>
                <w:sz w:val="24"/>
                <w:szCs w:val="24"/>
              </w:rPr>
              <w:t>oraz</w:t>
            </w:r>
            <w:r w:rsidRPr="003C6DE7">
              <w:rPr>
                <w:rFonts w:cstheme="minorHAnsi"/>
                <w:sz w:val="24"/>
                <w:szCs w:val="24"/>
              </w:rPr>
              <w:t xml:space="preserve"> 75 </w:t>
            </w:r>
            <w:r w:rsidR="00670FBD" w:rsidRPr="003C6DE7">
              <w:rPr>
                <w:rFonts w:cstheme="minorHAnsi"/>
                <w:sz w:val="24"/>
                <w:szCs w:val="24"/>
              </w:rPr>
              <w:t>mm</w:t>
            </w:r>
            <w:r w:rsidRPr="003C6DE7">
              <w:rPr>
                <w:rFonts w:cstheme="minorHAnsi"/>
                <w:sz w:val="24"/>
                <w:szCs w:val="24"/>
              </w:rPr>
              <w:t xml:space="preserve"> (T20,T25, T30, T40, T45, T50, T55) / Bity SPLINE, 30 </w:t>
            </w:r>
            <w:r w:rsidR="00670FBD" w:rsidRPr="003C6DE7">
              <w:rPr>
                <w:rFonts w:cstheme="minorHAnsi"/>
                <w:sz w:val="24"/>
                <w:szCs w:val="24"/>
              </w:rPr>
              <w:t>mm</w:t>
            </w:r>
            <w:r w:rsidRPr="003C6DE7">
              <w:rPr>
                <w:rFonts w:cstheme="minorHAnsi"/>
                <w:sz w:val="24"/>
                <w:szCs w:val="24"/>
              </w:rPr>
              <w:t xml:space="preserve"> (M5, 6, 8, 10, 12) </w:t>
            </w:r>
            <w:r w:rsidR="003C6DE7" w:rsidRPr="003C6DE7">
              <w:rPr>
                <w:rFonts w:cstheme="minorHAnsi"/>
                <w:sz w:val="24"/>
                <w:szCs w:val="24"/>
              </w:rPr>
              <w:t>oraz</w:t>
            </w:r>
            <w:r w:rsidRPr="003C6DE7">
              <w:rPr>
                <w:rFonts w:cstheme="minorHAnsi"/>
                <w:sz w:val="24"/>
                <w:szCs w:val="24"/>
              </w:rPr>
              <w:t xml:space="preserve">75 </w:t>
            </w:r>
            <w:r w:rsidR="00670FBD" w:rsidRPr="003C6DE7">
              <w:rPr>
                <w:rFonts w:cstheme="minorHAnsi"/>
                <w:sz w:val="24"/>
                <w:szCs w:val="24"/>
              </w:rPr>
              <w:t>mm</w:t>
            </w:r>
            <w:r w:rsidRPr="003C6DE7">
              <w:rPr>
                <w:rFonts w:cstheme="minorHAnsi"/>
                <w:sz w:val="24"/>
                <w:szCs w:val="24"/>
              </w:rPr>
              <w:t xml:space="preserve"> (M5, 6, 8, 10, 12)</w:t>
            </w:r>
          </w:p>
          <w:p w:rsidR="00DE39B3" w:rsidRPr="003C6DE7" w:rsidRDefault="00DE39B3" w:rsidP="00DE39B3">
            <w:pPr>
              <w:pStyle w:val="Akapitzlist"/>
              <w:numPr>
                <w:ilvl w:val="0"/>
                <w:numId w:val="1"/>
              </w:numPr>
              <w:rPr>
                <w:rFonts w:cstheme="minorHAnsi"/>
                <w:sz w:val="24"/>
                <w:szCs w:val="24"/>
              </w:rPr>
            </w:pPr>
            <w:r w:rsidRPr="003C6DE7">
              <w:rPr>
                <w:rFonts w:cstheme="minorHAnsi"/>
                <w:sz w:val="24"/>
                <w:szCs w:val="24"/>
              </w:rPr>
              <w:t xml:space="preserve">1/2" nasadki sześciokątne(10, 11, 12, 13, 14, 15, 16, 17, 18, 19, 20, 21, 22, 23, 24, 27, 30, 32 </w:t>
            </w:r>
            <w:r w:rsidR="00670FBD" w:rsidRPr="003C6DE7">
              <w:rPr>
                <w:rFonts w:cstheme="minorHAnsi"/>
                <w:sz w:val="24"/>
                <w:szCs w:val="24"/>
              </w:rPr>
              <w:t>mm</w:t>
            </w:r>
            <w:r w:rsidRPr="003C6DE7">
              <w:rPr>
                <w:rFonts w:cstheme="minorHAnsi"/>
                <w:sz w:val="24"/>
                <w:szCs w:val="24"/>
              </w:rPr>
              <w:t xml:space="preserve">), grzechotka 1/2", CRV 6140, przedłużka 1/2" 127 </w:t>
            </w:r>
            <w:r w:rsidR="00670FBD" w:rsidRPr="003C6DE7">
              <w:rPr>
                <w:rFonts w:cstheme="minorHAnsi"/>
                <w:sz w:val="24"/>
                <w:szCs w:val="24"/>
              </w:rPr>
              <w:t>mm</w:t>
            </w:r>
            <w:r w:rsidRPr="003C6DE7">
              <w:rPr>
                <w:rFonts w:cstheme="minorHAnsi"/>
                <w:sz w:val="24"/>
                <w:szCs w:val="24"/>
              </w:rPr>
              <w:t xml:space="preserve">,  przegub cardana 1/2", nasadka do świec 1/2", 16 MM, </w:t>
            </w:r>
            <w:r w:rsidR="00670FBD" w:rsidRPr="003C6DE7">
              <w:rPr>
                <w:rFonts w:cstheme="minorHAnsi"/>
                <w:sz w:val="24"/>
                <w:szCs w:val="24"/>
              </w:rPr>
              <w:t>21 mm</w:t>
            </w:r>
            <w:r w:rsidRPr="003C6DE7">
              <w:rPr>
                <w:rFonts w:cstheme="minorHAnsi"/>
                <w:sz w:val="24"/>
                <w:szCs w:val="24"/>
              </w:rPr>
              <w:t xml:space="preserve">, pokrętło typu T 1/2" 255 </w:t>
            </w:r>
            <w:r w:rsidR="00670FBD" w:rsidRPr="003C6DE7">
              <w:rPr>
                <w:rFonts w:cstheme="minorHAnsi"/>
                <w:sz w:val="24"/>
                <w:szCs w:val="24"/>
              </w:rPr>
              <w:t>mm</w:t>
            </w:r>
          </w:p>
          <w:p w:rsidR="00DE39B3" w:rsidRPr="003C6DE7" w:rsidRDefault="00DE39B3" w:rsidP="00DE39B3">
            <w:pPr>
              <w:pStyle w:val="Akapitzlist"/>
              <w:numPr>
                <w:ilvl w:val="0"/>
                <w:numId w:val="1"/>
              </w:numPr>
              <w:rPr>
                <w:rFonts w:cstheme="minorHAnsi"/>
                <w:sz w:val="24"/>
                <w:szCs w:val="24"/>
              </w:rPr>
            </w:pPr>
            <w:r w:rsidRPr="003C6DE7">
              <w:rPr>
                <w:rFonts w:cstheme="minorHAnsi"/>
                <w:sz w:val="24"/>
                <w:szCs w:val="24"/>
              </w:rPr>
              <w:t xml:space="preserve">1/4" nasadki sześciokątne(3,5; 4; 4,5; 5; 5,5; 6; 7; 8; 9; 10; 11; 12; 13; 14 mm), (8, 10, 11, 12, 13 </w:t>
            </w:r>
            <w:r w:rsidR="00670FBD" w:rsidRPr="003C6DE7">
              <w:rPr>
                <w:rFonts w:cstheme="minorHAnsi"/>
                <w:sz w:val="24"/>
                <w:szCs w:val="24"/>
              </w:rPr>
              <w:t>mm</w:t>
            </w:r>
            <w:r w:rsidRPr="003C6DE7">
              <w:rPr>
                <w:rFonts w:cstheme="minorHAnsi"/>
                <w:sz w:val="24"/>
                <w:szCs w:val="24"/>
              </w:rPr>
              <w:t>), przedłużka 1/4", (50,8</w:t>
            </w:r>
            <w:r w:rsidR="00670FBD" w:rsidRPr="003C6DE7">
              <w:rPr>
                <w:rFonts w:cstheme="minorHAnsi"/>
                <w:sz w:val="24"/>
                <w:szCs w:val="24"/>
              </w:rPr>
              <w:t xml:space="preserve"> mm</w:t>
            </w:r>
            <w:r w:rsidRPr="003C6DE7">
              <w:rPr>
                <w:rFonts w:cstheme="minorHAnsi"/>
                <w:sz w:val="24"/>
                <w:szCs w:val="24"/>
              </w:rPr>
              <w:t xml:space="preserve">) ,(101,6 </w:t>
            </w:r>
            <w:r w:rsidR="00670FBD" w:rsidRPr="003C6DE7">
              <w:rPr>
                <w:rFonts w:cstheme="minorHAnsi"/>
                <w:sz w:val="24"/>
                <w:szCs w:val="24"/>
              </w:rPr>
              <w:t>mm</w:t>
            </w:r>
            <w:r w:rsidRPr="003C6DE7">
              <w:rPr>
                <w:rFonts w:cstheme="minorHAnsi"/>
                <w:sz w:val="24"/>
                <w:szCs w:val="24"/>
              </w:rPr>
              <w:t xml:space="preserve">), przegub cardana 1/4", pokrętło typu T 1/4", 152,4 </w:t>
            </w:r>
            <w:r w:rsidR="00670FBD" w:rsidRPr="003C6DE7">
              <w:rPr>
                <w:rFonts w:cstheme="minorHAnsi"/>
                <w:sz w:val="24"/>
                <w:szCs w:val="24"/>
              </w:rPr>
              <w:t>mm</w:t>
            </w:r>
            <w:r w:rsidRPr="003C6DE7">
              <w:rPr>
                <w:rFonts w:cstheme="minorHAnsi"/>
                <w:sz w:val="24"/>
                <w:szCs w:val="24"/>
              </w:rPr>
              <w:t>, grzechotka 1/4", 72TH, CRV6140</w:t>
            </w:r>
          </w:p>
          <w:p w:rsidR="00670FBD" w:rsidRPr="003C6DE7" w:rsidRDefault="00670FBD" w:rsidP="00DE39B3">
            <w:pPr>
              <w:pStyle w:val="Akapitzlist"/>
              <w:numPr>
                <w:ilvl w:val="0"/>
                <w:numId w:val="1"/>
              </w:numPr>
              <w:rPr>
                <w:rFonts w:cstheme="minorHAnsi"/>
                <w:sz w:val="24"/>
                <w:szCs w:val="24"/>
              </w:rPr>
            </w:pPr>
            <w:r w:rsidRPr="003C6DE7">
              <w:rPr>
                <w:rFonts w:cstheme="minorHAnsi"/>
                <w:sz w:val="24"/>
                <w:szCs w:val="24"/>
              </w:rPr>
              <w:t>wkrętaki płaskie  3x75 mm; 5x100 mm,  5x150 mm,  6x38 mm,  6x100 mm,  6x150 mm,  8x150 mm</w:t>
            </w:r>
          </w:p>
          <w:p w:rsidR="00670FBD" w:rsidRPr="003C6DE7" w:rsidRDefault="00670FBD" w:rsidP="00DE39B3">
            <w:pPr>
              <w:pStyle w:val="Akapitzlist"/>
              <w:numPr>
                <w:ilvl w:val="0"/>
                <w:numId w:val="1"/>
              </w:numPr>
              <w:rPr>
                <w:rFonts w:cstheme="minorHAnsi"/>
                <w:sz w:val="24"/>
                <w:szCs w:val="24"/>
              </w:rPr>
            </w:pPr>
            <w:r w:rsidRPr="003C6DE7">
              <w:rPr>
                <w:rFonts w:cstheme="minorHAnsi"/>
                <w:sz w:val="24"/>
                <w:szCs w:val="24"/>
              </w:rPr>
              <w:t>wkrętaki krzyżakowe PH0x100 mm; PH1x75 mm, PH1x100 mm,PH2x38 mm,  PH2x100 mm, PH2x150 mm, PH3X150 mm</w:t>
            </w:r>
          </w:p>
          <w:p w:rsidR="00670FBD" w:rsidRPr="003C6DE7" w:rsidRDefault="00670FBD" w:rsidP="00DE39B3">
            <w:pPr>
              <w:pStyle w:val="Akapitzlist"/>
              <w:numPr>
                <w:ilvl w:val="0"/>
                <w:numId w:val="1"/>
              </w:numPr>
              <w:rPr>
                <w:rFonts w:cstheme="minorHAnsi"/>
                <w:sz w:val="24"/>
                <w:szCs w:val="24"/>
              </w:rPr>
            </w:pPr>
            <w:r w:rsidRPr="003C6DE7">
              <w:rPr>
                <w:rFonts w:cstheme="minorHAnsi"/>
                <w:sz w:val="24"/>
                <w:szCs w:val="24"/>
              </w:rPr>
              <w:t xml:space="preserve">nasadki sześciokątne 3/4" 19 mm ; 21 mm ; 22 mm ;24 mm ; 27 mm ; </w:t>
            </w:r>
            <w:r w:rsidRPr="003C6DE7">
              <w:rPr>
                <w:rFonts w:cstheme="minorHAnsi"/>
                <w:sz w:val="24"/>
                <w:szCs w:val="24"/>
              </w:rPr>
              <w:lastRenderedPageBreak/>
              <w:t xml:space="preserve">28 mm ; 30 mm ; 32 mm ; 34 mm ; 36 mm ; 41 mm ; 46 mm ; 50 mm ; 55 mm </w:t>
            </w:r>
          </w:p>
          <w:p w:rsidR="00670FBD" w:rsidRPr="003C6DE7" w:rsidRDefault="00670FBD" w:rsidP="00DE39B3">
            <w:pPr>
              <w:pStyle w:val="Akapitzlist"/>
              <w:numPr>
                <w:ilvl w:val="0"/>
                <w:numId w:val="1"/>
              </w:numPr>
              <w:rPr>
                <w:rFonts w:cstheme="minorHAnsi"/>
                <w:sz w:val="24"/>
                <w:szCs w:val="24"/>
              </w:rPr>
            </w:pPr>
            <w:r w:rsidRPr="003C6DE7">
              <w:rPr>
                <w:rFonts w:cstheme="minorHAnsi"/>
                <w:sz w:val="24"/>
                <w:szCs w:val="24"/>
              </w:rPr>
              <w:t xml:space="preserve">grzechotka 3/4"X500mm ; przedłużka 3/4"x200 mm; przegub cardana 3/4" ; pokrętło typu T 3/4"x500 mm </w:t>
            </w:r>
          </w:p>
          <w:p w:rsidR="00A345A4" w:rsidRPr="003C6DE7" w:rsidRDefault="00A345A4" w:rsidP="00A345A4">
            <w:pPr>
              <w:pStyle w:val="Akapitzlist"/>
              <w:numPr>
                <w:ilvl w:val="0"/>
                <w:numId w:val="1"/>
              </w:numPr>
              <w:rPr>
                <w:rFonts w:cstheme="minorHAnsi"/>
                <w:sz w:val="24"/>
                <w:szCs w:val="24"/>
              </w:rPr>
            </w:pPr>
            <w:r w:rsidRPr="003C6DE7">
              <w:rPr>
                <w:rFonts w:eastAsia="Times New Roman" w:cstheme="minorHAnsi"/>
                <w:sz w:val="24"/>
                <w:szCs w:val="24"/>
                <w:lang w:eastAsia="pl-PL"/>
              </w:rPr>
              <w:t>szczypce diagonalne tnące boczne 6”,  szczypce do pierścieni zabezpieczających segera proste zewnętrzne 6”, szczypce do pierścieni zabezpieczających segera proste wewnętrzne 6”, szczypce do pierścieni zabezpieczających segera zakrzywione zewnętrzne 6”,  szczypce do pierścieni zabezpieczających segera zakrzywione wewnętrzne 6”, szczypce z długimi szczękami 6”, szczypce z długimi szczękami zakrzywione 6”, kombinerki 6”,  szczypce nastawne 10”,  młotek ślusarski 500g,  wybijaki 150mm: 3,4,5,6,8,10 m</w:t>
            </w:r>
          </w:p>
          <w:p w:rsidR="00A345A4" w:rsidRPr="003C6DE7" w:rsidRDefault="00A345A4" w:rsidP="00A345A4">
            <w:pPr>
              <w:pStyle w:val="Akapitzlist"/>
              <w:numPr>
                <w:ilvl w:val="0"/>
                <w:numId w:val="1"/>
              </w:numPr>
              <w:rPr>
                <w:rFonts w:cstheme="minorHAnsi"/>
                <w:sz w:val="24"/>
                <w:szCs w:val="24"/>
              </w:rPr>
            </w:pPr>
            <w:r w:rsidRPr="003C6DE7">
              <w:rPr>
                <w:rFonts w:cstheme="minorHAnsi"/>
                <w:sz w:val="24"/>
                <w:szCs w:val="24"/>
              </w:rPr>
              <w:t>Zestaw do wykręcania uszkodzonych śrub i nakrętek (od 9 do 21 mm)</w:t>
            </w:r>
          </w:p>
          <w:p w:rsidR="00A345A4" w:rsidRDefault="003C6DE7" w:rsidP="00A345A4">
            <w:pPr>
              <w:pStyle w:val="Akapitzlist"/>
              <w:numPr>
                <w:ilvl w:val="0"/>
                <w:numId w:val="1"/>
              </w:numPr>
              <w:rPr>
                <w:rFonts w:cstheme="minorHAnsi"/>
                <w:sz w:val="24"/>
                <w:szCs w:val="24"/>
              </w:rPr>
            </w:pPr>
            <w:r>
              <w:rPr>
                <w:rFonts w:cstheme="minorHAnsi"/>
                <w:sz w:val="24"/>
                <w:szCs w:val="24"/>
              </w:rPr>
              <w:t>Suwmiarka z odczytem cyfrowym</w:t>
            </w:r>
          </w:p>
          <w:p w:rsidR="003C6DE7" w:rsidRDefault="003C6DE7" w:rsidP="00A345A4">
            <w:pPr>
              <w:pStyle w:val="Akapitzlist"/>
              <w:numPr>
                <w:ilvl w:val="0"/>
                <w:numId w:val="1"/>
              </w:numPr>
              <w:rPr>
                <w:rFonts w:cstheme="minorHAnsi"/>
                <w:sz w:val="24"/>
                <w:szCs w:val="24"/>
              </w:rPr>
            </w:pPr>
            <w:r>
              <w:rPr>
                <w:rFonts w:cstheme="minorHAnsi"/>
                <w:sz w:val="24"/>
                <w:szCs w:val="24"/>
              </w:rPr>
              <w:t>Miara stalowa zwijana 5m</w:t>
            </w:r>
          </w:p>
          <w:p w:rsidR="003C6DE7" w:rsidRDefault="003C6DE7" w:rsidP="00A345A4">
            <w:pPr>
              <w:pStyle w:val="Akapitzlist"/>
              <w:numPr>
                <w:ilvl w:val="0"/>
                <w:numId w:val="1"/>
              </w:numPr>
              <w:rPr>
                <w:rFonts w:cstheme="minorHAnsi"/>
                <w:sz w:val="24"/>
                <w:szCs w:val="24"/>
              </w:rPr>
            </w:pPr>
            <w:r>
              <w:rPr>
                <w:rFonts w:cstheme="minorHAnsi"/>
                <w:sz w:val="24"/>
                <w:szCs w:val="24"/>
              </w:rPr>
              <w:t>Multimetr uniwersalny</w:t>
            </w:r>
          </w:p>
          <w:p w:rsidR="00F34061" w:rsidRPr="00F34061" w:rsidRDefault="00F34061" w:rsidP="00F34061">
            <w:pPr>
              <w:pStyle w:val="Akapitzlist"/>
              <w:numPr>
                <w:ilvl w:val="0"/>
                <w:numId w:val="1"/>
              </w:numPr>
              <w:rPr>
                <w:rFonts w:cstheme="minorHAnsi"/>
                <w:sz w:val="24"/>
                <w:szCs w:val="24"/>
              </w:rPr>
            </w:pPr>
            <w:r>
              <w:rPr>
                <w:rFonts w:cstheme="minorHAnsi"/>
                <w:sz w:val="24"/>
                <w:szCs w:val="24"/>
              </w:rPr>
              <w:t>Lampa LED (przenośna, zasilana akumulatorowo +ładowarka)</w:t>
            </w:r>
          </w:p>
        </w:tc>
      </w:tr>
      <w:tr w:rsidR="00DE39B3" w:rsidRPr="003C6DE7" w:rsidTr="00DE39B3">
        <w:tc>
          <w:tcPr>
            <w:tcW w:w="4531" w:type="dxa"/>
          </w:tcPr>
          <w:p w:rsidR="00DE39B3" w:rsidRPr="003C6DE7" w:rsidRDefault="00DE39B3" w:rsidP="00DE39B3">
            <w:pPr>
              <w:rPr>
                <w:rFonts w:cstheme="minorHAnsi"/>
                <w:sz w:val="24"/>
                <w:szCs w:val="24"/>
              </w:rPr>
            </w:pPr>
            <w:r w:rsidRPr="003C6DE7">
              <w:rPr>
                <w:rFonts w:cstheme="minorHAnsi"/>
                <w:sz w:val="24"/>
                <w:szCs w:val="24"/>
              </w:rPr>
              <w:lastRenderedPageBreak/>
              <w:t xml:space="preserve">Ilość szuflad </w:t>
            </w:r>
          </w:p>
        </w:tc>
        <w:tc>
          <w:tcPr>
            <w:tcW w:w="4531" w:type="dxa"/>
          </w:tcPr>
          <w:p w:rsidR="00DE39B3" w:rsidRPr="003C6DE7" w:rsidRDefault="00DE39B3" w:rsidP="00DE39B3">
            <w:pPr>
              <w:rPr>
                <w:rFonts w:cstheme="minorHAnsi"/>
                <w:sz w:val="24"/>
                <w:szCs w:val="24"/>
              </w:rPr>
            </w:pPr>
            <w:r w:rsidRPr="003C6DE7">
              <w:rPr>
                <w:rFonts w:cstheme="minorHAnsi"/>
                <w:sz w:val="24"/>
                <w:szCs w:val="24"/>
              </w:rPr>
              <w:t>min.</w:t>
            </w:r>
            <w:r w:rsidR="00A345A4" w:rsidRPr="003C6DE7">
              <w:rPr>
                <w:rFonts w:cstheme="minorHAnsi"/>
                <w:sz w:val="24"/>
                <w:szCs w:val="24"/>
              </w:rPr>
              <w:t>6</w:t>
            </w:r>
          </w:p>
        </w:tc>
      </w:tr>
      <w:tr w:rsidR="00DE39B3" w:rsidRPr="003C6DE7" w:rsidTr="00DE39B3">
        <w:tc>
          <w:tcPr>
            <w:tcW w:w="4531" w:type="dxa"/>
          </w:tcPr>
          <w:p w:rsidR="00DE39B3" w:rsidRPr="003C6DE7" w:rsidRDefault="003C6DE7" w:rsidP="00DE39B3">
            <w:pPr>
              <w:rPr>
                <w:rFonts w:cstheme="minorHAnsi"/>
                <w:sz w:val="24"/>
                <w:szCs w:val="24"/>
              </w:rPr>
            </w:pPr>
            <w:r w:rsidRPr="003C6DE7">
              <w:rPr>
                <w:rFonts w:cstheme="minorHAnsi"/>
                <w:sz w:val="24"/>
                <w:szCs w:val="24"/>
              </w:rPr>
              <w:t>Gwarancja</w:t>
            </w:r>
          </w:p>
        </w:tc>
        <w:tc>
          <w:tcPr>
            <w:tcW w:w="4531" w:type="dxa"/>
          </w:tcPr>
          <w:p w:rsidR="00DE39B3" w:rsidRPr="003C6DE7" w:rsidRDefault="003C6DE7" w:rsidP="00DE39B3">
            <w:pPr>
              <w:rPr>
                <w:rFonts w:cstheme="minorHAnsi"/>
                <w:sz w:val="24"/>
                <w:szCs w:val="24"/>
              </w:rPr>
            </w:pPr>
            <w:r w:rsidRPr="003C6DE7">
              <w:rPr>
                <w:rFonts w:cstheme="minorHAnsi"/>
                <w:sz w:val="24"/>
                <w:szCs w:val="24"/>
              </w:rPr>
              <w:t>24 m-ce</w:t>
            </w:r>
          </w:p>
        </w:tc>
      </w:tr>
    </w:tbl>
    <w:p w:rsidR="00DE39B3" w:rsidRDefault="001A6914" w:rsidP="00F34061">
      <w:pPr>
        <w:rPr>
          <w:rFonts w:cstheme="minorHAnsi"/>
          <w:sz w:val="24"/>
          <w:szCs w:val="24"/>
        </w:rPr>
      </w:pPr>
      <w:r>
        <w:t xml:space="preserve">Szacunkowa wartość w zł netto:  </w:t>
      </w:r>
      <w:r w:rsidR="00F34061">
        <w:rPr>
          <w:rFonts w:cstheme="minorHAnsi"/>
          <w:sz w:val="24"/>
          <w:szCs w:val="24"/>
        </w:rPr>
        <w:t>3500</w:t>
      </w:r>
      <w:r w:rsidR="00EE5CCF">
        <w:rPr>
          <w:rFonts w:cstheme="minorHAnsi"/>
          <w:sz w:val="24"/>
          <w:szCs w:val="24"/>
        </w:rPr>
        <w:t xml:space="preserve"> netto</w:t>
      </w:r>
      <w:r w:rsidR="00F34061">
        <w:rPr>
          <w:rFonts w:cstheme="minorHAnsi"/>
          <w:sz w:val="24"/>
          <w:szCs w:val="24"/>
        </w:rPr>
        <w:t xml:space="preserve"> x 9 szt.</w:t>
      </w:r>
      <w:r>
        <w:rPr>
          <w:rFonts w:cstheme="minorHAnsi"/>
          <w:sz w:val="24"/>
          <w:szCs w:val="24"/>
        </w:rPr>
        <w:t>=31 500</w:t>
      </w:r>
    </w:p>
    <w:p w:rsidR="00F34061" w:rsidRDefault="00F34061" w:rsidP="00F34061">
      <w:pPr>
        <w:rPr>
          <w:rFonts w:cstheme="minorHAnsi"/>
          <w:sz w:val="24"/>
          <w:szCs w:val="24"/>
        </w:rPr>
      </w:pPr>
    </w:p>
    <w:p w:rsidR="00F34061" w:rsidRDefault="00F34061" w:rsidP="00F34061">
      <w:pPr>
        <w:rPr>
          <w:rFonts w:cstheme="minorHAnsi"/>
          <w:sz w:val="24"/>
          <w:szCs w:val="24"/>
        </w:rPr>
      </w:pPr>
    </w:p>
    <w:p w:rsidR="00F34061" w:rsidRDefault="00F34061" w:rsidP="00F34061">
      <w:pPr>
        <w:rPr>
          <w:rFonts w:cstheme="minorHAnsi"/>
          <w:sz w:val="24"/>
          <w:szCs w:val="24"/>
        </w:rPr>
      </w:pPr>
    </w:p>
    <w:p w:rsidR="00F34061" w:rsidRDefault="00F34061" w:rsidP="00F34061">
      <w:pPr>
        <w:rPr>
          <w:rFonts w:cstheme="minorHAnsi"/>
          <w:sz w:val="24"/>
          <w:szCs w:val="24"/>
        </w:rPr>
      </w:pPr>
    </w:p>
    <w:p w:rsidR="00F34061" w:rsidRDefault="00F34061" w:rsidP="00F34061">
      <w:pPr>
        <w:rPr>
          <w:rFonts w:cstheme="minorHAnsi"/>
          <w:sz w:val="24"/>
          <w:szCs w:val="24"/>
        </w:rPr>
      </w:pPr>
    </w:p>
    <w:p w:rsidR="00F34061" w:rsidRDefault="00F34061" w:rsidP="00F34061">
      <w:pPr>
        <w:rPr>
          <w:rFonts w:cstheme="minorHAnsi"/>
          <w:sz w:val="24"/>
          <w:szCs w:val="24"/>
        </w:rPr>
      </w:pPr>
      <w:bookmarkStart w:id="0" w:name="_GoBack"/>
      <w:bookmarkEnd w:id="0"/>
    </w:p>
    <w:sectPr w:rsidR="00F34061" w:rsidSect="00373F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53B2"/>
    <w:multiLevelType w:val="hybridMultilevel"/>
    <w:tmpl w:val="8AA8E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C96E5F"/>
    <w:multiLevelType w:val="hybridMultilevel"/>
    <w:tmpl w:val="8FB81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9AA66E0"/>
    <w:multiLevelType w:val="hybridMultilevel"/>
    <w:tmpl w:val="8FB81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D29507A"/>
    <w:multiLevelType w:val="hybridMultilevel"/>
    <w:tmpl w:val="DB142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EF63E8"/>
    <w:multiLevelType w:val="hybridMultilevel"/>
    <w:tmpl w:val="8FB81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E39B3"/>
    <w:rsid w:val="001A6914"/>
    <w:rsid w:val="00373F59"/>
    <w:rsid w:val="003C6DE7"/>
    <w:rsid w:val="00670FBD"/>
    <w:rsid w:val="006D7EBF"/>
    <w:rsid w:val="00A345A4"/>
    <w:rsid w:val="00AC75DE"/>
    <w:rsid w:val="00BB19E7"/>
    <w:rsid w:val="00BC697D"/>
    <w:rsid w:val="00DE39B3"/>
    <w:rsid w:val="00EE5CCF"/>
    <w:rsid w:val="00F340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3F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E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E39B3"/>
    <w:pPr>
      <w:ind w:left="720"/>
      <w:contextualSpacing/>
    </w:pPr>
  </w:style>
</w:styles>
</file>

<file path=word/webSettings.xml><?xml version="1.0" encoding="utf-8"?>
<w:webSettings xmlns:r="http://schemas.openxmlformats.org/officeDocument/2006/relationships" xmlns:w="http://schemas.openxmlformats.org/wordprocessingml/2006/main">
  <w:divs>
    <w:div w:id="9118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350</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ZSCKR</dc:creator>
  <cp:keywords/>
  <dc:description/>
  <cp:lastModifiedBy>User</cp:lastModifiedBy>
  <cp:revision>10</cp:revision>
  <dcterms:created xsi:type="dcterms:W3CDTF">2023-09-27T14:52:00Z</dcterms:created>
  <dcterms:modified xsi:type="dcterms:W3CDTF">2023-09-29T06:46:00Z</dcterms:modified>
</cp:coreProperties>
</file>