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2" w:rsidRPr="00CD352D" w:rsidRDefault="00C0110F" w:rsidP="00CD352D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7D4F9F">
        <w:rPr>
          <w:rFonts w:cs="Times New Roman"/>
          <w:b/>
          <w:sz w:val="22"/>
          <w:szCs w:val="22"/>
        </w:rPr>
        <w:t>8</w:t>
      </w:r>
      <w:r w:rsidR="00FB3D05">
        <w:rPr>
          <w:rFonts w:cs="Times New Roman"/>
          <w:b/>
          <w:sz w:val="22"/>
          <w:szCs w:val="22"/>
        </w:rPr>
        <w:t>.202</w:t>
      </w:r>
      <w:r w:rsidR="004B2ECF">
        <w:rPr>
          <w:rFonts w:cs="Times New Roman"/>
          <w:b/>
          <w:sz w:val="22"/>
          <w:szCs w:val="22"/>
        </w:rPr>
        <w:t>3</w:t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4B33D4" w:rsidRPr="00CD352D">
        <w:rPr>
          <w:rFonts w:eastAsia="Arial" w:cs="Times New Roman"/>
          <w:b/>
          <w:sz w:val="22"/>
          <w:szCs w:val="22"/>
        </w:rPr>
        <w:t xml:space="preserve">Załącznik nr </w:t>
      </w:r>
      <w:r w:rsidR="00027355" w:rsidRPr="00CD352D">
        <w:rPr>
          <w:rFonts w:eastAsia="Arial" w:cs="Times New Roman"/>
          <w:b/>
          <w:sz w:val="22"/>
          <w:szCs w:val="22"/>
        </w:rPr>
        <w:t>7</w:t>
      </w:r>
    </w:p>
    <w:p w:rsidR="00855562" w:rsidRPr="009B2A75" w:rsidRDefault="00855562" w:rsidP="00855562">
      <w:pPr>
        <w:jc w:val="both"/>
        <w:rPr>
          <w:rFonts w:cs="Times New Roman"/>
          <w:sz w:val="22"/>
          <w:szCs w:val="22"/>
        </w:rPr>
      </w:pPr>
    </w:p>
    <w:p w:rsidR="00CD352D" w:rsidRDefault="00CD352D" w:rsidP="00C6744F">
      <w:pPr>
        <w:jc w:val="center"/>
        <w:rPr>
          <w:rFonts w:cs="Times New Roman"/>
          <w:b/>
          <w:sz w:val="22"/>
          <w:szCs w:val="22"/>
        </w:rPr>
      </w:pPr>
    </w:p>
    <w:p w:rsidR="00C6744F" w:rsidRPr="00EB685B" w:rsidRDefault="003554C5" w:rsidP="00C6744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="00C6744F" w:rsidRPr="00EB685B">
        <w:rPr>
          <w:rFonts w:cs="Times New Roman"/>
          <w:b/>
          <w:sz w:val="22"/>
          <w:szCs w:val="22"/>
        </w:rPr>
        <w:t xml:space="preserve"> PODMIOTU </w:t>
      </w:r>
      <w:r w:rsidR="002C1A5B">
        <w:rPr>
          <w:rFonts w:cs="Times New Roman"/>
          <w:b/>
          <w:sz w:val="22"/>
          <w:szCs w:val="22"/>
        </w:rPr>
        <w:t>UDOSTĘPNIAJĄCEGO ZASOBY</w:t>
      </w:r>
    </w:p>
    <w:p w:rsidR="00C6744F" w:rsidRPr="00EB685B" w:rsidRDefault="00B9673C" w:rsidP="00C6744F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</w:t>
      </w:r>
      <w:r w:rsidR="00C6744F" w:rsidRPr="004C7B8E">
        <w:rPr>
          <w:rFonts w:cs="Times New Roman"/>
          <w:b/>
          <w:sz w:val="22"/>
          <w:szCs w:val="22"/>
        </w:rPr>
        <w:t xml:space="preserve"> </w:t>
      </w:r>
      <w:r w:rsidR="00315AD1">
        <w:rPr>
          <w:rFonts w:cs="Times New Roman"/>
          <w:b/>
          <w:sz w:val="22"/>
          <w:szCs w:val="22"/>
        </w:rPr>
        <w:t xml:space="preserve">art. 118 oraz </w:t>
      </w:r>
      <w:r w:rsidR="00C6744F" w:rsidRPr="004C7B8E">
        <w:rPr>
          <w:rFonts w:cs="Times New Roman"/>
          <w:b/>
          <w:sz w:val="22"/>
          <w:szCs w:val="22"/>
        </w:rPr>
        <w:t xml:space="preserve">art. </w:t>
      </w:r>
      <w:r w:rsidRPr="004C7B8E">
        <w:rPr>
          <w:rFonts w:cs="Times New Roman"/>
          <w:b/>
          <w:sz w:val="22"/>
          <w:szCs w:val="22"/>
        </w:rPr>
        <w:t>1</w:t>
      </w:r>
      <w:r w:rsidR="00C6744F" w:rsidRPr="004C7B8E">
        <w:rPr>
          <w:rFonts w:cs="Times New Roman"/>
          <w:b/>
          <w:sz w:val="22"/>
          <w:szCs w:val="22"/>
        </w:rPr>
        <w:t>2</w:t>
      </w:r>
      <w:r w:rsidRPr="004C7B8E">
        <w:rPr>
          <w:rFonts w:cs="Times New Roman"/>
          <w:b/>
          <w:sz w:val="22"/>
          <w:szCs w:val="22"/>
        </w:rPr>
        <w:t>5 ust. 5</w:t>
      </w:r>
      <w:r w:rsidR="00C6744F" w:rsidRPr="004C7B8E">
        <w:rPr>
          <w:rFonts w:cs="Times New Roman"/>
          <w:b/>
          <w:sz w:val="22"/>
          <w:szCs w:val="22"/>
        </w:rPr>
        <w:t xml:space="preserve"> ustawy</w:t>
      </w:r>
      <w:r w:rsidR="00C6744F"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C6744F" w:rsidRPr="009B2A75" w:rsidRDefault="00C6744F" w:rsidP="00C6744F">
      <w:pPr>
        <w:jc w:val="both"/>
        <w:rPr>
          <w:rFonts w:cs="Times New Roman"/>
          <w:sz w:val="22"/>
          <w:szCs w:val="22"/>
        </w:rPr>
      </w:pPr>
    </w:p>
    <w:p w:rsidR="00C6744F" w:rsidRPr="00315D42" w:rsidRDefault="00C6744F" w:rsidP="005F59B2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="00FC6474" w:rsidRPr="00315D42">
        <w:rPr>
          <w:sz w:val="22"/>
          <w:szCs w:val="22"/>
        </w:rPr>
        <w:t xml:space="preserve"> </w:t>
      </w:r>
      <w:r w:rsidR="00D86221" w:rsidRPr="00315D42">
        <w:rPr>
          <w:sz w:val="22"/>
          <w:szCs w:val="22"/>
        </w:rPr>
        <w:t xml:space="preserve">pn.: </w:t>
      </w:r>
      <w:r w:rsidR="00CC7AF5" w:rsidRPr="00CC7AF5">
        <w:rPr>
          <w:b/>
          <w:sz w:val="22"/>
          <w:szCs w:val="22"/>
        </w:rPr>
        <w:t>„</w:t>
      </w:r>
      <w:r w:rsidR="007D4F9F">
        <w:rPr>
          <w:rFonts w:cs="Times New Roman"/>
          <w:b/>
          <w:sz w:val="22"/>
          <w:szCs w:val="22"/>
        </w:rPr>
        <w:t>Naprawa dróg i ulic na tereni</w:t>
      </w:r>
      <w:r w:rsidR="00FB3D05">
        <w:rPr>
          <w:rFonts w:cs="Times New Roman"/>
          <w:b/>
          <w:sz w:val="22"/>
          <w:szCs w:val="22"/>
        </w:rPr>
        <w:t xml:space="preserve">e </w:t>
      </w:r>
      <w:r w:rsidR="006B0016">
        <w:rPr>
          <w:rFonts w:cs="Times New Roman"/>
          <w:b/>
          <w:sz w:val="22"/>
          <w:szCs w:val="22"/>
        </w:rPr>
        <w:t>g</w:t>
      </w:r>
      <w:r w:rsidR="00FB3D05">
        <w:rPr>
          <w:rFonts w:cs="Times New Roman"/>
          <w:b/>
          <w:sz w:val="22"/>
          <w:szCs w:val="22"/>
        </w:rPr>
        <w:t>miny Kleszczewo w latach 202</w:t>
      </w:r>
      <w:r w:rsidR="004B2ECF">
        <w:rPr>
          <w:rFonts w:cs="Times New Roman"/>
          <w:b/>
          <w:sz w:val="22"/>
          <w:szCs w:val="22"/>
        </w:rPr>
        <w:t>3</w:t>
      </w:r>
      <w:r w:rsidR="00FB3D05">
        <w:rPr>
          <w:rFonts w:cs="Times New Roman"/>
          <w:b/>
          <w:sz w:val="22"/>
          <w:szCs w:val="22"/>
        </w:rPr>
        <w:t>/202</w:t>
      </w:r>
      <w:r w:rsidR="004B2ECF">
        <w:rPr>
          <w:rFonts w:cs="Times New Roman"/>
          <w:b/>
          <w:sz w:val="22"/>
          <w:szCs w:val="22"/>
        </w:rPr>
        <w:t>4</w:t>
      </w:r>
      <w:r w:rsidR="00CC7AF5" w:rsidRPr="00CC7AF5">
        <w:rPr>
          <w:b/>
          <w:sz w:val="22"/>
          <w:szCs w:val="22"/>
        </w:rPr>
        <w:t>”</w:t>
      </w:r>
      <w:r w:rsidR="005F59B2">
        <w:rPr>
          <w:b/>
          <w:sz w:val="22"/>
          <w:szCs w:val="22"/>
        </w:rPr>
        <w:t xml:space="preserve">, </w:t>
      </w:r>
      <w:r w:rsidR="00315AD1"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C6744F" w:rsidRDefault="00C6744F" w:rsidP="00C6744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F59B2" w:rsidRDefault="00315AD1" w:rsidP="005F59B2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rPr>
          <w:trHeight w:val="200"/>
        </w:trPr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  <w:r w:rsidR="005F59B2"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[nazwa podmiotu]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</w:p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5F59B2" w:rsidRDefault="005F59B2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315AD1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zakresie*:</w:t>
      </w:r>
    </w:p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5F59B2" w:rsidTr="005F59B2">
        <w:trPr>
          <w:trHeight w:val="204"/>
        </w:trPr>
        <w:tc>
          <w:tcPr>
            <w:tcW w:w="286" w:type="dxa"/>
            <w:vAlign w:val="center"/>
          </w:tcPr>
          <w:p w:rsidR="005F59B2" w:rsidRPr="007B1364" w:rsidRDefault="005F59B2" w:rsidP="007B136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5F59B2">
      <w:pPr>
        <w:pStyle w:val="Akapitzlist1"/>
        <w:spacing w:after="120"/>
        <w:ind w:left="708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5F59B2" w:rsidTr="005F59B2">
        <w:tc>
          <w:tcPr>
            <w:tcW w:w="9529" w:type="dxa"/>
          </w:tcPr>
          <w:p w:rsidR="005F59B2" w:rsidRDefault="005F59B2" w:rsidP="005F59B2"/>
        </w:tc>
      </w:tr>
    </w:tbl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7B1364" w:rsidTr="00764185">
        <w:trPr>
          <w:trHeight w:val="204"/>
        </w:trPr>
        <w:tc>
          <w:tcPr>
            <w:tcW w:w="286" w:type="dxa"/>
            <w:vAlign w:val="center"/>
          </w:tcPr>
          <w:p w:rsidR="007B1364" w:rsidRPr="007B1364" w:rsidRDefault="007B1364" w:rsidP="00764185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7B1364">
      <w:pPr>
        <w:pStyle w:val="Akapitzlist1"/>
        <w:spacing w:after="120"/>
        <w:ind w:left="862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sytuacji finansowych lub ekonomicznych</w:t>
      </w:r>
      <w:r>
        <w:rPr>
          <w:rFonts w:eastAsia="Tahoma"/>
          <w:sz w:val="22"/>
          <w:szCs w:val="22"/>
          <w:lang w:bidi="pl-PL"/>
        </w:rPr>
        <w:t xml:space="preserve">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0D2063" w:rsidTr="000D2063">
        <w:tc>
          <w:tcPr>
            <w:tcW w:w="9529" w:type="dxa"/>
          </w:tcPr>
          <w:p w:rsidR="000D2063" w:rsidRDefault="000D2063" w:rsidP="000D2063"/>
        </w:tc>
      </w:tr>
    </w:tbl>
    <w:p w:rsidR="000D2063" w:rsidRPr="000D2063" w:rsidRDefault="000D2063" w:rsidP="000D2063"/>
    <w:p w:rsidR="00315AD1" w:rsidRDefault="00315AD1" w:rsidP="007B1364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7B1364" w:rsidRPr="007B1364" w:rsidRDefault="007B1364" w:rsidP="007B1364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315AD1" w:rsidRPr="006928B9" w:rsidRDefault="00315AD1" w:rsidP="006928B9">
      <w:pPr>
        <w:pStyle w:val="Akapitzlist"/>
        <w:numPr>
          <w:ilvl w:val="0"/>
          <w:numId w:val="7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6928B9" w:rsidRPr="006928B9" w:rsidRDefault="006928B9" w:rsidP="006928B9">
      <w:pPr>
        <w:pStyle w:val="Akapitzlist"/>
        <w:spacing w:after="120"/>
        <w:ind w:left="720"/>
        <w:rPr>
          <w:sz w:val="22"/>
        </w:rPr>
      </w:pPr>
    </w:p>
    <w:p w:rsidR="00315AD1" w:rsidRDefault="00315AD1" w:rsidP="006928B9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 w:rsidR="00A82D27"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</w:pPr>
          </w:p>
        </w:tc>
      </w:tr>
    </w:tbl>
    <w:p w:rsidR="006928B9" w:rsidRDefault="006928B9" w:rsidP="00315AD1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C6744F" w:rsidRDefault="00C6744F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nie zachodzą wobec mnie podstawy wykluczenia z postępowania, o których mowa w art. </w:t>
      </w:r>
      <w:r w:rsidR="004C7B8E" w:rsidRPr="006928B9">
        <w:rPr>
          <w:sz w:val="22"/>
        </w:rPr>
        <w:t>108</w:t>
      </w:r>
      <w:r w:rsidRPr="006928B9">
        <w:rPr>
          <w:sz w:val="22"/>
        </w:rPr>
        <w:t xml:space="preserve"> ust</w:t>
      </w:r>
      <w:r w:rsidR="002B455B" w:rsidRPr="006928B9">
        <w:rPr>
          <w:sz w:val="22"/>
        </w:rPr>
        <w:t>.</w:t>
      </w:r>
      <w:r w:rsidRPr="006928B9">
        <w:rPr>
          <w:sz w:val="22"/>
        </w:rPr>
        <w:t xml:space="preserve"> 1</w:t>
      </w:r>
      <w:r w:rsidR="004C7B8E" w:rsidRPr="006928B9">
        <w:rPr>
          <w:sz w:val="22"/>
        </w:rPr>
        <w:t xml:space="preserve"> oraz</w:t>
      </w:r>
      <w:r w:rsidRPr="006928B9">
        <w:rPr>
          <w:sz w:val="22"/>
        </w:rPr>
        <w:t xml:space="preserve"> </w:t>
      </w:r>
      <w:r w:rsidR="004C7B8E" w:rsidRPr="006928B9">
        <w:rPr>
          <w:sz w:val="22"/>
        </w:rPr>
        <w:t>art. 109 ust. 1 pkt 4</w:t>
      </w:r>
      <w:r w:rsidR="0087762D" w:rsidRPr="006928B9">
        <w:rPr>
          <w:sz w:val="22"/>
        </w:rPr>
        <w:t xml:space="preserve"> </w:t>
      </w:r>
      <w:r w:rsidR="00CC7AF5">
        <w:rPr>
          <w:sz w:val="22"/>
        </w:rPr>
        <w:t xml:space="preserve">i 7 </w:t>
      </w:r>
      <w:r w:rsidRPr="006928B9">
        <w:rPr>
          <w:sz w:val="22"/>
        </w:rPr>
        <w:t>ustawy Pzp.</w:t>
      </w:r>
    </w:p>
    <w:p w:rsidR="00FB3D05" w:rsidRPr="001A3626" w:rsidRDefault="00FB3D05" w:rsidP="00FB3D05">
      <w:pPr>
        <w:pStyle w:val="Teksttreci270"/>
        <w:numPr>
          <w:ilvl w:val="0"/>
          <w:numId w:val="7"/>
        </w:numPr>
        <w:shd w:val="clear" w:color="auto" w:fill="auto"/>
        <w:spacing w:after="0" w:line="360" w:lineRule="auto"/>
        <w:ind w:right="37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 xml:space="preserve">Oświadczam, że nie podlegam wykluczeniu z postępowania na podstawie art. 7 ust. 1 ustawy z dnia 13 kwietnia 2022 r. o szczególnych rozwiązaniach w zakresie przeciwdziałania wspieraniu agresji na Ukrainę (Dz. U. </w:t>
      </w:r>
      <w:r>
        <w:rPr>
          <w:rFonts w:ascii="Times New Roman" w:eastAsia="Tahoma" w:hAnsi="Times New Roman" w:cs="Tahoma"/>
          <w:sz w:val="22"/>
          <w:szCs w:val="24"/>
          <w:lang w:bidi="pl-PL"/>
        </w:rPr>
        <w:t xml:space="preserve">2022, </w:t>
      </w: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>poz. 835)</w:t>
      </w:r>
      <w:r>
        <w:rPr>
          <w:rFonts w:ascii="Times New Roman" w:eastAsia="Tahoma" w:hAnsi="Times New Roman" w:cs="Tahoma"/>
          <w:sz w:val="22"/>
          <w:szCs w:val="24"/>
          <w:lang w:bidi="pl-PL"/>
        </w:rPr>
        <w:t>.</w:t>
      </w:r>
    </w:p>
    <w:p w:rsidR="00FB3D05" w:rsidRPr="00FB3D05" w:rsidRDefault="00FB3D05" w:rsidP="00FB3D05">
      <w:pPr>
        <w:rPr>
          <w:lang w:eastAsia="en-US" w:bidi="ar-SA"/>
        </w:rPr>
      </w:pPr>
    </w:p>
    <w:p w:rsidR="006928B9" w:rsidRDefault="00A050C4" w:rsidP="00315AD1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>Oświadczam, że w zakresie udostępnianych zasobów spełniam warunki udziału w postępowaniu określone przez Zamawiającego</w:t>
      </w:r>
      <w:r w:rsidR="00A82D27">
        <w:rPr>
          <w:sz w:val="22"/>
        </w:rPr>
        <w:t xml:space="preserve"> w </w:t>
      </w:r>
      <w:r w:rsidRPr="006928B9">
        <w:rPr>
          <w:sz w:val="22"/>
        </w:rPr>
        <w:t>SWZ</w:t>
      </w:r>
      <w:r w:rsidR="006928B9">
        <w:rPr>
          <w:sz w:val="22"/>
        </w:rPr>
        <w:t>.</w:t>
      </w:r>
    </w:p>
    <w:p w:rsidR="00BE4D97" w:rsidRPr="006928B9" w:rsidRDefault="00BE4D97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C7B8E" w:rsidRDefault="004C7B8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</w:p>
    <w:p w:rsidR="00CD352D" w:rsidRPr="004043F2" w:rsidRDefault="00CD352D" w:rsidP="00CD352D">
      <w:pPr>
        <w:rPr>
          <w:rFonts w:eastAsia="Arial" w:cs="Times New Roman"/>
          <w:b/>
          <w:sz w:val="22"/>
          <w:szCs w:val="22"/>
        </w:rPr>
      </w:pPr>
    </w:p>
    <w:p w:rsidR="00CD352D" w:rsidRPr="009B2A75" w:rsidRDefault="00CD352D" w:rsidP="00CD352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D352D" w:rsidRDefault="00CD352D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48794F" w:rsidRPr="00F63359" w:rsidRDefault="0048794F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sectPr w:rsidR="0048794F" w:rsidRPr="00F63359" w:rsidSect="00BE4D9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16B" w:rsidRDefault="00CE016B" w:rsidP="00D450AA">
      <w:r>
        <w:separator/>
      </w:r>
    </w:p>
  </w:endnote>
  <w:endnote w:type="continuationSeparator" w:id="1">
    <w:p w:rsidR="00CE016B" w:rsidRDefault="00CE016B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6928B9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995426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995426" w:rsidRPr="006928B9">
              <w:rPr>
                <w:b/>
                <w:sz w:val="18"/>
                <w:szCs w:val="18"/>
              </w:rPr>
              <w:fldChar w:fldCharType="separate"/>
            </w:r>
            <w:r w:rsidR="00BC2B6B">
              <w:rPr>
                <w:b/>
                <w:noProof/>
                <w:sz w:val="18"/>
                <w:szCs w:val="18"/>
              </w:rPr>
              <w:t>1</w:t>
            </w:r>
            <w:r w:rsidR="00995426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995426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995426" w:rsidRPr="006928B9">
              <w:rPr>
                <w:sz w:val="18"/>
                <w:szCs w:val="18"/>
              </w:rPr>
              <w:fldChar w:fldCharType="separate"/>
            </w:r>
            <w:r w:rsidR="00BC2B6B">
              <w:rPr>
                <w:noProof/>
                <w:sz w:val="18"/>
                <w:szCs w:val="18"/>
              </w:rPr>
              <w:t>2</w:t>
            </w:r>
            <w:r w:rsidR="00995426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16B" w:rsidRDefault="00CE016B" w:rsidP="00D450AA">
      <w:r>
        <w:separator/>
      </w:r>
    </w:p>
  </w:footnote>
  <w:footnote w:type="continuationSeparator" w:id="1">
    <w:p w:rsidR="00CE016B" w:rsidRDefault="00CE016B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99542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976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2E3E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0B9B"/>
    <w:rsid w:val="00181801"/>
    <w:rsid w:val="00181960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3DFC"/>
    <w:rsid w:val="001F625F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378A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8AB"/>
    <w:rsid w:val="002E5AD7"/>
    <w:rsid w:val="002E6E28"/>
    <w:rsid w:val="002E724B"/>
    <w:rsid w:val="002F0A3B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4C5"/>
    <w:rsid w:val="00355A69"/>
    <w:rsid w:val="0036362E"/>
    <w:rsid w:val="00363F92"/>
    <w:rsid w:val="003651F2"/>
    <w:rsid w:val="00365BED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59F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19AC"/>
    <w:rsid w:val="0045222D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2ECF"/>
    <w:rsid w:val="004B33D4"/>
    <w:rsid w:val="004B79B6"/>
    <w:rsid w:val="004B7E3E"/>
    <w:rsid w:val="004C13ED"/>
    <w:rsid w:val="004C4C47"/>
    <w:rsid w:val="004C7B8E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6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07EE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28B9"/>
    <w:rsid w:val="00697685"/>
    <w:rsid w:val="006A21AB"/>
    <w:rsid w:val="006A249D"/>
    <w:rsid w:val="006B0016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4771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B45"/>
    <w:rsid w:val="00783E85"/>
    <w:rsid w:val="007845E7"/>
    <w:rsid w:val="00785329"/>
    <w:rsid w:val="007873C2"/>
    <w:rsid w:val="0079537C"/>
    <w:rsid w:val="007953D5"/>
    <w:rsid w:val="007957DE"/>
    <w:rsid w:val="007964C8"/>
    <w:rsid w:val="00796AA9"/>
    <w:rsid w:val="00796E68"/>
    <w:rsid w:val="007A11DE"/>
    <w:rsid w:val="007A2255"/>
    <w:rsid w:val="007A3889"/>
    <w:rsid w:val="007A770C"/>
    <w:rsid w:val="007A7B23"/>
    <w:rsid w:val="007B1364"/>
    <w:rsid w:val="007B1AE2"/>
    <w:rsid w:val="007B3445"/>
    <w:rsid w:val="007B36EE"/>
    <w:rsid w:val="007C2A24"/>
    <w:rsid w:val="007C37C1"/>
    <w:rsid w:val="007C6B43"/>
    <w:rsid w:val="007C7C04"/>
    <w:rsid w:val="007D35DB"/>
    <w:rsid w:val="007D4F9F"/>
    <w:rsid w:val="007D5053"/>
    <w:rsid w:val="007E2BB4"/>
    <w:rsid w:val="007E6762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33DA"/>
    <w:rsid w:val="0087762D"/>
    <w:rsid w:val="008869C5"/>
    <w:rsid w:val="00887F3F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D7E27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3598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5A72"/>
    <w:rsid w:val="009776C4"/>
    <w:rsid w:val="009843C1"/>
    <w:rsid w:val="00984EDF"/>
    <w:rsid w:val="0099104F"/>
    <w:rsid w:val="0099356B"/>
    <w:rsid w:val="009936D4"/>
    <w:rsid w:val="00995426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0C4"/>
    <w:rsid w:val="00A0571D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29B8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76B1D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540A"/>
    <w:rsid w:val="00B966DA"/>
    <w:rsid w:val="00B9673C"/>
    <w:rsid w:val="00BA0BE7"/>
    <w:rsid w:val="00BA4C3B"/>
    <w:rsid w:val="00BB69D5"/>
    <w:rsid w:val="00BC2421"/>
    <w:rsid w:val="00BC2B6B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4D97"/>
    <w:rsid w:val="00BE7EA0"/>
    <w:rsid w:val="00BF0825"/>
    <w:rsid w:val="00BF62A3"/>
    <w:rsid w:val="00BF6C06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28B6"/>
    <w:rsid w:val="00C53512"/>
    <w:rsid w:val="00C61366"/>
    <w:rsid w:val="00C63716"/>
    <w:rsid w:val="00C63806"/>
    <w:rsid w:val="00C6744F"/>
    <w:rsid w:val="00C674D1"/>
    <w:rsid w:val="00C67DAE"/>
    <w:rsid w:val="00C777E6"/>
    <w:rsid w:val="00C876D0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C7AF5"/>
    <w:rsid w:val="00CD352D"/>
    <w:rsid w:val="00CD4AAE"/>
    <w:rsid w:val="00CD537C"/>
    <w:rsid w:val="00CD545E"/>
    <w:rsid w:val="00CE016B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27E0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DF76C1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7A3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0B9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386B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3D05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rsid w:val="00FB3D0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B3D05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13</cp:revision>
  <cp:lastPrinted>2023-10-05T08:12:00Z</cp:lastPrinted>
  <dcterms:created xsi:type="dcterms:W3CDTF">2021-07-19T10:52:00Z</dcterms:created>
  <dcterms:modified xsi:type="dcterms:W3CDTF">2023-10-05T08:20:00Z</dcterms:modified>
</cp:coreProperties>
</file>