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5C28" w14:textId="77777777" w:rsidR="00EE08CB" w:rsidRPr="00D10BF0" w:rsidRDefault="00EE08CB" w:rsidP="0053637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63695467" w14:textId="77777777" w:rsidR="00F54F00" w:rsidRPr="00D10BF0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5AD7E682" w14:textId="77777777" w:rsidR="00F54F00" w:rsidRPr="00D10BF0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27B2E311" w14:textId="6BADE338" w:rsidR="00F54F00" w:rsidRPr="00D10BF0" w:rsidRDefault="00F54F00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D10BF0">
        <w:rPr>
          <w:rFonts w:ascii="Fira Sans" w:hAnsi="Fira Sans"/>
          <w:b/>
          <w:sz w:val="22"/>
          <w:szCs w:val="22"/>
        </w:rPr>
        <w:t xml:space="preserve">dotyczy: </w:t>
      </w:r>
      <w:r w:rsidR="007E5A82" w:rsidRPr="00D10BF0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Pr="00D10BF0">
        <w:rPr>
          <w:rFonts w:ascii="Fira Sans" w:hAnsi="Fira Sans"/>
          <w:b/>
          <w:sz w:val="22"/>
          <w:szCs w:val="22"/>
        </w:rPr>
        <w:t xml:space="preserve">przetargu nieograniczonego pn.: </w:t>
      </w:r>
      <w:r w:rsidR="00D10BF0" w:rsidRPr="00D10BF0">
        <w:rPr>
          <w:rFonts w:ascii="Fira Sans" w:hAnsi="Fira Sans"/>
          <w:b/>
          <w:sz w:val="22"/>
          <w:szCs w:val="22"/>
        </w:rPr>
        <w:t xml:space="preserve">Dostawa leków </w:t>
      </w:r>
      <w:r w:rsidRPr="00D10BF0">
        <w:rPr>
          <w:rFonts w:ascii="Fira Sans" w:hAnsi="Fira Sans"/>
          <w:b/>
          <w:sz w:val="22"/>
          <w:szCs w:val="22"/>
        </w:rPr>
        <w:t xml:space="preserve">– </w:t>
      </w:r>
      <w:r w:rsidR="00452985" w:rsidRPr="00D10BF0">
        <w:rPr>
          <w:rFonts w:ascii="Fira Sans" w:hAnsi="Fira Sans"/>
          <w:b/>
          <w:sz w:val="22"/>
          <w:szCs w:val="22"/>
        </w:rPr>
        <w:t>postępowanie</w:t>
      </w:r>
      <w:r w:rsidRPr="00D10BF0">
        <w:rPr>
          <w:rFonts w:ascii="Fira Sans" w:hAnsi="Fira Sans"/>
          <w:b/>
          <w:sz w:val="22"/>
          <w:szCs w:val="22"/>
        </w:rPr>
        <w:t xml:space="preserve"> nr </w:t>
      </w:r>
      <w:r w:rsidR="00D10BF0" w:rsidRPr="00D10BF0">
        <w:rPr>
          <w:rFonts w:ascii="Fira Sans" w:hAnsi="Fira Sans"/>
          <w:b/>
          <w:sz w:val="22"/>
          <w:szCs w:val="22"/>
        </w:rPr>
        <w:t>66</w:t>
      </w:r>
      <w:r w:rsidRPr="00D10BF0">
        <w:rPr>
          <w:rFonts w:ascii="Fira Sans" w:hAnsi="Fira Sans"/>
          <w:b/>
          <w:sz w:val="22"/>
          <w:szCs w:val="22"/>
        </w:rPr>
        <w:t>/PN</w:t>
      </w:r>
      <w:r w:rsidR="00A31250" w:rsidRPr="00D10BF0">
        <w:rPr>
          <w:rFonts w:ascii="Fira Sans" w:hAnsi="Fira Sans"/>
          <w:b/>
          <w:sz w:val="22"/>
          <w:szCs w:val="22"/>
        </w:rPr>
        <w:t>/</w:t>
      </w:r>
      <w:r w:rsidRPr="00D10BF0">
        <w:rPr>
          <w:rFonts w:ascii="Fira Sans" w:hAnsi="Fira Sans"/>
          <w:b/>
          <w:sz w:val="22"/>
          <w:szCs w:val="22"/>
        </w:rPr>
        <w:t>202</w:t>
      </w:r>
      <w:r w:rsidR="008E581C" w:rsidRPr="00D10BF0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D10BF0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D10BF0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5113F2EE" w14:textId="77777777" w:rsidR="004E1164" w:rsidRPr="00D10BF0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D10BF0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D10BF0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D10BF0">
        <w:rPr>
          <w:rFonts w:ascii="Fira Sans" w:hAnsi="Fira Sans"/>
          <w:b/>
          <w:bCs/>
          <w:sz w:val="22"/>
          <w:szCs w:val="22"/>
        </w:rPr>
        <w:t>Informacj</w:t>
      </w:r>
      <w:r w:rsidR="001E78CA" w:rsidRPr="00D10BF0">
        <w:rPr>
          <w:rFonts w:ascii="Fira Sans" w:hAnsi="Fira Sans"/>
          <w:b/>
          <w:bCs/>
          <w:sz w:val="22"/>
          <w:szCs w:val="22"/>
        </w:rPr>
        <w:t>a</w:t>
      </w:r>
      <w:r w:rsidRPr="00D10BF0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D10BF0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D10BF0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D10BF0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12F0CCE" w14:textId="77777777" w:rsidR="004E1164" w:rsidRPr="00D10BF0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D10BF0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20C5557E" w:rsidR="000A0F84" w:rsidRDefault="000A0F84" w:rsidP="000A0F84">
      <w:pPr>
        <w:spacing w:line="240" w:lineRule="atLeast"/>
        <w:jc w:val="both"/>
        <w:rPr>
          <w:rFonts w:ascii="Fira Sans" w:eastAsia="Calibri" w:hAnsi="Fira Sans"/>
          <w:b/>
          <w:sz w:val="22"/>
          <w:szCs w:val="22"/>
          <w:lang w:eastAsia="en-US"/>
        </w:rPr>
      </w:pPr>
      <w:r w:rsidRPr="00D10BF0">
        <w:rPr>
          <w:rFonts w:ascii="Fira Sans" w:hAnsi="Fira Sans"/>
          <w:sz w:val="22"/>
          <w:szCs w:val="22"/>
        </w:rPr>
        <w:t xml:space="preserve">Zgodnie z art. 222 ust. 4 ustawy </w:t>
      </w:r>
      <w:r w:rsidRPr="00D10BF0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D10BF0">
        <w:rPr>
          <w:rFonts w:ascii="Fira Sans" w:hAnsi="Fira Sans"/>
          <w:bCs/>
          <w:sz w:val="22"/>
          <w:szCs w:val="22"/>
        </w:rPr>
        <w:t>Dz. U. z 202</w:t>
      </w:r>
      <w:r w:rsidR="00C50DD6" w:rsidRPr="00D10BF0">
        <w:rPr>
          <w:rFonts w:ascii="Fira Sans" w:hAnsi="Fira Sans"/>
          <w:bCs/>
          <w:sz w:val="22"/>
          <w:szCs w:val="22"/>
        </w:rPr>
        <w:t>2</w:t>
      </w:r>
      <w:r w:rsidR="001C3158" w:rsidRPr="00D10BF0">
        <w:rPr>
          <w:rFonts w:ascii="Fira Sans" w:hAnsi="Fira Sans"/>
          <w:bCs/>
          <w:sz w:val="22"/>
          <w:szCs w:val="22"/>
        </w:rPr>
        <w:t xml:space="preserve"> r., poz. 1</w:t>
      </w:r>
      <w:r w:rsidR="00C50DD6" w:rsidRPr="00D10BF0">
        <w:rPr>
          <w:rFonts w:ascii="Fira Sans" w:hAnsi="Fira Sans"/>
          <w:bCs/>
          <w:sz w:val="22"/>
          <w:szCs w:val="22"/>
        </w:rPr>
        <w:t>710</w:t>
      </w:r>
      <w:r w:rsidR="001C3158" w:rsidRPr="00D10BF0">
        <w:rPr>
          <w:rFonts w:ascii="Fira Sans" w:hAnsi="Fira Sans"/>
          <w:bCs/>
          <w:sz w:val="22"/>
          <w:szCs w:val="22"/>
        </w:rPr>
        <w:t xml:space="preserve"> ze zmianami</w:t>
      </w:r>
      <w:r w:rsidRPr="00D10BF0">
        <w:rPr>
          <w:rFonts w:ascii="Fira Sans" w:hAnsi="Fira Sans"/>
          <w:bCs/>
          <w:sz w:val="22"/>
          <w:szCs w:val="22"/>
        </w:rPr>
        <w:t>)</w:t>
      </w:r>
      <w:r w:rsidRPr="00D10BF0">
        <w:rPr>
          <w:rFonts w:ascii="Fira Sans" w:hAnsi="Fira Sans"/>
          <w:sz w:val="22"/>
          <w:szCs w:val="22"/>
        </w:rPr>
        <w:t xml:space="preserve"> Zamawiający </w:t>
      </w:r>
      <w:r w:rsidR="00F9523A" w:rsidRPr="00D10BF0">
        <w:rPr>
          <w:rFonts w:ascii="Fira Sans" w:hAnsi="Fira Sans"/>
          <w:sz w:val="22"/>
          <w:szCs w:val="22"/>
        </w:rPr>
        <w:t>informuje,</w:t>
      </w:r>
      <w:r w:rsidRPr="00D10BF0">
        <w:rPr>
          <w:rFonts w:ascii="Fira Sans" w:hAnsi="Fira Sans"/>
          <w:sz w:val="22"/>
          <w:szCs w:val="22"/>
        </w:rPr>
        <w:t xml:space="preserve"> </w:t>
      </w:r>
      <w:r w:rsidR="00F9523A" w:rsidRPr="00D10BF0">
        <w:rPr>
          <w:rFonts w:ascii="Fira Sans" w:hAnsi="Fira Sans"/>
          <w:sz w:val="22"/>
          <w:szCs w:val="22"/>
        </w:rPr>
        <w:t>że kwota</w:t>
      </w:r>
      <w:r w:rsidRPr="00D10BF0">
        <w:rPr>
          <w:rFonts w:ascii="Fira Sans" w:hAnsi="Fira Sans"/>
          <w:sz w:val="22"/>
          <w:szCs w:val="22"/>
        </w:rPr>
        <w:t xml:space="preserve"> </w:t>
      </w:r>
      <w:r w:rsidR="00F9523A" w:rsidRPr="00D10BF0">
        <w:rPr>
          <w:rFonts w:ascii="Fira Sans" w:hAnsi="Fira Sans"/>
          <w:sz w:val="22"/>
          <w:szCs w:val="22"/>
        </w:rPr>
        <w:t xml:space="preserve">jaką </w:t>
      </w:r>
      <w:r w:rsidRPr="00D10BF0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D10BF0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D10BF0" w:rsidRPr="00D10BF0">
        <w:rPr>
          <w:rFonts w:ascii="Fira Sans" w:eastAsia="Calibri" w:hAnsi="Fira Sans"/>
          <w:b/>
          <w:bCs/>
          <w:sz w:val="22"/>
          <w:szCs w:val="22"/>
          <w:lang w:eastAsia="en-US"/>
        </w:rPr>
        <w:t>2 019 265,03 zł</w:t>
      </w:r>
      <w:r w:rsidR="00F9523A" w:rsidRPr="00D10BF0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</w:t>
      </w:r>
      <w:r w:rsidR="00D10BF0" w:rsidRPr="00D10BF0">
        <w:rPr>
          <w:rFonts w:ascii="Fira Sans" w:eastAsia="Calibri" w:hAnsi="Fira Sans"/>
          <w:b/>
          <w:sz w:val="22"/>
          <w:szCs w:val="22"/>
          <w:lang w:eastAsia="en-US"/>
        </w:rPr>
        <w:t xml:space="preserve"> w podziale na części zamówienia:</w:t>
      </w:r>
    </w:p>
    <w:p w14:paraId="7BB1A32B" w14:textId="77777777" w:rsidR="00D10BF0" w:rsidRPr="000E6448" w:rsidRDefault="00D10BF0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6BA38FCF" w14:textId="77777777" w:rsidR="00F9523A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p w14:paraId="67FCFA42" w14:textId="77777777" w:rsidR="00D10BF0" w:rsidRDefault="00D10BF0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9096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5"/>
        <w:gridCol w:w="6801"/>
      </w:tblGrid>
      <w:tr w:rsidR="00D10BF0" w14:paraId="534A0DAE" w14:textId="77777777" w:rsidTr="00D10BF0">
        <w:trPr>
          <w:trHeight w:val="523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C629B" w14:textId="77777777" w:rsidR="00D10BF0" w:rsidRDefault="00D10BF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część nr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6716D" w14:textId="42350F4D" w:rsidR="00D10BF0" w:rsidRDefault="00D10BF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Kwota jaką Zamawiający zamierza przeznaczyć na sfinansowanie zamówienia (brutto)</w:t>
            </w:r>
          </w:p>
        </w:tc>
      </w:tr>
      <w:tr w:rsidR="00D10BF0" w14:paraId="08551327" w14:textId="77777777" w:rsidTr="00D10BF0">
        <w:trPr>
          <w:trHeight w:val="19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BB70F" w14:textId="77777777" w:rsidR="00D10BF0" w:rsidRDefault="00D10BF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3BFE2" w14:textId="77777777" w:rsidR="00D10BF0" w:rsidRDefault="00D10B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43 504,78 zł</w:t>
            </w:r>
          </w:p>
        </w:tc>
      </w:tr>
      <w:tr w:rsidR="00D10BF0" w14:paraId="2B31B3DA" w14:textId="77777777" w:rsidTr="00D10BF0">
        <w:trPr>
          <w:trHeight w:val="19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C6EAC" w14:textId="77777777" w:rsidR="00D10BF0" w:rsidRDefault="00D10BF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EC613" w14:textId="77777777" w:rsidR="00D10BF0" w:rsidRDefault="00D10B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197 704,80 zł</w:t>
            </w:r>
          </w:p>
        </w:tc>
      </w:tr>
      <w:tr w:rsidR="00D10BF0" w14:paraId="6959F20B" w14:textId="77777777" w:rsidTr="00D10BF0">
        <w:trPr>
          <w:trHeight w:val="19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D69B8" w14:textId="77777777" w:rsidR="00D10BF0" w:rsidRDefault="00D10BF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B82E9" w14:textId="77777777" w:rsidR="00D10BF0" w:rsidRDefault="00D10B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5 171,04 zł</w:t>
            </w:r>
          </w:p>
        </w:tc>
      </w:tr>
      <w:tr w:rsidR="00D10BF0" w14:paraId="7E883B54" w14:textId="77777777" w:rsidTr="00D10BF0">
        <w:trPr>
          <w:trHeight w:val="19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78230" w14:textId="77777777" w:rsidR="00D10BF0" w:rsidRDefault="00D10BF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54EAE" w14:textId="77777777" w:rsidR="00D10BF0" w:rsidRDefault="00D10B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799 061,76 zł</w:t>
            </w:r>
          </w:p>
        </w:tc>
      </w:tr>
      <w:tr w:rsidR="00D10BF0" w14:paraId="54BCF8E1" w14:textId="77777777" w:rsidTr="00D10BF0">
        <w:trPr>
          <w:trHeight w:val="19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908B7" w14:textId="77777777" w:rsidR="00D10BF0" w:rsidRDefault="00D10BF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D0A32" w14:textId="77777777" w:rsidR="00D10BF0" w:rsidRDefault="00D10B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73 483,20 zł</w:t>
            </w:r>
          </w:p>
        </w:tc>
      </w:tr>
      <w:tr w:rsidR="00D10BF0" w14:paraId="6427EBFC" w14:textId="77777777" w:rsidTr="00D10BF0">
        <w:trPr>
          <w:trHeight w:val="19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4ABF9" w14:textId="77777777" w:rsidR="00D10BF0" w:rsidRDefault="00D10BF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BF1CC" w14:textId="77777777" w:rsidR="00D10BF0" w:rsidRDefault="00D10B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89 881,04 zł</w:t>
            </w:r>
          </w:p>
        </w:tc>
      </w:tr>
      <w:tr w:rsidR="00D10BF0" w14:paraId="6C418B06" w14:textId="77777777" w:rsidTr="00D10BF0">
        <w:trPr>
          <w:trHeight w:val="19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50A52" w14:textId="77777777" w:rsidR="00D10BF0" w:rsidRDefault="00D10BF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EC752" w14:textId="77777777" w:rsidR="00D10BF0" w:rsidRDefault="00D10B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137 352,30 zł</w:t>
            </w:r>
          </w:p>
        </w:tc>
      </w:tr>
      <w:tr w:rsidR="00D10BF0" w14:paraId="684CF9CC" w14:textId="77777777" w:rsidTr="00D10BF0">
        <w:trPr>
          <w:trHeight w:val="19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F5726" w14:textId="77777777" w:rsidR="00D10BF0" w:rsidRDefault="00D10BF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7A9E1" w14:textId="77777777" w:rsidR="00D10BF0" w:rsidRDefault="00D10B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673 106,11 zł</w:t>
            </w:r>
          </w:p>
        </w:tc>
      </w:tr>
      <w:tr w:rsidR="00D10BF0" w14:paraId="477908DE" w14:textId="77777777" w:rsidTr="00D10BF0">
        <w:trPr>
          <w:trHeight w:val="335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7F7E0" w14:textId="77777777" w:rsidR="00D10BF0" w:rsidRDefault="00D10BF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35677" w14:textId="77777777" w:rsidR="00D10BF0" w:rsidRDefault="00D10BF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Hlk138761972"/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2 019 265,03 zł</w:t>
            </w:r>
            <w:bookmarkEnd w:id="0"/>
          </w:p>
        </w:tc>
      </w:tr>
    </w:tbl>
    <w:p w14:paraId="43A92B59" w14:textId="77777777" w:rsidR="00D10BF0" w:rsidRDefault="00D10BF0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p w14:paraId="6E3D7431" w14:textId="77777777" w:rsidR="00D10BF0" w:rsidRDefault="00D10BF0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p w14:paraId="6CBEA2A1" w14:textId="77777777" w:rsidR="00D10BF0" w:rsidRDefault="00D10BF0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p w14:paraId="74EAE9CE" w14:textId="77777777" w:rsidR="00D10BF0" w:rsidRDefault="00D10BF0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p w14:paraId="0CA87B50" w14:textId="77777777" w:rsidR="00D10BF0" w:rsidRDefault="00D10BF0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p w14:paraId="383C612E" w14:textId="77777777" w:rsidR="00D10BF0" w:rsidRPr="000E6448" w:rsidRDefault="00D10BF0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164E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96138"/>
    <w:rsid w:val="00CA6AA6"/>
    <w:rsid w:val="00CD38B6"/>
    <w:rsid w:val="00D10BF0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780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6</cp:revision>
  <cp:lastPrinted>2023-06-28T06:30:00Z</cp:lastPrinted>
  <dcterms:created xsi:type="dcterms:W3CDTF">2023-01-10T11:29:00Z</dcterms:created>
  <dcterms:modified xsi:type="dcterms:W3CDTF">2023-07-05T07:15:00Z</dcterms:modified>
</cp:coreProperties>
</file>