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3BB18B18" w:rsidR="008C1A16" w:rsidRPr="00753B6A" w:rsidRDefault="008C1A16" w:rsidP="007D454B">
      <w:pPr>
        <w:spacing w:after="0" w:line="360" w:lineRule="auto"/>
        <w:jc w:val="right"/>
        <w:rPr>
          <w:rFonts w:eastAsia="Times New Roman" w:cstheme="minorHAnsi"/>
          <w:sz w:val="20"/>
          <w:szCs w:val="20"/>
        </w:rPr>
      </w:pPr>
      <w:r w:rsidRPr="00753B6A">
        <w:rPr>
          <w:rFonts w:eastAsia="Times New Roman" w:cstheme="minorHAnsi"/>
          <w:sz w:val="20"/>
          <w:szCs w:val="20"/>
        </w:rPr>
        <w:t xml:space="preserve">Załącznik Nr </w:t>
      </w:r>
      <w:r w:rsidR="009F26D7" w:rsidRPr="00753B6A">
        <w:rPr>
          <w:rFonts w:cstheme="minorHAnsi"/>
          <w:sz w:val="20"/>
          <w:szCs w:val="20"/>
        </w:rPr>
        <w:t xml:space="preserve">4 </w:t>
      </w:r>
      <w:r w:rsidRPr="00753B6A">
        <w:rPr>
          <w:rFonts w:eastAsia="Times New Roman" w:cstheme="minorHAnsi"/>
          <w:sz w:val="20"/>
          <w:szCs w:val="20"/>
        </w:rPr>
        <w:t xml:space="preserve"> do SWZ </w:t>
      </w:r>
    </w:p>
    <w:p w14:paraId="0D261275" w14:textId="2CF778CF" w:rsidR="00AA17BE" w:rsidRPr="00753B6A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53B6A">
        <w:rPr>
          <w:rFonts w:cstheme="minorHAnsi"/>
          <w:bCs/>
          <w:sz w:val="20"/>
          <w:szCs w:val="20"/>
        </w:rPr>
        <w:t>Wykonawc</w:t>
      </w:r>
      <w:r w:rsidR="004E379D" w:rsidRPr="00753B6A">
        <w:rPr>
          <w:rFonts w:cstheme="minorHAnsi"/>
          <w:bCs/>
          <w:sz w:val="20"/>
          <w:szCs w:val="20"/>
        </w:rPr>
        <w:t>a/Podmiot udostępniający zasoby</w:t>
      </w:r>
      <w:r w:rsidR="00666ED6" w:rsidRPr="00753B6A">
        <w:rPr>
          <w:rFonts w:cstheme="minorHAnsi"/>
          <w:bCs/>
          <w:sz w:val="20"/>
          <w:szCs w:val="20"/>
        </w:rPr>
        <w:t>*</w:t>
      </w:r>
      <w:r w:rsidRPr="00753B6A">
        <w:rPr>
          <w:rFonts w:cstheme="minorHAnsi"/>
          <w:sz w:val="20"/>
          <w:szCs w:val="20"/>
        </w:rPr>
        <w:t>........................................................</w:t>
      </w:r>
    </w:p>
    <w:p w14:paraId="089ECAC7" w14:textId="77777777" w:rsidR="00AA17BE" w:rsidRPr="00753B6A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753B6A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753B6A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........................................................................................................................................</w:t>
      </w:r>
      <w:r w:rsidR="00B95C34" w:rsidRPr="00753B6A">
        <w:rPr>
          <w:rFonts w:cstheme="minorHAnsi"/>
          <w:sz w:val="20"/>
          <w:szCs w:val="20"/>
        </w:rPr>
        <w:t>.</w:t>
      </w:r>
    </w:p>
    <w:p w14:paraId="50E83E7B" w14:textId="77777777" w:rsidR="00AA17BE" w:rsidRPr="00753B6A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753B6A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753B6A" w:rsidRDefault="00E727A8" w:rsidP="007D454B">
      <w:pPr>
        <w:spacing w:after="0" w:line="360" w:lineRule="auto"/>
        <w:rPr>
          <w:rFonts w:cstheme="minorHAnsi"/>
          <w:sz w:val="20"/>
          <w:szCs w:val="20"/>
        </w:rPr>
      </w:pPr>
      <w:bookmarkStart w:id="0" w:name="_Hlk63340802"/>
      <w:r w:rsidRPr="00753B6A">
        <w:rPr>
          <w:rFonts w:cstheme="minorHAnsi"/>
          <w:sz w:val="20"/>
          <w:szCs w:val="20"/>
        </w:rPr>
        <w:t>Reprezentowany przez:</w:t>
      </w:r>
      <w:r w:rsidR="00B95C34" w:rsidRPr="00753B6A">
        <w:rPr>
          <w:rFonts w:cstheme="minorHAnsi"/>
          <w:sz w:val="20"/>
          <w:szCs w:val="20"/>
        </w:rPr>
        <w:t xml:space="preserve"> </w:t>
      </w:r>
      <w:r w:rsidRPr="00753B6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B95C34" w:rsidRPr="00753B6A">
        <w:rPr>
          <w:rFonts w:cstheme="minorHAnsi"/>
          <w:sz w:val="20"/>
          <w:szCs w:val="20"/>
        </w:rPr>
        <w:t>.</w:t>
      </w:r>
    </w:p>
    <w:p w14:paraId="3205FD47" w14:textId="77777777" w:rsidR="00E727A8" w:rsidRPr="00753B6A" w:rsidRDefault="00E727A8" w:rsidP="007D454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753B6A" w:rsidRDefault="0043705D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111468" w14:textId="06A70077" w:rsidR="008C1A16" w:rsidRPr="00753B6A" w:rsidRDefault="008C1A16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753B6A">
        <w:rPr>
          <w:rFonts w:asciiTheme="minorHAnsi" w:hAnsiTheme="minorHAnsi" w:cstheme="minorHAnsi"/>
          <w:sz w:val="20"/>
          <w:szCs w:val="20"/>
        </w:rPr>
        <w:t>OŚWIADCZENIE</w:t>
      </w:r>
      <w:r w:rsidR="00C82175" w:rsidRPr="00753B6A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E379D" w:rsidRPr="00753B6A">
        <w:rPr>
          <w:rFonts w:asciiTheme="minorHAnsi" w:hAnsiTheme="minorHAnsi" w:cstheme="minorHAnsi"/>
          <w:sz w:val="20"/>
          <w:szCs w:val="20"/>
        </w:rPr>
        <w:t>/P</w:t>
      </w:r>
      <w:r w:rsidR="00F80600" w:rsidRPr="00753B6A">
        <w:rPr>
          <w:rFonts w:asciiTheme="minorHAnsi" w:hAnsiTheme="minorHAnsi" w:cstheme="minorHAnsi"/>
          <w:sz w:val="20"/>
          <w:szCs w:val="20"/>
        </w:rPr>
        <w:t xml:space="preserve">ODMIOTU </w:t>
      </w:r>
      <w:r w:rsidR="004E379D" w:rsidRPr="00753B6A">
        <w:rPr>
          <w:rFonts w:asciiTheme="minorHAnsi" w:hAnsiTheme="minorHAnsi" w:cstheme="minorHAnsi"/>
          <w:sz w:val="20"/>
          <w:szCs w:val="20"/>
        </w:rPr>
        <w:t>UDOSTĘPNIAJ</w:t>
      </w:r>
      <w:r w:rsidR="002B6EF4" w:rsidRPr="00753B6A">
        <w:rPr>
          <w:rFonts w:asciiTheme="minorHAnsi" w:hAnsiTheme="minorHAnsi" w:cstheme="minorHAnsi"/>
          <w:sz w:val="20"/>
          <w:szCs w:val="20"/>
        </w:rPr>
        <w:t>ĄCEGO ZASOBY</w:t>
      </w:r>
      <w:r w:rsidR="00666ED6" w:rsidRPr="00753B6A">
        <w:rPr>
          <w:rFonts w:asciiTheme="minorHAnsi" w:hAnsiTheme="minorHAnsi" w:cstheme="minorHAnsi"/>
          <w:sz w:val="20"/>
          <w:szCs w:val="20"/>
        </w:rPr>
        <w:t>*</w:t>
      </w:r>
    </w:p>
    <w:p w14:paraId="6BB85BB6" w14:textId="1AC33562" w:rsidR="00425BFF" w:rsidRPr="00753B6A" w:rsidRDefault="00425BFF" w:rsidP="007D454B">
      <w:pPr>
        <w:pStyle w:val="01Tekst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53B6A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2F9EB917" w14:textId="371670A6" w:rsidR="0050381B" w:rsidRPr="00753B6A" w:rsidRDefault="0043705D" w:rsidP="008635C6">
      <w:pPr>
        <w:spacing w:line="24" w:lineRule="atLeast"/>
        <w:jc w:val="both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>n</w:t>
      </w:r>
      <w:r w:rsidR="00B95C34" w:rsidRPr="00753B6A">
        <w:rPr>
          <w:rFonts w:cstheme="minorHAnsi"/>
          <w:sz w:val="20"/>
          <w:szCs w:val="20"/>
        </w:rPr>
        <w:t xml:space="preserve">a potrzeby postępowania o udzielenie zamówienia publicznego </w:t>
      </w:r>
      <w:r w:rsidR="00615268" w:rsidRPr="00753B6A">
        <w:rPr>
          <w:rFonts w:cstheme="minorHAnsi"/>
          <w:sz w:val="20"/>
          <w:szCs w:val="20"/>
        </w:rPr>
        <w:t xml:space="preserve">na </w:t>
      </w:r>
      <w:r w:rsidR="008635C6" w:rsidRPr="00753B6A">
        <w:rPr>
          <w:rFonts w:eastAsia="Calibri" w:cstheme="minorHAnsi"/>
          <w:color w:val="000000"/>
          <w:sz w:val="20"/>
          <w:szCs w:val="20"/>
        </w:rPr>
        <w:t>„</w:t>
      </w:r>
      <w:r w:rsidR="008635C6" w:rsidRPr="00753B6A">
        <w:rPr>
          <w:rFonts w:eastAsia="Times New Roman" w:cstheme="minorHAnsi"/>
          <w:sz w:val="20"/>
          <w:szCs w:val="20"/>
        </w:rPr>
        <w:t xml:space="preserve">Usługę monitorowania sygnałów systemu alarmowego na obiektach zlokalizowanych na terenie </w:t>
      </w:r>
      <w:r w:rsidR="008635C6" w:rsidRPr="00753B6A">
        <w:rPr>
          <w:rFonts w:cstheme="minorHAnsi"/>
          <w:sz w:val="20"/>
          <w:szCs w:val="20"/>
        </w:rPr>
        <w:t>„</w:t>
      </w:r>
      <w:proofErr w:type="spellStart"/>
      <w:r w:rsidR="008635C6" w:rsidRPr="00753B6A">
        <w:rPr>
          <w:rFonts w:cstheme="minorHAnsi"/>
          <w:sz w:val="20"/>
          <w:szCs w:val="20"/>
        </w:rPr>
        <w:t>PGKiM</w:t>
      </w:r>
      <w:proofErr w:type="spellEnd"/>
      <w:r w:rsidR="008635C6" w:rsidRPr="00753B6A">
        <w:rPr>
          <w:rFonts w:cstheme="minorHAnsi"/>
          <w:sz w:val="20"/>
          <w:szCs w:val="20"/>
        </w:rPr>
        <w:t>” Sp. z o.o. w Aleksandrowie Łódzkim – 03/OZ/2023.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753B6A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753B6A" w:rsidRDefault="00082469" w:rsidP="007D454B">
            <w:pPr>
              <w:pStyle w:val="01Tekstbt"/>
              <w:rPr>
                <w:rFonts w:asciiTheme="minorHAnsi" w:hAnsiTheme="minorHAnsi" w:cstheme="minorHAnsi"/>
                <w:sz w:val="20"/>
                <w:szCs w:val="20"/>
              </w:rPr>
            </w:pPr>
            <w:r w:rsidRPr="00753B6A">
              <w:rPr>
                <w:rFonts w:asciiTheme="minorHAnsi" w:hAnsiTheme="minorHAnsi" w:cstheme="minorHAnsi"/>
                <w:sz w:val="20"/>
                <w:szCs w:val="20"/>
              </w:rPr>
              <w:t>OŚWIADCZENIE DOTYCZĄCE WYKONAWCY</w:t>
            </w:r>
            <w:r w:rsidR="002B6EF4" w:rsidRPr="00753B6A">
              <w:rPr>
                <w:rFonts w:asciiTheme="minorHAnsi" w:hAnsiTheme="minorHAnsi" w:cstheme="minorHAnsi"/>
                <w:sz w:val="20"/>
                <w:szCs w:val="20"/>
              </w:rPr>
              <w:t>/POD</w:t>
            </w:r>
            <w:r w:rsidR="00540213" w:rsidRPr="00753B6A">
              <w:rPr>
                <w:rFonts w:asciiTheme="minorHAnsi" w:hAnsiTheme="minorHAnsi" w:cstheme="minorHAnsi"/>
                <w:sz w:val="20"/>
                <w:szCs w:val="20"/>
              </w:rPr>
              <w:t xml:space="preserve">MIOTU </w:t>
            </w:r>
            <w:r w:rsidR="002B6EF4" w:rsidRPr="00753B6A">
              <w:rPr>
                <w:rFonts w:asciiTheme="minorHAnsi" w:hAnsiTheme="minorHAnsi" w:cstheme="minorHAnsi"/>
                <w:sz w:val="20"/>
                <w:szCs w:val="20"/>
              </w:rPr>
              <w:t>UDOSTĘPNIAJĄCEGO ZASOBY</w:t>
            </w:r>
            <w:r w:rsidR="00666ED6" w:rsidRPr="00753B6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753B6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753B6A" w:rsidRDefault="00CA6341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1775FFEC" w14:textId="25CA2D85" w:rsidR="009E48E0" w:rsidRPr="00753B6A" w:rsidRDefault="00CA6341" w:rsidP="007D454B">
      <w:pPr>
        <w:pStyle w:val="01Tekstb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53B6A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</w:t>
      </w:r>
      <w:r w:rsidR="0043705D" w:rsidRPr="00753B6A">
        <w:rPr>
          <w:rFonts w:asciiTheme="minorHAnsi" w:hAnsiTheme="minorHAnsi" w:cstheme="minorHAnsi"/>
          <w:sz w:val="20"/>
          <w:szCs w:val="20"/>
        </w:rPr>
        <w:t xml:space="preserve">okoliczności wskazanych w SWZ w rozdziale </w:t>
      </w:r>
      <w:r w:rsidR="00B84472" w:rsidRPr="00753B6A">
        <w:rPr>
          <w:rFonts w:asciiTheme="minorHAnsi" w:hAnsiTheme="minorHAnsi" w:cstheme="minorHAnsi"/>
          <w:sz w:val="20"/>
          <w:szCs w:val="20"/>
        </w:rPr>
        <w:t>VIII SWZ</w:t>
      </w:r>
      <w:r w:rsidR="00BE678B" w:rsidRPr="00753B6A">
        <w:rPr>
          <w:rFonts w:asciiTheme="minorHAnsi" w:hAnsiTheme="minorHAnsi" w:cstheme="minorHAnsi"/>
          <w:sz w:val="20"/>
          <w:szCs w:val="20"/>
        </w:rPr>
        <w:t>.</w:t>
      </w:r>
    </w:p>
    <w:p w14:paraId="3CCD1B03" w14:textId="5600B829" w:rsidR="00BE678B" w:rsidRPr="00753B6A" w:rsidRDefault="008C1A16" w:rsidP="007D45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 xml:space="preserve">Oświadczam, że zachodzą w stosunku do </w:t>
      </w:r>
      <w:r w:rsidR="000E010B" w:rsidRPr="00753B6A">
        <w:rPr>
          <w:rFonts w:cstheme="minorHAnsi"/>
          <w:sz w:val="20"/>
          <w:szCs w:val="20"/>
        </w:rPr>
        <w:t xml:space="preserve">mnie </w:t>
      </w:r>
      <w:r w:rsidRPr="00753B6A">
        <w:rPr>
          <w:rFonts w:cstheme="minorHAnsi"/>
          <w:sz w:val="20"/>
          <w:szCs w:val="20"/>
        </w:rPr>
        <w:t>podstawy wykluczenia z postępowania na podsta</w:t>
      </w:r>
      <w:r w:rsidR="000E010B" w:rsidRPr="00753B6A">
        <w:rPr>
          <w:rFonts w:cstheme="minorHAnsi"/>
          <w:sz w:val="20"/>
          <w:szCs w:val="20"/>
        </w:rPr>
        <w:t xml:space="preserve">wie </w:t>
      </w:r>
      <w:r w:rsidR="0043705D" w:rsidRPr="00753B6A">
        <w:rPr>
          <w:rFonts w:cstheme="minorHAnsi"/>
          <w:sz w:val="20"/>
          <w:szCs w:val="20"/>
        </w:rPr>
        <w:t>pkt. …………………………………</w:t>
      </w:r>
      <w:r w:rsidR="002B6EF4" w:rsidRPr="00753B6A">
        <w:rPr>
          <w:rFonts w:cstheme="minorHAnsi"/>
          <w:sz w:val="20"/>
          <w:szCs w:val="20"/>
        </w:rPr>
        <w:t xml:space="preserve"> </w:t>
      </w:r>
      <w:r w:rsidR="0043705D" w:rsidRPr="00753B6A">
        <w:rPr>
          <w:rFonts w:cstheme="minorHAnsi"/>
          <w:sz w:val="20"/>
          <w:szCs w:val="20"/>
        </w:rPr>
        <w:t xml:space="preserve">SWZ </w:t>
      </w:r>
      <w:r w:rsidRPr="00753B6A">
        <w:rPr>
          <w:rFonts w:cstheme="minorHAnsi"/>
          <w:sz w:val="20"/>
          <w:szCs w:val="20"/>
        </w:rPr>
        <w:t xml:space="preserve">(podać mającą zastosowanie podstawę wykluczenia spośród wymienionych w </w:t>
      </w:r>
      <w:r w:rsidR="0043705D" w:rsidRPr="00753B6A">
        <w:rPr>
          <w:rFonts w:cstheme="minorHAnsi"/>
          <w:sz w:val="20"/>
          <w:szCs w:val="20"/>
        </w:rPr>
        <w:t xml:space="preserve">rozdziale </w:t>
      </w:r>
      <w:r w:rsidR="00B84472" w:rsidRPr="00753B6A">
        <w:rPr>
          <w:rFonts w:cstheme="minorHAnsi"/>
          <w:sz w:val="20"/>
          <w:szCs w:val="20"/>
        </w:rPr>
        <w:t>VIII SWZ</w:t>
      </w:r>
      <w:r w:rsidR="00BE678B" w:rsidRPr="00753B6A">
        <w:rPr>
          <w:rFonts w:cstheme="minorHAnsi"/>
          <w:sz w:val="20"/>
          <w:szCs w:val="20"/>
        </w:rPr>
        <w:t>.</w:t>
      </w:r>
    </w:p>
    <w:p w14:paraId="7B15B140" w14:textId="747371A2" w:rsidR="000E010B" w:rsidRPr="00753B6A" w:rsidRDefault="008C1A16" w:rsidP="007D454B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>Jednocześnie oświadczam</w:t>
      </w:r>
      <w:r w:rsidR="00772F36" w:rsidRPr="00753B6A">
        <w:rPr>
          <w:rFonts w:cstheme="minorHAnsi"/>
          <w:sz w:val="20"/>
          <w:szCs w:val="20"/>
        </w:rPr>
        <w:t>,</w:t>
      </w:r>
      <w:r w:rsidRPr="00753B6A">
        <w:rPr>
          <w:rFonts w:cstheme="minorHAnsi"/>
          <w:sz w:val="20"/>
          <w:szCs w:val="20"/>
        </w:rPr>
        <w:t xml:space="preserve"> że w związku z w</w:t>
      </w:r>
      <w:r w:rsidR="000E010B" w:rsidRPr="00753B6A">
        <w:rPr>
          <w:rFonts w:cstheme="minorHAnsi"/>
          <w:sz w:val="20"/>
          <w:szCs w:val="20"/>
        </w:rPr>
        <w:t xml:space="preserve">yżej wymienioną </w:t>
      </w:r>
      <w:r w:rsidRPr="00753B6A">
        <w:rPr>
          <w:rFonts w:cstheme="minorHAnsi"/>
          <w:sz w:val="20"/>
          <w:szCs w:val="20"/>
        </w:rPr>
        <w:t>okolicznością</w:t>
      </w:r>
      <w:r w:rsidR="00910B69" w:rsidRPr="00753B6A">
        <w:rPr>
          <w:rFonts w:cstheme="minorHAnsi"/>
          <w:sz w:val="20"/>
          <w:szCs w:val="20"/>
        </w:rPr>
        <w:t xml:space="preserve"> </w:t>
      </w:r>
      <w:r w:rsidRPr="00753B6A">
        <w:rPr>
          <w:rFonts w:cstheme="minorHAnsi"/>
          <w:sz w:val="20"/>
          <w:szCs w:val="20"/>
        </w:rPr>
        <w:t>podjąłem następujące środki naprawcze</w:t>
      </w:r>
      <w:r w:rsidR="007D454B" w:rsidRPr="00753B6A">
        <w:rPr>
          <w:rFonts w:cstheme="minorHAnsi"/>
          <w:sz w:val="20"/>
          <w:szCs w:val="20"/>
        </w:rPr>
        <w:t xml:space="preserve"> </w:t>
      </w:r>
      <w:r w:rsidRPr="00753B6A">
        <w:rPr>
          <w:rFonts w:cstheme="minorHAnsi"/>
          <w:sz w:val="20"/>
          <w:szCs w:val="20"/>
        </w:rPr>
        <w:t>…………………………………………………………</w:t>
      </w:r>
      <w:r w:rsidR="007D454B" w:rsidRPr="00753B6A">
        <w:rPr>
          <w:rFonts w:cstheme="minorHAnsi"/>
          <w:sz w:val="20"/>
          <w:szCs w:val="20"/>
        </w:rPr>
        <w:t>………………………</w:t>
      </w:r>
      <w:r w:rsidRPr="00753B6A">
        <w:rPr>
          <w:rFonts w:cstheme="minorHAnsi"/>
          <w:sz w:val="20"/>
          <w:szCs w:val="20"/>
        </w:rPr>
        <w:t>………………</w:t>
      </w:r>
      <w:r w:rsidR="000E010B" w:rsidRPr="00753B6A">
        <w:rPr>
          <w:rFonts w:cstheme="minorHAnsi"/>
          <w:sz w:val="20"/>
          <w:szCs w:val="20"/>
        </w:rPr>
        <w:t>……………</w:t>
      </w:r>
      <w:r w:rsidR="008320B8" w:rsidRPr="00753B6A">
        <w:rPr>
          <w:rFonts w:cstheme="minorHAnsi"/>
          <w:sz w:val="20"/>
          <w:szCs w:val="20"/>
        </w:rPr>
        <w:t>…………………</w:t>
      </w:r>
    </w:p>
    <w:p w14:paraId="186826D7" w14:textId="77777777" w:rsidR="009E48E0" w:rsidRPr="00753B6A" w:rsidRDefault="009E48E0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7A1E2C6A" w14:textId="2531F408" w:rsidR="003144D1" w:rsidRPr="00753B6A" w:rsidRDefault="003144D1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086BA85B" w14:textId="61DC32FE" w:rsidR="009F26D7" w:rsidRPr="00753B6A" w:rsidRDefault="009F26D7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79D287E" w14:textId="77777777" w:rsidR="0050381B" w:rsidRPr="00753B6A" w:rsidRDefault="0050381B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F105A8A" w14:textId="77777777" w:rsidR="009F26D7" w:rsidRPr="00753B6A" w:rsidRDefault="009F26D7" w:rsidP="007D454B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sz w:val="20"/>
          <w:szCs w:val="20"/>
          <w:vertAlign w:val="superscript"/>
        </w:rPr>
      </w:pPr>
      <w:r w:rsidRPr="00753B6A">
        <w:rPr>
          <w:rFonts w:eastAsia="Times New Roman" w:cstheme="minorHAnsi"/>
          <w:b/>
          <w:iCs/>
          <w:sz w:val="20"/>
          <w:szCs w:val="20"/>
        </w:rPr>
        <w:t>OŚWIADCZENIE WYKONAWCY</w:t>
      </w:r>
    </w:p>
    <w:p w14:paraId="7E00FFF8" w14:textId="772F81DE" w:rsidR="009F26D7" w:rsidRPr="00753B6A" w:rsidRDefault="009F26D7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  <w:r w:rsidRPr="00753B6A">
        <w:rPr>
          <w:rFonts w:eastAsia="Times New Roman" w:cstheme="minorHAnsi"/>
          <w:b/>
          <w:iCs/>
          <w:sz w:val="20"/>
          <w:szCs w:val="20"/>
          <w:u w:val="single"/>
        </w:rPr>
        <w:t xml:space="preserve">DOTYCZĄCE SPEŁNIANIA WARUNKÓW UDZIAŁU W POSTĘPOWANIU </w:t>
      </w:r>
    </w:p>
    <w:p w14:paraId="74960BAB" w14:textId="77777777" w:rsidR="0050381B" w:rsidRPr="00753B6A" w:rsidRDefault="0050381B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753B6A" w14:paraId="5A175440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0768C9EE" w14:textId="77777777" w:rsidR="009F26D7" w:rsidRPr="00753B6A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753B6A">
              <w:rPr>
                <w:rFonts w:eastAsia="Times New Roman" w:cstheme="minorHAnsi"/>
                <w:iCs/>
                <w:sz w:val="20"/>
                <w:szCs w:val="20"/>
              </w:rPr>
              <w:t>INFORMACJA DOTYCZĄCA WYKONAWCY</w:t>
            </w:r>
          </w:p>
        </w:tc>
      </w:tr>
    </w:tbl>
    <w:p w14:paraId="4C07FC35" w14:textId="5C32A213" w:rsidR="009F26D7" w:rsidRPr="00753B6A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  <w:r w:rsidRPr="00753B6A">
        <w:rPr>
          <w:rFonts w:eastAsia="Times New Roman" w:cstheme="minorHAnsi"/>
          <w:iCs/>
          <w:sz w:val="20"/>
          <w:szCs w:val="20"/>
        </w:rPr>
        <w:t>Oświadczam, że spełniam warunki udziału w postępowaniu określone przez Zamawiającego</w:t>
      </w:r>
      <w:r w:rsidRPr="00753B6A">
        <w:rPr>
          <w:rFonts w:eastAsia="Times New Roman" w:cstheme="minorHAnsi"/>
          <w:iCs/>
          <w:sz w:val="20"/>
          <w:szCs w:val="20"/>
        </w:rPr>
        <w:br/>
        <w:t>w Specyfikacji Warunków Zamówienia</w:t>
      </w:r>
      <w:r w:rsidR="00B84472" w:rsidRPr="00753B6A">
        <w:rPr>
          <w:rFonts w:eastAsia="Times New Roman" w:cstheme="minorHAnsi"/>
          <w:iCs/>
          <w:sz w:val="20"/>
          <w:szCs w:val="20"/>
        </w:rPr>
        <w:t xml:space="preserve"> w rozdziale IX</w:t>
      </w:r>
      <w:r w:rsidRPr="00753B6A">
        <w:rPr>
          <w:rFonts w:eastAsia="Times New Roman" w:cstheme="minorHAnsi"/>
          <w:iCs/>
          <w:sz w:val="20"/>
          <w:szCs w:val="20"/>
        </w:rPr>
        <w:t>.</w:t>
      </w:r>
    </w:p>
    <w:p w14:paraId="696358BD" w14:textId="77777777" w:rsidR="009F26D7" w:rsidRPr="00753B6A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</w:p>
    <w:p w14:paraId="557642E7" w14:textId="77777777" w:rsidR="0050381B" w:rsidRPr="00753B6A" w:rsidRDefault="0050381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915C050" w14:textId="34F17F52" w:rsidR="009F26D7" w:rsidRPr="00753B6A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8873202" w14:textId="3978C438" w:rsidR="007D454B" w:rsidRDefault="007D454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690C6FB5" w14:textId="1D266B04" w:rsidR="0090501A" w:rsidRDefault="0090501A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65E44062" w14:textId="77777777" w:rsidR="0090501A" w:rsidRPr="00753B6A" w:rsidRDefault="0090501A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753B6A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753B6A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753B6A">
              <w:rPr>
                <w:rFonts w:eastAsia="Times New Roman" w:cstheme="minorHAnsi"/>
                <w:iCs/>
                <w:sz w:val="20"/>
                <w:szCs w:val="20"/>
              </w:rPr>
              <w:lastRenderedPageBreak/>
              <w:t>INFORMACJA W ZWIĄZKU Z POLEGANIEM NA ZASOBACH INNYCH PODMIOTÓW*:</w:t>
            </w:r>
          </w:p>
        </w:tc>
      </w:tr>
    </w:tbl>
    <w:p w14:paraId="6562F62A" w14:textId="77777777" w:rsidR="009F26D7" w:rsidRPr="00753B6A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753B6A">
        <w:rPr>
          <w:rFonts w:eastAsia="Times New Roman" w:cstheme="minorHAnsi"/>
          <w:bCs/>
          <w:iCs/>
          <w:sz w:val="20"/>
          <w:szCs w:val="20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753B6A">
        <w:rPr>
          <w:rFonts w:eastAsia="Times New Roman" w:cstheme="minorHAnsi"/>
          <w:bCs/>
          <w:iCs/>
          <w:sz w:val="20"/>
          <w:szCs w:val="20"/>
        </w:rPr>
        <w:t>ych</w:t>
      </w:r>
      <w:proofErr w:type="spellEnd"/>
      <w:r w:rsidRPr="00753B6A">
        <w:rPr>
          <w:rFonts w:eastAsia="Times New Roman" w:cstheme="minorHAnsi"/>
          <w:bCs/>
          <w:iCs/>
          <w:sz w:val="20"/>
          <w:szCs w:val="20"/>
        </w:rPr>
        <w:t xml:space="preserve"> podmiotu/ów: …………………………………………………………………………….....</w:t>
      </w:r>
    </w:p>
    <w:p w14:paraId="208A8CFD" w14:textId="77777777" w:rsidR="009F26D7" w:rsidRPr="00753B6A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753B6A">
        <w:rPr>
          <w:rFonts w:eastAsia="Times New Roman" w:cstheme="minorHAnsi"/>
          <w:bCs/>
          <w:iCs/>
          <w:sz w:val="20"/>
          <w:szCs w:val="20"/>
        </w:rPr>
        <w:t>………………………………w następującym zakresie: ………………………………………………..</w:t>
      </w:r>
    </w:p>
    <w:p w14:paraId="1C41ADEE" w14:textId="7D81CAF4" w:rsidR="009F26D7" w:rsidRPr="00753B6A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753B6A">
        <w:rPr>
          <w:rFonts w:eastAsia="Times New Roman" w:cstheme="minorHAnsi"/>
          <w:bCs/>
          <w:iCs/>
          <w:sz w:val="20"/>
          <w:szCs w:val="20"/>
        </w:rPr>
        <w:t xml:space="preserve">(wskazać podmiot i określić odpowiedni zakres dla wskazanego podmiotu). </w:t>
      </w:r>
    </w:p>
    <w:p w14:paraId="1EBA51B0" w14:textId="3357D706" w:rsidR="009F26D7" w:rsidRPr="00753B6A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bookmarkStart w:id="1" w:name="_Hlk118266018"/>
      <w:r w:rsidRPr="00753B6A">
        <w:rPr>
          <w:rFonts w:cstheme="minorHAnsi"/>
          <w:sz w:val="20"/>
          <w:szCs w:val="20"/>
        </w:rPr>
        <w:t xml:space="preserve">dnia .............................................r. </w:t>
      </w:r>
    </w:p>
    <w:bookmarkEnd w:id="1"/>
    <w:p w14:paraId="4BE0E1D6" w14:textId="0D44B4B9" w:rsidR="008D024C" w:rsidRPr="00753B6A" w:rsidRDefault="008D024C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024C" w:rsidRPr="00753B6A" w14:paraId="6EB90478" w14:textId="77777777" w:rsidTr="00530AA3">
        <w:tc>
          <w:tcPr>
            <w:tcW w:w="9212" w:type="dxa"/>
            <w:shd w:val="clear" w:color="auto" w:fill="D9D9D9" w:themeFill="background1" w:themeFillShade="D9"/>
          </w:tcPr>
          <w:p w14:paraId="506C8862" w14:textId="22F2BE75" w:rsidR="008D024C" w:rsidRPr="00753B6A" w:rsidRDefault="008D024C" w:rsidP="008D024C">
            <w:pPr>
              <w:spacing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753B6A">
              <w:rPr>
                <w:rFonts w:eastAsia="Times New Roman" w:cstheme="minorHAnsi"/>
                <w:iCs/>
                <w:sz w:val="20"/>
                <w:szCs w:val="20"/>
              </w:rPr>
              <w:t>DANE UMOŻLIWIAJĄCE DOSTĘP DO BEZPŁATNYCH I OGÓLNODOSTĘPNYCH BAZ DANYCH (W SZCZEGÓLNOŚCI REJESTRÓW PUBLICZNYCH):</w:t>
            </w:r>
          </w:p>
        </w:tc>
      </w:tr>
    </w:tbl>
    <w:p w14:paraId="02134F2C" w14:textId="77777777" w:rsidR="008D024C" w:rsidRPr="00753B6A" w:rsidRDefault="008D024C" w:rsidP="008D024C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753B6A">
        <w:rPr>
          <w:rFonts w:cstheme="minorHAnsi"/>
          <w:color w:val="000000" w:themeColor="text1"/>
          <w:sz w:val="20"/>
          <w:szCs w:val="20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753B6A">
        <w:rPr>
          <w:rFonts w:cstheme="minorHAnsi"/>
          <w:color w:val="000000" w:themeColor="text1"/>
          <w:sz w:val="20"/>
          <w:szCs w:val="20"/>
        </w:rPr>
        <w:t>ie</w:t>
      </w:r>
      <w:proofErr w:type="spellEnd"/>
      <w:r w:rsidRPr="00753B6A">
        <w:rPr>
          <w:rFonts w:cstheme="minorHAnsi"/>
          <w:color w:val="000000" w:themeColor="text1"/>
          <w:sz w:val="20"/>
          <w:szCs w:val="20"/>
        </w:rPr>
        <w:t xml:space="preserve"> z Krajowego Rejestru Sądowego lub z Centralnej Ewidencji i Informacji o Działalności Gospodarczej: </w:t>
      </w:r>
    </w:p>
    <w:p w14:paraId="39D108BA" w14:textId="35A25EC7" w:rsidR="008D024C" w:rsidRPr="00753B6A" w:rsidRDefault="008D024C" w:rsidP="008D024C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753B6A">
        <w:rPr>
          <w:rFonts w:cstheme="minorHAnsi"/>
          <w:color w:val="000000" w:themeColor="text1"/>
          <w:sz w:val="20"/>
          <w:szCs w:val="20"/>
        </w:rPr>
        <w:t xml:space="preserve">___________________________________________________________________________________________ </w:t>
      </w:r>
    </w:p>
    <w:p w14:paraId="4899C7FB" w14:textId="662EE25A" w:rsidR="008D024C" w:rsidRPr="00753B6A" w:rsidRDefault="008D024C" w:rsidP="008D024C">
      <w:pPr>
        <w:spacing w:after="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753B6A">
        <w:rPr>
          <w:rFonts w:cstheme="minorHAnsi"/>
          <w:i/>
          <w:iCs/>
          <w:color w:val="000000" w:themeColor="text1"/>
          <w:sz w:val="20"/>
          <w:szCs w:val="20"/>
        </w:rPr>
        <w:t>(wskazać dane umożlwiające dostęp )</w:t>
      </w:r>
    </w:p>
    <w:p w14:paraId="4E99C505" w14:textId="77777777" w:rsidR="008D024C" w:rsidRPr="00753B6A" w:rsidRDefault="008D024C" w:rsidP="008D024C">
      <w:pPr>
        <w:spacing w:after="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004EB2D2" w14:textId="77777777" w:rsidR="008D024C" w:rsidRPr="00753B6A" w:rsidRDefault="008D024C" w:rsidP="008D024C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7901422F" w14:textId="77777777" w:rsidR="008D024C" w:rsidRPr="00753B6A" w:rsidRDefault="008D024C" w:rsidP="008D024C">
      <w:pPr>
        <w:suppressAutoHyphens/>
        <w:spacing w:after="0" w:line="360" w:lineRule="auto"/>
        <w:rPr>
          <w:rFonts w:cstheme="minorHAnsi"/>
          <w:sz w:val="20"/>
          <w:szCs w:val="20"/>
        </w:rPr>
      </w:pPr>
    </w:p>
    <w:p w14:paraId="6CDC98B0" w14:textId="77777777" w:rsidR="009F26D7" w:rsidRPr="00753B6A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  <w:vertAlign w:val="superscript"/>
        </w:rPr>
      </w:pPr>
    </w:p>
    <w:p w14:paraId="4D5E3A4E" w14:textId="301C320D" w:rsidR="009F26D7" w:rsidRPr="00753B6A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</w:rPr>
      </w:pPr>
      <w:r w:rsidRPr="00753B6A">
        <w:rPr>
          <w:rFonts w:eastAsia="Times New Roman" w:cstheme="minorHAnsi"/>
          <w:iCs/>
          <w:sz w:val="16"/>
          <w:szCs w:val="16"/>
        </w:rPr>
        <w:t xml:space="preserve">* wypełnia tylko Wykonawca, który w celu wykazania spełnienia warunków udziału polega na zasobach innego podmiotu </w:t>
      </w:r>
    </w:p>
    <w:p w14:paraId="38D7CF74" w14:textId="423DFC99" w:rsidR="003144D1" w:rsidRPr="00753B6A" w:rsidRDefault="00666ED6" w:rsidP="007D454B">
      <w:pPr>
        <w:pStyle w:val="01Tekstbt"/>
        <w:rPr>
          <w:rFonts w:asciiTheme="minorHAnsi" w:hAnsiTheme="minorHAnsi" w:cstheme="minorHAnsi"/>
          <w:sz w:val="16"/>
          <w:szCs w:val="16"/>
        </w:rPr>
      </w:pPr>
      <w:r w:rsidRPr="00753B6A">
        <w:rPr>
          <w:rFonts w:asciiTheme="minorHAnsi" w:hAnsiTheme="minorHAnsi" w:cstheme="minorHAnsi"/>
          <w:sz w:val="16"/>
          <w:szCs w:val="16"/>
        </w:rPr>
        <w:t xml:space="preserve">* </w:t>
      </w:r>
      <w:r w:rsidR="003144D1" w:rsidRPr="00753B6A"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  <w:p w14:paraId="09080D6E" w14:textId="14F7E3B8" w:rsidR="00753B6A" w:rsidRPr="00753B6A" w:rsidRDefault="00753B6A" w:rsidP="0090501A">
      <w:pPr>
        <w:tabs>
          <w:tab w:val="left" w:pos="426"/>
        </w:tabs>
        <w:spacing w:after="0" w:line="360" w:lineRule="auto"/>
        <w:jc w:val="both"/>
        <w:rPr>
          <w:rFonts w:cstheme="minorHAnsi"/>
          <w:i/>
          <w:iCs/>
          <w:sz w:val="16"/>
          <w:szCs w:val="16"/>
        </w:rPr>
      </w:pPr>
    </w:p>
    <w:p w14:paraId="71248903" w14:textId="77777777" w:rsidR="00753B6A" w:rsidRPr="00753B6A" w:rsidRDefault="00753B6A" w:rsidP="00753B6A">
      <w:pPr>
        <w:spacing w:after="240" w:line="240" w:lineRule="auto"/>
        <w:jc w:val="center"/>
        <w:rPr>
          <w:rFonts w:eastAsia="MS PMincho" w:cstheme="minorHAnsi"/>
          <w:b/>
          <w:bCs/>
          <w:sz w:val="20"/>
          <w:szCs w:val="20"/>
        </w:rPr>
      </w:pPr>
      <w:r w:rsidRPr="00753B6A">
        <w:rPr>
          <w:rFonts w:eastAsia="MS PMincho" w:cstheme="minorHAnsi"/>
          <w:b/>
          <w:bCs/>
          <w:sz w:val="20"/>
          <w:szCs w:val="20"/>
        </w:rPr>
        <w:t>Oświadczenie składane w związku z agresją Rosji wobec Ukrainy i udziałem Białorusi w tej agresji</w:t>
      </w:r>
    </w:p>
    <w:p w14:paraId="7085ED95" w14:textId="3D13C828" w:rsidR="00753B6A" w:rsidRPr="00753B6A" w:rsidRDefault="00753B6A" w:rsidP="00753B6A">
      <w:pPr>
        <w:pStyle w:val="Nagwek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Mając</w:t>
      </w:r>
      <w:r w:rsidRPr="00753B6A">
        <w:rPr>
          <w:rFonts w:cstheme="minorHAnsi"/>
          <w:sz w:val="20"/>
          <w:szCs w:val="20"/>
        </w:rPr>
        <w:t xml:space="preserve"> na uwadze treść</w:t>
      </w:r>
      <w:r w:rsidRPr="00753B6A">
        <w:rPr>
          <w:rStyle w:val="Odwoanieprzypisudolnego"/>
          <w:rFonts w:cstheme="minorHAnsi"/>
          <w:b/>
          <w:color w:val="000000" w:themeColor="text1"/>
          <w:sz w:val="20"/>
          <w:szCs w:val="20"/>
        </w:rPr>
        <w:footnoteReference w:id="1"/>
      </w:r>
      <w:r w:rsidRPr="00753B6A">
        <w:rPr>
          <w:rFonts w:cstheme="minorHAnsi"/>
          <w:sz w:val="20"/>
          <w:szCs w:val="20"/>
        </w:rPr>
        <w:t>: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753B6A" w:rsidRPr="00753B6A" w14:paraId="42254096" w14:textId="77777777" w:rsidTr="00CE0793"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F87173" w14:textId="77777777" w:rsidR="00753B6A" w:rsidRPr="00753B6A" w:rsidRDefault="00753B6A" w:rsidP="00753B6A">
            <w:pPr>
              <w:spacing w:after="120"/>
              <w:rPr>
                <w:rFonts w:cstheme="minorHAnsi"/>
                <w:color w:val="000000" w:themeColor="text1"/>
              </w:rPr>
            </w:pPr>
            <w:r w:rsidRPr="00753B6A">
              <w:rPr>
                <w:rFonts w:cstheme="minorHAnsi"/>
                <w:color w:val="000000" w:themeColor="text1"/>
              </w:rPr>
              <w:t xml:space="preserve">UWAGA: Jeżeli dokument wypełnia podmiot udostępniający Wykonawcy zasoby należy wypełnić wyłącznie ust. 1 oraz 4 poniżej. </w:t>
            </w:r>
          </w:p>
        </w:tc>
      </w:tr>
    </w:tbl>
    <w:p w14:paraId="2A2BA557" w14:textId="77777777" w:rsidR="00753B6A" w:rsidRPr="00753B6A" w:rsidRDefault="00753B6A" w:rsidP="00753B6A">
      <w:pPr>
        <w:pStyle w:val="Standard"/>
        <w:widowControl w:val="0"/>
        <w:numPr>
          <w:ilvl w:val="0"/>
          <w:numId w:val="8"/>
        </w:numPr>
        <w:spacing w:before="120" w:after="0"/>
        <w:ind w:left="357" w:hanging="357"/>
        <w:jc w:val="both"/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 xml:space="preserve">art. 5k ust. 1 </w:t>
      </w:r>
      <w:r w:rsidRPr="00753B6A"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  <w:t xml:space="preserve">Rozporządzenia Rady (UE) NR 833/2014 z dnia 31 lipca 2014 r. dotyczącego środków ograniczających w związku z działaniami Rosji destabilizującymi sytuację na Ukrainie, </w:t>
      </w:r>
      <w:r w:rsidRPr="00753B6A">
        <w:rPr>
          <w:rFonts w:asciiTheme="minorHAnsi" w:hAnsiTheme="minorHAnsi" w:cstheme="minorHAnsi"/>
          <w:sz w:val="20"/>
          <w:szCs w:val="20"/>
        </w:rPr>
        <w:t>oświadczam, że:</w:t>
      </w:r>
    </w:p>
    <w:p w14:paraId="6772D531" w14:textId="77777777" w:rsidR="00753B6A" w:rsidRPr="00753B6A" w:rsidRDefault="00753B6A" w:rsidP="00753B6A">
      <w:pPr>
        <w:pStyle w:val="Standard"/>
        <w:widowControl w:val="0"/>
        <w:spacing w:before="120" w:after="0"/>
        <w:ind w:left="357"/>
        <w:jc w:val="both"/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b/>
            <w:color w:val="000000" w:themeColor="text1"/>
            <w:sz w:val="20"/>
            <w:szCs w:val="20"/>
          </w:rPr>
          <w:id w:val="290408210"/>
          <w:placeholder>
            <w:docPart w:val="A6A44A3C04B34D45B9B30C861BB729D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B6A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753B6A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ab/>
        <w:t>nie jestem</w:t>
      </w:r>
      <w:bookmarkStart w:id="2" w:name="_Hlk100602047"/>
      <w:r w:rsidRPr="00753B6A"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  <w:t>:</w:t>
      </w:r>
    </w:p>
    <w:p w14:paraId="3B69A9CB" w14:textId="77777777" w:rsidR="00753B6A" w:rsidRPr="00753B6A" w:rsidRDefault="00753B6A" w:rsidP="00753B6A">
      <w:pPr>
        <w:pStyle w:val="Standard"/>
        <w:widowControl w:val="0"/>
        <w:numPr>
          <w:ilvl w:val="0"/>
          <w:numId w:val="5"/>
        </w:numPr>
        <w:spacing w:after="0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obywatelem rosyjskim lub osobą fizyczną lub prawną, podmiotem lub organem z siedzibą w Rosji,</w:t>
      </w:r>
    </w:p>
    <w:p w14:paraId="5FA3A749" w14:textId="77777777" w:rsidR="00753B6A" w:rsidRPr="00753B6A" w:rsidRDefault="00753B6A" w:rsidP="00753B6A">
      <w:pPr>
        <w:pStyle w:val="Standard"/>
        <w:widowControl w:val="0"/>
        <w:numPr>
          <w:ilvl w:val="0"/>
          <w:numId w:val="5"/>
        </w:numPr>
        <w:spacing w:after="0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osobą prawną, podmiotem lub organem, do których prawa własności bezpośrednio lub pośrednio w ponad 50% należą do podmiotu, o którym mowa w lit. a,</w:t>
      </w:r>
    </w:p>
    <w:p w14:paraId="245593DB" w14:textId="77777777" w:rsidR="00753B6A" w:rsidRPr="00753B6A" w:rsidRDefault="00753B6A" w:rsidP="00753B6A">
      <w:pPr>
        <w:pStyle w:val="Standard"/>
        <w:widowControl w:val="0"/>
        <w:numPr>
          <w:ilvl w:val="0"/>
          <w:numId w:val="5"/>
        </w:numPr>
        <w:spacing w:after="0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osobą fizyczną lub prawną, podmiotem lub organem działającym w imieniu lub pod kierunkiem podmiotu, o którym mowa w lit. a lub b;</w:t>
      </w:r>
    </w:p>
    <w:p w14:paraId="02160776" w14:textId="77777777" w:rsidR="00753B6A" w:rsidRPr="00753B6A" w:rsidRDefault="00753B6A" w:rsidP="00753B6A">
      <w:pPr>
        <w:pStyle w:val="Standard"/>
        <w:widowControl w:val="0"/>
        <w:spacing w:after="0"/>
        <w:ind w:firstLine="360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albo:</w:t>
      </w:r>
    </w:p>
    <w:p w14:paraId="2228F79C" w14:textId="77777777" w:rsidR="00753B6A" w:rsidRPr="00753B6A" w:rsidRDefault="00753B6A" w:rsidP="00753B6A">
      <w:pPr>
        <w:pStyle w:val="Standard"/>
        <w:widowControl w:val="0"/>
        <w:spacing w:after="0"/>
        <w:ind w:firstLine="360"/>
        <w:jc w:val="both"/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b/>
            <w:color w:val="000000" w:themeColor="text1"/>
            <w:sz w:val="20"/>
            <w:szCs w:val="20"/>
          </w:rPr>
          <w:id w:val="172401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B6A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753B6A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ab/>
        <w:t>jestem:</w:t>
      </w:r>
    </w:p>
    <w:p w14:paraId="18AFE8EE" w14:textId="77777777" w:rsidR="00753B6A" w:rsidRPr="00753B6A" w:rsidRDefault="00753B6A" w:rsidP="00753B6A">
      <w:pPr>
        <w:pStyle w:val="Standard"/>
        <w:widowControl w:val="0"/>
        <w:numPr>
          <w:ilvl w:val="1"/>
          <w:numId w:val="6"/>
        </w:numPr>
        <w:spacing w:after="0"/>
        <w:jc w:val="both"/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  <w:t>obywatelem rosyjskim lub osobą fizyczną lub prawną, podmiotem lub organem z siedzibą w Rosji, lub</w:t>
      </w:r>
    </w:p>
    <w:p w14:paraId="2F87A0FE" w14:textId="77777777" w:rsidR="00753B6A" w:rsidRPr="00753B6A" w:rsidRDefault="00753B6A" w:rsidP="00753B6A">
      <w:pPr>
        <w:pStyle w:val="Standard"/>
        <w:widowControl w:val="0"/>
        <w:numPr>
          <w:ilvl w:val="1"/>
          <w:numId w:val="6"/>
        </w:numPr>
        <w:spacing w:after="0"/>
        <w:jc w:val="both"/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  <w:t>osobą prawną, podmiotem lub organem, do których prawa własności bezpośrednio lub pośrednio w ponad 50% należą do podmiotu będącego obywatelem rosyjskim lub osobą fizyczną lub prawną, podmiotem lub organem z siedzibą w Rosji, lub</w:t>
      </w:r>
    </w:p>
    <w:p w14:paraId="01380266" w14:textId="77777777" w:rsidR="00753B6A" w:rsidRPr="00753B6A" w:rsidRDefault="00753B6A" w:rsidP="00753B6A">
      <w:pPr>
        <w:pStyle w:val="Standard"/>
        <w:widowControl w:val="0"/>
        <w:numPr>
          <w:ilvl w:val="1"/>
          <w:numId w:val="6"/>
        </w:numPr>
        <w:spacing w:after="0"/>
        <w:jc w:val="both"/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  <w:t xml:space="preserve">osobą fizyczną lub prawną, podmiotem lub organem działającym w imieniu lub pod kierunkiem podmiotu będącego obywatelem rosyjskim lub osobą fizyczną lub prawną, podmiotem lub organem z </w:t>
      </w:r>
      <w:r w:rsidRPr="00753B6A"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  <w:lastRenderedPageBreak/>
        <w:t>siedzibą w Rosji;</w:t>
      </w:r>
    </w:p>
    <w:bookmarkEnd w:id="2"/>
    <w:p w14:paraId="5CC0B987" w14:textId="77777777" w:rsidR="00753B6A" w:rsidRPr="00753B6A" w:rsidRDefault="00753B6A" w:rsidP="00753B6A">
      <w:pPr>
        <w:pStyle w:val="Standard"/>
        <w:widowControl w:val="0"/>
        <w:numPr>
          <w:ilvl w:val="0"/>
          <w:numId w:val="6"/>
        </w:numPr>
        <w:spacing w:before="240" w:after="0"/>
        <w:ind w:left="357" w:hanging="357"/>
        <w:jc w:val="both"/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wskazuję, że w Postępowaniu:</w:t>
      </w:r>
    </w:p>
    <w:p w14:paraId="689A4BE7" w14:textId="77777777" w:rsidR="00753B6A" w:rsidRPr="00753B6A" w:rsidRDefault="00753B6A" w:rsidP="00753B6A">
      <w:pPr>
        <w:pStyle w:val="Standard"/>
        <w:widowControl w:val="0"/>
        <w:spacing w:before="120" w:after="0"/>
        <w:ind w:left="709" w:hanging="425"/>
        <w:jc w:val="both"/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b/>
            <w:color w:val="000000" w:themeColor="text1"/>
            <w:sz w:val="20"/>
            <w:szCs w:val="20"/>
          </w:rPr>
          <w:id w:val="188412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B6A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753B6A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ab/>
        <w:t>nie będę polegał na zdolnościach podmiotu, o którym mowa w art. 5k ust. 1</w:t>
      </w:r>
      <w:r w:rsidRPr="00753B6A"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  <w:t xml:space="preserve"> Rozporządzenia Rady (UE) NR 833/2014 z dnia 31 lipca 2014 r. dotyczącego środków ograniczających w związku z działaniami Rosji destabilizującymi sytuację na Ukrainie,</w:t>
      </w:r>
    </w:p>
    <w:p w14:paraId="025EDCC0" w14:textId="77777777" w:rsidR="00753B6A" w:rsidRPr="00753B6A" w:rsidRDefault="00753B6A" w:rsidP="00753B6A">
      <w:pPr>
        <w:pStyle w:val="Standard"/>
        <w:widowControl w:val="0"/>
        <w:spacing w:after="0"/>
        <w:ind w:firstLine="360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albo:</w:t>
      </w:r>
    </w:p>
    <w:p w14:paraId="0C476095" w14:textId="77777777" w:rsidR="00753B6A" w:rsidRPr="00753B6A" w:rsidRDefault="00753B6A" w:rsidP="00753B6A">
      <w:pPr>
        <w:pStyle w:val="Standard"/>
        <w:widowControl w:val="0"/>
        <w:spacing w:before="120" w:after="0"/>
        <w:ind w:left="709" w:hanging="425"/>
        <w:jc w:val="both"/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b/>
            <w:color w:val="000000" w:themeColor="text1"/>
            <w:sz w:val="20"/>
            <w:szCs w:val="20"/>
          </w:rPr>
          <w:id w:val="-2062091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B6A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753B6A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ab/>
        <w:t>będę polegał na zdolnościach podmiotu, o którym mowa w art. 5k ust. 1</w:t>
      </w:r>
      <w:r w:rsidRPr="00753B6A"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  <w:t xml:space="preserve"> Rozporządzenia Rady (UE) NR 833/2014 z dnia 31 lipca 2014 r. dotyczącego środków ograniczających w związku z działaniami Rosji destabilizującymi sytuację na Ukrainie i ich udział w realizacji zamówienia będzie wynosił </w:t>
      </w:r>
      <w:r w:rsidRPr="00753B6A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……% (należy uzupełnić)</w:t>
      </w:r>
      <w:r w:rsidRPr="00753B6A"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  <w:t xml:space="preserve"> wartości zamówienia;</w:t>
      </w:r>
    </w:p>
    <w:p w14:paraId="2950FBC4" w14:textId="77777777" w:rsidR="00753B6A" w:rsidRPr="00753B6A" w:rsidRDefault="00753B6A" w:rsidP="00753B6A">
      <w:pPr>
        <w:pStyle w:val="Standard"/>
        <w:widowControl w:val="0"/>
        <w:numPr>
          <w:ilvl w:val="0"/>
          <w:numId w:val="6"/>
        </w:numPr>
        <w:spacing w:before="240" w:after="0"/>
        <w:ind w:left="357" w:hanging="357"/>
        <w:jc w:val="both"/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oświadczam, że umowę zawartą po przeprowadzeniu Postępowania:</w:t>
      </w:r>
    </w:p>
    <w:p w14:paraId="22D74B30" w14:textId="77777777" w:rsidR="00753B6A" w:rsidRPr="00753B6A" w:rsidRDefault="00753B6A" w:rsidP="00753B6A">
      <w:pPr>
        <w:pStyle w:val="Standard"/>
        <w:spacing w:before="120" w:after="0"/>
        <w:ind w:left="709" w:hanging="425"/>
        <w:jc w:val="both"/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b/>
            <w:color w:val="000000" w:themeColor="text1"/>
            <w:sz w:val="20"/>
            <w:szCs w:val="20"/>
          </w:rPr>
          <w:id w:val="1604149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B6A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753B6A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ab/>
        <w:t xml:space="preserve">nie będę wykonywał z udziałem podwykonawców, dostawców, o których mowa w art. 5k ust. 1 </w:t>
      </w:r>
      <w:r w:rsidRPr="00753B6A"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  <w:t>Rozporządzenia Rady (UE) NR 833/2014 z dnia 31 lipca 2014 r. dotyczącego środków ograniczających w związku z działaniami Rosji destabilizującymi sytuację na Ukrainie,</w:t>
      </w:r>
    </w:p>
    <w:p w14:paraId="386C357C" w14:textId="77777777" w:rsidR="00753B6A" w:rsidRPr="00753B6A" w:rsidRDefault="00753B6A" w:rsidP="00753B6A">
      <w:pPr>
        <w:pStyle w:val="Standard"/>
        <w:widowControl w:val="0"/>
        <w:spacing w:after="0"/>
        <w:ind w:firstLine="360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albo:</w:t>
      </w:r>
    </w:p>
    <w:p w14:paraId="2A4CAB5B" w14:textId="77777777" w:rsidR="00753B6A" w:rsidRPr="00753B6A" w:rsidRDefault="00753B6A" w:rsidP="00753B6A">
      <w:pPr>
        <w:pStyle w:val="Standard"/>
        <w:spacing w:before="120" w:after="0"/>
        <w:ind w:left="709" w:hanging="425"/>
        <w:jc w:val="both"/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b/>
            <w:color w:val="000000" w:themeColor="text1"/>
            <w:sz w:val="20"/>
            <w:szCs w:val="20"/>
          </w:rPr>
          <w:id w:val="125570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B6A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753B6A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ab/>
        <w:t>będę wykonywał z udziałem podwykonawców, dostawców, o których mowa w art. 5k ust. 1</w:t>
      </w:r>
      <w:r w:rsidRPr="00753B6A"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  <w:t xml:space="preserve"> Rozporządzenia Rady (UE) NR 833/2014 z dnia 31 lipca 2014 r. dotyczącego środków ograniczających w związku z działaniami Rosji destabilizującymi sytuację na Ukrainie i ich udział w realizacji zamówienia będzie wynosił </w:t>
      </w:r>
      <w:r w:rsidRPr="00753B6A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……% (należy uzupełnić)</w:t>
      </w:r>
      <w:r w:rsidRPr="00753B6A"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  <w:t xml:space="preserve"> wartości zamówienia.</w:t>
      </w:r>
    </w:p>
    <w:p w14:paraId="5A5680FF" w14:textId="77777777" w:rsidR="00753B6A" w:rsidRPr="00753B6A" w:rsidRDefault="00753B6A" w:rsidP="00753B6A">
      <w:pPr>
        <w:pStyle w:val="Standard"/>
        <w:widowControl w:val="0"/>
        <w:numPr>
          <w:ilvl w:val="0"/>
          <w:numId w:val="6"/>
        </w:numPr>
        <w:spacing w:before="480" w:after="0"/>
        <w:ind w:left="357" w:hanging="357"/>
        <w:jc w:val="both"/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 xml:space="preserve">Dodatkowo mając na uwadze art. 7 ust. 1 pkt 1-3 </w:t>
      </w:r>
      <w:r w:rsidRPr="00753B6A"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  <w:t xml:space="preserve">ustawy </w:t>
      </w:r>
      <w:r w:rsidRPr="00753B6A">
        <w:rPr>
          <w:rFonts w:asciiTheme="minorHAnsi" w:eastAsiaTheme="minorEastAsia" w:hAnsiTheme="minorHAnsi" w:cstheme="minorHAnsi"/>
          <w:sz w:val="20"/>
          <w:szCs w:val="20"/>
        </w:rPr>
        <w:t>z dnia 13 kwietnia 2022 r. o szczególnych rozwiązaniach w zakresie przeciwdziałania wspieraniu agresji na Ukrainę oraz służących ochronie bezpieczeństwa narodowego, oświadczam, że:</w:t>
      </w:r>
    </w:p>
    <w:p w14:paraId="439FA6A8" w14:textId="77777777" w:rsidR="00753B6A" w:rsidRPr="00753B6A" w:rsidRDefault="00753B6A" w:rsidP="00753B6A">
      <w:pPr>
        <w:pStyle w:val="Standard"/>
        <w:widowControl w:val="0"/>
        <w:spacing w:before="120" w:after="0"/>
        <w:ind w:left="357"/>
        <w:jc w:val="both"/>
        <w:rPr>
          <w:rFonts w:asciiTheme="minorHAnsi" w:eastAsiaTheme="minorEastAsia" w:hAnsiTheme="minorHAnsi" w:cstheme="minorHAnsi"/>
          <w:bCs/>
          <w:color w:val="000000" w:themeColor="text1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b/>
            <w:color w:val="000000" w:themeColor="text1"/>
            <w:sz w:val="20"/>
            <w:szCs w:val="20"/>
          </w:rPr>
          <w:id w:val="439421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B6A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753B6A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ab/>
        <w:t>nie jestem:</w:t>
      </w:r>
    </w:p>
    <w:p w14:paraId="5EC943B6" w14:textId="77777777" w:rsidR="00753B6A" w:rsidRPr="00753B6A" w:rsidRDefault="00753B6A" w:rsidP="00753B6A">
      <w:pPr>
        <w:pStyle w:val="paragraph"/>
        <w:numPr>
          <w:ilvl w:val="0"/>
          <w:numId w:val="7"/>
        </w:numPr>
        <w:spacing w:before="12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sz w:val="20"/>
          <w:szCs w:val="20"/>
        </w:rPr>
        <w:t>wykonawcą wymienionym w wykazach określonych w rozporządzeniu 765/2006 i rozporządzeniu 269/2014 albo wpisanym na listę</w:t>
      </w:r>
      <w:r w:rsidRPr="00753B6A">
        <w:rPr>
          <w:rStyle w:val="Odwoanieprzypisudolnego"/>
          <w:rFonts w:asciiTheme="minorHAnsi" w:eastAsiaTheme="minorEastAsia" w:hAnsiTheme="minorHAnsi" w:cstheme="minorHAnsi"/>
          <w:sz w:val="20"/>
          <w:szCs w:val="20"/>
        </w:rPr>
        <w:footnoteReference w:id="2"/>
      </w:r>
      <w:r w:rsidRPr="00753B6A">
        <w:rPr>
          <w:rFonts w:asciiTheme="minorHAnsi" w:eastAsiaTheme="minorEastAsia" w:hAnsiTheme="minorHAnsi" w:cstheme="minorHAnsi"/>
          <w:sz w:val="20"/>
          <w:szCs w:val="20"/>
        </w:rPr>
        <w:t xml:space="preserve"> na podstawie decyzji w sprawie wpisu na listę rozstrzygającej o zastosowaniu środka, o którym mowa w art. 1 pkt 3 tej ustawy,</w:t>
      </w:r>
    </w:p>
    <w:p w14:paraId="6A377E4C" w14:textId="77777777" w:rsidR="00753B6A" w:rsidRPr="00753B6A" w:rsidRDefault="00753B6A" w:rsidP="00753B6A">
      <w:pPr>
        <w:pStyle w:val="paragraph"/>
        <w:numPr>
          <w:ilvl w:val="0"/>
          <w:numId w:val="7"/>
        </w:numPr>
        <w:spacing w:before="12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sz w:val="20"/>
          <w:szCs w:val="20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</w:t>
      </w:r>
    </w:p>
    <w:p w14:paraId="6DF51A00" w14:textId="77777777" w:rsidR="00753B6A" w:rsidRPr="00753B6A" w:rsidRDefault="00753B6A" w:rsidP="00753B6A">
      <w:pPr>
        <w:pStyle w:val="paragraph"/>
        <w:numPr>
          <w:ilvl w:val="0"/>
          <w:numId w:val="7"/>
        </w:numPr>
        <w:spacing w:before="12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sz w:val="20"/>
          <w:szCs w:val="20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 3 tej ustawy;</w:t>
      </w:r>
    </w:p>
    <w:p w14:paraId="6EF35D85" w14:textId="77777777" w:rsidR="00753B6A" w:rsidRPr="00753B6A" w:rsidRDefault="00753B6A" w:rsidP="00753B6A">
      <w:pPr>
        <w:pStyle w:val="paragraph"/>
        <w:spacing w:before="24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sz w:val="20"/>
          <w:szCs w:val="20"/>
        </w:rPr>
        <w:t>albo:</w:t>
      </w:r>
    </w:p>
    <w:p w14:paraId="0957AA56" w14:textId="77777777" w:rsidR="00753B6A" w:rsidRPr="00753B6A" w:rsidRDefault="00753B6A" w:rsidP="00753B6A">
      <w:pPr>
        <w:spacing w:before="120" w:after="0"/>
        <w:jc w:val="both"/>
        <w:rPr>
          <w:rFonts w:cstheme="minorHAnsi"/>
          <w:b/>
          <w:color w:val="000000" w:themeColor="text1"/>
          <w:sz w:val="20"/>
          <w:szCs w:val="20"/>
        </w:rPr>
      </w:pPr>
      <w:sdt>
        <w:sdtPr>
          <w:rPr>
            <w:rFonts w:eastAsia="Times New Roman" w:cstheme="minorHAnsi"/>
            <w:b/>
            <w:bCs/>
            <w:color w:val="000000" w:themeColor="text1"/>
            <w:sz w:val="20"/>
            <w:szCs w:val="20"/>
            <w:lang w:eastAsia="ar-SA"/>
          </w:rPr>
          <w:id w:val="999075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B6A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  <w:lang w:eastAsia="ar-SA"/>
            </w:rPr>
            <w:t>☐</w:t>
          </w:r>
        </w:sdtContent>
      </w:sdt>
      <w:r w:rsidRPr="00753B6A">
        <w:rPr>
          <w:rFonts w:eastAsia="Times New Roman" w:cstheme="minorHAnsi"/>
          <w:b/>
          <w:bCs/>
          <w:color w:val="000000" w:themeColor="text1"/>
          <w:sz w:val="20"/>
          <w:szCs w:val="20"/>
          <w:lang w:eastAsia="ar-SA"/>
        </w:rPr>
        <w:tab/>
        <w:t>jestem</w:t>
      </w:r>
      <w:r w:rsidRPr="00753B6A">
        <w:rPr>
          <w:rFonts w:cstheme="minorHAnsi"/>
          <w:b/>
          <w:color w:val="000000" w:themeColor="text1"/>
          <w:sz w:val="20"/>
          <w:szCs w:val="20"/>
        </w:rPr>
        <w:t>:</w:t>
      </w:r>
    </w:p>
    <w:p w14:paraId="032E51D4" w14:textId="77777777" w:rsidR="00753B6A" w:rsidRPr="00753B6A" w:rsidRDefault="00753B6A" w:rsidP="00753B6A">
      <w:pPr>
        <w:pStyle w:val="paragraph"/>
        <w:numPr>
          <w:ilvl w:val="0"/>
          <w:numId w:val="9"/>
        </w:numPr>
        <w:spacing w:before="12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sz w:val="20"/>
          <w:szCs w:val="20"/>
        </w:rPr>
        <w:t>wykonawcą wymienionym w wykazach określonych w rozporządzeniu 765/2006 i rozporządzeniu 269/2014 albo wpisanym na listę na podstawie decyzji w sprawie wpisu na listę rozstrzygającej o zastosowaniu środka, o którym mowa w art. 1 pkt 3 tej ustawy, lub</w:t>
      </w:r>
    </w:p>
    <w:p w14:paraId="2305E86A" w14:textId="77777777" w:rsidR="00753B6A" w:rsidRPr="00753B6A" w:rsidRDefault="00753B6A" w:rsidP="00753B6A">
      <w:pPr>
        <w:pStyle w:val="paragraph"/>
        <w:numPr>
          <w:ilvl w:val="0"/>
          <w:numId w:val="9"/>
        </w:numPr>
        <w:spacing w:before="12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sz w:val="20"/>
          <w:szCs w:val="20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 lub</w:t>
      </w:r>
    </w:p>
    <w:p w14:paraId="34B1FF68" w14:textId="77777777" w:rsidR="00753B6A" w:rsidRPr="00753B6A" w:rsidRDefault="00753B6A" w:rsidP="00753B6A">
      <w:pPr>
        <w:pStyle w:val="paragraph"/>
        <w:numPr>
          <w:ilvl w:val="0"/>
          <w:numId w:val="9"/>
        </w:numPr>
        <w:spacing w:before="12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753B6A">
        <w:rPr>
          <w:rFonts w:asciiTheme="minorHAnsi" w:eastAsiaTheme="minorEastAsia" w:hAnsiTheme="minorHAnsi" w:cstheme="minorHAnsi"/>
          <w:sz w:val="20"/>
          <w:szCs w:val="20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 3 tej ustawy.</w:t>
      </w:r>
    </w:p>
    <w:p w14:paraId="2B9FFB8B" w14:textId="77777777" w:rsidR="00753B6A" w:rsidRPr="00753B6A" w:rsidRDefault="00753B6A" w:rsidP="00753B6A">
      <w:pPr>
        <w:pStyle w:val="Standard"/>
        <w:widowControl w:val="0"/>
        <w:tabs>
          <w:tab w:val="left" w:leader="dot" w:pos="2268"/>
          <w:tab w:val="left" w:leader="dot" w:pos="3969"/>
          <w:tab w:val="left" w:pos="5954"/>
          <w:tab w:val="left" w:leader="dot" w:pos="9071"/>
        </w:tabs>
        <w:spacing w:before="120"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ar-SA"/>
        </w:rPr>
      </w:pPr>
    </w:p>
    <w:p w14:paraId="3381D744" w14:textId="77777777" w:rsidR="00753B6A" w:rsidRPr="00753B6A" w:rsidRDefault="00753B6A" w:rsidP="00753B6A">
      <w:pPr>
        <w:spacing w:after="160"/>
        <w:jc w:val="both"/>
        <w:rPr>
          <w:rFonts w:cstheme="minorHAnsi"/>
          <w:sz w:val="20"/>
          <w:szCs w:val="20"/>
          <w:u w:val="single"/>
        </w:rPr>
      </w:pPr>
      <w:r w:rsidRPr="00753B6A">
        <w:rPr>
          <w:rFonts w:cstheme="minorHAnsi"/>
          <w:sz w:val="20"/>
          <w:szCs w:val="20"/>
          <w:u w:val="single"/>
        </w:rPr>
        <w:t>Pouczenie:</w:t>
      </w:r>
      <w:r w:rsidRPr="00753B6A">
        <w:rPr>
          <w:rFonts w:cstheme="minorHAnsi"/>
          <w:sz w:val="20"/>
          <w:szCs w:val="20"/>
        </w:rPr>
        <w:t xml:space="preserve"> </w:t>
      </w:r>
    </w:p>
    <w:p w14:paraId="172C2864" w14:textId="77777777" w:rsidR="00753B6A" w:rsidRPr="00753B6A" w:rsidRDefault="00753B6A" w:rsidP="00753B6A">
      <w:pPr>
        <w:spacing w:after="160"/>
        <w:jc w:val="both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 xml:space="preserve">Osoba lub podmiot podlegające wykluczeniu na podstawie art. 7 ust 1 ustawy z dnia 13 kwietnia 2022 r. o szczególnych rozwiązaniach w zakresie przeciwdziałania wspieraniu agresji na Ukrainę oraz służących ochronie bezpieczeństwa narodowego, które w okresie tego wykluczenia ubiegają się o udzielenie zamówienia publicznego lub dopuszczenie do udziału w konkursie lub biorą udział w postępowaniu o udzielenie zamówienia publicznego lub w konkursie, podlegają karze pieniężnej. </w:t>
      </w:r>
    </w:p>
    <w:p w14:paraId="14165242" w14:textId="77777777" w:rsidR="00753B6A" w:rsidRPr="00753B6A" w:rsidRDefault="00753B6A" w:rsidP="00753B6A">
      <w:pPr>
        <w:spacing w:before="120" w:after="0"/>
        <w:jc w:val="both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>Karę pieniężną nakłada Prezes Urzędu Zamówień Publicznych, w drodze decyzji, w wysokości do 20 000 000 zł.</w:t>
      </w:r>
    </w:p>
    <w:p w14:paraId="375E5DDB" w14:textId="77777777" w:rsidR="00753B6A" w:rsidRPr="00753B6A" w:rsidRDefault="00753B6A" w:rsidP="00753B6A">
      <w:pPr>
        <w:spacing w:after="160"/>
        <w:ind w:left="5954"/>
        <w:jc w:val="both"/>
        <w:rPr>
          <w:rFonts w:cstheme="minorHAnsi"/>
          <w:sz w:val="20"/>
          <w:szCs w:val="20"/>
        </w:rPr>
      </w:pPr>
    </w:p>
    <w:p w14:paraId="5012ACE4" w14:textId="77777777" w:rsidR="0090501A" w:rsidRPr="00753B6A" w:rsidRDefault="0090501A" w:rsidP="0090501A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753B6A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3A437705" w14:textId="77777777" w:rsidR="00753B6A" w:rsidRPr="00753B6A" w:rsidRDefault="00753B6A" w:rsidP="00753B6A">
      <w:pPr>
        <w:spacing w:line="360" w:lineRule="auto"/>
        <w:jc w:val="center"/>
        <w:rPr>
          <w:rFonts w:cstheme="minorHAnsi"/>
          <w:b/>
          <w:i/>
          <w:iCs/>
          <w:color w:val="FF0000"/>
          <w:sz w:val="20"/>
          <w:szCs w:val="20"/>
          <w:u w:val="single"/>
        </w:rPr>
      </w:pPr>
    </w:p>
    <w:p w14:paraId="06465E96" w14:textId="5BD56144" w:rsidR="00753B6A" w:rsidRPr="00753B6A" w:rsidRDefault="00753B6A" w:rsidP="00753B6A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color w:val="FF0000"/>
          <w:sz w:val="16"/>
          <w:szCs w:val="16"/>
        </w:rPr>
      </w:pPr>
      <w:r w:rsidRPr="00753B6A">
        <w:rPr>
          <w:rFonts w:cstheme="minorHAnsi"/>
          <w:i/>
          <w:iCs/>
          <w:color w:val="FF0000"/>
          <w:sz w:val="16"/>
          <w:szCs w:val="16"/>
        </w:rPr>
        <w:t>Dokument należy wypełnić i podpisać kwalifikowanym podpisem elektronicznym lub podpisem zaufanym lub podpisem osobistym</w:t>
      </w:r>
      <w:r w:rsidRPr="00753B6A">
        <w:rPr>
          <w:rFonts w:cstheme="minorHAnsi"/>
          <w:i/>
          <w:iCs/>
          <w:color w:val="FF0000"/>
          <w:sz w:val="16"/>
          <w:szCs w:val="16"/>
        </w:rPr>
        <w:t xml:space="preserve"> (dowód osobisty z warstwą elektroniczną)</w:t>
      </w:r>
      <w:r w:rsidRPr="00753B6A">
        <w:rPr>
          <w:rFonts w:cstheme="minorHAnsi"/>
          <w:i/>
          <w:iCs/>
          <w:color w:val="FF0000"/>
          <w:sz w:val="16"/>
          <w:szCs w:val="16"/>
        </w:rPr>
        <w:t>.</w:t>
      </w:r>
    </w:p>
    <w:p w14:paraId="54A75026" w14:textId="77777777" w:rsidR="00753B6A" w:rsidRPr="00753B6A" w:rsidRDefault="00753B6A" w:rsidP="00753B6A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color w:val="FF0000"/>
          <w:sz w:val="16"/>
          <w:szCs w:val="16"/>
        </w:rPr>
      </w:pPr>
      <w:r w:rsidRPr="00753B6A">
        <w:rPr>
          <w:rFonts w:cstheme="minorHAnsi"/>
          <w:i/>
          <w:iCs/>
          <w:color w:val="FF0000"/>
          <w:sz w:val="16"/>
          <w:szCs w:val="16"/>
        </w:rPr>
        <w:t xml:space="preserve">Zamawiający zaleca zapisanie dokumentu w formacie PDF. </w:t>
      </w:r>
    </w:p>
    <w:p w14:paraId="4939DA33" w14:textId="77777777" w:rsidR="00753B6A" w:rsidRPr="00753B6A" w:rsidRDefault="00753B6A" w:rsidP="00753B6A">
      <w:pPr>
        <w:spacing w:line="360" w:lineRule="auto"/>
        <w:jc w:val="center"/>
        <w:rPr>
          <w:rFonts w:cstheme="minorHAnsi"/>
          <w:b/>
          <w:color w:val="FF0000"/>
          <w:sz w:val="20"/>
          <w:szCs w:val="20"/>
          <w:u w:val="single"/>
        </w:rPr>
      </w:pPr>
    </w:p>
    <w:p w14:paraId="04E7CA83" w14:textId="77777777" w:rsidR="00753B6A" w:rsidRPr="00753B6A" w:rsidRDefault="00753B6A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</w:p>
    <w:sectPr w:rsidR="00753B6A" w:rsidRPr="00753B6A" w:rsidSect="00B95C3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605F" w14:textId="77777777" w:rsidR="002B5337" w:rsidRDefault="002B5337" w:rsidP="00AE7E46">
      <w:pPr>
        <w:spacing w:after="0" w:line="240" w:lineRule="auto"/>
      </w:pPr>
      <w:r>
        <w:separator/>
      </w:r>
    </w:p>
  </w:endnote>
  <w:endnote w:type="continuationSeparator" w:id="0">
    <w:p w14:paraId="241C0B9C" w14:textId="77777777" w:rsidR="002B5337" w:rsidRDefault="002B5337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3D0F" w14:textId="6743DABE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D5B7" w14:textId="77777777" w:rsidR="002B5337" w:rsidRDefault="002B5337" w:rsidP="00AE7E46">
      <w:pPr>
        <w:spacing w:after="0" w:line="240" w:lineRule="auto"/>
      </w:pPr>
      <w:r>
        <w:separator/>
      </w:r>
    </w:p>
  </w:footnote>
  <w:footnote w:type="continuationSeparator" w:id="0">
    <w:p w14:paraId="449C7AC4" w14:textId="77777777" w:rsidR="002B5337" w:rsidRDefault="002B5337" w:rsidP="00AE7E46">
      <w:pPr>
        <w:spacing w:after="0" w:line="240" w:lineRule="auto"/>
      </w:pPr>
      <w:r>
        <w:continuationSeparator/>
      </w:r>
    </w:p>
  </w:footnote>
  <w:footnote w:id="1">
    <w:p w14:paraId="57EF28B0" w14:textId="77777777" w:rsidR="00753B6A" w:rsidRDefault="00753B6A" w:rsidP="00753B6A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w każdym punkcie.</w:t>
      </w:r>
    </w:p>
  </w:footnote>
  <w:footnote w:id="2">
    <w:p w14:paraId="0CF8D1E4" w14:textId="77777777" w:rsidR="00753B6A" w:rsidRDefault="00753B6A" w:rsidP="00753B6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0BFC">
        <w:t>Lista osób i podmiotów, wobec których są stosowane środki ograniczające, prowadzona przez ministra właściwego do spraw wewnętrznych, o której mowa w art. 2 ust. 1 ustawy z dnia 13 kwietnia 2022 r. o szczególnych rozwiązaniach w zakresie przeciwdziałania wspieraniu agresji na Ukrainę oraz służących ochronie bezpieczeństwa narodowego.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7137"/>
    <w:multiLevelType w:val="hybridMultilevel"/>
    <w:tmpl w:val="D89E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0"/>
  </w:num>
  <w:num w:numId="2" w16cid:durableId="1730761019">
    <w:abstractNumId w:val="7"/>
  </w:num>
  <w:num w:numId="3" w16cid:durableId="1983000451">
    <w:abstractNumId w:val="3"/>
  </w:num>
  <w:num w:numId="4" w16cid:durableId="416754951">
    <w:abstractNumId w:val="2"/>
  </w:num>
  <w:num w:numId="5" w16cid:durableId="1366642103">
    <w:abstractNumId w:val="8"/>
  </w:num>
  <w:num w:numId="6" w16cid:durableId="560992173">
    <w:abstractNumId w:val="5"/>
  </w:num>
  <w:num w:numId="7" w16cid:durableId="134220607">
    <w:abstractNumId w:val="6"/>
  </w:num>
  <w:num w:numId="8" w16cid:durableId="589433956">
    <w:abstractNumId w:val="4"/>
  </w:num>
  <w:num w:numId="9" w16cid:durableId="4163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07BD5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5337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0381B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5268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53B6A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617AC"/>
    <w:rsid w:val="008635C6"/>
    <w:rsid w:val="00863AF1"/>
    <w:rsid w:val="00863D4F"/>
    <w:rsid w:val="008640CF"/>
    <w:rsid w:val="00884DBF"/>
    <w:rsid w:val="008A39FB"/>
    <w:rsid w:val="008B04B0"/>
    <w:rsid w:val="008C1A16"/>
    <w:rsid w:val="008D024C"/>
    <w:rsid w:val="008D6C2B"/>
    <w:rsid w:val="008F0829"/>
    <w:rsid w:val="008F485B"/>
    <w:rsid w:val="0090501A"/>
    <w:rsid w:val="00910B69"/>
    <w:rsid w:val="00973C71"/>
    <w:rsid w:val="00976E35"/>
    <w:rsid w:val="00982B95"/>
    <w:rsid w:val="009A082A"/>
    <w:rsid w:val="009B4D2B"/>
    <w:rsid w:val="009B5C8A"/>
    <w:rsid w:val="009C266A"/>
    <w:rsid w:val="009E48E0"/>
    <w:rsid w:val="009E700C"/>
    <w:rsid w:val="009F26D7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84472"/>
    <w:rsid w:val="00B9278C"/>
    <w:rsid w:val="00B95C34"/>
    <w:rsid w:val="00BD0CB1"/>
    <w:rsid w:val="00BD27B0"/>
    <w:rsid w:val="00BE29A4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27A3D"/>
    <w:rsid w:val="00D43086"/>
    <w:rsid w:val="00D84F80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678B"/>
    <w:pPr>
      <w:ind w:left="720"/>
      <w:contextualSpacing/>
    </w:pPr>
  </w:style>
  <w:style w:type="paragraph" w:customStyle="1" w:styleId="pkt">
    <w:name w:val="pkt"/>
    <w:basedOn w:val="Normalny"/>
    <w:rsid w:val="0050381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intensywne">
    <w:name w:val="Intense Reference"/>
    <w:uiPriority w:val="32"/>
    <w:qFormat/>
    <w:rsid w:val="008D024C"/>
    <w:rPr>
      <w:rFonts w:cs="Times New Roman"/>
      <w:b/>
      <w:bCs/>
      <w:color w:val="4F81BD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B6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B6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B6A"/>
    <w:rPr>
      <w:vertAlign w:val="superscript"/>
    </w:rPr>
  </w:style>
  <w:style w:type="paragraph" w:customStyle="1" w:styleId="Standard">
    <w:name w:val="Standard"/>
    <w:rsid w:val="00753B6A"/>
    <w:pPr>
      <w:suppressAutoHyphens/>
      <w:autoSpaceDN w:val="0"/>
    </w:pPr>
    <w:rPr>
      <w:rFonts w:ascii="Calibri" w:eastAsia="Calibri" w:hAnsi="Calibri" w:cs="Times New Roman"/>
      <w:lang w:eastAsia="en-US"/>
    </w:rPr>
  </w:style>
  <w:style w:type="paragraph" w:customStyle="1" w:styleId="paragraph">
    <w:name w:val="paragraph"/>
    <w:basedOn w:val="Normalny"/>
    <w:rsid w:val="0075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A44A3C04B34D45B9B30C861BB729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5B7444-8338-49EF-8CE6-F3CB6F8C283A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B0"/>
    <w:rsid w:val="0045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45</cp:revision>
  <cp:lastPrinted>2021-03-22T08:53:00Z</cp:lastPrinted>
  <dcterms:created xsi:type="dcterms:W3CDTF">2018-09-11T09:46:00Z</dcterms:created>
  <dcterms:modified xsi:type="dcterms:W3CDTF">2023-04-03T10:16:00Z</dcterms:modified>
</cp:coreProperties>
</file>