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B3" w:rsidRDefault="00742420" w:rsidP="00742420">
      <w:pPr>
        <w:pStyle w:val="Standard"/>
        <w:spacing w:after="0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Załącznik nr 2</w:t>
      </w:r>
    </w:p>
    <w:p w:rsidR="006B38B3" w:rsidRDefault="006B38B3" w:rsidP="006B38B3">
      <w:pPr>
        <w:pStyle w:val="Standard"/>
        <w:spacing w:after="0"/>
        <w:rPr>
          <w:rFonts w:ascii="Times New Roman" w:hAnsi="Times New Roman"/>
          <w:lang w:eastAsia="pl-PL"/>
        </w:rPr>
      </w:pPr>
    </w:p>
    <w:p w:rsidR="00742420" w:rsidRDefault="00742420" w:rsidP="006B38B3">
      <w:pPr>
        <w:pStyle w:val="Standard"/>
        <w:spacing w:after="0"/>
        <w:rPr>
          <w:rFonts w:ascii="Times New Roman" w:hAnsi="Times New Roman"/>
          <w:lang w:eastAsia="pl-PL"/>
        </w:rPr>
      </w:pPr>
    </w:p>
    <w:p w:rsidR="006B38B3" w:rsidRDefault="006B38B3" w:rsidP="006B38B3">
      <w:pPr>
        <w:pStyle w:val="Standard"/>
        <w:spacing w:after="0"/>
        <w:rPr>
          <w:rFonts w:ascii="Times New Roman" w:hAnsi="Times New Roman"/>
          <w:lang w:eastAsia="pl-PL"/>
        </w:rPr>
      </w:pPr>
      <w:bookmarkStart w:id="0" w:name="_GoBack"/>
      <w:bookmarkEnd w:id="0"/>
      <w:r>
        <w:rPr>
          <w:rFonts w:ascii="Times New Roman" w:hAnsi="Times New Roman"/>
          <w:lang w:eastAsia="pl-PL"/>
        </w:rPr>
        <w:t>ZSR.KG.RK-271-00</w:t>
      </w:r>
      <w:r w:rsidR="0008669D">
        <w:rPr>
          <w:rFonts w:ascii="Times New Roman" w:hAnsi="Times New Roman"/>
          <w:lang w:eastAsia="pl-PL"/>
        </w:rPr>
        <w:t>2/22</w:t>
      </w:r>
    </w:p>
    <w:p w:rsidR="006B38B3" w:rsidRDefault="006B38B3" w:rsidP="006B38B3">
      <w:pPr>
        <w:pStyle w:val="Standard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</w:t>
      </w:r>
    </w:p>
    <w:p w:rsidR="006B38B3" w:rsidRDefault="006B38B3" w:rsidP="006B38B3">
      <w:pPr>
        <w:pStyle w:val="Standard"/>
        <w:spacing w:after="0"/>
        <w:ind w:left="5664"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(miejscowość, data)</w:t>
      </w:r>
    </w:p>
    <w:p w:rsidR="006B38B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6B38B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6B38B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6B38B3" w:rsidRDefault="006B38B3" w:rsidP="006B38B3">
      <w:pPr>
        <w:pStyle w:val="Standard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OFERTY</w:t>
      </w:r>
    </w:p>
    <w:p w:rsidR="006B38B3" w:rsidRDefault="006B38B3" w:rsidP="006B38B3">
      <w:pPr>
        <w:pStyle w:val="Standard"/>
        <w:spacing w:after="0"/>
        <w:rPr>
          <w:rFonts w:ascii="Times New Roman" w:hAnsi="Times New Roman"/>
          <w:b/>
        </w:rPr>
      </w:pPr>
    </w:p>
    <w:p w:rsidR="006B38B3" w:rsidRDefault="006B38B3" w:rsidP="006B38B3">
      <w:pPr>
        <w:pStyle w:val="Standard"/>
        <w:spacing w:after="0"/>
        <w:rPr>
          <w:rFonts w:ascii="Times New Roman" w:hAnsi="Times New Roman"/>
          <w:b/>
        </w:rPr>
      </w:pPr>
    </w:p>
    <w:p w:rsidR="006B38B3" w:rsidRDefault="006B38B3" w:rsidP="006B38B3">
      <w:pPr>
        <w:pStyle w:val="Standard"/>
        <w:spacing w:after="0"/>
        <w:rPr>
          <w:rFonts w:ascii="Times New Roman" w:hAnsi="Times New Roman"/>
          <w:b/>
        </w:rPr>
      </w:pP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Pełne dane adresowe Wykonawcy: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Nazwa (firma)………………………………………………………………………………………………………………………….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Siedziba…………………………………………………………………………………………………………………………………..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Nr. telefonu/ nr faksu……………………………………………………………………………………………………………..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Adres………………………………………………………………………………………………………………………………………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Adres do korespondencji…………………………………………………………………………………………………………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Nr NIP……………………………………………………………………………………………………………………………………..</w:t>
      </w:r>
    </w:p>
    <w:p w:rsidR="006B38B3" w:rsidRDefault="006B38B3" w:rsidP="006B38B3">
      <w:pPr>
        <w:pStyle w:val="Standard"/>
        <w:spacing w:line="600" w:lineRule="auto"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e-mail………………………………………………………………………………………………………………………………………</w:t>
      </w:r>
    </w:p>
    <w:p w:rsidR="006B38B3" w:rsidRDefault="006B38B3" w:rsidP="006B38B3">
      <w:pPr>
        <w:pStyle w:val="Standard"/>
        <w:spacing w:line="360" w:lineRule="auto"/>
        <w:jc w:val="both"/>
      </w:pPr>
      <w:r>
        <w:rPr>
          <w:rFonts w:ascii="Cambria" w:eastAsia="Times New Roman" w:hAnsi="Cambria" w:cs="Calibri"/>
          <w:lang w:eastAsia="pl-PL"/>
        </w:rPr>
        <w:t xml:space="preserve">W odpowiedzi na zapytanie cenowe na </w:t>
      </w:r>
      <w:r>
        <w:rPr>
          <w:rFonts w:ascii="Times New Roman" w:eastAsia="Times New Roman" w:hAnsi="Times New Roman" w:cs="Calibri"/>
          <w:lang w:eastAsia="pl-PL"/>
        </w:rPr>
        <w:t>zakup i dostawa komputerów przenośnych, serwera, monitora interaktywnego, drukarki i kserokopiarki</w:t>
      </w:r>
      <w:r>
        <w:rPr>
          <w:rFonts w:ascii="Cambria" w:eastAsia="Times New Roman" w:hAnsi="Cambria" w:cs="Calibri"/>
          <w:lang w:eastAsia="pl-PL"/>
        </w:rPr>
        <w:t xml:space="preserve"> do Zespołu Szkół Centrum Kształcenia Rolniczego w Żarnowcu w ramach realizacji projektu pt. </w:t>
      </w:r>
      <w:r>
        <w:rPr>
          <w:rFonts w:ascii="Cambria" w:eastAsia="Times New Roman" w:hAnsi="Cambria" w:cs="Calibri"/>
          <w:b/>
          <w:lang w:eastAsia="pl-PL"/>
        </w:rPr>
        <w:t xml:space="preserve">Modernizacja pracowni kształcenia zawodowego w ZSCKR w Żarnowcu </w:t>
      </w:r>
      <w:r>
        <w:rPr>
          <w:rFonts w:ascii="Cambria" w:eastAsia="Times New Roman" w:hAnsi="Cambria" w:cs="Calibri"/>
          <w:lang w:eastAsia="pl-PL"/>
        </w:rPr>
        <w:t>w ramach wniosku o dofinansowanie realizacji projektu w ramach Regionalnego Programu Operacyjnego Województwa Śląskiego na lata 2014-2020 (Europejski Fundusz Rozwoju Regionalnego) dla osi priorytetowej: XII. Infrastruktura edukacyjna dla działania: 12.2. Infrastruktura kształcenia zawodowego dla poddziałania: 12.2.1. Infrastruktura kształcenia zawodowego - ZIT</w:t>
      </w:r>
    </w:p>
    <w:p w:rsidR="006B38B3" w:rsidRDefault="006B38B3" w:rsidP="006B38B3">
      <w:pPr>
        <w:pStyle w:val="Standard"/>
        <w:spacing w:line="360" w:lineRule="auto"/>
        <w:jc w:val="center"/>
      </w:pPr>
      <w:r>
        <w:rPr>
          <w:rFonts w:ascii="Times New Roman" w:hAnsi="Times New Roman"/>
          <w:b/>
        </w:rPr>
        <w:t>Tytuł:</w:t>
      </w:r>
      <w:r>
        <w:rPr>
          <w:rFonts w:ascii="Cambria" w:eastAsia="Times New Roman" w:hAnsi="Cambria" w:cs="Calibri"/>
          <w:lang w:eastAsia="pl-PL"/>
        </w:rPr>
        <w:t xml:space="preserve"> </w:t>
      </w:r>
      <w:r>
        <w:rPr>
          <w:rFonts w:ascii="Times New Roman" w:eastAsia="Times New Roman" w:hAnsi="Times New Roman" w:cs="Calibri"/>
          <w:b/>
          <w:lang w:eastAsia="pl-PL"/>
        </w:rPr>
        <w:t>„Zakup i dostawa komputerów przenośnych, serwera, monitora interaktywnego, drukarki i kserokopiarki do Zespołu Szkół Centrum Kształcenia Rolniczego w Żarnowcu”</w:t>
      </w:r>
      <w:bookmarkStart w:id="1" w:name="Bookmark5"/>
    </w:p>
    <w:bookmarkEnd w:id="1"/>
    <w:p w:rsidR="006B38B3" w:rsidRDefault="006B38B3" w:rsidP="006B38B3">
      <w:pPr>
        <w:pStyle w:val="Standard"/>
        <w:spacing w:after="0"/>
        <w:rPr>
          <w:rFonts w:ascii="Times New Roman" w:hAnsi="Times New Roman"/>
          <w:b/>
        </w:rPr>
      </w:pPr>
    </w:p>
    <w:p w:rsidR="006B38B3" w:rsidRDefault="006B38B3" w:rsidP="006B38B3">
      <w:pPr>
        <w:pStyle w:val="Standard"/>
        <w:spacing w:after="0"/>
        <w:jc w:val="center"/>
        <w:rPr>
          <w:rFonts w:ascii="Times New Roman" w:hAnsi="Times New Roman"/>
          <w:b/>
        </w:rPr>
      </w:pPr>
    </w:p>
    <w:p w:rsidR="006B38B3" w:rsidRDefault="006B38B3" w:rsidP="006B38B3">
      <w:pPr>
        <w:pStyle w:val="Standard"/>
        <w:spacing w:after="0"/>
        <w:jc w:val="center"/>
        <w:rPr>
          <w:rFonts w:ascii="Times New Roman" w:hAnsi="Times New Roman"/>
          <w:b/>
        </w:rPr>
      </w:pPr>
    </w:p>
    <w:p w:rsidR="006B38B3" w:rsidRDefault="006B38B3" w:rsidP="006B38B3">
      <w:pPr>
        <w:pStyle w:val="Standard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I:</w:t>
      </w:r>
    </w:p>
    <w:p w:rsidR="006B38B3" w:rsidRDefault="006B38B3" w:rsidP="006B38B3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Odpowiadając na skierowane do nas zapytanie cenowe składam ofertę następującej treści:</w:t>
      </w:r>
    </w:p>
    <w:tbl>
      <w:tblPr>
        <w:tblW w:w="95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6"/>
        <w:gridCol w:w="2195"/>
        <w:gridCol w:w="73"/>
        <w:gridCol w:w="2108"/>
      </w:tblGrid>
      <w:tr w:rsidR="006B38B3" w:rsidTr="002F1059">
        <w:trPr>
          <w:trHeight w:val="284"/>
        </w:trPr>
        <w:tc>
          <w:tcPr>
            <w:tcW w:w="5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Określenie zamówienia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>Cena jednostkowa brutto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jednostkowa netto</w:t>
            </w:r>
          </w:p>
        </w:tc>
      </w:tr>
      <w:tr w:rsidR="006B38B3" w:rsidTr="002F1059">
        <w:trPr>
          <w:trHeight w:val="522"/>
        </w:trPr>
        <w:tc>
          <w:tcPr>
            <w:tcW w:w="5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  <w:bCs/>
                <w:lang w:eastAsia="pl-PL"/>
              </w:rPr>
            </w:pPr>
            <w:r>
              <w:rPr>
                <w:rFonts w:ascii="Times New Roman" w:eastAsia="SimSun" w:hAnsi="Times New Roman"/>
                <w:b/>
                <w:bCs/>
                <w:lang w:eastAsia="pl-PL"/>
              </w:rPr>
              <w:t>Komputer przenośny z oprogramowaniem biurowym z dostępem do Internetu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540"/>
        </w:trPr>
        <w:tc>
          <w:tcPr>
            <w:tcW w:w="5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Marka, model typ – proponowanego sprzętu</w:t>
            </w:r>
          </w:p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43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213"/>
        </w:trPr>
        <w:tc>
          <w:tcPr>
            <w:tcW w:w="5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Okres gwarancji</w:t>
            </w:r>
          </w:p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43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707"/>
        </w:trPr>
        <w:tc>
          <w:tcPr>
            <w:tcW w:w="5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Najkrótszy możliwy termin realizacji</w:t>
            </w:r>
          </w:p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43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332"/>
        </w:trPr>
        <w:tc>
          <w:tcPr>
            <w:tcW w:w="520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pl-PL"/>
              </w:rPr>
              <w:t>Torba na komputer przenośny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b/>
                <w:bCs/>
              </w:rPr>
              <w:t>Cena jednostkowa brutto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B38B3" w:rsidRPr="00FC797E" w:rsidRDefault="006B38B3" w:rsidP="002E587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C797E">
              <w:rPr>
                <w:rFonts w:ascii="Times New Roman" w:eastAsia="Times New Roman" w:hAnsi="Times New Roman"/>
                <w:b/>
                <w:lang w:eastAsia="pl-PL"/>
              </w:rPr>
              <w:t>Cena jednostkowa netto</w:t>
            </w:r>
          </w:p>
        </w:tc>
      </w:tr>
      <w:tr w:rsidR="006B38B3" w:rsidTr="002F1059">
        <w:trPr>
          <w:trHeight w:val="360"/>
        </w:trPr>
        <w:tc>
          <w:tcPr>
            <w:tcW w:w="5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707"/>
        </w:trPr>
        <w:tc>
          <w:tcPr>
            <w:tcW w:w="52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Marka, model, symbol – proponowanego sprzętu</w:t>
            </w:r>
          </w:p>
        </w:tc>
        <w:tc>
          <w:tcPr>
            <w:tcW w:w="437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707"/>
        </w:trPr>
        <w:tc>
          <w:tcPr>
            <w:tcW w:w="52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Okres gwarancji</w:t>
            </w:r>
          </w:p>
        </w:tc>
        <w:tc>
          <w:tcPr>
            <w:tcW w:w="437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707"/>
        </w:trPr>
        <w:tc>
          <w:tcPr>
            <w:tcW w:w="52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Najkrótszy możliwy termin realizacji</w:t>
            </w:r>
          </w:p>
        </w:tc>
        <w:tc>
          <w:tcPr>
            <w:tcW w:w="437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332"/>
        </w:trPr>
        <w:tc>
          <w:tcPr>
            <w:tcW w:w="520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eastAsia="SimSun" w:hAnsi="Times New Roman"/>
                <w:b/>
                <w:bCs/>
              </w:rPr>
              <w:t>Serwer</w:t>
            </w:r>
            <w:r w:rsidR="0051038F">
              <w:rPr>
                <w:rFonts w:ascii="Times New Roman" w:eastAsia="SimSun" w:hAnsi="Times New Roman"/>
                <w:b/>
                <w:bCs/>
              </w:rPr>
              <w:t xml:space="preserve"> </w:t>
            </w:r>
          </w:p>
          <w:p w:rsidR="002F1059" w:rsidRPr="002F1059" w:rsidRDefault="0051038F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</w:rPr>
            </w:pPr>
            <w:r w:rsidRPr="002F1059">
              <w:rPr>
                <w:rFonts w:ascii="Times New Roman" w:eastAsia="SimSun" w:hAnsi="Times New Roman"/>
                <w:b/>
                <w:bCs/>
                <w:color w:val="FF0000"/>
              </w:rPr>
              <w:t xml:space="preserve">Uwaga! </w:t>
            </w:r>
            <w:r w:rsidR="002F1059" w:rsidRPr="002F1059">
              <w:rPr>
                <w:rFonts w:ascii="Times New Roman" w:eastAsia="SimSun" w:hAnsi="Times New Roman"/>
                <w:b/>
                <w:bCs/>
                <w:color w:val="FF0000"/>
              </w:rPr>
              <w:t>0% VAT</w:t>
            </w:r>
          </w:p>
          <w:p w:rsidR="002F1059" w:rsidRPr="002F1059" w:rsidRDefault="002F1059" w:rsidP="002F1059">
            <w:pPr>
              <w:pStyle w:val="Standard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>Ustawa z dnia 11 marca 2004 r o podatku od towarów i usług. Na podstawie art. 83 ust. 1 pkt. 26 stawkę 0% stosuje się dla dostaw sprzętu komputerowego do placówek oświatowych.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</w:t>
            </w:r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>Wykaz towarów, których dostawa jest opodatkowana stawką 0% na podstawie ART. 83 UST. 1 PKT 26 ustawy:</w:t>
            </w:r>
          </w:p>
          <w:p w:rsidR="002F1059" w:rsidRPr="002F1059" w:rsidRDefault="002F1059" w:rsidP="002F1059">
            <w:pPr>
              <w:pStyle w:val="Standard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>• Jednostki centralne komputerów, serwery, monitory, zestawy komputerów stacjonarnych</w:t>
            </w:r>
          </w:p>
          <w:p w:rsidR="002F1059" w:rsidRPr="002F1059" w:rsidRDefault="002F1059" w:rsidP="002F1059">
            <w:pPr>
              <w:pStyle w:val="Standard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>• Drukarki</w:t>
            </w:r>
          </w:p>
          <w:p w:rsidR="002F1059" w:rsidRPr="002F1059" w:rsidRDefault="002F1059" w:rsidP="002F1059">
            <w:pPr>
              <w:pStyle w:val="Standard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>• Skanery</w:t>
            </w:r>
          </w:p>
          <w:p w:rsidR="002F1059" w:rsidRPr="002F1059" w:rsidRDefault="002F1059" w:rsidP="002F1059">
            <w:pPr>
              <w:pStyle w:val="Standard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>• Urządzenia komputerowe do pism Braille'a (dla osób niewidomych i niedowidzących)</w:t>
            </w:r>
          </w:p>
          <w:p w:rsidR="0051038F" w:rsidRDefault="002F1059" w:rsidP="002F1059">
            <w:pPr>
              <w:pStyle w:val="Standard"/>
              <w:spacing w:after="0" w:line="240" w:lineRule="auto"/>
              <w:rPr>
                <w:rFonts w:ascii="Times New Roman" w:eastAsia="SimSun" w:hAnsi="Times New Roman"/>
                <w:b/>
                <w:bCs/>
              </w:rPr>
            </w:pPr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• Urządzenia do transmisji danych cyfrowych (w tym koncentratory i </w:t>
            </w:r>
            <w:proofErr w:type="spellStart"/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>switche</w:t>
            </w:r>
            <w:proofErr w:type="spellEnd"/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sieciowe, routery i modemy)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b/>
                <w:bCs/>
              </w:rPr>
              <w:t>Cena jednostkowa brutto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b/>
                <w:bCs/>
              </w:rPr>
              <w:t>Cena jednostkowa netto</w:t>
            </w:r>
          </w:p>
        </w:tc>
      </w:tr>
      <w:tr w:rsidR="006B38B3" w:rsidTr="002F1059">
        <w:trPr>
          <w:trHeight w:val="360"/>
        </w:trPr>
        <w:tc>
          <w:tcPr>
            <w:tcW w:w="5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707"/>
        </w:trPr>
        <w:tc>
          <w:tcPr>
            <w:tcW w:w="52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Marka, model symbol – proponowanego sprzętu</w:t>
            </w:r>
          </w:p>
        </w:tc>
        <w:tc>
          <w:tcPr>
            <w:tcW w:w="437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707"/>
        </w:trPr>
        <w:tc>
          <w:tcPr>
            <w:tcW w:w="52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Okres gwarancji</w:t>
            </w:r>
          </w:p>
        </w:tc>
        <w:tc>
          <w:tcPr>
            <w:tcW w:w="437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707"/>
        </w:trPr>
        <w:tc>
          <w:tcPr>
            <w:tcW w:w="520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lastRenderedPageBreak/>
              <w:t>Najkrótszy możliwy termin realizacji</w:t>
            </w:r>
          </w:p>
        </w:tc>
        <w:tc>
          <w:tcPr>
            <w:tcW w:w="4376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1038F" w:rsidTr="002F1059">
        <w:trPr>
          <w:trHeight w:val="360"/>
        </w:trPr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Default="0051038F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51038F">
              <w:rPr>
                <w:rFonts w:ascii="Times New Roman" w:eastAsia="SimSun" w:hAnsi="Times New Roman"/>
                <w:b/>
              </w:rPr>
              <w:t>SWITCH</w:t>
            </w:r>
          </w:p>
          <w:p w:rsidR="002F1059" w:rsidRPr="002F1059" w:rsidRDefault="002F1059" w:rsidP="002F1059">
            <w:pPr>
              <w:pStyle w:val="Standard"/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</w:rPr>
            </w:pPr>
            <w:r w:rsidRPr="002F1059">
              <w:rPr>
                <w:rFonts w:ascii="Times New Roman" w:eastAsia="SimSun" w:hAnsi="Times New Roman"/>
                <w:b/>
                <w:bCs/>
                <w:color w:val="FF0000"/>
              </w:rPr>
              <w:t>Uwaga! 0% VAT</w:t>
            </w:r>
          </w:p>
          <w:p w:rsidR="002F1059" w:rsidRPr="0051038F" w:rsidRDefault="002F1059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Default="002F1059" w:rsidP="002F105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b/>
                <w:bCs/>
              </w:rPr>
              <w:t>Cena jednostkowa brutto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1038F" w:rsidRDefault="002F1059" w:rsidP="002F105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b/>
                <w:bCs/>
              </w:rPr>
              <w:t>Cena jednostkowa netto</w:t>
            </w:r>
          </w:p>
        </w:tc>
      </w:tr>
      <w:tr w:rsidR="0051038F" w:rsidTr="002F1059">
        <w:trPr>
          <w:trHeight w:val="332"/>
        </w:trPr>
        <w:tc>
          <w:tcPr>
            <w:tcW w:w="520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Default="0051038F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Default="0051038F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1038F" w:rsidRDefault="0051038F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1038F" w:rsidTr="002F1059">
        <w:trPr>
          <w:trHeight w:val="707"/>
        </w:trPr>
        <w:tc>
          <w:tcPr>
            <w:tcW w:w="52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Default="0051038F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 w:rsidRPr="0051038F">
              <w:rPr>
                <w:rFonts w:ascii="Times New Roman" w:eastAsia="SimSun" w:hAnsi="Times New Roman"/>
              </w:rPr>
              <w:t>Marka, model symbol – proponowanego sprzętu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Default="0051038F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1038F" w:rsidTr="002F1059">
        <w:trPr>
          <w:trHeight w:val="707"/>
        </w:trPr>
        <w:tc>
          <w:tcPr>
            <w:tcW w:w="52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Pr="0051038F" w:rsidRDefault="0051038F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 w:rsidRPr="0051038F">
              <w:rPr>
                <w:rFonts w:ascii="Times New Roman" w:eastAsia="SimSun" w:hAnsi="Times New Roman"/>
              </w:rPr>
              <w:t>Najkrótszy możliwy termin realizacji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Default="0051038F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1038F" w:rsidTr="002F1059">
        <w:trPr>
          <w:trHeight w:val="707"/>
        </w:trPr>
        <w:tc>
          <w:tcPr>
            <w:tcW w:w="52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Pr="0051038F" w:rsidRDefault="0051038F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 w:rsidRPr="0051038F">
              <w:rPr>
                <w:rFonts w:ascii="Times New Roman" w:eastAsia="SimSun" w:hAnsi="Times New Roman"/>
              </w:rPr>
              <w:t>Najkrótszy możliwy termin realizacji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Default="0051038F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08669D" w:rsidRDefault="0008669D" w:rsidP="006B38B3">
      <w:pPr>
        <w:pStyle w:val="Standard"/>
        <w:spacing w:after="0"/>
        <w:rPr>
          <w:rFonts w:ascii="Times New Roman" w:hAnsi="Times New Roman"/>
          <w:b/>
        </w:rPr>
      </w:pPr>
    </w:p>
    <w:p w:rsidR="006B38B3" w:rsidRDefault="006B38B3" w:rsidP="006B38B3">
      <w:pPr>
        <w:pStyle w:val="Standard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Całkowity koszt realizacji Części I zapytania cenowego:</w:t>
      </w:r>
    </w:p>
    <w:p w:rsidR="006B38B3" w:rsidRPr="00FC797E" w:rsidRDefault="006B38B3" w:rsidP="006B38B3">
      <w:pPr>
        <w:pStyle w:val="Standard"/>
        <w:spacing w:after="0"/>
        <w:rPr>
          <w:rFonts w:ascii="Times New Roman" w:hAnsi="Times New Roman"/>
        </w:rPr>
      </w:pPr>
      <w:r w:rsidRPr="00FC797E">
        <w:rPr>
          <w:rFonts w:ascii="Times New Roman" w:hAnsi="Times New Roman"/>
        </w:rPr>
        <w:t>komputer przenośny z oprogramowaniem i dostępem do Internetu 15 szt. - …...............................</w:t>
      </w:r>
    </w:p>
    <w:p w:rsidR="006B38B3" w:rsidRPr="00FC797E" w:rsidRDefault="006B38B3" w:rsidP="006B38B3">
      <w:pPr>
        <w:pStyle w:val="Standard"/>
        <w:spacing w:after="0"/>
        <w:rPr>
          <w:rFonts w:ascii="Times New Roman" w:hAnsi="Times New Roman"/>
        </w:rPr>
      </w:pPr>
      <w:r w:rsidRPr="00FC797E">
        <w:rPr>
          <w:rFonts w:ascii="Times New Roman" w:hAnsi="Times New Roman"/>
        </w:rPr>
        <w:t>torba na komputer przenośny 15szt. - …....................................................................</w:t>
      </w:r>
    </w:p>
    <w:p w:rsidR="006B38B3" w:rsidRDefault="006B38B3" w:rsidP="006B38B3">
      <w:pPr>
        <w:pStyle w:val="Standard"/>
        <w:spacing w:after="0"/>
        <w:rPr>
          <w:rFonts w:ascii="Times New Roman" w:hAnsi="Times New Roman"/>
        </w:rPr>
      </w:pPr>
      <w:r w:rsidRPr="00FC797E">
        <w:rPr>
          <w:rFonts w:ascii="Times New Roman" w:hAnsi="Times New Roman"/>
        </w:rPr>
        <w:t>serwer 1szt. - …......................................................................................</w:t>
      </w:r>
    </w:p>
    <w:p w:rsidR="002F1059" w:rsidRPr="002F1059" w:rsidRDefault="002F1059" w:rsidP="006B38B3">
      <w:pPr>
        <w:pStyle w:val="Standard"/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switch</w:t>
      </w:r>
      <w:proofErr w:type="spellEnd"/>
      <w:r w:rsidRPr="00FC797E">
        <w:rPr>
          <w:rFonts w:ascii="Times New Roman" w:hAnsi="Times New Roman"/>
        </w:rPr>
        <w:t xml:space="preserve"> 1szt. - …......................................................................................</w:t>
      </w:r>
    </w:p>
    <w:p w:rsidR="006B38B3" w:rsidRDefault="006B38B3" w:rsidP="006B38B3">
      <w:pPr>
        <w:pStyle w:val="Standard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razem netto:................................................................razem brutto:......................................................</w:t>
      </w:r>
    </w:p>
    <w:p w:rsidR="0008669D" w:rsidRDefault="0008669D" w:rsidP="006B38B3">
      <w:pPr>
        <w:pStyle w:val="Standard"/>
        <w:spacing w:after="0"/>
        <w:jc w:val="center"/>
        <w:rPr>
          <w:rFonts w:ascii="Times New Roman" w:hAnsi="Times New Roman"/>
          <w:b/>
        </w:rPr>
      </w:pPr>
    </w:p>
    <w:p w:rsidR="0008669D" w:rsidRDefault="0008669D" w:rsidP="006B38B3">
      <w:pPr>
        <w:pStyle w:val="Standard"/>
        <w:spacing w:after="0"/>
        <w:jc w:val="center"/>
        <w:rPr>
          <w:rFonts w:ascii="Times New Roman" w:hAnsi="Times New Roman"/>
          <w:b/>
        </w:rPr>
      </w:pPr>
    </w:p>
    <w:p w:rsidR="006B38B3" w:rsidRDefault="006B38B3" w:rsidP="006B38B3">
      <w:pPr>
        <w:pStyle w:val="Standard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II:</w:t>
      </w:r>
    </w:p>
    <w:p w:rsidR="006B38B3" w:rsidRDefault="006B38B3" w:rsidP="006B38B3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Oferujemy wykonania zamówienia na zasadach określonych w zapytaniu cenowym za:</w:t>
      </w:r>
    </w:p>
    <w:tbl>
      <w:tblPr>
        <w:tblW w:w="95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2408"/>
        <w:gridCol w:w="2218"/>
      </w:tblGrid>
      <w:tr w:rsidR="006B38B3" w:rsidTr="002E5872">
        <w:trPr>
          <w:trHeight w:val="284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Określenie zamówienia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>Cena jednostkowa brutto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jednostkowa netto</w:t>
            </w:r>
          </w:p>
        </w:tc>
      </w:tr>
      <w:tr w:rsidR="006B38B3" w:rsidTr="002E5872">
        <w:trPr>
          <w:trHeight w:val="522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monitor interaktywny</w:t>
            </w:r>
          </w:p>
          <w:p w:rsidR="002F1059" w:rsidRPr="002F1059" w:rsidRDefault="002F1059" w:rsidP="002F1059">
            <w:pPr>
              <w:pStyle w:val="Standard"/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</w:rPr>
            </w:pPr>
            <w:r w:rsidRPr="002F1059">
              <w:rPr>
                <w:rFonts w:ascii="Times New Roman" w:eastAsia="SimSun" w:hAnsi="Times New Roman"/>
                <w:b/>
                <w:bCs/>
                <w:color w:val="FF0000"/>
              </w:rPr>
              <w:t>Uwaga! 0% VAT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540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Marka, model, symbol – proponowanego sprzętu</w:t>
            </w:r>
          </w:p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213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Okres gwarancji</w:t>
            </w:r>
          </w:p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707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Najkrótszy możliwy termin realizacji</w:t>
            </w:r>
          </w:p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6B38B3" w:rsidRDefault="006B38B3" w:rsidP="006B38B3">
      <w:pPr>
        <w:pStyle w:val="Standard"/>
        <w:spacing w:after="0" w:line="360" w:lineRule="auto"/>
        <w:rPr>
          <w:rFonts w:ascii="Times New Roman" w:hAnsi="Times New Roman"/>
          <w:b/>
        </w:rPr>
      </w:pPr>
    </w:p>
    <w:p w:rsidR="006B38B3" w:rsidRDefault="006B38B3" w:rsidP="006B38B3">
      <w:pPr>
        <w:pStyle w:val="Akapitzlist"/>
        <w:spacing w:after="0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III:</w:t>
      </w:r>
    </w:p>
    <w:p w:rsidR="006B38B3" w:rsidRDefault="006B38B3" w:rsidP="006B38B3">
      <w:pPr>
        <w:pStyle w:val="Akapitzlist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Oferujemy wykonania zamówienia na zasadach określonych w zapytaniu cenowym za:</w:t>
      </w:r>
    </w:p>
    <w:tbl>
      <w:tblPr>
        <w:tblW w:w="95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2408"/>
        <w:gridCol w:w="2218"/>
      </w:tblGrid>
      <w:tr w:rsidR="006B38B3" w:rsidTr="002E5872">
        <w:trPr>
          <w:trHeight w:val="284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Określenie zamówienia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>Cena jednostkowa brutto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jednostkowa netto</w:t>
            </w:r>
          </w:p>
        </w:tc>
      </w:tr>
      <w:tr w:rsidR="006B38B3" w:rsidTr="002E5872">
        <w:trPr>
          <w:trHeight w:val="522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lastRenderedPageBreak/>
              <w:t>Drukarka laserowa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540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Marka, model, symbol – proponowanego sprzętu</w:t>
            </w:r>
          </w:p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213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Okres gwarancji</w:t>
            </w:r>
          </w:p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707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Najkrótszy możliwy termin realizacji</w:t>
            </w:r>
          </w:p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6B38B3" w:rsidRDefault="006B38B3" w:rsidP="002F1059">
      <w:pPr>
        <w:pStyle w:val="Standard"/>
        <w:spacing w:after="0" w:line="360" w:lineRule="auto"/>
        <w:rPr>
          <w:rFonts w:ascii="Times New Roman" w:hAnsi="Times New Roman"/>
          <w:b/>
        </w:rPr>
      </w:pPr>
    </w:p>
    <w:p w:rsidR="006B38B3" w:rsidRDefault="006B38B3" w:rsidP="002F1059">
      <w:pPr>
        <w:pStyle w:val="Akapitzlist"/>
        <w:spacing w:after="0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IV:</w:t>
      </w:r>
    </w:p>
    <w:p w:rsidR="006B38B3" w:rsidRDefault="006B38B3" w:rsidP="006B38B3">
      <w:pPr>
        <w:pStyle w:val="Akapitzlist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Oferujemy wykonania zamówienia na zasadach określonych w zapytaniu cenowym za:</w:t>
      </w:r>
    </w:p>
    <w:tbl>
      <w:tblPr>
        <w:tblW w:w="95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2408"/>
        <w:gridCol w:w="2218"/>
      </w:tblGrid>
      <w:tr w:rsidR="006B38B3" w:rsidTr="002E5872">
        <w:trPr>
          <w:trHeight w:val="284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Określenie zamówienia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>Cena jednostkowa brutto</w:t>
            </w:r>
            <w:r>
              <w:rPr>
                <w:rStyle w:val="Odwoanieprzypisudolnego"/>
              </w:rPr>
              <w:footnoteReference w:id="4"/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jednostkowa netto</w:t>
            </w:r>
          </w:p>
        </w:tc>
      </w:tr>
      <w:tr w:rsidR="006B38B3" w:rsidTr="002E5872">
        <w:trPr>
          <w:trHeight w:val="522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Kserokopiarka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540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Marka, model, symbol – proponowanego sprzętu</w:t>
            </w:r>
          </w:p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213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Okres gwarancji</w:t>
            </w:r>
          </w:p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707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Okres realizacji zamówienia (podać liczbę tygodni lub liczbę miesięcy)</w:t>
            </w:r>
          </w:p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6B38B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6B38B3" w:rsidRPr="006B38B3" w:rsidRDefault="006B38B3" w:rsidP="000A1617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6B38B3">
        <w:rPr>
          <w:rFonts w:ascii="Times New Roman" w:hAnsi="Times New Roman"/>
        </w:rPr>
        <w:t>Wyrażam zgodę na przetwarzanie danych osobowych zawartych w ofercie dla potrzeb niezbędnych do realizacji procedury oceny ofert zgodnie z ustawą z dnia 29 stycznia 1997 r. o ochronie danych osobowych (Dz. U. z 2016 r. poz. 922</w:t>
      </w:r>
      <w:r w:rsidRPr="006B38B3">
        <w:t xml:space="preserve"> </w:t>
      </w:r>
      <w:r w:rsidRPr="006B38B3">
        <w:rPr>
          <w:rFonts w:ascii="Times New Roman" w:hAnsi="Times New Roman"/>
        </w:rPr>
        <w:t>z 2018 r. poz.</w:t>
      </w:r>
      <w:r>
        <w:rPr>
          <w:rFonts w:ascii="Times New Roman" w:hAnsi="Times New Roman"/>
        </w:rPr>
        <w:t xml:space="preserve"> </w:t>
      </w:r>
      <w:r w:rsidRPr="006B38B3">
        <w:rPr>
          <w:rFonts w:ascii="Times New Roman" w:hAnsi="Times New Roman"/>
        </w:rPr>
        <w:t>138, 723.).</w:t>
      </w:r>
    </w:p>
    <w:p w:rsidR="006B38B3" w:rsidRDefault="006B38B3" w:rsidP="006B38B3">
      <w:pPr>
        <w:pStyle w:val="Standard"/>
        <w:spacing w:after="0" w:line="360" w:lineRule="auto"/>
        <w:ind w:left="720"/>
        <w:rPr>
          <w:rFonts w:ascii="Times New Roman" w:hAnsi="Times New Roman"/>
        </w:rPr>
      </w:pPr>
    </w:p>
    <w:p w:rsidR="006B38B3" w:rsidRDefault="006B38B3" w:rsidP="006B38B3">
      <w:pPr>
        <w:pStyle w:val="Standard"/>
        <w:spacing w:after="0" w:line="360" w:lineRule="auto"/>
        <w:rPr>
          <w:rFonts w:ascii="Times New Roman" w:hAnsi="Times New Roman"/>
        </w:rPr>
      </w:pPr>
    </w:p>
    <w:p w:rsidR="006B38B3" w:rsidRDefault="006B38B3" w:rsidP="006B38B3">
      <w:pPr>
        <w:pStyle w:val="Standard"/>
        <w:spacing w:after="0" w:line="360" w:lineRule="auto"/>
        <w:rPr>
          <w:rFonts w:ascii="Times New Roman" w:hAnsi="Times New Roman"/>
        </w:rPr>
      </w:pPr>
    </w:p>
    <w:p w:rsidR="006B38B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6B38B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6B38B3" w:rsidRPr="006B38B3" w:rsidRDefault="006B38B3" w:rsidP="006B38B3">
      <w:pPr>
        <w:pStyle w:val="Standard"/>
        <w:spacing w:after="0"/>
        <w:rPr>
          <w:rFonts w:ascii="Times New Roman" w:hAnsi="Times New Roman"/>
          <w:color w:val="FFFFFF" w:themeColor="background1"/>
        </w:rPr>
      </w:pPr>
      <w:r w:rsidRPr="006B38B3">
        <w:rPr>
          <w:rFonts w:ascii="Times New Roman" w:hAnsi="Times New Roman"/>
          <w:color w:val="FFFFFF" w:themeColor="background1"/>
        </w:rPr>
        <w:t xml:space="preserve">                                                                                                                 ……………………………….</w:t>
      </w:r>
    </w:p>
    <w:p w:rsidR="006B38B3" w:rsidRPr="006B38B3" w:rsidRDefault="006B38B3" w:rsidP="006B38B3">
      <w:pPr>
        <w:pStyle w:val="Standard"/>
        <w:spacing w:after="0"/>
        <w:ind w:left="5664" w:firstLine="708"/>
        <w:rPr>
          <w:rFonts w:ascii="Times New Roman" w:hAnsi="Times New Roman"/>
          <w:i/>
          <w:color w:val="FFFFFF" w:themeColor="background1"/>
        </w:rPr>
      </w:pPr>
      <w:r w:rsidRPr="006B38B3">
        <w:rPr>
          <w:rFonts w:ascii="Times New Roman" w:hAnsi="Times New Roman"/>
          <w:i/>
          <w:color w:val="FFFFFF" w:themeColor="background1"/>
        </w:rPr>
        <w:t>Podpis osoby upoważnionej</w:t>
      </w:r>
    </w:p>
    <w:p w:rsidR="006B38B3" w:rsidRDefault="006B38B3" w:rsidP="006B38B3">
      <w:pPr>
        <w:pStyle w:val="Standard"/>
      </w:pPr>
    </w:p>
    <w:p w:rsidR="00F716B0" w:rsidRDefault="00F716B0"/>
    <w:sectPr w:rsidR="00F716B0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AD8" w:rsidRDefault="00F05AD8" w:rsidP="006B38B3">
      <w:pPr>
        <w:spacing w:after="0" w:line="240" w:lineRule="auto"/>
      </w:pPr>
      <w:r>
        <w:separator/>
      </w:r>
    </w:p>
  </w:endnote>
  <w:endnote w:type="continuationSeparator" w:id="0">
    <w:p w:rsidR="00F05AD8" w:rsidRDefault="00F05AD8" w:rsidP="006B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85" w:rsidRDefault="002D7AF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742420">
      <w:rPr>
        <w:noProof/>
      </w:rPr>
      <w:t>4</w:t>
    </w:r>
    <w:r>
      <w:fldChar w:fldCharType="end"/>
    </w:r>
  </w:p>
  <w:p w:rsidR="00FC0E85" w:rsidRDefault="00F05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AD8" w:rsidRDefault="00F05AD8" w:rsidP="006B38B3">
      <w:pPr>
        <w:spacing w:after="0" w:line="240" w:lineRule="auto"/>
      </w:pPr>
      <w:r>
        <w:separator/>
      </w:r>
    </w:p>
  </w:footnote>
  <w:footnote w:type="continuationSeparator" w:id="0">
    <w:p w:rsidR="00F05AD8" w:rsidRDefault="00F05AD8" w:rsidP="006B38B3">
      <w:pPr>
        <w:spacing w:after="0" w:line="240" w:lineRule="auto"/>
      </w:pPr>
      <w:r>
        <w:continuationSeparator/>
      </w:r>
    </w:p>
  </w:footnote>
  <w:footnote w:id="1">
    <w:p w:rsidR="006B38B3" w:rsidRDefault="006B38B3" w:rsidP="006B38B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</w:rPr>
        <w:t>Cena brutto tzn. musi uwzględniać wszystkie koszty i składniki niezbędne do wykonania zamówienia oraz ewentualne składki na ubezpieczenie społecznie i zdrowotne, których obowiązek regulowania wynika z aktualnie obowiązujących przepisów zarówno przez Wykonawcę jak i Zamawiającego.</w:t>
      </w:r>
    </w:p>
  </w:footnote>
  <w:footnote w:id="2">
    <w:p w:rsidR="006B38B3" w:rsidRDefault="006B38B3" w:rsidP="006B38B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</w:rPr>
        <w:t>Cena brutto tzn. musi uwzględniać wszystkie koszty i składniki niezbędne do wykonania zamówienia oraz ewentualne składki na ubezpieczenie społecznie i zdrowotne, których obowiązek regulowania wynika z aktualnie obowiązujących przepisów zarówno przez Wykonawcę jak i Zamawiającego.</w:t>
      </w:r>
    </w:p>
  </w:footnote>
  <w:footnote w:id="3">
    <w:p w:rsidR="006B38B3" w:rsidRDefault="006B38B3" w:rsidP="006B38B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</w:rPr>
        <w:t>Cena brutto tzn. musi uwzględniać wszystkie koszty i składniki niezbędne do wykonania zamówienia oraz ewentualne składki na ubezpieczenie społecznie i zdrowotne, których obowiązek regulowania wynika z aktualnie obowiązujących przepisów zarówno przez Wykonawcę jak i Zamawiającego.</w:t>
      </w:r>
    </w:p>
  </w:footnote>
  <w:footnote w:id="4">
    <w:p w:rsidR="006B38B3" w:rsidRDefault="006B38B3" w:rsidP="006B38B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</w:rPr>
        <w:t>Cena brutto tzn. musi uwzględniać wszystkie koszty i składniki niezbędne do wykonania zamówienia oraz ewentualne składki na ubezpieczenie społecznie i zdrowotne, których obowiązek regulowania wynika z aktualnie obowiązujących przepisów zarówno przez Wykonawcę jak i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85" w:rsidRDefault="002D7AF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1EF2FA" wp14:editId="485C2621">
          <wp:extent cx="6188759" cy="623520"/>
          <wp:effectExtent l="0" t="0" r="2491" b="513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759" cy="623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30E1A"/>
    <w:multiLevelType w:val="multilevel"/>
    <w:tmpl w:val="5690406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46"/>
    <w:rsid w:val="0008669D"/>
    <w:rsid w:val="000A2C43"/>
    <w:rsid w:val="001540B9"/>
    <w:rsid w:val="002D7AF3"/>
    <w:rsid w:val="002F1059"/>
    <w:rsid w:val="002F4746"/>
    <w:rsid w:val="0051038F"/>
    <w:rsid w:val="006B38B3"/>
    <w:rsid w:val="00742420"/>
    <w:rsid w:val="00C0187F"/>
    <w:rsid w:val="00C71287"/>
    <w:rsid w:val="00F05AD8"/>
    <w:rsid w:val="00F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B7D7"/>
  <w15:chartTrackingRefBased/>
  <w15:docId w15:val="{1E8A1955-008B-4A85-AF6A-E851818A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38B3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38B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Nagwek">
    <w:name w:val="header"/>
    <w:basedOn w:val="Standard"/>
    <w:link w:val="NagwekZnak"/>
    <w:rsid w:val="006B38B3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38B3"/>
    <w:rPr>
      <w:rFonts w:ascii="Calibri" w:eastAsia="Calibri" w:hAnsi="Calibri" w:cs="Times New Roman"/>
      <w:kern w:val="3"/>
    </w:rPr>
  </w:style>
  <w:style w:type="paragraph" w:styleId="Stopka">
    <w:name w:val="footer"/>
    <w:basedOn w:val="Standard"/>
    <w:link w:val="StopkaZnak"/>
    <w:rsid w:val="006B38B3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38B3"/>
    <w:rPr>
      <w:rFonts w:ascii="Calibri" w:eastAsia="Calibri" w:hAnsi="Calibri" w:cs="Times New Roman"/>
      <w:kern w:val="3"/>
    </w:rPr>
  </w:style>
  <w:style w:type="paragraph" w:styleId="Akapitzlist">
    <w:name w:val="List Paragraph"/>
    <w:basedOn w:val="Standard"/>
    <w:rsid w:val="006B38B3"/>
    <w:pPr>
      <w:ind w:left="720"/>
    </w:pPr>
  </w:style>
  <w:style w:type="paragraph" w:styleId="Tekstprzypisudolnego">
    <w:name w:val="footnote text"/>
    <w:basedOn w:val="Standard"/>
    <w:link w:val="TekstprzypisudolnegoZnak"/>
    <w:rsid w:val="006B3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38B3"/>
    <w:rPr>
      <w:rFonts w:ascii="Calibri" w:eastAsia="Calibri" w:hAnsi="Calibri" w:cs="Times New Roman"/>
      <w:kern w:val="3"/>
      <w:sz w:val="20"/>
      <w:szCs w:val="20"/>
    </w:rPr>
  </w:style>
  <w:style w:type="character" w:styleId="Odwoanieprzypisudolnego">
    <w:name w:val="footnote reference"/>
    <w:basedOn w:val="Domylnaczcionkaakapitu"/>
    <w:rsid w:val="006B38B3"/>
    <w:rPr>
      <w:position w:val="0"/>
      <w:vertAlign w:val="superscript"/>
    </w:rPr>
  </w:style>
  <w:style w:type="numbering" w:customStyle="1" w:styleId="WWNum3">
    <w:name w:val="WWNum3"/>
    <w:basedOn w:val="Bezlisty"/>
    <w:rsid w:val="006B38B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8</cp:revision>
  <dcterms:created xsi:type="dcterms:W3CDTF">2022-05-16T09:00:00Z</dcterms:created>
  <dcterms:modified xsi:type="dcterms:W3CDTF">2022-05-21T07:17:00Z</dcterms:modified>
</cp:coreProperties>
</file>