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8EE3E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DE1839">
        <w:rPr>
          <w:rFonts w:ascii="Arial" w:hAnsi="Arial"/>
          <w:b/>
        </w:rPr>
        <w:t xml:space="preserve"> – część </w:t>
      </w:r>
      <w:r w:rsidR="004C335F">
        <w:rPr>
          <w:rFonts w:ascii="Arial" w:hAnsi="Arial"/>
          <w:b/>
        </w:rPr>
        <w:t>……</w:t>
      </w:r>
      <w:r w:rsidR="00DE1839">
        <w:rPr>
          <w:rFonts w:ascii="Arial" w:hAnsi="Arial"/>
          <w:b/>
        </w:rPr>
        <w:t xml:space="preserve">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39EDB649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6D42DA" w:rsidRPr="006D42DA">
        <w:rPr>
          <w:rFonts w:ascii="Arial" w:hAnsi="Arial"/>
          <w:b/>
          <w:bCs/>
          <w:color w:val="000000"/>
          <w:sz w:val="20"/>
          <w:szCs w:val="20"/>
        </w:rPr>
        <w:t>„TRANSPORT ŻYWYCH OSOBNIKÓW KURAKÓW LEŚNYCH”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32066F49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0512776D" w14:textId="77777777" w:rsidR="009929B6" w:rsidRDefault="009929B6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BE806F5" w14:textId="7F23376E" w:rsidR="009929B6" w:rsidRPr="009929B6" w:rsidRDefault="009929B6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9929B6">
        <w:rPr>
          <w:rFonts w:ascii="Arial" w:hAnsi="Arial"/>
          <w:b/>
          <w:color w:val="000000"/>
          <w:sz w:val="20"/>
          <w:szCs w:val="20"/>
          <w:u w:val="single"/>
        </w:rPr>
        <w:lastRenderedPageBreak/>
        <w:t>Część I Zamówienia:</w:t>
      </w:r>
    </w:p>
    <w:p w14:paraId="0D2523F2" w14:textId="56E03B6B" w:rsidR="00421854" w:rsidRPr="00421854" w:rsidRDefault="00421854" w:rsidP="0042185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/>
          <w:color w:val="000000"/>
          <w:sz w:val="20"/>
          <w:szCs w:val="20"/>
        </w:rPr>
        <w:t>1)</w:t>
      </w:r>
      <w:r w:rsidRPr="00421854">
        <w:rPr>
          <w:rFonts w:ascii="Arial" w:hAnsi="Arial"/>
          <w:b/>
          <w:color w:val="000000"/>
          <w:sz w:val="20"/>
          <w:szCs w:val="20"/>
        </w:rPr>
        <w:tab/>
        <w:t xml:space="preserve">Cena netto  za 1 kurs na trasie Spychowo – Ruszów (do </w:t>
      </w:r>
      <w:r w:rsidR="00534CDC">
        <w:rPr>
          <w:rFonts w:ascii="Arial" w:hAnsi="Arial"/>
          <w:b/>
          <w:color w:val="000000"/>
          <w:sz w:val="20"/>
          <w:szCs w:val="20"/>
        </w:rPr>
        <w:t>5</w:t>
      </w:r>
      <w:r w:rsidRPr="00421854">
        <w:rPr>
          <w:rFonts w:ascii="Arial" w:hAnsi="Arial"/>
          <w:b/>
          <w:color w:val="000000"/>
          <w:sz w:val="20"/>
          <w:szCs w:val="20"/>
        </w:rPr>
        <w:t>0 osobników cietrzewia) wynosi …….. złotych słownie  powiększone o należny podatek VAT w wysokości ……., co stanowi kwotę ……….. złotych brutto</w:t>
      </w:r>
    </w:p>
    <w:p w14:paraId="4C1C3BE1" w14:textId="7354633E" w:rsidR="00421854" w:rsidRDefault="00421854" w:rsidP="00421854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/>
          <w:color w:val="000000"/>
          <w:sz w:val="20"/>
          <w:szCs w:val="20"/>
        </w:rPr>
        <w:t>2)</w:t>
      </w:r>
      <w:r w:rsidRPr="00421854">
        <w:rPr>
          <w:rFonts w:ascii="Arial" w:hAnsi="Arial"/>
          <w:b/>
          <w:color w:val="000000"/>
          <w:sz w:val="20"/>
          <w:szCs w:val="20"/>
        </w:rPr>
        <w:tab/>
        <w:t>Cena netto  za 1 kurs na trasie Ruszów -</w:t>
      </w:r>
      <w:r w:rsidR="00534CDC">
        <w:rPr>
          <w:rFonts w:ascii="Arial" w:hAnsi="Arial"/>
          <w:b/>
          <w:color w:val="000000"/>
          <w:sz w:val="20"/>
          <w:szCs w:val="20"/>
        </w:rPr>
        <w:t xml:space="preserve"> </w:t>
      </w:r>
      <w:bookmarkStart w:id="2" w:name="_GoBack"/>
      <w:bookmarkEnd w:id="2"/>
      <w:r w:rsidRPr="00421854">
        <w:rPr>
          <w:rFonts w:ascii="Arial" w:hAnsi="Arial"/>
          <w:b/>
          <w:color w:val="000000"/>
          <w:sz w:val="20"/>
          <w:szCs w:val="20"/>
        </w:rPr>
        <w:t>Spychowo ( 5-8  osobników cietrzewia) wynosi …….. złotych słownie  powiększone o należny podatek VAT w wysokości ……., co stanowi kwotę ……….. złotych brutto</w:t>
      </w:r>
    </w:p>
    <w:p w14:paraId="6F858D69" w14:textId="1BB87A32" w:rsidR="009929B6" w:rsidRPr="009929B6" w:rsidRDefault="009929B6" w:rsidP="009929B6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9929B6">
        <w:rPr>
          <w:rFonts w:ascii="Arial" w:hAnsi="Arial"/>
          <w:b/>
          <w:color w:val="000000"/>
          <w:sz w:val="20"/>
          <w:szCs w:val="20"/>
          <w:u w:val="single"/>
        </w:rPr>
        <w:t>Część II Zamówienia:</w:t>
      </w:r>
    </w:p>
    <w:tbl>
      <w:tblPr>
        <w:tblpPr w:leftFromText="141" w:rightFromText="141" w:vertAnchor="text" w:horzAnchor="margin" w:tblpXSpec="center" w:tblpY="6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8"/>
        <w:gridCol w:w="1418"/>
        <w:gridCol w:w="1417"/>
        <w:gridCol w:w="2092"/>
      </w:tblGrid>
      <w:tr w:rsidR="009929B6" w:rsidRPr="00CA4124" w14:paraId="5175C8A8" w14:textId="77777777" w:rsidTr="00274D14">
        <w:trPr>
          <w:trHeight w:val="990"/>
        </w:trPr>
        <w:tc>
          <w:tcPr>
            <w:tcW w:w="4537" w:type="dxa"/>
            <w:shd w:val="clear" w:color="auto" w:fill="auto"/>
            <w:vAlign w:val="center"/>
          </w:tcPr>
          <w:p w14:paraId="76A664C5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 w:rsidRPr="006E57B6">
              <w:rPr>
                <w:b/>
                <w:sz w:val="18"/>
                <w:szCs w:val="18"/>
              </w:rPr>
              <w:t>Czynność</w:t>
            </w:r>
          </w:p>
        </w:tc>
        <w:tc>
          <w:tcPr>
            <w:tcW w:w="1418" w:type="dxa"/>
          </w:tcPr>
          <w:p w14:paraId="6874D2E0" w14:textId="77777777" w:rsidR="009929B6" w:rsidRDefault="009929B6" w:rsidP="00274D14">
            <w:pPr>
              <w:jc w:val="center"/>
              <w:rPr>
                <w:b/>
                <w:sz w:val="18"/>
                <w:szCs w:val="18"/>
              </w:rPr>
            </w:pPr>
          </w:p>
          <w:p w14:paraId="64CAB836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transportów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9CB7B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 w:rsidRPr="006E57B6">
              <w:rPr>
                <w:b/>
                <w:sz w:val="18"/>
                <w:szCs w:val="18"/>
              </w:rPr>
              <w:t>Wartość netto (zł)</w:t>
            </w:r>
          </w:p>
          <w:p w14:paraId="22CFFBB0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745CA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 w:rsidRPr="006E57B6">
              <w:rPr>
                <w:b/>
                <w:sz w:val="18"/>
                <w:szCs w:val="18"/>
              </w:rPr>
              <w:t>Podatek VAT (…. %) (zł)</w:t>
            </w:r>
          </w:p>
          <w:p w14:paraId="6C3D085C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C76912D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 w:rsidRPr="006E57B6">
              <w:rPr>
                <w:b/>
                <w:sz w:val="18"/>
                <w:szCs w:val="18"/>
              </w:rPr>
              <w:t>Całkowita cena brutto (zł)</w:t>
            </w:r>
          </w:p>
          <w:p w14:paraId="6BAC70F1" w14:textId="77777777" w:rsidR="009929B6" w:rsidRPr="006E57B6" w:rsidRDefault="009929B6" w:rsidP="00274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x ( C+D)</w:t>
            </w:r>
          </w:p>
        </w:tc>
      </w:tr>
      <w:tr w:rsidR="009929B6" w:rsidRPr="00CA4124" w14:paraId="1FA92893" w14:textId="77777777" w:rsidTr="00274D14">
        <w:tc>
          <w:tcPr>
            <w:tcW w:w="4537" w:type="dxa"/>
            <w:shd w:val="clear" w:color="auto" w:fill="auto"/>
            <w:vAlign w:val="center"/>
          </w:tcPr>
          <w:p w14:paraId="2E9FBFA8" w14:textId="77777777" w:rsidR="009929B6" w:rsidRPr="00E66C65" w:rsidRDefault="009929B6" w:rsidP="00274D14">
            <w:pPr>
              <w:jc w:val="center"/>
              <w:rPr>
                <w:b/>
              </w:rPr>
            </w:pPr>
            <w:r w:rsidRPr="00E66C65">
              <w:rPr>
                <w:b/>
              </w:rPr>
              <w:t>A</w:t>
            </w:r>
          </w:p>
        </w:tc>
        <w:tc>
          <w:tcPr>
            <w:tcW w:w="1418" w:type="dxa"/>
          </w:tcPr>
          <w:p w14:paraId="418855B7" w14:textId="77777777" w:rsidR="009929B6" w:rsidRDefault="009929B6" w:rsidP="00274D1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D2479" w14:textId="77777777" w:rsidR="009929B6" w:rsidRPr="00E66C65" w:rsidRDefault="009929B6" w:rsidP="00274D1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D0B5F" w14:textId="77777777" w:rsidR="009929B6" w:rsidRPr="00E66C65" w:rsidRDefault="009929B6" w:rsidP="00274D1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02A3E69" w14:textId="77777777" w:rsidR="009929B6" w:rsidRPr="00E66C65" w:rsidRDefault="009929B6" w:rsidP="00274D1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9929B6" w:rsidRPr="00CA4124" w14:paraId="39D3582F" w14:textId="77777777" w:rsidTr="00274D14">
        <w:trPr>
          <w:trHeight w:val="163"/>
        </w:trPr>
        <w:tc>
          <w:tcPr>
            <w:tcW w:w="4537" w:type="dxa"/>
            <w:shd w:val="clear" w:color="auto" w:fill="auto"/>
            <w:vAlign w:val="center"/>
          </w:tcPr>
          <w:p w14:paraId="37864E91" w14:textId="77777777" w:rsidR="009929B6" w:rsidRDefault="009929B6" w:rsidP="00274D1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Transport  WISŁA – RUSZÓW lub RUSZÓW - WISŁA                       </w:t>
            </w:r>
          </w:p>
          <w:p w14:paraId="3680EF3C" w14:textId="77777777" w:rsidR="009929B6" w:rsidRPr="00E66C65" w:rsidRDefault="009929B6" w:rsidP="00274D14">
            <w:pPr>
              <w:jc w:val="center"/>
            </w:pPr>
            <w:r>
              <w:rPr>
                <w:iCs/>
              </w:rPr>
              <w:t xml:space="preserve">  do 30 osobników</w:t>
            </w:r>
          </w:p>
        </w:tc>
        <w:tc>
          <w:tcPr>
            <w:tcW w:w="1418" w:type="dxa"/>
          </w:tcPr>
          <w:p w14:paraId="0B66B37B" w14:textId="77777777" w:rsidR="009929B6" w:rsidRPr="00E66C65" w:rsidRDefault="009929B6" w:rsidP="00274D14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0319F" w14:textId="77777777" w:rsidR="009929B6" w:rsidRPr="00E66C65" w:rsidRDefault="009929B6" w:rsidP="00274D1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7CACF3" w14:textId="77777777" w:rsidR="009929B6" w:rsidRPr="00E66C65" w:rsidRDefault="009929B6" w:rsidP="00274D14">
            <w:pPr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1203E0CA" w14:textId="77777777" w:rsidR="009929B6" w:rsidRPr="00E66C65" w:rsidRDefault="009929B6" w:rsidP="00274D14">
            <w:pPr>
              <w:jc w:val="center"/>
            </w:pPr>
          </w:p>
        </w:tc>
      </w:tr>
      <w:tr w:rsidR="009929B6" w:rsidRPr="00CA4124" w14:paraId="1E811E3C" w14:textId="77777777" w:rsidTr="00274D14">
        <w:trPr>
          <w:trHeight w:val="163"/>
        </w:trPr>
        <w:tc>
          <w:tcPr>
            <w:tcW w:w="4537" w:type="dxa"/>
            <w:shd w:val="clear" w:color="auto" w:fill="auto"/>
            <w:vAlign w:val="center"/>
          </w:tcPr>
          <w:p w14:paraId="7BEAE2C1" w14:textId="77777777" w:rsidR="009929B6" w:rsidRDefault="009929B6" w:rsidP="00274D14">
            <w:pPr>
              <w:jc w:val="center"/>
              <w:rPr>
                <w:iCs/>
              </w:rPr>
            </w:pPr>
            <w:r>
              <w:rPr>
                <w:iCs/>
              </w:rPr>
              <w:t>TRANSPORT</w:t>
            </w:r>
            <w:r>
              <w:t xml:space="preserve"> </w:t>
            </w:r>
            <w:r>
              <w:rPr>
                <w:iCs/>
              </w:rPr>
              <w:t>LEŻAJSK</w:t>
            </w:r>
            <w:r w:rsidRPr="00916067">
              <w:rPr>
                <w:iCs/>
              </w:rPr>
              <w:t xml:space="preserve"> – RUSZÓW </w:t>
            </w:r>
            <w:r>
              <w:rPr>
                <w:iCs/>
              </w:rPr>
              <w:t>lub Ruszów - LEŻAJSK  do 15 osobników</w:t>
            </w:r>
          </w:p>
        </w:tc>
        <w:tc>
          <w:tcPr>
            <w:tcW w:w="1418" w:type="dxa"/>
          </w:tcPr>
          <w:p w14:paraId="7D0A0497" w14:textId="77777777" w:rsidR="009929B6" w:rsidRPr="00E66C65" w:rsidRDefault="009929B6" w:rsidP="00274D14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F0613" w14:textId="77777777" w:rsidR="009929B6" w:rsidRPr="00E66C65" w:rsidRDefault="009929B6" w:rsidP="00274D1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78CC10" w14:textId="77777777" w:rsidR="009929B6" w:rsidRPr="00E66C65" w:rsidRDefault="009929B6" w:rsidP="00274D14">
            <w:pPr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1394E63" w14:textId="77777777" w:rsidR="009929B6" w:rsidRPr="00E66C65" w:rsidRDefault="009929B6" w:rsidP="00274D14">
            <w:pPr>
              <w:jc w:val="center"/>
            </w:pPr>
          </w:p>
        </w:tc>
      </w:tr>
      <w:tr w:rsidR="009929B6" w:rsidRPr="00CA4124" w14:paraId="6396ABB7" w14:textId="77777777" w:rsidTr="00274D14">
        <w:trPr>
          <w:trHeight w:val="163"/>
        </w:trPr>
        <w:tc>
          <w:tcPr>
            <w:tcW w:w="4537" w:type="dxa"/>
            <w:shd w:val="clear" w:color="auto" w:fill="auto"/>
            <w:vAlign w:val="center"/>
          </w:tcPr>
          <w:p w14:paraId="5A719759" w14:textId="77777777" w:rsidR="009929B6" w:rsidRDefault="009929B6" w:rsidP="00274D14">
            <w:pPr>
              <w:jc w:val="center"/>
              <w:rPr>
                <w:iCs/>
              </w:rPr>
            </w:pPr>
            <w:r>
              <w:rPr>
                <w:iCs/>
              </w:rPr>
              <w:t>OGÓŁEM</w:t>
            </w:r>
          </w:p>
        </w:tc>
        <w:tc>
          <w:tcPr>
            <w:tcW w:w="1418" w:type="dxa"/>
          </w:tcPr>
          <w:p w14:paraId="52C809F9" w14:textId="77777777" w:rsidR="009929B6" w:rsidRPr="00E66C65" w:rsidRDefault="009929B6" w:rsidP="00274D1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336AB9" w14:textId="77777777" w:rsidR="009929B6" w:rsidRPr="00E66C65" w:rsidRDefault="009929B6" w:rsidP="00274D1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92302B" w14:textId="77777777" w:rsidR="009929B6" w:rsidRPr="00E66C65" w:rsidRDefault="009929B6" w:rsidP="00274D14">
            <w:pPr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D4ED037" w14:textId="77777777" w:rsidR="009929B6" w:rsidRPr="00E66C65" w:rsidRDefault="009929B6" w:rsidP="00274D14">
            <w:pPr>
              <w:jc w:val="center"/>
            </w:pPr>
          </w:p>
        </w:tc>
      </w:tr>
    </w:tbl>
    <w:p w14:paraId="25BA499A" w14:textId="77777777" w:rsidR="009929B6" w:rsidRDefault="009929B6" w:rsidP="00206894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CC663F4" w14:textId="77777777" w:rsidR="008A70E6" w:rsidRPr="00B6259C" w:rsidRDefault="008A70E6" w:rsidP="008A70E6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34AC0C0D" w14:textId="77777777" w:rsidR="004C335F" w:rsidRDefault="004C335F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5D21020D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284B7B2D" w14:textId="77777777" w:rsidR="008A70E6" w:rsidRPr="008A70E6" w:rsidRDefault="008A70E6" w:rsidP="008A70E6">
      <w:pPr>
        <w:widowControl w:val="0"/>
        <w:spacing w:line="360" w:lineRule="auto"/>
        <w:rPr>
          <w:rFonts w:ascii="Arial" w:hAnsi="Arial"/>
          <w:bCs/>
          <w:color w:val="000000"/>
          <w:sz w:val="20"/>
          <w:szCs w:val="20"/>
        </w:rPr>
      </w:pP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lastRenderedPageBreak/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default" r:id="rId9"/>
      <w:footerReference w:type="default" r:id="rId10"/>
      <w:headerReference w:type="first" r:id="rId11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2A5C" w14:textId="77777777" w:rsidR="00996DF7" w:rsidRDefault="00996DF7" w:rsidP="00347E43">
      <w:r>
        <w:separator/>
      </w:r>
    </w:p>
  </w:endnote>
  <w:endnote w:type="continuationSeparator" w:id="0">
    <w:p w14:paraId="6486FA55" w14:textId="77777777" w:rsidR="00996DF7" w:rsidRDefault="00996DF7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4C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4C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61B6A" w14:textId="77777777" w:rsidR="00996DF7" w:rsidRDefault="00996DF7" w:rsidP="00347E43">
      <w:r>
        <w:separator/>
      </w:r>
    </w:p>
  </w:footnote>
  <w:footnote w:type="continuationSeparator" w:id="0">
    <w:p w14:paraId="15527BA1" w14:textId="77777777" w:rsidR="00996DF7" w:rsidRDefault="00996DF7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3BD3" w14:textId="17B572E9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3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6D42DA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7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.2022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</w:p>
  <w:bookmarkEnd w:id="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410D730-83D4-477C-A04A-4EBC28F66609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94718"/>
    <w:rsid w:val="004C08DC"/>
    <w:rsid w:val="004C335F"/>
    <w:rsid w:val="0050722D"/>
    <w:rsid w:val="0053287C"/>
    <w:rsid w:val="00534CD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96DF7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C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10D730-83D4-477C-A04A-4EBC28F666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Szymon Mikołajczyk</cp:lastModifiedBy>
  <cp:revision>91</cp:revision>
  <cp:lastPrinted>2020-06-17T07:05:00Z</cp:lastPrinted>
  <dcterms:created xsi:type="dcterms:W3CDTF">2021-02-19T13:40:00Z</dcterms:created>
  <dcterms:modified xsi:type="dcterms:W3CDTF">2022-08-03T06:27:00Z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