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FFE4" w14:textId="3BC829FE" w:rsidR="000A1166" w:rsidRPr="00216F9F" w:rsidRDefault="00276A8C" w:rsidP="0092552F">
      <w:pPr>
        <w:tabs>
          <w:tab w:val="left" w:pos="8385"/>
        </w:tabs>
        <w:jc w:val="right"/>
        <w:rPr>
          <w:rFonts w:asciiTheme="minorHAnsi" w:hAnsiTheme="minorHAnsi" w:cstheme="minorBidi"/>
          <w:b/>
          <w:bCs/>
          <w:sz w:val="20"/>
          <w:szCs w:val="20"/>
        </w:rPr>
      </w:pPr>
      <w:r w:rsidRPr="00216F9F">
        <w:rPr>
          <w:rFonts w:asciiTheme="minorHAnsi" w:hAnsiTheme="minorHAnsi" w:cstheme="minorBidi"/>
          <w:b/>
          <w:bCs/>
          <w:sz w:val="20"/>
          <w:szCs w:val="20"/>
        </w:rPr>
        <w:t xml:space="preserve">Załącznik nr </w:t>
      </w:r>
      <w:r w:rsidR="002F32FF" w:rsidRPr="00216F9F">
        <w:rPr>
          <w:rFonts w:asciiTheme="minorHAnsi" w:hAnsiTheme="minorHAnsi" w:cstheme="minorBidi"/>
          <w:b/>
          <w:bCs/>
          <w:sz w:val="20"/>
          <w:szCs w:val="20"/>
        </w:rPr>
        <w:t>5</w:t>
      </w:r>
      <w:r w:rsidRPr="00216F9F">
        <w:rPr>
          <w:rFonts w:asciiTheme="minorHAnsi" w:hAnsiTheme="minorHAnsi" w:cstheme="minorBidi"/>
          <w:b/>
          <w:bCs/>
          <w:sz w:val="20"/>
          <w:szCs w:val="20"/>
        </w:rPr>
        <w:t xml:space="preserve"> do SWZ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0B4F3A98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Oświadczenie wykonawcy </w:t>
      </w:r>
    </w:p>
    <w:p w14:paraId="79879143" w14:textId="2B605DFC" w:rsidR="008853B0" w:rsidRPr="008853B0" w:rsidRDefault="008853B0" w:rsidP="255C6E44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 xml:space="preserve">składane w trybie art. </w:t>
      </w:r>
      <w:r w:rsidR="001C0C14">
        <w:rPr>
          <w:rFonts w:asciiTheme="minorHAnsi" w:hAnsiTheme="minorHAnsi" w:cstheme="minorBidi"/>
          <w:b/>
          <w:bCs/>
        </w:rPr>
        <w:t>274</w:t>
      </w:r>
      <w:r w:rsidRPr="255C6E44">
        <w:rPr>
          <w:rFonts w:asciiTheme="minorHAnsi" w:hAnsiTheme="minorHAnsi" w:cstheme="minorBidi"/>
          <w:b/>
          <w:bCs/>
        </w:rPr>
        <w:t xml:space="preserve"> ust. 1 ustawy – </w:t>
      </w:r>
      <w:r w:rsidR="00206568">
        <w:rPr>
          <w:rFonts w:asciiTheme="minorHAnsi" w:hAnsiTheme="minorHAnsi" w:cstheme="minorBidi"/>
          <w:b/>
          <w:bCs/>
        </w:rPr>
        <w:t>o braku podstaw do wykluczenia</w:t>
      </w:r>
      <w:r w:rsidR="00F415FE">
        <w:rPr>
          <w:rFonts w:asciiTheme="minorHAnsi" w:hAnsiTheme="minorHAnsi" w:cstheme="minorBidi"/>
          <w:b/>
          <w:bCs/>
        </w:rPr>
        <w:t>,</w:t>
      </w:r>
      <w:r w:rsidR="00206568">
        <w:rPr>
          <w:rFonts w:asciiTheme="minorHAnsi" w:hAnsiTheme="minorHAnsi" w:cstheme="minorBidi"/>
          <w:b/>
          <w:bCs/>
        </w:rPr>
        <w:t xml:space="preserve"> </w:t>
      </w:r>
      <w:r w:rsidR="00F415FE">
        <w:rPr>
          <w:rFonts w:asciiTheme="minorHAnsi" w:hAnsiTheme="minorHAnsi" w:cstheme="minorBidi"/>
          <w:b/>
          <w:bCs/>
        </w:rPr>
        <w:t>o których mowa</w:t>
      </w:r>
      <w:r w:rsidR="00206568" w:rsidRPr="00206568">
        <w:rPr>
          <w:rFonts w:asciiTheme="minorHAnsi" w:hAnsiTheme="minorHAnsi" w:cstheme="minorBidi"/>
          <w:b/>
          <w:bCs/>
        </w:rPr>
        <w:t xml:space="preserve"> w art. 7 ust. 1 pkt. 1 – 3 ustawy z dnia 13 kwietnia 2022r. </w:t>
      </w:r>
      <w:r w:rsidR="00F415FE">
        <w:rPr>
          <w:rFonts w:asciiTheme="minorHAnsi" w:hAnsiTheme="minorHAnsi" w:cstheme="minorBidi"/>
          <w:b/>
          <w:bCs/>
        </w:rPr>
        <w:t>–</w:t>
      </w:r>
      <w:r w:rsidR="00206568" w:rsidRPr="00206568">
        <w:rPr>
          <w:rFonts w:asciiTheme="minorHAnsi" w:hAnsiTheme="minorHAnsi" w:cstheme="minorBidi"/>
          <w:b/>
          <w:bCs/>
        </w:rPr>
        <w:t xml:space="preserve"> o</w:t>
      </w:r>
      <w:r w:rsidR="00F415FE">
        <w:rPr>
          <w:rFonts w:asciiTheme="minorHAnsi" w:hAnsiTheme="minorHAnsi" w:cstheme="minorBidi"/>
          <w:b/>
          <w:bCs/>
        </w:rPr>
        <w:t> </w:t>
      </w:r>
      <w:r w:rsidR="00206568" w:rsidRPr="00206568">
        <w:rPr>
          <w:rFonts w:asciiTheme="minorHAnsi" w:hAnsiTheme="minorHAnsi" w:cstheme="minorBidi"/>
          <w:b/>
          <w:bCs/>
        </w:rPr>
        <w:t>szczególnych rozwiązaniach w zakresie przeciwdziałania wspieraniu agresji na Ukrainę oraz służących ochronie bezpieczeństwa narodowego (Dz.U. 2022, poz. 835)</w:t>
      </w:r>
    </w:p>
    <w:p w14:paraId="33A60751" w14:textId="2F6D25E0" w:rsidR="008853B0" w:rsidRPr="008D7F31" w:rsidRDefault="008853B0" w:rsidP="008D7F31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</w:p>
    <w:p w14:paraId="0373856C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792F3483" w14:textId="38AB07C7" w:rsidR="0094565B" w:rsidRDefault="680852D4" w:rsidP="3FE5E976">
      <w:pPr>
        <w:tabs>
          <w:tab w:val="left" w:pos="993"/>
        </w:tabs>
        <w:jc w:val="both"/>
        <w:rPr>
          <w:rFonts w:asciiTheme="minorHAnsi" w:eastAsiaTheme="minorEastAsia" w:hAnsiTheme="minorHAnsi" w:cstheme="minorBidi"/>
        </w:rPr>
      </w:pPr>
      <w:r w:rsidRPr="6485650B">
        <w:rPr>
          <w:rFonts w:asciiTheme="minorHAnsi" w:eastAsiaTheme="minorEastAsia" w:hAnsiTheme="minorHAnsi" w:cstheme="minorBidi"/>
        </w:rPr>
        <w:t xml:space="preserve">W odpowiedzi na otrzymane w toku postępowania o udzielenie zamówienia publicznego </w:t>
      </w:r>
      <w:r w:rsidR="008853B0" w:rsidRPr="6485650B">
        <w:rPr>
          <w:rFonts w:asciiTheme="minorHAnsi" w:eastAsiaTheme="minorEastAsia" w:hAnsiTheme="minorHAnsi" w:cstheme="minorBidi"/>
        </w:rPr>
        <w:t xml:space="preserve">na </w:t>
      </w:r>
      <w:r w:rsidR="78763EE1" w:rsidRPr="6485650B">
        <w:rPr>
          <w:rFonts w:ascii="Calibri" w:hAnsi="Calibri" w:cs="Calibri"/>
          <w:b/>
          <w:bCs/>
        </w:rPr>
        <w:t>dostaw</w:t>
      </w:r>
      <w:r w:rsidR="008D7F31">
        <w:rPr>
          <w:rFonts w:ascii="Calibri" w:hAnsi="Calibri" w:cs="Calibri"/>
          <w:b/>
          <w:bCs/>
        </w:rPr>
        <w:t>ę</w:t>
      </w:r>
      <w:r w:rsidR="78763EE1" w:rsidRPr="6485650B">
        <w:rPr>
          <w:rFonts w:ascii="Calibri" w:hAnsi="Calibri" w:cs="Calibri"/>
          <w:b/>
          <w:bCs/>
        </w:rPr>
        <w:t xml:space="preserve"> </w:t>
      </w:r>
      <w:r w:rsidR="005603FA">
        <w:rPr>
          <w:rFonts w:ascii="Calibri" w:hAnsi="Calibri" w:cs="Calibri"/>
          <w:b/>
          <w:bCs/>
        </w:rPr>
        <w:t>mikrotomu rotacyjnego wraz ze stacją do zatapiania</w:t>
      </w:r>
      <w:r w:rsidR="00216F9F">
        <w:rPr>
          <w:rFonts w:ascii="Calibri" w:hAnsi="Calibri" w:cs="Calibri"/>
          <w:b/>
          <w:bCs/>
        </w:rPr>
        <w:t>, podgrzewaną łaźnią wodną i akcesoriami do Małopolskiego Centrum Nauki Cogiteon</w:t>
      </w:r>
      <w:r w:rsidR="78763EE1" w:rsidRPr="6485650B">
        <w:rPr>
          <w:rFonts w:ascii="Calibri" w:hAnsi="Calibri" w:cs="Calibri"/>
          <w:b/>
          <w:bCs/>
        </w:rPr>
        <w:t xml:space="preserve"> – znak sprawy: MCN.5.261.</w:t>
      </w:r>
      <w:r w:rsidR="00216F9F">
        <w:rPr>
          <w:rFonts w:ascii="Calibri" w:hAnsi="Calibri" w:cs="Calibri"/>
          <w:b/>
          <w:bCs/>
        </w:rPr>
        <w:t>82</w:t>
      </w:r>
      <w:r w:rsidR="78763EE1" w:rsidRPr="6485650B">
        <w:rPr>
          <w:rFonts w:ascii="Calibri" w:hAnsi="Calibri" w:cs="Calibri"/>
          <w:b/>
          <w:bCs/>
        </w:rPr>
        <w:t>.2023.</w:t>
      </w:r>
      <w:r w:rsidR="0A7F5F6A" w:rsidRPr="6485650B">
        <w:rPr>
          <w:rFonts w:asciiTheme="minorHAnsi" w:eastAsiaTheme="minorEastAsia" w:hAnsiTheme="minorHAnsi" w:cstheme="minorBidi"/>
          <w:b/>
          <w:bCs/>
        </w:rPr>
        <w:t xml:space="preserve"> </w:t>
      </w:r>
      <w:r w:rsidR="0A7F5F6A" w:rsidRPr="6485650B">
        <w:rPr>
          <w:rFonts w:asciiTheme="minorHAnsi" w:eastAsiaTheme="minorEastAsia" w:hAnsiTheme="minorHAnsi" w:cstheme="minorBidi"/>
        </w:rPr>
        <w:t xml:space="preserve">– wezwanie do złożenia oświadczeń lub dokumentów w trybie art. </w:t>
      </w:r>
      <w:r w:rsidR="008D7F31">
        <w:rPr>
          <w:rFonts w:asciiTheme="minorHAnsi" w:eastAsiaTheme="minorEastAsia" w:hAnsiTheme="minorHAnsi" w:cstheme="minorBidi"/>
        </w:rPr>
        <w:t>274</w:t>
      </w:r>
      <w:r w:rsidR="0A7F5F6A" w:rsidRPr="6485650B">
        <w:rPr>
          <w:rFonts w:asciiTheme="minorHAnsi" w:eastAsiaTheme="minorEastAsia" w:hAnsiTheme="minorHAnsi" w:cstheme="minorBidi"/>
        </w:rPr>
        <w:t xml:space="preserve"> ust. 1 ustawy, działając w imieniu i na rzecz wykonawcy:</w:t>
      </w:r>
    </w:p>
    <w:p w14:paraId="44FD6096" w14:textId="77777777" w:rsidR="001445D2" w:rsidRDefault="001445D2" w:rsidP="3FE5E976">
      <w:pPr>
        <w:tabs>
          <w:tab w:val="left" w:pos="993"/>
        </w:tabs>
        <w:jc w:val="both"/>
        <w:rPr>
          <w:rFonts w:asciiTheme="minorHAnsi" w:eastAsiaTheme="minorEastAsia" w:hAnsiTheme="minorHAnsi" w:cstheme="minorBidi"/>
        </w:rPr>
      </w:pPr>
    </w:p>
    <w:p w14:paraId="0E828636" w14:textId="2324E251" w:rsidR="001445D2" w:rsidRPr="008853B0" w:rsidRDefault="001445D2" w:rsidP="3FE5E976">
      <w:pPr>
        <w:tabs>
          <w:tab w:val="left" w:pos="993"/>
        </w:tabs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………………………………………………………………………………………………………………………………………………..</w:t>
      </w:r>
    </w:p>
    <w:p w14:paraId="22FE85CC" w14:textId="77777777" w:rsidR="0094565B" w:rsidRPr="00D66F57" w:rsidRDefault="0094565B" w:rsidP="255C6E44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</w:rPr>
      </w:pPr>
    </w:p>
    <w:p w14:paraId="2F0ED293" w14:textId="3F72B246" w:rsidR="00A20BEB" w:rsidRPr="00F73CF2" w:rsidRDefault="00D25F54" w:rsidP="00F73CF2">
      <w:pPr>
        <w:jc w:val="both"/>
        <w:rPr>
          <w:rFonts w:asciiTheme="minorHAnsi" w:eastAsiaTheme="minorEastAsia" w:hAnsiTheme="minorHAnsi" w:cstheme="minorBidi"/>
          <w:vertAlign w:val="superscript"/>
        </w:rPr>
      </w:pPr>
      <w:r w:rsidRPr="255C6E44">
        <w:rPr>
          <w:rFonts w:asciiTheme="minorHAnsi" w:eastAsiaTheme="minorEastAsia" w:hAnsiTheme="minorHAnsi" w:cstheme="minorBidi"/>
          <w:spacing w:val="-4"/>
        </w:rPr>
        <w:t>oświadczamy, że</w:t>
      </w:r>
      <w:r w:rsidR="00A20BEB" w:rsidRPr="00A20BEB">
        <w:rPr>
          <w:rFonts w:asciiTheme="minorHAnsi" w:hAnsiTheme="minorHAnsi" w:cstheme="minorHAnsi"/>
        </w:rPr>
        <w:t xml:space="preserve"> </w:t>
      </w:r>
      <w:r w:rsidR="00F73CF2">
        <w:rPr>
          <w:rFonts w:asciiTheme="minorHAnsi" w:hAnsiTheme="minorHAnsi" w:cstheme="minorHAnsi"/>
        </w:rPr>
        <w:t>podlegamy</w:t>
      </w:r>
      <w:r w:rsidR="008D7F31">
        <w:rPr>
          <w:rFonts w:asciiTheme="minorHAnsi" w:hAnsiTheme="minorHAnsi" w:cstheme="minorHAnsi"/>
        </w:rPr>
        <w:t>/</w:t>
      </w:r>
      <w:r w:rsidR="00A20BEB" w:rsidRPr="00A20BEB">
        <w:rPr>
          <w:rFonts w:asciiTheme="minorHAnsi" w:hAnsiTheme="minorHAnsi" w:cstheme="minorHAnsi"/>
        </w:rPr>
        <w:t>nie podlegamy</w:t>
      </w:r>
      <w:r w:rsidR="008D7F31">
        <w:rPr>
          <w:rFonts w:asciiTheme="minorHAnsi" w:hAnsiTheme="minorHAnsi" w:cstheme="minorHAnsi"/>
        </w:rPr>
        <w:t>*</w:t>
      </w:r>
      <w:r w:rsidR="00A20BEB" w:rsidRPr="00A20BEB">
        <w:rPr>
          <w:rFonts w:asciiTheme="minorHAnsi" w:hAnsiTheme="minorHAnsi" w:cstheme="minorHAnsi"/>
        </w:rPr>
        <w:t xml:space="preserve"> wykluczeniu na podstawie art. 7 ust. 1 ustawy z dnia 13 kwietnia 2022 r. o szczególnych rozwiązaniach w zakresie przeciwdziałania wspieraniu agresji na Ukrainę oraz służących ochronie bezpieczeństwa narodowego (Dziennik Ustaw z 2022r., poz. 835), tj.:</w:t>
      </w:r>
    </w:p>
    <w:p w14:paraId="66B10ACC" w14:textId="77777777" w:rsidR="00A20BEB" w:rsidRPr="00A20BEB" w:rsidRDefault="00A20BEB" w:rsidP="00EE3444">
      <w:pPr>
        <w:tabs>
          <w:tab w:val="left" w:pos="993"/>
        </w:tabs>
        <w:autoSpaceDE w:val="0"/>
        <w:ind w:left="284" w:hanging="284"/>
        <w:jc w:val="both"/>
        <w:rPr>
          <w:rFonts w:asciiTheme="minorHAnsi" w:hAnsiTheme="minorHAnsi" w:cstheme="minorHAnsi"/>
        </w:rPr>
      </w:pPr>
      <w:r w:rsidRPr="00A20BEB">
        <w:rPr>
          <w:rFonts w:asciiTheme="minorHAnsi" w:hAnsiTheme="minorHAnsi" w:cstheme="minorHAnsi"/>
        </w:rPr>
        <w:t>a.</w:t>
      </w:r>
      <w:r w:rsidRPr="00A20BEB">
        <w:rPr>
          <w:rFonts w:asciiTheme="minorHAnsi" w:hAnsiTheme="minorHAnsi" w:cstheme="minorHAnsi"/>
        </w:rPr>
        <w:tab/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30F81332" w14:textId="77777777" w:rsidR="00A20BEB" w:rsidRPr="00A20BEB" w:rsidRDefault="00A20BEB" w:rsidP="00EE3444">
      <w:pPr>
        <w:tabs>
          <w:tab w:val="left" w:pos="993"/>
        </w:tabs>
        <w:autoSpaceDE w:val="0"/>
        <w:ind w:left="284" w:hanging="284"/>
        <w:jc w:val="both"/>
        <w:rPr>
          <w:rFonts w:asciiTheme="minorHAnsi" w:hAnsiTheme="minorHAnsi" w:cstheme="minorHAnsi"/>
        </w:rPr>
      </w:pPr>
      <w:r w:rsidRPr="00A20BEB">
        <w:rPr>
          <w:rFonts w:asciiTheme="minorHAnsi" w:hAnsiTheme="minorHAnsi" w:cstheme="minorHAnsi"/>
        </w:rPr>
        <w:t>b.</w:t>
      </w:r>
      <w:r w:rsidRPr="00A20BEB">
        <w:rPr>
          <w:rFonts w:asciiTheme="minorHAnsi" w:hAnsiTheme="minorHAnsi" w:cstheme="minorHAnsi"/>
        </w:rPr>
        <w:tab/>
        <w:t xml:space="preserve">nie jesteśmy Wykonawcą, którego beneficjentem rzeczywistym w rozumieniu ustawy z dnia 1 marca 2018r. o przeciwdziałaniu praniu pieniędzy oraz finansowaniu terroryzmu (tekst jednolity: Dziennik Ustaw z 2022r., poz. 593 z </w:t>
      </w:r>
      <w:proofErr w:type="spellStart"/>
      <w:r w:rsidRPr="00A20BEB">
        <w:rPr>
          <w:rFonts w:asciiTheme="minorHAnsi" w:hAnsiTheme="minorHAnsi" w:cstheme="minorHAnsi"/>
        </w:rPr>
        <w:t>późn</w:t>
      </w:r>
      <w:proofErr w:type="spellEnd"/>
      <w:r w:rsidRPr="00A20BEB">
        <w:rPr>
          <w:rFonts w:asciiTheme="minorHAnsi" w:hAnsiTheme="minorHAnsi" w:cstheme="minorHAnsi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07468676" w14:textId="38052BE6" w:rsidR="00D25F54" w:rsidRPr="00EF122E" w:rsidRDefault="00A20BEB" w:rsidP="00EE3444">
      <w:pPr>
        <w:tabs>
          <w:tab w:val="left" w:pos="993"/>
        </w:tabs>
        <w:autoSpaceDE w:val="0"/>
        <w:ind w:left="284" w:hanging="284"/>
        <w:jc w:val="both"/>
        <w:rPr>
          <w:rFonts w:asciiTheme="minorHAnsi" w:eastAsiaTheme="minorEastAsia" w:hAnsiTheme="minorHAnsi" w:cstheme="minorBidi"/>
          <w:spacing w:val="-4"/>
          <w:vertAlign w:val="superscript"/>
        </w:rPr>
      </w:pPr>
      <w:r w:rsidRPr="00A20BEB">
        <w:rPr>
          <w:rFonts w:asciiTheme="minorHAnsi" w:hAnsiTheme="minorHAnsi" w:cstheme="minorHAnsi"/>
        </w:rPr>
        <w:t>c.</w:t>
      </w:r>
      <w:r w:rsidRPr="00A20BEB">
        <w:rPr>
          <w:rFonts w:asciiTheme="minorHAnsi" w:hAnsiTheme="minorHAnsi" w:cstheme="minorHAnsi"/>
        </w:rPr>
        <w:tab/>
        <w:t xml:space="preserve">nie jesteśmy Wykonawcą, którego jednostką dominującą w rozumieniu art. 3 ust. 1 pkt 37 ustawy z dnia 29 września 1994r. o rachunkowości (tekst jednolity: Dziennik Ustaw z 2021r., poz. 217 z </w:t>
      </w:r>
      <w:proofErr w:type="spellStart"/>
      <w:r w:rsidRPr="00A20BEB">
        <w:rPr>
          <w:rFonts w:asciiTheme="minorHAnsi" w:hAnsiTheme="minorHAnsi" w:cstheme="minorHAnsi"/>
        </w:rPr>
        <w:t>późn</w:t>
      </w:r>
      <w:proofErr w:type="spellEnd"/>
      <w:r w:rsidRPr="00A20BEB">
        <w:rPr>
          <w:rFonts w:asciiTheme="minorHAnsi" w:hAnsiTheme="minorHAnsi" w:cstheme="minorHAnsi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00A41609" w14:textId="77777777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8368B4A" w14:textId="078ED2A8" w:rsidR="00EF122E" w:rsidRPr="00EF122E" w:rsidRDefault="00EF122E" w:rsidP="00D91ACF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</w:t>
      </w:r>
      <w:r w:rsidR="00D91ACF">
        <w:rPr>
          <w:rFonts w:asciiTheme="minorHAnsi" w:hAnsiTheme="minorHAnsi" w:cstheme="minorHAnsi"/>
          <w:i/>
        </w:rPr>
        <w:t>…………………………………………</w:t>
      </w:r>
      <w:r w:rsidR="007846D1">
        <w:rPr>
          <w:rFonts w:asciiTheme="minorHAnsi" w:hAnsiTheme="minorHAnsi" w:cstheme="minorHAnsi"/>
          <w:i/>
        </w:rPr>
        <w:t>…</w:t>
      </w:r>
      <w:r w:rsidRPr="00EF122E">
        <w:rPr>
          <w:rFonts w:asciiTheme="minorHAnsi" w:hAnsiTheme="minorHAnsi" w:cstheme="minorHAnsi"/>
          <w:i/>
        </w:rPr>
        <w:tab/>
      </w:r>
    </w:p>
    <w:p w14:paraId="0F6D4CAA" w14:textId="77777777" w:rsidR="00D91ACF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14:paraId="51312CBC" w14:textId="6F22DCA3" w:rsidR="00EF122E" w:rsidRPr="00EF122E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lub upoważnionej do występowania w jego imieniu)</w:t>
      </w:r>
    </w:p>
    <w:p w14:paraId="6AC25FA0" w14:textId="7AF370AD" w:rsidR="007F6EB4" w:rsidRDefault="007F6EB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C36C80D" w14:textId="77777777" w:rsidR="007846D1" w:rsidRDefault="007846D1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25862C71" w14:textId="7419EEFE" w:rsidR="007846D1" w:rsidRPr="00D86A04" w:rsidRDefault="00D86A0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*</w:t>
      </w:r>
      <w:r w:rsidRPr="00D86A04">
        <w:rPr>
          <w:rFonts w:asciiTheme="minorHAnsi" w:hAnsiTheme="minorHAnsi" w:cstheme="minorHAnsi"/>
          <w:sz w:val="24"/>
          <w:szCs w:val="24"/>
          <w:lang w:val="pl-PL"/>
        </w:rPr>
        <w:t>niewłaściwe skreślić</w:t>
      </w:r>
    </w:p>
    <w:sectPr w:rsidR="007846D1" w:rsidRPr="00D86A04" w:rsidSect="001445D2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A1C6" w14:textId="77777777" w:rsidR="00511EA3" w:rsidRDefault="00511EA3" w:rsidP="00895703">
      <w:r>
        <w:separator/>
      </w:r>
    </w:p>
  </w:endnote>
  <w:endnote w:type="continuationSeparator" w:id="0">
    <w:p w14:paraId="7992440B" w14:textId="77777777" w:rsidR="00511EA3" w:rsidRDefault="00511EA3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45A7" w14:textId="77777777" w:rsidR="00511EA3" w:rsidRDefault="00511EA3" w:rsidP="00895703">
      <w:r>
        <w:separator/>
      </w:r>
    </w:p>
  </w:footnote>
  <w:footnote w:type="continuationSeparator" w:id="0">
    <w:p w14:paraId="196DEC69" w14:textId="77777777" w:rsidR="00511EA3" w:rsidRDefault="00511EA3" w:rsidP="0089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69FA" w14:textId="7D4F4E2B" w:rsidR="008C6033" w:rsidRDefault="008C6033">
    <w:pPr>
      <w:pStyle w:val="Nagwek"/>
    </w:pPr>
    <w:r w:rsidRPr="00A905D1">
      <w:rPr>
        <w:noProof/>
      </w:rPr>
      <w:drawing>
        <wp:inline distT="0" distB="0" distL="0" distR="0" wp14:anchorId="6676D16A" wp14:editId="2E0593C4">
          <wp:extent cx="5760720" cy="505479"/>
          <wp:effectExtent l="0" t="0" r="0" b="8890"/>
          <wp:docPr id="97204704" name="Obraz 97204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762BC"/>
    <w:rsid w:val="00091E87"/>
    <w:rsid w:val="000A1166"/>
    <w:rsid w:val="000F4870"/>
    <w:rsid w:val="00100E74"/>
    <w:rsid w:val="001445D2"/>
    <w:rsid w:val="00167CFA"/>
    <w:rsid w:val="001C0C14"/>
    <w:rsid w:val="00206568"/>
    <w:rsid w:val="002066B6"/>
    <w:rsid w:val="00216F9F"/>
    <w:rsid w:val="00276A8C"/>
    <w:rsid w:val="0028167A"/>
    <w:rsid w:val="00284E8C"/>
    <w:rsid w:val="00295297"/>
    <w:rsid w:val="002B09CA"/>
    <w:rsid w:val="002F32FF"/>
    <w:rsid w:val="002F42F2"/>
    <w:rsid w:val="00337A61"/>
    <w:rsid w:val="0035284B"/>
    <w:rsid w:val="003A69AA"/>
    <w:rsid w:val="00411605"/>
    <w:rsid w:val="004251C1"/>
    <w:rsid w:val="00462E2E"/>
    <w:rsid w:val="00467EF5"/>
    <w:rsid w:val="00475CC1"/>
    <w:rsid w:val="00511EA3"/>
    <w:rsid w:val="005603FA"/>
    <w:rsid w:val="005C41CC"/>
    <w:rsid w:val="00663F17"/>
    <w:rsid w:val="006A476B"/>
    <w:rsid w:val="006E2696"/>
    <w:rsid w:val="00734FC4"/>
    <w:rsid w:val="007846D1"/>
    <w:rsid w:val="007E326D"/>
    <w:rsid w:val="007F6EB4"/>
    <w:rsid w:val="008220C2"/>
    <w:rsid w:val="008253EA"/>
    <w:rsid w:val="008853B0"/>
    <w:rsid w:val="00895703"/>
    <w:rsid w:val="008A6D84"/>
    <w:rsid w:val="008C5A52"/>
    <w:rsid w:val="008C6033"/>
    <w:rsid w:val="008C7122"/>
    <w:rsid w:val="008D7F31"/>
    <w:rsid w:val="0092552F"/>
    <w:rsid w:val="0094565B"/>
    <w:rsid w:val="0095451E"/>
    <w:rsid w:val="00A20BEB"/>
    <w:rsid w:val="00A87053"/>
    <w:rsid w:val="00AE4C6B"/>
    <w:rsid w:val="00BC7093"/>
    <w:rsid w:val="00C03B38"/>
    <w:rsid w:val="00C348F6"/>
    <w:rsid w:val="00D25F54"/>
    <w:rsid w:val="00D86A04"/>
    <w:rsid w:val="00D91ACF"/>
    <w:rsid w:val="00E20CEE"/>
    <w:rsid w:val="00E440F6"/>
    <w:rsid w:val="00E474E4"/>
    <w:rsid w:val="00EE3444"/>
    <w:rsid w:val="00EF122E"/>
    <w:rsid w:val="00F0502A"/>
    <w:rsid w:val="00F415FE"/>
    <w:rsid w:val="00F73CF2"/>
    <w:rsid w:val="00F84AF5"/>
    <w:rsid w:val="00FA564A"/>
    <w:rsid w:val="0A7F5F6A"/>
    <w:rsid w:val="2089C76A"/>
    <w:rsid w:val="223FBA36"/>
    <w:rsid w:val="255C6E44"/>
    <w:rsid w:val="260D3381"/>
    <w:rsid w:val="29362922"/>
    <w:rsid w:val="2944D443"/>
    <w:rsid w:val="2C6DC9E4"/>
    <w:rsid w:val="2FA96EA9"/>
    <w:rsid w:val="30BCD8F3"/>
    <w:rsid w:val="3FE5E976"/>
    <w:rsid w:val="43DC74E9"/>
    <w:rsid w:val="46FAED4E"/>
    <w:rsid w:val="5844D52A"/>
    <w:rsid w:val="5E74158F"/>
    <w:rsid w:val="623751C5"/>
    <w:rsid w:val="6485650B"/>
    <w:rsid w:val="680852D4"/>
    <w:rsid w:val="6E6EE938"/>
    <w:rsid w:val="6F64D3EF"/>
    <w:rsid w:val="78763EE1"/>
    <w:rsid w:val="7CE4A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  <w:style w:type="character" w:customStyle="1" w:styleId="bcx2">
    <w:name w:val="bcx2"/>
    <w:basedOn w:val="Domylnaczcionkaakapitu"/>
    <w:rsid w:val="0094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2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C8519-8DD6-4EC0-AE6E-366A9364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 | MCN Cogiteon</cp:lastModifiedBy>
  <cp:revision>12</cp:revision>
  <cp:lastPrinted>2023-05-17T10:19:00Z</cp:lastPrinted>
  <dcterms:created xsi:type="dcterms:W3CDTF">2023-08-14T09:09:00Z</dcterms:created>
  <dcterms:modified xsi:type="dcterms:W3CDTF">2023-11-16T09:29:00Z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